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97C03" w14:textId="77777777" w:rsidR="00291390" w:rsidRDefault="00E32300">
      <w:pPr>
        <w:tabs>
          <w:tab w:val="right" w:pos="9270"/>
        </w:tabs>
      </w:pPr>
      <w:r>
        <w:rPr>
          <w:b/>
        </w:rPr>
        <w:t xml:space="preserve">Repeat Statistical Stuff with Finite N everywhere. </w:t>
      </w:r>
      <w:r w:rsidR="00291390">
        <w:rPr>
          <w:b/>
        </w:rPr>
        <w:tab/>
      </w:r>
      <w:r>
        <w:tab/>
      </w:r>
      <w:r w:rsidR="00291390">
        <w:t>PhL</w:t>
      </w:r>
      <w:r w:rsidR="00291390">
        <w:tab/>
      </w:r>
      <w:r w:rsidR="00291390">
        <w:tab/>
        <w:t>3.26.05</w:t>
      </w:r>
    </w:p>
    <w:p w14:paraId="38E75DE0" w14:textId="77777777" w:rsidR="00291390" w:rsidRDefault="00291390"/>
    <w:p w14:paraId="1F092B99" w14:textId="77777777" w:rsidR="009C5487" w:rsidRDefault="009C5487" w:rsidP="009C5487">
      <w:pPr>
        <w:pStyle w:val="Heading3"/>
      </w:pPr>
      <w:bookmarkStart w:id="0" w:name="_Toc351401740"/>
      <w:r>
        <w:t>14. The Spectrum of a Pulse Train</w:t>
      </w:r>
      <w:bookmarkEnd w:id="0"/>
    </w:p>
    <w:p w14:paraId="3DDA6286" w14:textId="77777777" w:rsidR="009C5487" w:rsidRDefault="009C5487" w:rsidP="009C5487"/>
    <w:p w14:paraId="7E0295A1" w14:textId="77777777" w:rsidR="009C5487" w:rsidRPr="00F0360C" w:rsidRDefault="009C5487" w:rsidP="009C5487">
      <w:r>
        <w:t>A pulse train consists of a set of pulses of shape x</w:t>
      </w:r>
      <w:r>
        <w:rPr>
          <w:rStyle w:val="subscript"/>
        </w:rPr>
        <w:t>pulse</w:t>
      </w:r>
      <w:r>
        <w:t>(t) separated by time T</w:t>
      </w:r>
      <w:r>
        <w:rPr>
          <w:rStyle w:val="subscript"/>
        </w:rPr>
        <w:t>1</w:t>
      </w:r>
      <w:r>
        <w:t>. We assume that x</w:t>
      </w:r>
      <w:r>
        <w:rPr>
          <w:rStyle w:val="subscript"/>
        </w:rPr>
        <w:t>pulse</w:t>
      </w:r>
      <w:r>
        <w:t xml:space="preserve">(t) is some "reasonable" (non-pathological) function. </w:t>
      </w:r>
    </w:p>
    <w:p w14:paraId="4433315B" w14:textId="77777777" w:rsidR="009C5487" w:rsidRDefault="009C5487" w:rsidP="009C5487"/>
    <w:p w14:paraId="7AF9513D" w14:textId="77777777" w:rsidR="009C5487" w:rsidRDefault="009C5487" w:rsidP="009C5487">
      <w:r>
        <w:tab/>
        <w:t>x(t)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tab/>
      </w:r>
      <w:r>
        <w:tab/>
      </w:r>
      <w:r>
        <w:tab/>
      </w:r>
      <w:r>
        <w:tab/>
        <w:t>pulse train</w:t>
      </w:r>
      <w:r>
        <w:tab/>
        <w:t>(14.1)</w:t>
      </w:r>
    </w:p>
    <w:p w14:paraId="49AE818D" w14:textId="77777777" w:rsidR="009C5487" w:rsidRDefault="009C5487" w:rsidP="009C5487"/>
    <w:p w14:paraId="46ACE9BF" w14:textId="77777777" w:rsidR="009C5487" w:rsidRDefault="009C5487" w:rsidP="009C5487">
      <w:r>
        <w:t>Let X</w:t>
      </w:r>
      <w:r w:rsidRPr="008219CC">
        <w:rPr>
          <w:rStyle w:val="subscript"/>
        </w:rPr>
        <w:t>pulse</w:t>
      </w:r>
      <w:r>
        <w:t>(ω) be the spectrum of x</w:t>
      </w:r>
      <w:r w:rsidRPr="008219CC">
        <w:rPr>
          <w:rStyle w:val="subscript"/>
        </w:rPr>
        <w:t>pulse</w:t>
      </w:r>
      <w:r>
        <w:t>(t). This x</w:t>
      </w:r>
      <w:r w:rsidRPr="008219CC">
        <w:rPr>
          <w:rStyle w:val="subscript"/>
        </w:rPr>
        <w:t>pulse</w:t>
      </w:r>
      <w:r>
        <w:t>(t) does not really have to be a "pulse", but it is convenient to think of it as such. We imagine that x</w:t>
      </w:r>
      <w:r w:rsidRPr="008219CC">
        <w:rPr>
          <w:rStyle w:val="subscript"/>
        </w:rPr>
        <w:t>pulse</w:t>
      </w:r>
      <w:r>
        <w:t>(t) is a function that is somewhat localized in the region of t=0, and vanishes for very large positive and negative time. The half-width of the pulse can be larger than T</w:t>
      </w:r>
      <w:r>
        <w:rPr>
          <w:rStyle w:val="subscript"/>
        </w:rPr>
        <w:t>1</w:t>
      </w:r>
      <w:r>
        <w:t xml:space="preserve"> as discussed below, so pulses can overlap. Thus, our x</w:t>
      </w:r>
      <w:r w:rsidRPr="008219CC">
        <w:rPr>
          <w:rStyle w:val="subscript"/>
        </w:rPr>
        <w:t>pulse</w:t>
      </w:r>
      <w:r>
        <w:t xml:space="preserve">(t) is not itself periodic, and we thus expect </w:t>
      </w:r>
      <w:r>
        <w:rPr>
          <w:i/>
        </w:rPr>
        <w:t>it</w:t>
      </w:r>
      <w:r>
        <w:t xml:space="preserve"> to have a continuous spectrum. </w:t>
      </w:r>
    </w:p>
    <w:p w14:paraId="729010F6" w14:textId="77777777" w:rsidR="009C5487" w:rsidRDefault="009C5487" w:rsidP="009C5487"/>
    <w:p w14:paraId="1BE79FA3" w14:textId="77777777" w:rsidR="009C5487" w:rsidRDefault="009C5487" w:rsidP="009C5487">
      <w:r>
        <w:t xml:space="preserve">For example, from (9.2) we already know the spectrum of a single square wave pulse of height A and width τ centered at t=0: </w:t>
      </w:r>
    </w:p>
    <w:p w14:paraId="1FE3E3D8" w14:textId="77777777" w:rsidR="009C5487" w:rsidRDefault="009C5487" w:rsidP="009C5487"/>
    <w:p w14:paraId="04A88EB8" w14:textId="77777777" w:rsidR="009C5487" w:rsidRDefault="009C5487" w:rsidP="009C5487">
      <w:r>
        <w:tab/>
        <w:t>X</w:t>
      </w:r>
      <w:r w:rsidRPr="008219CC">
        <w:rPr>
          <w:rStyle w:val="subscript"/>
        </w:rPr>
        <w:t>pulse</w:t>
      </w:r>
      <w:r>
        <w:t>(ω) = (Aτ) sinc(ωτ/2)</w:t>
      </w:r>
      <w:r>
        <w:tab/>
        <w:t xml:space="preserve"> .</w:t>
      </w:r>
      <w:r>
        <w:tab/>
      </w:r>
      <w:r>
        <w:tab/>
      </w:r>
      <w:r>
        <w:tab/>
      </w:r>
      <w:r>
        <w:tab/>
      </w:r>
      <w:r>
        <w:tab/>
      </w:r>
      <w:r>
        <w:tab/>
      </w:r>
      <w:r>
        <w:tab/>
      </w:r>
      <w:r>
        <w:tab/>
        <w:t>(14.2)</w:t>
      </w:r>
    </w:p>
    <w:p w14:paraId="5177D3A1" w14:textId="77777777" w:rsidR="009C5487" w:rsidRDefault="009C5487" w:rsidP="009C5487"/>
    <w:p w14:paraId="7CFE9676" w14:textId="77777777" w:rsidR="009C5487" w:rsidRDefault="009C5487" w:rsidP="009C5487">
      <w:r>
        <w:t>Now consider a second pulse which is a copy of our original pulse, but which is translated T</w:t>
      </w:r>
      <w:r w:rsidRPr="008219CC">
        <w:rPr>
          <w:rStyle w:val="subscript"/>
        </w:rPr>
        <w:t>1</w:t>
      </w:r>
      <w:r>
        <w:t xml:space="preserve"> units to the right in time.  From (12.1), we know the spectrum of this second pulse: </w:t>
      </w:r>
    </w:p>
    <w:p w14:paraId="4DDF17F0" w14:textId="77777777" w:rsidR="009C5487" w:rsidRDefault="009C5487" w:rsidP="009C5487"/>
    <w:p w14:paraId="02A641C3" w14:textId="77777777" w:rsidR="009C5487" w:rsidRPr="007A5F15" w:rsidRDefault="009C5487" w:rsidP="009C5487">
      <w:r>
        <w:tab/>
        <w:t>X(ω</w:t>
      </w:r>
      <w:r>
        <w:rPr>
          <w:rFonts w:ascii="Symbol" w:hAnsi="Symbol"/>
        </w:rPr>
        <w:t></w:t>
      </w:r>
      <w:r>
        <w:rPr>
          <w:rFonts w:ascii="Symbol" w:hAnsi="Symbol"/>
        </w:rPr>
        <w:t></w:t>
      </w:r>
      <w:r>
        <w:t>second pulse) = X</w:t>
      </w:r>
      <w:r w:rsidRPr="008219CC">
        <w:rPr>
          <w:rStyle w:val="subscript"/>
        </w:rPr>
        <w:t>pulse</w:t>
      </w:r>
      <w:r>
        <w:t>(ω)</w:t>
      </w:r>
      <w:r w:rsidRPr="00D502CC">
        <w:t xml:space="preserve"> </w:t>
      </w:r>
      <w:r>
        <w:t>e</w:t>
      </w:r>
      <w:r>
        <w:rPr>
          <w:rStyle w:val="superscript"/>
        </w:rPr>
        <w:t>-iωT</w:t>
      </w:r>
      <w:r>
        <w:rPr>
          <w:rStyle w:val="superscript"/>
        </w:rPr>
        <w:fldChar w:fldCharType="begin"/>
      </w:r>
      <w:r>
        <w:rPr>
          <w:rStyle w:val="superscript"/>
        </w:rPr>
        <w:instrText xml:space="preserve"> EQ \s\do2(1) </w:instrText>
      </w:r>
      <w:r>
        <w:rPr>
          <w:rStyle w:val="superscript"/>
        </w:rPr>
        <w:fldChar w:fldCharType="end"/>
      </w:r>
      <w:r>
        <w:t>.</w:t>
      </w:r>
    </w:p>
    <w:p w14:paraId="3F3574B6" w14:textId="77777777" w:rsidR="009C5487" w:rsidRPr="00915D82" w:rsidRDefault="009C5487" w:rsidP="009C5487">
      <w:pPr>
        <w:rPr>
          <w:rStyle w:val="superscript"/>
        </w:rPr>
      </w:pPr>
    </w:p>
    <w:p w14:paraId="00CB3DAB" w14:textId="77777777" w:rsidR="009C5487" w:rsidRDefault="009C5487" w:rsidP="009C5487">
      <w:r>
        <w:t>Now construct the infinite periodic wave by superposing pulses at t = 0, ±T</w:t>
      </w:r>
      <w:r w:rsidRPr="008219CC">
        <w:rPr>
          <w:rStyle w:val="subscript"/>
        </w:rPr>
        <w:t>1</w:t>
      </w:r>
      <w:r>
        <w:t>, ±2T</w:t>
      </w:r>
      <w:r w:rsidRPr="008219CC">
        <w:rPr>
          <w:rStyle w:val="subscript"/>
        </w:rPr>
        <w:t>1</w:t>
      </w:r>
      <w:r>
        <w:t xml:space="preserve">, ... .  We get, </w:t>
      </w:r>
    </w:p>
    <w:p w14:paraId="1009818C" w14:textId="77777777" w:rsidR="009C5487" w:rsidRDefault="009C5487" w:rsidP="009C5487">
      <w:r>
        <w:rPr>
          <w:sz w:val="24"/>
          <w:szCs w:val="24"/>
        </w:rPr>
        <w:tab/>
      </w:r>
      <w:r>
        <w:t>X(ω)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 </w:instrText>
      </w:r>
      <w:r>
        <w:rPr>
          <w:rStyle w:val="superscript"/>
        </w:rPr>
        <w:fldChar w:fldCharType="end"/>
      </w:r>
      <w:r>
        <w:tab/>
      </w:r>
      <w:r>
        <w:tab/>
      </w:r>
      <w:r>
        <w:tab/>
      </w:r>
      <w:r>
        <w:tab/>
      </w:r>
      <w:r>
        <w:tab/>
      </w:r>
      <w:r>
        <w:tab/>
      </w:r>
      <w:r>
        <w:tab/>
      </w:r>
      <w:r>
        <w:tab/>
        <w:t>(14.3)</w:t>
      </w:r>
    </w:p>
    <w:p w14:paraId="57BB82B8" w14:textId="77777777" w:rsidR="009C5487" w:rsidRDefault="009C5487" w:rsidP="009C5487">
      <w:pPr>
        <w:rPr>
          <w:sz w:val="18"/>
          <w:szCs w:val="18"/>
        </w:rPr>
      </w:pPr>
    </w:p>
    <w:p w14:paraId="4F92AE4A" w14:textId="77777777" w:rsidR="009C5487" w:rsidRDefault="009C5487" w:rsidP="009C5487">
      <w:r>
        <w:t>We quote now a result from Appendix A</w:t>
      </w:r>
    </w:p>
    <w:p w14:paraId="49351C28" w14:textId="77777777" w:rsidR="009C5487" w:rsidRDefault="009C5487" w:rsidP="009C5487"/>
    <w:p w14:paraId="15860B1E" w14:textId="77777777" w:rsidR="009C5487" w:rsidRDefault="009C5487" w:rsidP="009C5487">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r>
      <w:r>
        <w:tab/>
      </w:r>
      <w:r>
        <w:tab/>
      </w:r>
      <w:r>
        <w:tab/>
      </w:r>
      <w:r w:rsidRPr="009C5487">
        <w:rPr>
          <w:i/>
        </w:rPr>
        <w:t>(A.25)</w:t>
      </w:r>
      <w:r>
        <w:tab/>
      </w:r>
    </w:p>
    <w:p w14:paraId="5265368B" w14:textId="77777777" w:rsidR="009C5487" w:rsidRDefault="009C5487" w:rsidP="009C5487"/>
    <w:p w14:paraId="0FEA58A0" w14:textId="77777777" w:rsidR="009C5487" w:rsidRPr="006D422E" w:rsidRDefault="006D422E" w:rsidP="009C5487">
      <w:r>
        <w:t>Thus (14.3) becomes, setting k = ωT</w:t>
      </w:r>
      <w:r>
        <w:rPr>
          <w:rStyle w:val="subscript"/>
        </w:rPr>
        <w:t>1</w:t>
      </w:r>
    </w:p>
    <w:p w14:paraId="2C56BBB5" w14:textId="77777777" w:rsidR="006D422E" w:rsidRDefault="006D422E" w:rsidP="009C5487"/>
    <w:p w14:paraId="166BD078" w14:textId="77777777" w:rsidR="009C5487" w:rsidRDefault="009C5487" w:rsidP="009C5487">
      <w:r>
        <w:rPr>
          <w:sz w:val="24"/>
          <w:szCs w:val="24"/>
        </w:rPr>
        <w:tab/>
      </w:r>
      <w:r>
        <w:t>X(ω) = X</w:t>
      </w:r>
      <w:r w:rsidRPr="008219CC">
        <w:rPr>
          <w:rStyle w:val="subscript"/>
        </w:rPr>
        <w:t>pulse</w:t>
      </w:r>
      <w:r>
        <w:t xml:space="preserve">(ω) </w:t>
      </w:r>
      <w:r w:rsidR="006D422E">
        <w:t>2π δ</w:t>
      </w:r>
      <w:r w:rsidR="006D422E">
        <w:rPr>
          <w:rStyle w:val="subscript"/>
        </w:rPr>
        <w:t>5</w:t>
      </w:r>
      <w:r w:rsidR="006D422E">
        <w:t>(ωT</w:t>
      </w:r>
      <w:r w:rsidR="006D422E">
        <w:rPr>
          <w:rStyle w:val="subscript"/>
        </w:rPr>
        <w:t>1</w:t>
      </w:r>
      <w:r w:rsidR="006D422E">
        <w:t>,N)</w:t>
      </w:r>
      <w:r w:rsidR="006D422E">
        <w:tab/>
      </w:r>
      <w:r w:rsidR="006D422E">
        <w:tab/>
      </w:r>
      <w:r w:rsidR="006D422E">
        <w:tab/>
      </w:r>
      <w:r w:rsidR="006D422E">
        <w:tab/>
      </w:r>
      <w:r w:rsidR="006D422E">
        <w:tab/>
      </w:r>
      <w:r w:rsidR="006D422E">
        <w:tab/>
      </w:r>
      <w:r w:rsidR="006D422E">
        <w:tab/>
      </w:r>
      <w:r w:rsidR="006D422E">
        <w:tab/>
      </w:r>
      <w:r>
        <w:t>(14.4)</w:t>
      </w:r>
    </w:p>
    <w:p w14:paraId="41294A89" w14:textId="77777777" w:rsidR="006D422E" w:rsidRDefault="006D422E" w:rsidP="009C5487"/>
    <w:p w14:paraId="681D336C" w14:textId="77777777" w:rsidR="006D422E" w:rsidRPr="006D422E" w:rsidRDefault="006D422E" w:rsidP="009C5487">
      <w:pPr>
        <w:rPr>
          <w:color w:val="FF0000"/>
        </w:rPr>
      </w:pPr>
      <w:r w:rsidRPr="006D422E">
        <w:rPr>
          <w:color w:val="FF0000"/>
        </w:rPr>
        <w:t>STOP HERE</w:t>
      </w:r>
      <w:r>
        <w:rPr>
          <w:color w:val="FF0000"/>
        </w:rPr>
        <w:t xml:space="preserve"> and go to (3.31) below and do edits there</w:t>
      </w:r>
    </w:p>
    <w:p w14:paraId="434AA547" w14:textId="77777777" w:rsidR="006D422E" w:rsidRDefault="006D422E" w:rsidP="009C5487"/>
    <w:p w14:paraId="21B375FA" w14:textId="77777777" w:rsidR="009C5487" w:rsidRDefault="009C5487" w:rsidP="009C5487">
      <w:pPr>
        <w:rPr>
          <w:sz w:val="24"/>
          <w:szCs w:val="24"/>
        </w:rPr>
      </w:pPr>
      <w:r>
        <w:t>In getting to the next step, we use the property of delta functions δ(ax) = δ(x)/a, and we define ω</w:t>
      </w:r>
      <w:r>
        <w:rPr>
          <w:rStyle w:val="subscript"/>
          <w:rFonts w:ascii="Tahoma" w:hAnsi="Tahoma" w:cs="Tahoma"/>
        </w:rPr>
        <w:t>1</w:t>
      </w:r>
      <w:r>
        <w:t xml:space="preserve"> ≡ 2π/T</w:t>
      </w:r>
      <w:r w:rsidRPr="008219CC">
        <w:rPr>
          <w:rStyle w:val="subscript"/>
        </w:rPr>
        <w:t xml:space="preserve">1 </w:t>
      </w:r>
      <w:r>
        <w:t xml:space="preserve">= the fundamental angular frequency of our periodic waveform. The result is:  </w:t>
      </w:r>
      <w:r w:rsidRPr="00D502CC">
        <w:rPr>
          <w:color w:val="FF0000"/>
        </w:rPr>
        <w:t xml:space="preserve">red flag? </w:t>
      </w:r>
    </w:p>
    <w:p w14:paraId="7CC1C1D9" w14:textId="77777777" w:rsidR="009C5487" w:rsidRPr="00CD51CF" w:rsidRDefault="009C5487" w:rsidP="009C5487">
      <w:pPr>
        <w:rPr>
          <w:sz w:val="24"/>
          <w:szCs w:val="24"/>
        </w:rPr>
      </w:pPr>
    </w:p>
    <w:p w14:paraId="30368D5B" w14:textId="77777777" w:rsidR="009C5487" w:rsidRPr="00CD51CF" w:rsidRDefault="009C5487" w:rsidP="009C5487">
      <w:r>
        <w:tab/>
        <w:t>X(ω) = X</w:t>
      </w:r>
      <w:r w:rsidRPr="008219CC">
        <w:rPr>
          <w:rStyle w:val="subscript"/>
        </w:rPr>
        <w:t>pulse</w:t>
      </w:r>
      <w:r>
        <w:t>(ω)</w:t>
      </w:r>
      <w:r w:rsidRPr="00CD51CF">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CD51CF">
        <w:t>δ</w:t>
      </w:r>
      <w:r>
        <w:t xml:space="preserve">( </w:t>
      </w:r>
      <w:r>
        <w:fldChar w:fldCharType="begin"/>
      </w:r>
      <w:r>
        <w:instrText xml:space="preserve"> EQ \f(ω,ω</w:instrText>
      </w:r>
      <w:r>
        <w:rPr>
          <w:rStyle w:val="subscript"/>
        </w:rPr>
        <w:instrText>1</w:instrText>
      </w:r>
      <w:r>
        <w:instrText xml:space="preserve">) </w:instrText>
      </w:r>
      <w:r>
        <w:fldChar w:fldCharType="end"/>
      </w:r>
      <w:r>
        <w:t>- m ) .</w:t>
      </w:r>
      <w:r>
        <w:tab/>
      </w:r>
      <w:r>
        <w:tab/>
      </w:r>
      <w:r>
        <w:tab/>
      </w:r>
      <w:r>
        <w:tab/>
      </w:r>
      <w:r>
        <w:tab/>
      </w:r>
      <w:r>
        <w:tab/>
      </w:r>
      <w:r>
        <w:tab/>
        <w:t>(14.5)</w:t>
      </w:r>
    </w:p>
    <w:p w14:paraId="37D9A8B6" w14:textId="77777777" w:rsidR="009C5487" w:rsidRDefault="009C5487" w:rsidP="009C5487">
      <w:pPr>
        <w:rPr>
          <w:sz w:val="24"/>
          <w:szCs w:val="24"/>
        </w:rPr>
      </w:pPr>
    </w:p>
    <w:p w14:paraId="342A20FD" w14:textId="77777777" w:rsidR="009C5487" w:rsidRDefault="009C5487" w:rsidP="009C5487">
      <w:r>
        <w:t>Notice that the delta function argument is dimensionless. This is a nice form in theory, but in practice we want ω inside the delta function to be isolated so that, when (14.5) is inserted into a dω integration, we don't pick up any new constants. Thus, we extract the ω</w:t>
      </w:r>
      <w:r>
        <w:rPr>
          <w:rStyle w:val="subscript"/>
        </w:rPr>
        <w:t>1</w:t>
      </w:r>
      <w:r>
        <w:t xml:space="preserve"> = 2π/T</w:t>
      </w:r>
      <w:r w:rsidRPr="008219CC">
        <w:rPr>
          <w:rStyle w:val="subscript"/>
        </w:rPr>
        <w:t>1</w:t>
      </w:r>
      <w:r>
        <w:t xml:space="preserve"> factor, keeping the 2π part right with δ():</w:t>
      </w:r>
    </w:p>
    <w:p w14:paraId="4F405FB4" w14:textId="77777777" w:rsidR="009C5487" w:rsidRDefault="009C5487" w:rsidP="009C5487">
      <w:r>
        <w:rPr>
          <w:sz w:val="24"/>
          <w:szCs w:val="24"/>
        </w:rPr>
        <w:tab/>
      </w:r>
      <w:r>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(1/T</w:t>
      </w:r>
      <w:r w:rsidRPr="00915D82">
        <w:rPr>
          <w:rStyle w:val="subscript"/>
        </w:rPr>
        <w:t>1</w:t>
      </w:r>
      <w:r>
        <w:t>)X</w:t>
      </w:r>
      <w:r w:rsidRPr="00915D82">
        <w:rPr>
          <w:rStyle w:val="subscript"/>
        </w:rPr>
        <w:t>pulse</w:t>
      </w:r>
      <w:r>
        <w:t xml:space="preserve">(ω) </w:t>
      </w:r>
      <w:r w:rsidRPr="00D502CC">
        <w:t xml:space="preserve"> 2π</w:t>
      </w:r>
      <w:r>
        <w:t>δ( ω - mω</w:t>
      </w:r>
      <w:r w:rsidRPr="00915D82">
        <w:rPr>
          <w:rStyle w:val="subscript"/>
        </w:rPr>
        <w:t>1</w:t>
      </w:r>
      <w:r>
        <w:t>) .</w:t>
      </w:r>
      <w:r>
        <w:tab/>
      </w:r>
      <w:r>
        <w:tab/>
      </w:r>
      <w:r>
        <w:tab/>
      </w:r>
      <w:r>
        <w:tab/>
      </w:r>
      <w:r>
        <w:tab/>
      </w:r>
      <w:r>
        <w:tab/>
        <w:t>(14.6)</w:t>
      </w:r>
    </w:p>
    <w:p w14:paraId="73A45567" w14:textId="77777777" w:rsidR="009C5487" w:rsidRDefault="009C5487" w:rsidP="009C5487">
      <w:pPr>
        <w:rPr>
          <w:sz w:val="24"/>
          <w:szCs w:val="24"/>
        </w:rPr>
      </w:pPr>
    </w:p>
    <w:p w14:paraId="026D4888" w14:textId="77777777" w:rsidR="009C5487" w:rsidRDefault="009C5487" w:rsidP="009C5487">
      <w:r>
        <w:t>Thus, we have a set of evenly spaced delta function spikes which occur at these frequencies:</w:t>
      </w:r>
    </w:p>
    <w:p w14:paraId="3584437A" w14:textId="77777777" w:rsidR="009C5487" w:rsidRDefault="009C5487" w:rsidP="009C5487"/>
    <w:p w14:paraId="2E1D7066" w14:textId="77777777" w:rsidR="009C5487" w:rsidRDefault="009C5487" w:rsidP="009C5487">
      <w:pPr>
        <w:rPr>
          <w:sz w:val="24"/>
          <w:szCs w:val="24"/>
        </w:rPr>
      </w:pPr>
      <w:r>
        <w:tab/>
        <w:t>ω</w:t>
      </w:r>
      <w:r w:rsidRPr="008219CC">
        <w:rPr>
          <w:rStyle w:val="subscript"/>
        </w:rPr>
        <w:t>m</w:t>
      </w:r>
      <w:r>
        <w:t xml:space="preserve"> = mω</w:t>
      </w:r>
      <w:r>
        <w:rPr>
          <w:rStyle w:val="subscript"/>
          <w:rFonts w:ascii="Tahoma" w:hAnsi="Tahoma" w:cs="Tahoma"/>
        </w:rPr>
        <w:t>1</w:t>
      </w:r>
      <w:r w:rsidRPr="008219CC">
        <w:rPr>
          <w:rStyle w:val="subscript"/>
        </w:rPr>
        <w:tab/>
      </w:r>
      <w:r>
        <w:t>m = 0,1,2,3......</w:t>
      </w:r>
      <w:r>
        <w:tab/>
      </w:r>
      <w:r>
        <w:tab/>
      </w:r>
      <w:r>
        <w:tab/>
      </w:r>
      <w:r>
        <w:tab/>
      </w:r>
      <w:r>
        <w:tab/>
      </w:r>
      <w:r>
        <w:tab/>
      </w:r>
      <w:r>
        <w:tab/>
      </w:r>
      <w:r>
        <w:tab/>
      </w:r>
      <w:r>
        <w:tab/>
        <w:t>(14.7)</w:t>
      </w:r>
    </w:p>
    <w:p w14:paraId="3A6DB1B3" w14:textId="77777777" w:rsidR="009C5487" w:rsidRDefault="009C5487" w:rsidP="009C5487">
      <w:pPr>
        <w:rPr>
          <w:sz w:val="24"/>
          <w:szCs w:val="24"/>
        </w:rPr>
      </w:pPr>
    </w:p>
    <w:p w14:paraId="1D470628" w14:textId="77777777" w:rsidR="009C5487" w:rsidRDefault="009C5487" w:rsidP="009C5487">
      <w:r>
        <w:t>In formulas like (14.6) , one should keep in mind that the variable ω appearing inside X</w:t>
      </w:r>
      <w:r w:rsidRPr="008219CC">
        <w:rPr>
          <w:rStyle w:val="subscript"/>
        </w:rPr>
        <w:t>pulse</w:t>
      </w:r>
      <w:r>
        <w:t>(ω) can at any time be replaced with ω</w:t>
      </w:r>
      <w:r w:rsidRPr="008219CC">
        <w:rPr>
          <w:rStyle w:val="subscript"/>
        </w:rPr>
        <w:t>m</w:t>
      </w:r>
      <w:r>
        <w:t xml:space="preserve"> ≡ mω</w:t>
      </w:r>
      <w:r>
        <w:rPr>
          <w:rStyle w:val="subscript"/>
          <w:rFonts w:ascii="Tahoma" w:hAnsi="Tahoma" w:cs="Tahoma"/>
        </w:rPr>
        <w:t xml:space="preserve">1 </w:t>
      </w:r>
      <w:r>
        <w:t xml:space="preserve">due to the presence of the delta function. In general, one has, </w:t>
      </w:r>
    </w:p>
    <w:p w14:paraId="48C3F61C" w14:textId="77777777" w:rsidR="009C5487" w:rsidRDefault="009C5487" w:rsidP="009C5487"/>
    <w:p w14:paraId="20C57840" w14:textId="77777777" w:rsidR="009C5487" w:rsidRDefault="009C5487" w:rsidP="009C5487">
      <w:r>
        <w:tab/>
        <w:t>f(ω) δ(ω - a)  =  f(a) δ(ω - a) .</w:t>
      </w:r>
    </w:p>
    <w:p w14:paraId="52A2EE30" w14:textId="77777777" w:rsidR="009C5487" w:rsidRDefault="009C5487" w:rsidP="009C5487"/>
    <w:p w14:paraId="4F989774" w14:textId="77777777" w:rsidR="009C5487" w:rsidRDefault="009C5487" w:rsidP="009C5487">
      <w:r>
        <w:t xml:space="preserve">Both sides of this equation are zero when ω ≠ a, and at ω = a, f(a) = f(ω). </w:t>
      </w:r>
    </w:p>
    <w:p w14:paraId="2BF72C30" w14:textId="77777777" w:rsidR="009C5487" w:rsidRDefault="009C5487" w:rsidP="009C5487"/>
    <w:p w14:paraId="4466E842" w14:textId="77777777" w:rsidR="009C5487" w:rsidRDefault="009C5487" w:rsidP="009C5487">
      <w:r>
        <w:t>Because the quantity (1/T</w:t>
      </w:r>
      <w:r w:rsidRPr="008219CC">
        <w:rPr>
          <w:rStyle w:val="subscript"/>
        </w:rPr>
        <w:t>1</w:t>
      </w:r>
      <w:r>
        <w:t>)X</w:t>
      </w:r>
      <w:r w:rsidRPr="008219CC">
        <w:rPr>
          <w:rStyle w:val="subscript"/>
        </w:rPr>
        <w:t>pulse</w:t>
      </w:r>
      <w:r>
        <w:t>(ω) is going to occur very frequently in the following discussion, we shall now define a more compact notation for it as follows:</w:t>
      </w:r>
    </w:p>
    <w:p w14:paraId="3AE8F602" w14:textId="77777777" w:rsidR="009C5487" w:rsidRDefault="009C5487" w:rsidP="009C5487"/>
    <w:p w14:paraId="16326FE3" w14:textId="77777777" w:rsidR="009C5487" w:rsidRDefault="009C5487" w:rsidP="009C5487">
      <w:r>
        <w:tab/>
        <w:t>c(ω) ≡</w:t>
      </w:r>
      <w:r>
        <w:rPr>
          <w:rFonts w:ascii="Symbol" w:hAnsi="Symbol"/>
        </w:rPr>
        <w:t></w:t>
      </w:r>
      <w:r>
        <w:rPr>
          <w:rFonts w:ascii="Symbol" w:hAnsi="Symbol"/>
        </w:rPr>
        <w:t></w:t>
      </w:r>
      <w:r>
        <w:t>(1/T</w:t>
      </w:r>
      <w:r w:rsidRPr="008219CC">
        <w:rPr>
          <w:rStyle w:val="subscript"/>
        </w:rPr>
        <w:t>1</w:t>
      </w:r>
      <w:r>
        <w:t>)X</w:t>
      </w:r>
      <w:r w:rsidRPr="008219CC">
        <w:rPr>
          <w:rStyle w:val="subscript"/>
        </w:rPr>
        <w:t>pulse</w:t>
      </w:r>
      <w:r>
        <w:t>(ω) .</w:t>
      </w:r>
      <w:r>
        <w:tab/>
      </w:r>
      <w:r>
        <w:tab/>
      </w:r>
      <w:r>
        <w:tab/>
      </w:r>
      <w:r>
        <w:tab/>
      </w:r>
      <w:r>
        <w:tab/>
      </w:r>
      <w:r>
        <w:tab/>
      </w:r>
      <w:r>
        <w:tab/>
      </w:r>
      <w:r>
        <w:tab/>
      </w:r>
      <w:r>
        <w:tab/>
        <w:t>(14.8)</w:t>
      </w:r>
    </w:p>
    <w:p w14:paraId="27FB240B" w14:textId="77777777" w:rsidR="009C5487" w:rsidRDefault="009C5487" w:rsidP="009C5487"/>
    <w:p w14:paraId="68A285E5" w14:textId="77777777" w:rsidR="009C5487" w:rsidRDefault="009C5487" w:rsidP="009C5487">
      <w:r>
        <w:t>Thus, c(ω) is nothing more than our (continuous) pulse spectrum divided by the fundamental period T</w:t>
      </w:r>
      <w:r w:rsidRPr="008219CC">
        <w:rPr>
          <w:rStyle w:val="subscript"/>
        </w:rPr>
        <w:t>1</w:t>
      </w:r>
      <w:r>
        <w:t>. We can then rewrite (14.6) as follows:</w:t>
      </w:r>
    </w:p>
    <w:p w14:paraId="3DF7A278" w14:textId="77777777" w:rsidR="009C5487" w:rsidRDefault="009C5487" w:rsidP="009C5487"/>
    <w:p w14:paraId="6020AE3B" w14:textId="77777777" w:rsidR="009C5487" w:rsidRPr="00190B6A" w:rsidRDefault="009C5487" w:rsidP="009C5487">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  </w:t>
      </w:r>
      <w:r w:rsidRPr="00D502CC">
        <w:t>2π</w:t>
      </w:r>
      <w:r w:rsidRPr="00915D82">
        <w:rPr>
          <w:rStyle w:val="subscript"/>
        </w:rPr>
        <w:t xml:space="preserve"> </w:t>
      </w:r>
      <w:r>
        <w:t>δ(ω - mω</w:t>
      </w:r>
      <w:r w:rsidRPr="00915D82">
        <w:rPr>
          <w:rStyle w:val="subscript"/>
        </w:rPr>
        <w:t>1</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w:t>
      </w:r>
      <w:r>
        <w:rPr>
          <w:rStyle w:val="subscript"/>
        </w:rPr>
        <w:t>m</w:t>
      </w:r>
      <w:r>
        <w:t xml:space="preserve">)  </w:t>
      </w:r>
      <w:r w:rsidRPr="00D502CC">
        <w:t>2π</w:t>
      </w:r>
      <w:r w:rsidRPr="00915D82">
        <w:rPr>
          <w:rStyle w:val="subscript"/>
        </w:rPr>
        <w:t xml:space="preserve"> </w:t>
      </w:r>
      <w:r>
        <w:t>δ(ω - mω</w:t>
      </w:r>
      <w:r w:rsidRPr="00915D82">
        <w:rPr>
          <w:rStyle w:val="subscript"/>
        </w:rPr>
        <w:t>1</w:t>
      </w:r>
      <w:r>
        <w:t>) .</w:t>
      </w:r>
      <w:r>
        <w:tab/>
      </w:r>
      <w:r>
        <w:tab/>
      </w:r>
      <w:r>
        <w:tab/>
      </w:r>
      <w:r>
        <w:tab/>
        <w:t>(14.9)</w:t>
      </w:r>
    </w:p>
    <w:p w14:paraId="60C90910" w14:textId="77777777" w:rsidR="009C5487" w:rsidRDefault="009C5487" w:rsidP="009C5487">
      <w:pPr>
        <w:rPr>
          <w:sz w:val="24"/>
          <w:szCs w:val="24"/>
        </w:rPr>
      </w:pPr>
    </w:p>
    <w:p w14:paraId="1B6D9FC7" w14:textId="77777777" w:rsidR="009C5487" w:rsidRDefault="009C5487" w:rsidP="009C5487">
      <w:r>
        <w:t>As was just noted above, we can harmlessly replace ω with ω</w:t>
      </w:r>
      <w:r w:rsidRPr="008219CC">
        <w:rPr>
          <w:rStyle w:val="subscript"/>
        </w:rPr>
        <w:t>m</w:t>
      </w:r>
      <w:r>
        <w:t xml:space="preserve"> = mω</w:t>
      </w:r>
      <w:r>
        <w:rPr>
          <w:rStyle w:val="subscript"/>
          <w:rFonts w:ascii="Tahoma" w:hAnsi="Tahoma" w:cs="Tahoma"/>
        </w:rPr>
        <w:t>1</w:t>
      </w:r>
      <w:r>
        <w:t xml:space="preserve"> inside c(ω) in (14.8). This leads us to define a set of numbers as follows</w:t>
      </w:r>
    </w:p>
    <w:p w14:paraId="57975D86" w14:textId="77777777" w:rsidR="009C5487" w:rsidRDefault="009C5487" w:rsidP="009C5487"/>
    <w:p w14:paraId="64EBBB6A" w14:textId="77777777" w:rsidR="009C5487" w:rsidRDefault="009C5487" w:rsidP="009C5487">
      <w:r>
        <w:tab/>
        <w:t>c</w:t>
      </w:r>
      <w:r w:rsidRPr="008219CC">
        <w:rPr>
          <w:rStyle w:val="subscript"/>
        </w:rPr>
        <w:t>m</w:t>
      </w:r>
      <w:r>
        <w:t xml:space="preserve">  ≡  c(ω</w:t>
      </w:r>
      <w:r w:rsidRPr="008219CC">
        <w:rPr>
          <w:rStyle w:val="subscript"/>
        </w:rPr>
        <w:t>m</w:t>
      </w:r>
      <w:r>
        <w:t xml:space="preserve"> ) = c(mω</w:t>
      </w:r>
      <w:r>
        <w:rPr>
          <w:rStyle w:val="subscript"/>
        </w:rPr>
        <w:t>1</w:t>
      </w:r>
      <w:r>
        <w:t>)</w:t>
      </w:r>
      <w:r>
        <w:tab/>
      </w:r>
      <w:r>
        <w:tab/>
      </w:r>
      <w:r>
        <w:tab/>
      </w:r>
      <w:r>
        <w:tab/>
      </w:r>
      <w:r>
        <w:tab/>
      </w:r>
      <w:r>
        <w:tab/>
      </w:r>
      <w:r>
        <w:tab/>
      </w:r>
      <w:r>
        <w:tab/>
      </w:r>
      <w:r>
        <w:tab/>
        <w:t>(14.10)</w:t>
      </w:r>
    </w:p>
    <w:p w14:paraId="4281B443" w14:textId="77777777" w:rsidR="009C5487" w:rsidRDefault="009C5487" w:rsidP="009C5487"/>
    <w:p w14:paraId="04ED579E" w14:textId="77777777" w:rsidR="009C5487" w:rsidRDefault="009C5487" w:rsidP="009C5487">
      <w:r>
        <w:t xml:space="preserve">These numbers are just the values that the function c(ω) takes at our delta spike frequencies. We arrive then at our final form for the spectrum of a pulse train, </w:t>
      </w:r>
    </w:p>
    <w:p w14:paraId="204703BE" w14:textId="77777777" w:rsidR="009C5487" w:rsidRDefault="009C5487" w:rsidP="009C5487">
      <w:r>
        <w:rPr>
          <w:sz w:val="24"/>
          <w:szCs w:val="24"/>
        </w:rPr>
        <w:tab/>
      </w:r>
      <w:r>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D502CC">
        <w:t xml:space="preserve">2π </w:t>
      </w:r>
      <w:r>
        <w:t>δ(ω - mω</w:t>
      </w:r>
      <w:r>
        <w:rPr>
          <w:rStyle w:val="subscript"/>
        </w:rPr>
        <w:t>1</w:t>
      </w:r>
      <w:r>
        <w:t>) .</w:t>
      </w:r>
      <w:r>
        <w:tab/>
      </w:r>
      <w:r>
        <w:tab/>
      </w:r>
      <w:r>
        <w:tab/>
      </w:r>
      <w:r>
        <w:tab/>
      </w:r>
      <w:r>
        <w:tab/>
      </w:r>
      <w:r>
        <w:tab/>
      </w:r>
      <w:r>
        <w:tab/>
      </w:r>
      <w:r>
        <w:tab/>
        <w:t>(14.11)</w:t>
      </w:r>
    </w:p>
    <w:p w14:paraId="5F676477" w14:textId="77777777" w:rsidR="009C5487" w:rsidRDefault="009C5487" w:rsidP="009C5487">
      <w:r>
        <w:lastRenderedPageBreak/>
        <w:t xml:space="preserve">Now we are ready to summarize all these results: </w:t>
      </w:r>
    </w:p>
    <w:p w14:paraId="1C861E45" w14:textId="77777777" w:rsidR="009C5487" w:rsidRDefault="009C5487" w:rsidP="009C5487"/>
    <w:p w14:paraId="60440C44" w14:textId="77777777" w:rsidR="009C5487" w:rsidRDefault="009C5487" w:rsidP="009C5487">
      <w:pPr>
        <w:pBdr>
          <w:top w:val="single" w:sz="6" w:space="0" w:color="auto"/>
          <w:left w:val="single" w:sz="6" w:space="0" w:color="auto"/>
          <w:bottom w:val="single" w:sz="6" w:space="0" w:color="auto"/>
          <w:right w:val="single" w:sz="6" w:space="0" w:color="auto"/>
        </w:pBdr>
        <w:spacing w:line="480" w:lineRule="atLeast"/>
      </w:pPr>
      <w:r>
        <w:tab/>
      </w:r>
      <w:r w:rsidRPr="00D84777">
        <w:rPr>
          <w:b/>
        </w:rPr>
        <w:t>Fourier Integral Transform of a Pulse Train</w:t>
      </w:r>
      <w:r w:rsidRPr="00D84777">
        <w:rPr>
          <w:b/>
        </w:rPr>
        <w:tab/>
      </w:r>
      <w:r>
        <w:tab/>
      </w:r>
      <w:r>
        <w:tab/>
      </w:r>
      <w:r>
        <w:tab/>
      </w:r>
      <w:r>
        <w:tab/>
      </w:r>
      <w:r>
        <w:tab/>
        <w:t>(14.12)</w:t>
      </w:r>
    </w:p>
    <w:p w14:paraId="2D976652" w14:textId="77777777" w:rsidR="009C5487" w:rsidRDefault="009C5487" w:rsidP="009C548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243D148F" w14:textId="77777777" w:rsidR="009C5487" w:rsidRDefault="009C5487" w:rsidP="009C548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564A7156" w14:textId="77777777" w:rsidR="009C5487" w:rsidRDefault="009C5487" w:rsidP="009C5487">
      <w:pPr>
        <w:pBdr>
          <w:top w:val="single" w:sz="6" w:space="0" w:color="auto"/>
          <w:left w:val="single" w:sz="6" w:space="0" w:color="auto"/>
          <w:bottom w:val="single" w:sz="6" w:space="0" w:color="auto"/>
          <w:right w:val="single" w:sz="6" w:space="0" w:color="auto"/>
        </w:pBdr>
      </w:pPr>
    </w:p>
    <w:p w14:paraId="00EAE3B6" w14:textId="77777777" w:rsidR="009C5487" w:rsidRPr="00D002D4" w:rsidRDefault="009C5487" w:rsidP="009C5487">
      <w:pPr>
        <w:pBdr>
          <w:top w:val="single" w:sz="6" w:space="0" w:color="auto"/>
          <w:left w:val="single" w:sz="6" w:space="0" w:color="auto"/>
          <w:bottom w:val="single" w:sz="6" w:space="0" w:color="auto"/>
          <w:right w:val="single" w:sz="6" w:space="0" w:color="auto"/>
        </w:pBdr>
        <w:rPr>
          <w:i/>
        </w:rPr>
      </w:pPr>
      <w:r>
        <w:tab/>
      </w: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 - nT</w:t>
      </w:r>
      <w:r w:rsidRPr="00915D82">
        <w:rPr>
          <w:rStyle w:val="subscript"/>
        </w:rPr>
        <w:t>1</w:t>
      </w:r>
      <w:r>
        <w:t>) .</w:t>
      </w:r>
      <w:r>
        <w:tab/>
      </w:r>
      <w:r>
        <w:tab/>
      </w:r>
      <w:r>
        <w:tab/>
      </w:r>
      <w:r>
        <w:tab/>
      </w:r>
      <w:r>
        <w:tab/>
      </w:r>
      <w:r>
        <w:tab/>
      </w:r>
      <w:r w:rsidRPr="00D002D4">
        <w:rPr>
          <w:i/>
        </w:rPr>
        <w:t>(14.1)</w:t>
      </w:r>
    </w:p>
    <w:p w14:paraId="4E2E6D12" w14:textId="77777777" w:rsidR="009C5487" w:rsidRPr="008219CC" w:rsidRDefault="009C5487" w:rsidP="009C5487">
      <w:pPr>
        <w:pBdr>
          <w:top w:val="single" w:sz="6" w:space="0" w:color="auto"/>
          <w:left w:val="single" w:sz="6" w:space="0" w:color="auto"/>
          <w:bottom w:val="single" w:sz="6" w:space="0" w:color="auto"/>
          <w:right w:val="single" w:sz="6" w:space="0" w:color="auto"/>
        </w:pBdr>
        <w:rPr>
          <w:rStyle w:val="subscript"/>
        </w:rPr>
      </w:pPr>
    </w:p>
    <w:p w14:paraId="661B2EF8" w14:textId="77777777" w:rsidR="009C5487" w:rsidRDefault="009C5487" w:rsidP="009C548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3BE5C6D2" w14:textId="77777777" w:rsidR="009C5487" w:rsidRDefault="009C5487" w:rsidP="009C5487">
      <w:pPr>
        <w:pBdr>
          <w:top w:val="single" w:sz="6" w:space="0" w:color="auto"/>
          <w:left w:val="single" w:sz="6" w:space="0" w:color="auto"/>
          <w:bottom w:val="single" w:sz="6" w:space="0" w:color="auto"/>
          <w:right w:val="single" w:sz="6" w:space="0" w:color="auto"/>
        </w:pBdr>
      </w:pPr>
    </w:p>
    <w:p w14:paraId="79094140" w14:textId="77777777" w:rsidR="009C5487" w:rsidRDefault="009C5487" w:rsidP="009C5487">
      <w:pPr>
        <w:pBdr>
          <w:top w:val="single" w:sz="6" w:space="0" w:color="auto"/>
          <w:left w:val="single" w:sz="6" w:space="0" w:color="auto"/>
          <w:bottom w:val="single" w:sz="6" w:space="0" w:color="auto"/>
          <w:right w:val="single" w:sz="6" w:space="0" w:color="auto"/>
        </w:pBdr>
      </w:pPr>
      <w:r>
        <w:tab/>
      </w:r>
      <w:r>
        <w:tab/>
      </w:r>
      <w:r>
        <w:tab/>
        <w:t>x(t + nT</w:t>
      </w:r>
      <w:r w:rsidRPr="008219CC">
        <w:rPr>
          <w:rStyle w:val="subscript"/>
        </w:rPr>
        <w:t>1</w:t>
      </w:r>
      <w:r>
        <w:t>) = x(t) .</w:t>
      </w:r>
      <w:r>
        <w:tab/>
      </w:r>
      <w:r>
        <w:tab/>
        <w:t>n = any integer</w:t>
      </w:r>
    </w:p>
    <w:p w14:paraId="731921B8" w14:textId="77777777" w:rsidR="009C5487" w:rsidRDefault="009C5487" w:rsidP="009C5487">
      <w:pPr>
        <w:pBdr>
          <w:top w:val="single" w:sz="6" w:space="0" w:color="auto"/>
          <w:left w:val="single" w:sz="6" w:space="0" w:color="auto"/>
          <w:bottom w:val="single" w:sz="6" w:space="0" w:color="auto"/>
          <w:right w:val="single" w:sz="6" w:space="0" w:color="auto"/>
        </w:pBdr>
      </w:pPr>
    </w:p>
    <w:p w14:paraId="262F7839" w14:textId="77777777" w:rsidR="009C5487" w:rsidRDefault="009C5487" w:rsidP="009C548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 xml:space="preserve">(t) is x(t) over any one </w:t>
      </w:r>
      <w:r>
        <w:tab/>
        <w:t xml:space="preserve">period. </w:t>
      </w:r>
    </w:p>
    <w:p w14:paraId="0623D73C" w14:textId="77777777" w:rsidR="009C5487" w:rsidRDefault="009C5487" w:rsidP="009C5487">
      <w:pPr>
        <w:pBdr>
          <w:top w:val="single" w:sz="6" w:space="0" w:color="auto"/>
          <w:left w:val="single" w:sz="6" w:space="0" w:color="auto"/>
          <w:bottom w:val="single" w:sz="6" w:space="0" w:color="auto"/>
          <w:right w:val="single" w:sz="6" w:space="0" w:color="auto"/>
        </w:pBdr>
      </w:pPr>
    </w:p>
    <w:p w14:paraId="2804D8F0" w14:textId="77777777" w:rsidR="009C5487" w:rsidRDefault="009C5487" w:rsidP="009C5487">
      <w:pPr>
        <w:pBdr>
          <w:top w:val="single" w:sz="6" w:space="0" w:color="auto"/>
          <w:left w:val="single" w:sz="6" w:space="0" w:color="auto"/>
          <w:bottom w:val="single" w:sz="6" w:space="0" w:color="auto"/>
          <w:right w:val="single" w:sz="6" w:space="0" w:color="auto"/>
        </w:pBdr>
      </w:pPr>
      <w:r>
        <w:tab/>
        <w:t>2. Define c(ω) to be the Fourier Integral transform of the pulse, scaled by 1/T</w:t>
      </w:r>
      <w:r w:rsidRPr="008219CC">
        <w:rPr>
          <w:rStyle w:val="subscript"/>
        </w:rPr>
        <w:t>1</w:t>
      </w:r>
      <w:r>
        <w:t>:</w:t>
      </w:r>
    </w:p>
    <w:p w14:paraId="5D03353E" w14:textId="77777777" w:rsidR="009C5487" w:rsidRDefault="009C5487" w:rsidP="009C5487">
      <w:pPr>
        <w:pBdr>
          <w:top w:val="single" w:sz="6" w:space="0" w:color="auto"/>
          <w:left w:val="single" w:sz="6" w:space="0" w:color="auto"/>
          <w:bottom w:val="single" w:sz="6" w:space="0" w:color="auto"/>
          <w:right w:val="single" w:sz="6" w:space="0" w:color="auto"/>
        </w:pBdr>
      </w:pPr>
    </w:p>
    <w:p w14:paraId="5F1E855B" w14:textId="77777777" w:rsidR="009C5487" w:rsidRPr="00D002D4" w:rsidRDefault="009C5487" w:rsidP="009C5487">
      <w:pPr>
        <w:pBdr>
          <w:top w:val="single" w:sz="6" w:space="0" w:color="auto"/>
          <w:left w:val="single" w:sz="6" w:space="0" w:color="auto"/>
          <w:bottom w:val="single" w:sz="6" w:space="0" w:color="auto"/>
          <w:right w:val="single" w:sz="6" w:space="0" w:color="auto"/>
        </w:pBdr>
        <w:rPr>
          <w:i/>
        </w:rPr>
      </w:pPr>
      <w:r>
        <w:tab/>
      </w:r>
      <w:r>
        <w:tab/>
        <w:t>c(ω) ≡</w:t>
      </w:r>
      <w:r>
        <w:rPr>
          <w:rFonts w:ascii="Symbol" w:hAnsi="Symbol"/>
        </w:rPr>
        <w:t></w:t>
      </w:r>
      <w:r>
        <w:rPr>
          <w:rFonts w:ascii="Symbol" w:hAnsi="Symbol"/>
        </w:rPr>
        <w:t></w:t>
      </w:r>
      <w:r>
        <w:t>(1/T</w:t>
      </w:r>
      <w:r w:rsidRPr="008219CC">
        <w:rPr>
          <w:rStyle w:val="subscript"/>
        </w:rPr>
        <w:t>1</w:t>
      </w:r>
      <w:r>
        <w:t>)X</w:t>
      </w:r>
      <w:r w:rsidRPr="008219CC">
        <w:rPr>
          <w:rStyle w:val="subscript"/>
        </w:rPr>
        <w:t>pulse</w:t>
      </w:r>
      <w:r>
        <w:t xml:space="preserve">(ω) = </w:t>
      </w:r>
      <w:r>
        <w:rPr>
          <w:rFonts w:ascii="Symbol" w:hAnsi="Symbol"/>
        </w:rPr>
        <w:t></w:t>
      </w:r>
      <w:r>
        <w:t>(1/T</w:t>
      </w:r>
      <w:r w:rsidRPr="008219CC">
        <w:rPr>
          <w:rStyle w:val="subscript"/>
        </w:rPr>
        <w:t>1</w:t>
      </w:r>
      <w:r>
        <w:t>)</w:t>
      </w:r>
      <w:r w:rsidRPr="00190B6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ab/>
        <w:t>dt x</w:t>
      </w:r>
      <w:r w:rsidRPr="00915D82">
        <w:rPr>
          <w:rStyle w:val="subscript"/>
        </w:rPr>
        <w:t>pulse</w:t>
      </w:r>
      <w:r>
        <w:t>(t) e</w:t>
      </w:r>
      <w:r w:rsidRPr="00915D82">
        <w:rPr>
          <w:rStyle w:val="superscript"/>
        </w:rPr>
        <w:t>-i</w:t>
      </w:r>
      <w:r>
        <w:rPr>
          <w:rStyle w:val="superscript"/>
        </w:rPr>
        <w:t>ω</w:t>
      </w:r>
      <w:r w:rsidRPr="00915D82">
        <w:rPr>
          <w:rStyle w:val="superscript"/>
        </w:rPr>
        <w:t>t</w:t>
      </w:r>
      <w:r>
        <w:t xml:space="preserve"> .</w:t>
      </w:r>
      <w:r>
        <w:tab/>
      </w:r>
      <w:r>
        <w:tab/>
      </w:r>
      <w:r w:rsidRPr="00D002D4">
        <w:rPr>
          <w:i/>
        </w:rPr>
        <w:t>(14.8) and (1.1)</w:t>
      </w:r>
    </w:p>
    <w:p w14:paraId="30EEDB3C" w14:textId="77777777" w:rsidR="009C5487" w:rsidRDefault="009C5487" w:rsidP="009C5487">
      <w:pPr>
        <w:pBdr>
          <w:top w:val="single" w:sz="6" w:space="0" w:color="auto"/>
          <w:left w:val="single" w:sz="6" w:space="0" w:color="auto"/>
          <w:bottom w:val="single" w:sz="6" w:space="0" w:color="auto"/>
          <w:right w:val="single" w:sz="6" w:space="0" w:color="auto"/>
        </w:pBdr>
      </w:pPr>
      <w:r>
        <w:tab/>
      </w:r>
    </w:p>
    <w:p w14:paraId="565D6B35" w14:textId="77777777" w:rsidR="009C5487" w:rsidRDefault="009C5487" w:rsidP="009C5487">
      <w:pPr>
        <w:pBdr>
          <w:top w:val="single" w:sz="6" w:space="0" w:color="auto"/>
          <w:left w:val="single" w:sz="6" w:space="0" w:color="auto"/>
          <w:bottom w:val="single" w:sz="6" w:space="0" w:color="auto"/>
          <w:right w:val="single" w:sz="6" w:space="0" w:color="auto"/>
        </w:pBdr>
      </w:pPr>
      <w:r>
        <w:tab/>
        <w:t xml:space="preserve">3. Then the Fourier Integral transform of the Pulse </w:t>
      </w:r>
      <w:r>
        <w:rPr>
          <w:i/>
        </w:rPr>
        <w:t>Train</w:t>
      </w:r>
      <w:r>
        <w:t xml:space="preserve"> is as follows:</w:t>
      </w:r>
    </w:p>
    <w:p w14:paraId="58E6A4FF" w14:textId="77777777" w:rsidR="009C5487" w:rsidRDefault="009C5487" w:rsidP="009C5487">
      <w:pPr>
        <w:pBdr>
          <w:top w:val="single" w:sz="6" w:space="0" w:color="auto"/>
          <w:left w:val="single" w:sz="6" w:space="0" w:color="auto"/>
          <w:bottom w:val="single" w:sz="6" w:space="0" w:color="auto"/>
          <w:right w:val="single" w:sz="6" w:space="0" w:color="auto"/>
        </w:pBdr>
      </w:pPr>
    </w:p>
    <w:p w14:paraId="2354B530" w14:textId="77777777" w:rsidR="009C5487" w:rsidRPr="00D002D4" w:rsidRDefault="009C5487" w:rsidP="009C5487">
      <w:pPr>
        <w:pBdr>
          <w:top w:val="single" w:sz="6" w:space="0" w:color="auto"/>
          <w:left w:val="single" w:sz="6" w:space="0" w:color="auto"/>
          <w:bottom w:val="single" w:sz="6" w:space="0" w:color="auto"/>
          <w:right w:val="single" w:sz="6" w:space="0" w:color="auto"/>
        </w:pBdr>
      </w:pPr>
      <w:r>
        <w:rPr>
          <w:sz w:val="24"/>
          <w:szCs w:val="24"/>
        </w:rPr>
        <w:tab/>
      </w:r>
      <w:r>
        <w:rPr>
          <w:sz w:val="24"/>
          <w:szCs w:val="24"/>
        </w:rPr>
        <w:tab/>
      </w:r>
      <w:r>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  </w:t>
      </w:r>
      <w:r w:rsidRPr="00D502CC">
        <w:t>2π</w:t>
      </w:r>
      <w:r w:rsidRPr="00915D82">
        <w:rPr>
          <w:rStyle w:val="subscript"/>
        </w:rPr>
        <w:t xml:space="preserve"> </w:t>
      </w:r>
      <w:r>
        <w:t>δ(ω - mω</w:t>
      </w:r>
      <w:r w:rsidRPr="00915D82">
        <w:rPr>
          <w:rStyle w:val="subscript"/>
        </w:rPr>
        <w:t>1</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w:t>
      </w:r>
      <w:r>
        <w:tab/>
      </w:r>
      <w:r>
        <w:tab/>
      </w:r>
      <w:r w:rsidRPr="00D002D4">
        <w:rPr>
          <w:i/>
        </w:rPr>
        <w:t>(14.9)</w:t>
      </w:r>
    </w:p>
    <w:p w14:paraId="03B7B128" w14:textId="77777777" w:rsidR="009C5487" w:rsidRDefault="009C5487" w:rsidP="009C5487">
      <w:pPr>
        <w:pBdr>
          <w:top w:val="single" w:sz="6" w:space="0" w:color="auto"/>
          <w:left w:val="single" w:sz="6" w:space="0" w:color="auto"/>
          <w:bottom w:val="single" w:sz="6" w:space="0" w:color="auto"/>
          <w:right w:val="single" w:sz="6" w:space="0" w:color="auto"/>
        </w:pBdr>
      </w:pPr>
    </w:p>
    <w:p w14:paraId="39140048" w14:textId="77777777" w:rsidR="009C5487" w:rsidRDefault="009C5487" w:rsidP="009C5487">
      <w:pPr>
        <w:pBdr>
          <w:top w:val="single" w:sz="6" w:space="0" w:color="auto"/>
          <w:left w:val="single" w:sz="6" w:space="0" w:color="auto"/>
          <w:bottom w:val="single" w:sz="6" w:space="0" w:color="auto"/>
          <w:right w:val="single" w:sz="6" w:space="0" w:color="auto"/>
        </w:pBdr>
      </w:pPr>
      <w:r>
        <w:tab/>
        <w:t>where c</w:t>
      </w:r>
      <w:r w:rsidRPr="008219CC">
        <w:rPr>
          <w:rStyle w:val="subscript"/>
        </w:rPr>
        <w:t>m</w:t>
      </w:r>
      <w:r>
        <w:t xml:space="preserve">  =  c(ω</w:t>
      </w:r>
      <w:r w:rsidRPr="008219CC">
        <w:rPr>
          <w:rStyle w:val="subscript"/>
        </w:rPr>
        <w:t>m</w:t>
      </w:r>
      <w:r>
        <w:t xml:space="preserve"> ), ω</w:t>
      </w:r>
      <w:r w:rsidRPr="008219CC">
        <w:rPr>
          <w:rStyle w:val="subscript"/>
        </w:rPr>
        <w:t>m</w:t>
      </w:r>
      <w:r>
        <w:rPr>
          <w:rStyle w:val="subscript"/>
        </w:rPr>
        <w:t xml:space="preserve"> </w:t>
      </w:r>
      <w:r>
        <w:t xml:space="preserve"> = mω</w:t>
      </w:r>
      <w:r>
        <w:rPr>
          <w:rStyle w:val="subscript"/>
        </w:rPr>
        <w:t>1</w:t>
      </w:r>
      <w:r>
        <w:t>, ω</w:t>
      </w:r>
      <w:r>
        <w:rPr>
          <w:rStyle w:val="subscript"/>
        </w:rPr>
        <w:t>1</w:t>
      </w:r>
      <w:r>
        <w:t xml:space="preserve"> = 2π/T</w:t>
      </w:r>
      <w:r w:rsidRPr="008219CC">
        <w:rPr>
          <w:rStyle w:val="subscript"/>
        </w:rPr>
        <w:t>1</w:t>
      </w:r>
      <w:r>
        <w:t xml:space="preserve">. </w:t>
      </w:r>
    </w:p>
    <w:p w14:paraId="4F5B9F33" w14:textId="77777777" w:rsidR="009C5487" w:rsidRDefault="009C5487" w:rsidP="009C5487">
      <w:pPr>
        <w:pBdr>
          <w:top w:val="single" w:sz="6" w:space="0" w:color="auto"/>
          <w:left w:val="single" w:sz="6" w:space="0" w:color="auto"/>
          <w:bottom w:val="single" w:sz="6" w:space="0" w:color="auto"/>
          <w:right w:val="single" w:sz="6" w:space="0" w:color="auto"/>
        </w:pBdr>
      </w:pPr>
    </w:p>
    <w:p w14:paraId="08F74797" w14:textId="77777777" w:rsidR="009C5487" w:rsidRDefault="009C5487" w:rsidP="009C5487">
      <w:pPr>
        <w:pBdr>
          <w:top w:val="single" w:sz="6" w:space="0" w:color="auto"/>
          <w:left w:val="single" w:sz="6" w:space="0" w:color="auto"/>
          <w:bottom w:val="single" w:sz="6" w:space="0" w:color="auto"/>
          <w:right w:val="single" w:sz="6" w:space="0" w:color="auto"/>
        </w:pBdr>
      </w:pPr>
      <w:r>
        <w:tab/>
        <w:t>4. These c</w:t>
      </w:r>
      <w:r w:rsidRPr="008219CC">
        <w:rPr>
          <w:rStyle w:val="subscript"/>
        </w:rPr>
        <w:t>m</w:t>
      </w:r>
      <w:r>
        <w:t xml:space="preserve"> are the same c</w:t>
      </w:r>
      <w:r w:rsidRPr="008219CC">
        <w:rPr>
          <w:rStyle w:val="subscript"/>
        </w:rPr>
        <w:t>m</w:t>
      </w:r>
      <w:r>
        <w:t xml:space="preserve"> which appear in the next section. That is, they the complex Fourier Series</w:t>
      </w:r>
    </w:p>
    <w:p w14:paraId="11821A17" w14:textId="77777777" w:rsidR="009C5487" w:rsidRDefault="009C5487" w:rsidP="009C5487">
      <w:pPr>
        <w:pBdr>
          <w:top w:val="single" w:sz="6" w:space="0" w:color="auto"/>
          <w:left w:val="single" w:sz="6" w:space="0" w:color="auto"/>
          <w:bottom w:val="single" w:sz="6" w:space="0" w:color="auto"/>
          <w:right w:val="single" w:sz="6" w:space="0" w:color="auto"/>
        </w:pBdr>
      </w:pPr>
      <w:r>
        <w:t xml:space="preserve">      coefficients. </w:t>
      </w:r>
      <w:r>
        <w:tab/>
      </w:r>
      <w:r>
        <w:tab/>
      </w:r>
      <w:r>
        <w:tab/>
      </w:r>
      <w:r>
        <w:tab/>
      </w:r>
      <w:r>
        <w:tab/>
      </w:r>
    </w:p>
    <w:p w14:paraId="472F9A9A" w14:textId="77777777" w:rsidR="009C5487" w:rsidRDefault="009C5487" w:rsidP="009C5487">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tab/>
      </w:r>
    </w:p>
    <w:p w14:paraId="084AF345" w14:textId="77777777" w:rsidR="009C5487" w:rsidRDefault="009C5487" w:rsidP="009C5487"/>
    <w:p w14:paraId="3E635211" w14:textId="77777777" w:rsidR="009C5487" w:rsidRDefault="009C5487" w:rsidP="009C5487">
      <w:r>
        <w:t>Item 3 is our main result. It says that the Fourier Transform spectrum of an infinite sequence of pulses is a sum of equally-spaced delta function spikes whose coefficients are given by the continuous spectrum of the central pulse evaluated at the spike frequencies ω = mω</w:t>
      </w:r>
      <w:r>
        <w:rPr>
          <w:rStyle w:val="subscript"/>
          <w:rFonts w:ascii="Tahoma" w:hAnsi="Tahoma" w:cs="Tahoma"/>
        </w:rPr>
        <w:t>1</w:t>
      </w:r>
      <w:r>
        <w:t xml:space="preserve">. The pulse spectrum c(ω) </w:t>
      </w:r>
      <w:r>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(ω) is normally thought of as the "coefficient envelope", while the equally spaced delta function spikes are the "lines". In this sample symbolic drawing of a spectrum, the infinitely-high delta function spikes of the spectrum are represented by finite vertical red line segments whose heights are the coefficients c</w:t>
      </w:r>
      <w:r>
        <w:rPr>
          <w:rStyle w:val="subscript"/>
        </w:rPr>
        <w:t>m</w:t>
      </w:r>
      <w:r>
        <w:t xml:space="preserve">. The red lines </w:t>
      </w:r>
      <w:r w:rsidRPr="008A464C">
        <w:rPr>
          <w:i/>
        </w:rPr>
        <w:t>are</w:t>
      </w:r>
      <w:r>
        <w:t xml:space="preserve"> the spectrum, and they track the envelope c(ω). </w:t>
      </w:r>
    </w:p>
    <w:p w14:paraId="03503244" w14:textId="77777777" w:rsidR="009C5487" w:rsidRDefault="009C5487" w:rsidP="009C5487"/>
    <w:p w14:paraId="36A5173F" w14:textId="77777777" w:rsidR="009C5487" w:rsidRDefault="009C5487" w:rsidP="009C5487">
      <w:r>
        <w:lastRenderedPageBreak/>
        <w:tab/>
      </w:r>
      <w:r>
        <w:tab/>
      </w:r>
      <w:r>
        <w:tab/>
      </w:r>
      <w:r>
        <w:pict w14:anchorId="001A39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84.75pt">
            <v:imagedata r:id="rId7" o:title=""/>
          </v:shape>
        </w:pict>
      </w:r>
    </w:p>
    <w:p w14:paraId="76799CBC" w14:textId="77777777" w:rsidR="009C5487" w:rsidRDefault="009C5487" w:rsidP="009C5487"/>
    <w:p w14:paraId="327EC8C4" w14:textId="77777777" w:rsidR="009C5487" w:rsidRDefault="009C5487" w:rsidP="009C5487">
      <w:r>
        <w:t xml:space="preserve"> It may happen that certain c</w:t>
      </w:r>
      <w:r w:rsidRPr="008219CC">
        <w:rPr>
          <w:rStyle w:val="subscript"/>
        </w:rPr>
        <w:t>m</w:t>
      </w:r>
      <w:r>
        <w:t xml:space="preserve"> vanish, meaning that such lines are not present. </w:t>
      </w:r>
    </w:p>
    <w:p w14:paraId="44E8D368" w14:textId="77777777" w:rsidR="009C5487" w:rsidRDefault="009C5487" w:rsidP="009C5487"/>
    <w:p w14:paraId="33030C35" w14:textId="77777777" w:rsidR="009C5487" w:rsidRDefault="009C5487" w:rsidP="009C5487">
      <w:r>
        <w:t>The item 3 sum includes the DC line m=0 having ω</w:t>
      </w:r>
      <w:r w:rsidRPr="008219CC">
        <w:rPr>
          <w:rStyle w:val="subscript"/>
        </w:rPr>
        <w:t>0</w:t>
      </w:r>
      <w:r>
        <w:t xml:space="preserve"> = 0. Unless c</w:t>
      </w:r>
      <w:r w:rsidRPr="008219CC">
        <w:rPr>
          <w:rStyle w:val="subscript"/>
        </w:rPr>
        <w:t>0</w:t>
      </w:r>
      <w:r>
        <w:t xml:space="preserve"> happens to vanish, the pulse train has a DC component. As noted in Section 10 above, X</w:t>
      </w:r>
      <w:r w:rsidRPr="008219CC">
        <w:rPr>
          <w:rStyle w:val="subscript"/>
        </w:rPr>
        <w:t>pulse</w:t>
      </w:r>
      <w:r>
        <w:t>(0) is the area under x</w:t>
      </w:r>
      <w:r w:rsidRPr="008219CC">
        <w:rPr>
          <w:rStyle w:val="subscript"/>
        </w:rPr>
        <w:t>pulse</w:t>
      </w:r>
      <w:r>
        <w:t>(t). Only if this area is zero, do we get c</w:t>
      </w:r>
      <w:r w:rsidRPr="008219CC">
        <w:rPr>
          <w:rStyle w:val="subscript"/>
        </w:rPr>
        <w:t>0</w:t>
      </w:r>
      <w:r>
        <w:t xml:space="preserve"> = c(0) </w:t>
      </w:r>
      <w:r>
        <w:rPr>
          <w:rFonts w:ascii="Symbol" w:hAnsi="Symbol"/>
        </w:rPr>
        <w:t></w:t>
      </w:r>
      <w:r>
        <w:rPr>
          <w:rFonts w:ascii="Symbol" w:hAnsi="Symbol"/>
        </w:rPr>
        <w:t></w:t>
      </w:r>
      <w:r>
        <w:rPr>
          <w:rFonts w:ascii="Symbol" w:hAnsi="Symbol"/>
        </w:rPr>
        <w:t></w:t>
      </w:r>
      <w:r>
        <w:t>(1/T</w:t>
      </w:r>
      <w:r w:rsidRPr="008219CC">
        <w:rPr>
          <w:rStyle w:val="subscript"/>
        </w:rPr>
        <w:t>1</w:t>
      </w:r>
      <w:r>
        <w:t>)</w:t>
      </w:r>
      <w:r w:rsidRPr="00D502CC">
        <w:t xml:space="preserve"> </w:t>
      </w:r>
      <w:r>
        <w:t>X</w:t>
      </w:r>
      <w:r w:rsidRPr="008219CC">
        <w:rPr>
          <w:rStyle w:val="subscript"/>
        </w:rPr>
        <w:t>pulse</w:t>
      </w:r>
      <w:r>
        <w:t xml:space="preserve">(0) = 0. </w:t>
      </w:r>
    </w:p>
    <w:p w14:paraId="16F8156A" w14:textId="77777777" w:rsidR="009C5487" w:rsidRDefault="009C5487" w:rsidP="009C5487"/>
    <w:p w14:paraId="465A33E9" w14:textId="77777777" w:rsidR="009C5487" w:rsidRDefault="009C5487" w:rsidP="009C5487">
      <w:r>
        <w:t xml:space="preserve">Whereas the Fourier Transform spectrum of a single pulse (localized, non-periodic) is continuous in ω, that of an infinite sequence of pulses is entirely discrete and has no continuous portions. This conforms with the well-known fact that the spectrum of any periodic function is discrete. In fact, we have just proven this to be so. </w:t>
      </w:r>
    </w:p>
    <w:p w14:paraId="0D865886" w14:textId="77777777" w:rsidR="009C5487" w:rsidRDefault="009C5487" w:rsidP="009C5487"/>
    <w:p w14:paraId="75FECF37" w14:textId="77777777" w:rsidR="009C5487" w:rsidRDefault="009C5487" w:rsidP="009C5487">
      <w:r>
        <w:rPr>
          <w:u w:val="single"/>
        </w:rPr>
        <w:t>Note on x</w:t>
      </w:r>
      <w:r w:rsidRPr="008219CC">
        <w:rPr>
          <w:rStyle w:val="subscript"/>
        </w:rPr>
        <w:t>pulse</w:t>
      </w:r>
      <w:r>
        <w:rPr>
          <w:u w:val="single"/>
        </w:rPr>
        <w:t>(t)</w:t>
      </w:r>
      <w:r>
        <w:t xml:space="preserve">. In our summary box above, we say that if x(t) is some </w:t>
      </w:r>
      <w:r>
        <w:rPr>
          <w:i/>
        </w:rPr>
        <w:t>known</w:t>
      </w:r>
      <w:r>
        <w:t xml:space="preserve"> periodic function, one can take as a </w:t>
      </w:r>
      <w:r>
        <w:rPr>
          <w:i/>
        </w:rPr>
        <w:t>candidate</w:t>
      </w:r>
      <w:r>
        <w:t xml:space="preserve"> for x</w:t>
      </w:r>
      <w:r w:rsidRPr="008219CC">
        <w:rPr>
          <w:rStyle w:val="subscript"/>
        </w:rPr>
        <w:t>pulse</w:t>
      </w:r>
      <w:r>
        <w:t>(t) the function x(t) restricted to any one period. In this case, the dt integration endpoints for the projection X</w:t>
      </w:r>
      <w:r w:rsidRPr="008219CC">
        <w:rPr>
          <w:rStyle w:val="subscript"/>
        </w:rPr>
        <w:t>pulse</w:t>
      </w:r>
      <w:r>
        <w:t>(ω) only cover that selected period. If we select the period centered at t=0, then item 2 in the above summary box becomes perhaps more familiar:</w:t>
      </w:r>
    </w:p>
    <w:p w14:paraId="4B605635" w14:textId="77777777" w:rsidR="009C5487" w:rsidRDefault="009C5487" w:rsidP="009C5487"/>
    <w:p w14:paraId="49D81861" w14:textId="77777777" w:rsidR="009C5487" w:rsidRPr="00BA0B82" w:rsidRDefault="009C5487" w:rsidP="009C5487">
      <w:pPr>
        <w:spacing w:line="480" w:lineRule="atLeast"/>
      </w:pPr>
      <w:r>
        <w:t xml:space="preserve"> </w:t>
      </w:r>
      <w:r>
        <w:tab/>
        <w:t xml:space="preserve">c(ω) </w:t>
      </w:r>
      <w:r>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 xml:space="preserve">(ω) = </w:t>
      </w:r>
      <w:r>
        <w:rPr>
          <w:rFonts w:ascii="Symbol" w:hAnsi="Symbol"/>
        </w:rPr>
        <w:t></w:t>
      </w:r>
      <w:r>
        <w:t>(1/T</w:t>
      </w:r>
      <w:r w:rsidRPr="008219CC">
        <w:rPr>
          <w:rStyle w:val="subscript"/>
        </w:rPr>
        <w:t>1</w:t>
      </w:r>
      <w:r>
        <w:t>)</w:t>
      </w:r>
      <w:r w:rsidRPr="00190B6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ab/>
      </w:r>
      <w:r>
        <w:rPr>
          <w:rStyle w:val="superscript"/>
        </w:rPr>
        <w:tab/>
      </w:r>
      <w:r>
        <w:rPr>
          <w:rStyle w:val="superscript"/>
        </w:rPr>
        <w:tab/>
      </w:r>
      <w:r>
        <w:tab/>
      </w:r>
      <w:r>
        <w:tab/>
      </w:r>
      <w:r>
        <w:tab/>
        <w:t>(14.13)</w:t>
      </w:r>
    </w:p>
    <w:p w14:paraId="022C1503" w14:textId="77777777" w:rsidR="009C5487" w:rsidRDefault="009C5487" w:rsidP="009C5487"/>
    <w:p w14:paraId="702ECA69" w14:textId="77777777" w:rsidR="009C5487" w:rsidRDefault="009C5487" w:rsidP="009C5487">
      <w:r>
        <w:t>What is perhaps less obvious is that there are really many different candidates for x</w:t>
      </w:r>
      <w:r w:rsidRPr="008219CC">
        <w:rPr>
          <w:rStyle w:val="subscript"/>
        </w:rPr>
        <w:t>pulse</w:t>
      </w:r>
      <w:r>
        <w:t xml:space="preserve">(t) that result in the </w:t>
      </w:r>
      <w:r>
        <w:rPr>
          <w:i/>
        </w:rPr>
        <w:t>same</w:t>
      </w:r>
      <w:r>
        <w:t xml:space="preserve"> x(t) pulse train. These other choices for x</w:t>
      </w:r>
      <w:r w:rsidRPr="008219CC">
        <w:rPr>
          <w:rStyle w:val="subscript"/>
        </w:rPr>
        <w:t>pulse</w:t>
      </w:r>
      <w:r>
        <w:t>(t) are pulses which slop over into more than one period T</w:t>
      </w:r>
      <w:r w:rsidRPr="008219CC">
        <w:rPr>
          <w:rStyle w:val="subscript"/>
        </w:rPr>
        <w:t>1</w:t>
      </w:r>
      <w:r>
        <w:t xml:space="preserve">. When a pulse train is formed with such pulses, the pulses overlap. </w:t>
      </w:r>
    </w:p>
    <w:p w14:paraId="4E18126F" w14:textId="77777777" w:rsidR="009C5487" w:rsidRDefault="009C5487" w:rsidP="009C5487"/>
    <w:p w14:paraId="0C8819A6" w14:textId="77777777" w:rsidR="009C5487" w:rsidRDefault="009C5487" w:rsidP="009C5487">
      <w:r>
        <w:t>To see how this might work, think of a pulse which has a nice gaussian shape and goes about half way into each neighboring T</w:t>
      </w:r>
      <w:r w:rsidRPr="008219CC">
        <w:rPr>
          <w:rStyle w:val="subscript"/>
        </w:rPr>
        <w:t>1</w:t>
      </w:r>
      <w:r>
        <w:t xml:space="preserve"> interval. Draw some of these, then add them up to make the sum curve x(t). In this case, for your candidate x</w:t>
      </w:r>
      <w:r w:rsidRPr="008219CC">
        <w:rPr>
          <w:rStyle w:val="subscript"/>
        </w:rPr>
        <w:t>pulse</w:t>
      </w:r>
      <w:r>
        <w:t>(t), you can use either the gaussian, which overlaps into several intervals, or you can use one interval's worth of the sum curve x(t) (shown as the darker curve)</w:t>
      </w:r>
    </w:p>
    <w:p w14:paraId="5C4CA94E" w14:textId="77777777" w:rsidR="009C5487" w:rsidRDefault="009C5487" w:rsidP="009C5487"/>
    <w:p w14:paraId="0407F16D" w14:textId="77777777" w:rsidR="009C5487" w:rsidRDefault="009C5487" w:rsidP="009C5487">
      <w:r>
        <w:tab/>
      </w:r>
      <w:r>
        <w:tab/>
      </w:r>
      <w:r>
        <w:object w:dxaOrig="8700" w:dyaOrig="1860">
          <v:shape id="_x0000_i1026" type="#_x0000_t75" style="width:331.5pt;height:70.5pt" o:ole="">
            <v:imagedata r:id="rId8" o:title=""/>
          </v:shape>
          <o:OLEObject Type="Embed" ProgID="Word.Picture.8" ShapeID="_x0000_i1026" DrawAspect="Content" ObjectID="_1850206921" r:id="rId9"/>
        </w:object>
      </w:r>
    </w:p>
    <w:p w14:paraId="3FC59F24" w14:textId="77777777" w:rsidR="009C5487" w:rsidRDefault="009C5487" w:rsidP="009C5487"/>
    <w:p w14:paraId="1B76F8EE" w14:textId="77777777" w:rsidR="009C5487" w:rsidRDefault="009C5487" w:rsidP="009C5487">
      <w:r>
        <w:t>We have tried to keep our formulas completely general to allow for pulse trains formed from pulses which overlap into more than one period. This note applies to all the analysis and summary boxes which follow. The resulting spectrum is of course the same no matter which x</w:t>
      </w:r>
      <w:r w:rsidRPr="008219CC">
        <w:rPr>
          <w:rStyle w:val="subscript"/>
        </w:rPr>
        <w:t>pulse</w:t>
      </w:r>
      <w:r>
        <w:t xml:space="preserve">(t) is chosen. </w:t>
      </w:r>
    </w:p>
    <w:p w14:paraId="3E387590" w14:textId="77777777" w:rsidR="009C5487" w:rsidRDefault="009C5487" w:rsidP="009C5487"/>
    <w:p w14:paraId="1702EA82" w14:textId="77777777" w:rsidR="009C5487" w:rsidRDefault="009C5487" w:rsidP="009C5487">
      <w:r>
        <w:t>To summarize, we can write c(ω) in two equivalent ways</w:t>
      </w:r>
    </w:p>
    <w:p w14:paraId="65EB44DB" w14:textId="77777777" w:rsidR="009C5487" w:rsidRPr="00BA0B82" w:rsidRDefault="009C5487" w:rsidP="009C5487">
      <w:pPr>
        <w:spacing w:line="480" w:lineRule="atLeast"/>
      </w:pPr>
      <w:r>
        <w:tab/>
        <w:t xml:space="preserve">c(ω) </w:t>
      </w:r>
      <w:r>
        <w:rPr>
          <w:rFonts w:ascii="Symbol" w:hAnsi="Symbol"/>
        </w:rPr>
        <w:t></w:t>
      </w:r>
      <w:r>
        <w:rPr>
          <w:rFonts w:ascii="Symbol" w:hAnsi="Symbol"/>
        </w:rPr>
        <w:t></w:t>
      </w:r>
      <w:r>
        <w:rPr>
          <w:rFonts w:ascii="Symbol" w:hAnsi="Symbol"/>
        </w:rPr>
        <w:t></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 xml:space="preserve">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sidRPr="00915D82">
        <w:rPr>
          <w:rStyle w:val="superscript"/>
        </w:rPr>
        <w:t>-i</w:t>
      </w:r>
      <w:r>
        <w:rPr>
          <w:rStyle w:val="superscript"/>
        </w:rPr>
        <w:t>ω</w:t>
      </w:r>
      <w:r w:rsidRPr="00915D82">
        <w:rPr>
          <w:rStyle w:val="superscript"/>
        </w:rPr>
        <w:t>t</w:t>
      </w:r>
      <w:r>
        <w:t xml:space="preserve"> </w:t>
      </w:r>
      <w:r>
        <w:rPr>
          <w:rStyle w:val="superscript"/>
        </w:rPr>
        <w:tab/>
      </w:r>
      <w:r>
        <w:tab/>
      </w:r>
      <w:r>
        <w:tab/>
      </w:r>
      <w:r>
        <w:tab/>
        <w:t>(14.14)</w:t>
      </w:r>
    </w:p>
    <w:p w14:paraId="0DBD7847" w14:textId="77777777" w:rsidR="009C5487" w:rsidRDefault="009C5487" w:rsidP="009C5487">
      <w:r>
        <w:tab/>
      </w:r>
    </w:p>
    <w:p w14:paraId="38BBF2CB" w14:textId="77777777" w:rsidR="009C5487" w:rsidRDefault="009C5487" w:rsidP="009C5487">
      <w:r>
        <w:t>If we evaluate (14.14) at the discrete spike frequencies ω = mω</w:t>
      </w:r>
      <w:r w:rsidRPr="007932A5">
        <w:rPr>
          <w:b/>
        </w:rPr>
        <w:t>1</w:t>
      </w:r>
      <w:r>
        <w:t>, we get</w:t>
      </w:r>
    </w:p>
    <w:p w14:paraId="1D5E15AA" w14:textId="77777777" w:rsidR="009C5487" w:rsidRDefault="009C5487" w:rsidP="009C5487"/>
    <w:p w14:paraId="3D71CBE9" w14:textId="77777777" w:rsidR="009C5487" w:rsidRDefault="009C5487" w:rsidP="009C5487">
      <w:pPr>
        <w:spacing w:line="480" w:lineRule="atLeast"/>
      </w:pPr>
      <w:r>
        <w:tab/>
        <w:t>c</w:t>
      </w:r>
      <w:r>
        <w:rPr>
          <w:rStyle w:val="subscript"/>
        </w:rPr>
        <w:t>m</w:t>
      </w:r>
      <w:r>
        <w:t xml:space="preserve"> = </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(14.15)</w:t>
      </w:r>
    </w:p>
    <w:p w14:paraId="51A8897A" w14:textId="77777777" w:rsidR="009C5487" w:rsidRDefault="009C5487" w:rsidP="009C5487">
      <w:pPr>
        <w:spacing w:line="480" w:lineRule="atLeast"/>
      </w:pPr>
    </w:p>
    <w:p w14:paraId="49AEF35F" w14:textId="77777777" w:rsidR="009C5487" w:rsidRDefault="009C5487" w:rsidP="009C5487">
      <w:r>
        <w:t>Now since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(t+T</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-im2π</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function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is periodic with period T</w:t>
      </w:r>
      <w:r>
        <w:rPr>
          <w:rStyle w:val="subscript"/>
        </w:rPr>
        <w:t>1</w:t>
      </w:r>
      <w:r>
        <w:t>. Since x(t) in the first integral in (14.15) is also assumed periodic with period T</w:t>
      </w:r>
      <w:r>
        <w:rPr>
          <w:rStyle w:val="subscript"/>
        </w:rPr>
        <w:t>1</w:t>
      </w:r>
      <w:r>
        <w:t>, the integration can be over any interval of width T</w:t>
      </w:r>
      <w:r>
        <w:rPr>
          <w:rStyle w:val="subscript"/>
        </w:rPr>
        <w:t>1</w:t>
      </w:r>
      <w:r>
        <w:t>, so one usually takes this interval to be (0,T</w:t>
      </w:r>
      <w:r>
        <w:rPr>
          <w:rStyle w:val="subscript"/>
        </w:rPr>
        <w:t>1</w:t>
      </w:r>
      <w:r>
        <w:t xml:space="preserve">).  Thus, </w:t>
      </w:r>
    </w:p>
    <w:p w14:paraId="57BB6C7C" w14:textId="77777777" w:rsidR="009C5487" w:rsidRDefault="009C5487" w:rsidP="009C5487"/>
    <w:p w14:paraId="4C3DBD3E" w14:textId="77777777" w:rsidR="009C5487" w:rsidRDefault="009C5487" w:rsidP="009C5487">
      <w:pPr>
        <w:spacing w:line="480" w:lineRule="atLeast"/>
      </w:pPr>
      <w:r>
        <w:tab/>
        <w:t>c</w:t>
      </w:r>
      <w:r>
        <w:rPr>
          <w:rStyle w:val="subscript"/>
        </w:rPr>
        <w:t>m</w:t>
      </w:r>
      <w:r>
        <w:t xml:space="preserve"> = </w:t>
      </w:r>
      <w:r>
        <w:rPr>
          <w:rFonts w:ascii="Symbol" w:hAnsi="Symbol"/>
        </w:rPr>
        <w:t></w:t>
      </w:r>
      <w:r>
        <w:t>(1/T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(14.16)</w:t>
      </w:r>
    </w:p>
    <w:p w14:paraId="7791D873" w14:textId="77777777" w:rsidR="009C5487" w:rsidRDefault="009C5487" w:rsidP="009C5487"/>
    <w:p w14:paraId="3129A751" w14:textId="77777777" w:rsidR="009C5487" w:rsidRDefault="009C5487"/>
    <w:p w14:paraId="2604ABDD" w14:textId="77777777" w:rsidR="009C5487" w:rsidRPr="005F1C68" w:rsidRDefault="005F1C68">
      <w:pPr>
        <w:rPr>
          <w:b/>
        </w:rPr>
      </w:pPr>
      <w:r w:rsidRPr="005F1C68">
        <w:rPr>
          <w:b/>
        </w:rPr>
        <w:t>Amplitude Modulated Pulse Train Notes</w:t>
      </w:r>
    </w:p>
    <w:p w14:paraId="1C42042B" w14:textId="77777777" w:rsidR="005F1C68" w:rsidRDefault="005F1C68"/>
    <w:p w14:paraId="2BA6B905" w14:textId="77777777" w:rsidR="005F1C68" w:rsidRDefault="005F1C68">
      <w:r>
        <w:rPr>
          <w:color w:val="000000"/>
        </w:rPr>
        <w:tab/>
        <w:t>W</w:t>
      </w:r>
      <w:r w:rsidRPr="00CC368E">
        <w:rPr>
          <w:color w:val="000000"/>
        </w:rPr>
        <w:t>(ω) =</w:t>
      </w:r>
      <w:r>
        <w:t xml:space="preserve"> X</w:t>
      </w:r>
      <w:r>
        <w:rPr>
          <w:rStyle w:val="subscript"/>
        </w:rPr>
        <w:t>pulse</w:t>
      </w:r>
      <w:r>
        <w:t>(ω)</w:t>
      </w:r>
      <w:r w:rsidRPr="00EC65E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EC65ED">
        <w:t xml:space="preserve"> </w:t>
      </w:r>
      <w:r>
        <w:t>y</w:t>
      </w:r>
      <w:r w:rsidRPr="00915D82">
        <w:rPr>
          <w:rStyle w:val="subscript"/>
        </w:rPr>
        <w:t>n</w:t>
      </w:r>
      <w:r>
        <w:t xml:space="preserve"> e</w:t>
      </w:r>
      <w:r>
        <w:rPr>
          <w:rStyle w:val="superscript"/>
        </w:rPr>
        <w:t>+iωt</w:t>
      </w:r>
      <w:r>
        <w:rPr>
          <w:rStyle w:val="superscript"/>
        </w:rPr>
        <w:fldChar w:fldCharType="begin"/>
      </w:r>
      <w:r>
        <w:rPr>
          <w:rStyle w:val="superscript"/>
        </w:rPr>
        <w:instrText xml:space="preserve"> EQ \s\do2(n)</w:instrText>
      </w:r>
      <w:r>
        <w:rPr>
          <w:rStyle w:val="superscript"/>
        </w:rPr>
        <w:fldChar w:fldCharType="end"/>
      </w:r>
    </w:p>
    <w:p w14:paraId="3614AEA9" w14:textId="77777777" w:rsidR="009C5487" w:rsidRDefault="009C5487"/>
    <w:p w14:paraId="527D6BED" w14:textId="77777777" w:rsidR="009C5487" w:rsidRDefault="009C5487"/>
    <w:p w14:paraId="30A23778" w14:textId="77777777" w:rsidR="009C5487" w:rsidRDefault="009C5487"/>
    <w:p w14:paraId="5A36BE4D" w14:textId="77777777" w:rsidR="009C5487" w:rsidRDefault="009C5487"/>
    <w:p w14:paraId="012F634C" w14:textId="77777777" w:rsidR="00E32300" w:rsidRDefault="00E32300" w:rsidP="00E32300">
      <w:pPr>
        <w:pStyle w:val="Heading2"/>
      </w:pPr>
      <w:bookmarkStart w:id="1" w:name="_Toc351401784"/>
      <w:r>
        <w:t>Chapter 6: Statistical Pulse Trains</w:t>
      </w:r>
      <w:bookmarkEnd w:id="1"/>
    </w:p>
    <w:p w14:paraId="12010D7D" w14:textId="77777777" w:rsidR="00E32300" w:rsidRDefault="00E32300" w:rsidP="00E32300"/>
    <w:p w14:paraId="4D6F34B3" w14:textId="77777777" w:rsidR="00E32300" w:rsidRDefault="00E32300" w:rsidP="00E32300">
      <w:pPr>
        <w:pStyle w:val="Heading3"/>
      </w:pPr>
      <w:bookmarkStart w:id="2" w:name="_Toc351401785"/>
      <w:r>
        <w:t>32. The Autocorrelation Function</w:t>
      </w:r>
      <w:bookmarkEnd w:id="2"/>
    </w:p>
    <w:p w14:paraId="3E459686" w14:textId="77777777" w:rsidR="00E32300" w:rsidRDefault="00E32300" w:rsidP="00E32300"/>
    <w:p w14:paraId="0EAC6C99" w14:textId="77777777" w:rsidR="00E32300" w:rsidRDefault="00E32300" w:rsidP="00E32300">
      <w:r>
        <w:t>This is a very simple idea which is often made to seem complicated. Starti with a reasonable function x(t). Define the autocorrelation function of x(t) as follows:</w:t>
      </w:r>
    </w:p>
    <w:p w14:paraId="07CEDBDD" w14:textId="77777777" w:rsidR="00E32300" w:rsidRDefault="00E32300" w:rsidP="00E32300"/>
    <w:p w14:paraId="25D55C31" w14:textId="77777777" w:rsidR="00E32300" w:rsidRDefault="00E32300" w:rsidP="00E32300">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tab/>
      </w:r>
      <w:r>
        <w:tab/>
      </w:r>
      <w:r>
        <w:tab/>
      </w:r>
      <w:r>
        <w:tab/>
      </w:r>
      <w:r>
        <w:tab/>
      </w:r>
      <w:r>
        <w:tab/>
      </w:r>
      <w:r>
        <w:tab/>
      </w:r>
      <w:r>
        <w:tab/>
        <w:t>(32.1)</w:t>
      </w:r>
    </w:p>
    <w:p w14:paraId="053E9268" w14:textId="77777777" w:rsidR="00E32300" w:rsidRDefault="00E32300" w:rsidP="00E32300"/>
    <w:p w14:paraId="4C8341A6" w14:textId="77777777" w:rsidR="00E32300" w:rsidRDefault="00E32300" w:rsidP="00E32300">
      <w:r>
        <w:t xml:space="preserve">The integrand is the function evaluated at time t' times the same function evaluated at later time t'+t. Some texts might define the above with an extra overall "normalizing" constant factor; we leave it as shown. </w:t>
      </w:r>
    </w:p>
    <w:p w14:paraId="627A5B0A" w14:textId="77777777" w:rsidR="00E32300" w:rsidRDefault="00E32300" w:rsidP="00E32300"/>
    <w:p w14:paraId="0B037164" w14:textId="77777777" w:rsidR="00E32300" w:rsidRDefault="00E32300" w:rsidP="00E32300">
      <w:r>
        <w:t xml:space="preserve">A simple reflection property follows from the above definition (use t" = t' + t ): </w:t>
      </w:r>
    </w:p>
    <w:p w14:paraId="1E21CC3E" w14:textId="77777777" w:rsidR="00E32300" w:rsidRDefault="00E32300" w:rsidP="00E32300"/>
    <w:p w14:paraId="11A521DF" w14:textId="77777777" w:rsidR="00E32300" w:rsidRDefault="00E32300" w:rsidP="00E32300">
      <w:r>
        <w:tab/>
        <w:t>r</w:t>
      </w:r>
      <w:r w:rsidRPr="008219CC">
        <w:rPr>
          <w:rStyle w:val="subscript"/>
        </w:rPr>
        <w:t>x</w:t>
      </w:r>
      <w:r>
        <w:t>(-t) = r</w:t>
      </w:r>
      <w:r w:rsidRPr="008219CC">
        <w:rPr>
          <w:rStyle w:val="subscript"/>
        </w:rPr>
        <w:t>x</w:t>
      </w:r>
      <w:r>
        <w:t>(t)</w:t>
      </w:r>
      <w:r>
        <w:tab/>
      </w:r>
      <w:r>
        <w:tab/>
      </w:r>
      <w:r>
        <w:tab/>
      </w:r>
      <w:r>
        <w:tab/>
      </w:r>
      <w:r>
        <w:tab/>
      </w:r>
      <w:r>
        <w:tab/>
      </w:r>
      <w:r>
        <w:tab/>
      </w:r>
      <w:r>
        <w:tab/>
      </w:r>
      <w:r>
        <w:tab/>
      </w:r>
      <w:r>
        <w:tab/>
      </w:r>
      <w:r>
        <w:tab/>
        <w:t>(32.2)</w:t>
      </w:r>
    </w:p>
    <w:p w14:paraId="07111619" w14:textId="77777777" w:rsidR="00E32300" w:rsidRDefault="00E32300" w:rsidP="00E32300"/>
    <w:p w14:paraId="35896565" w14:textId="77777777" w:rsidR="00E32300" w:rsidRDefault="00E32300" w:rsidP="00E32300">
      <w:r>
        <w:t xml:space="preserve"> Thus, in (32.1) we could put either +t or -t in the last parentheses. </w:t>
      </w:r>
    </w:p>
    <w:p w14:paraId="7303A2E3" w14:textId="77777777" w:rsidR="00E32300" w:rsidRDefault="00E32300" w:rsidP="00E32300"/>
    <w:p w14:paraId="6D8CDE71" w14:textId="77777777" w:rsidR="00E32300" w:rsidRDefault="00E32300" w:rsidP="00E32300">
      <w:r>
        <w:t>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you might get r</w:t>
      </w:r>
      <w:r w:rsidRPr="008219CC">
        <w:rPr>
          <w:rStyle w:val="subscript"/>
        </w:rPr>
        <w:t>x</w:t>
      </w:r>
      <w:r>
        <w:t>(t) = 0.  The vague argument would be that there is no "correlation" between x(t') and x(t'+t), so the product of these two functions ought be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503E782E" w14:textId="77777777" w:rsidR="00E32300" w:rsidRDefault="00E32300" w:rsidP="00E32300"/>
    <w:p w14:paraId="0795628B" w14:textId="77777777" w:rsidR="00E32300" w:rsidRDefault="00E32300" w:rsidP="00E32300">
      <w:pPr>
        <w:rPr>
          <w:u w:val="single"/>
        </w:rPr>
      </w:pPr>
      <w:r>
        <w:rPr>
          <w:u w:val="single"/>
        </w:rPr>
        <w:t xml:space="preserve">(a) Autocorrelation function for a Square Pulse. </w:t>
      </w:r>
    </w:p>
    <w:p w14:paraId="08F21C35" w14:textId="77777777" w:rsidR="00E32300" w:rsidRDefault="00E32300" w:rsidP="00E32300"/>
    <w:p w14:paraId="4B30C916" w14:textId="77777777" w:rsidR="00E32300" w:rsidRDefault="00E32300" w:rsidP="00E32300">
      <w:r>
        <w:t xml:space="preserve">Before going any further, let us compute the autocorrelation function for some simple case we are familiar with. A good candidate is x(t) = a square pulse of width τ and amplitude A. As in (9.1), </w:t>
      </w:r>
    </w:p>
    <w:p w14:paraId="299F34CC" w14:textId="77777777" w:rsidR="00E32300" w:rsidRDefault="00E32300" w:rsidP="00E32300"/>
    <w:p w14:paraId="5BB94DD9" w14:textId="77777777" w:rsidR="00E32300" w:rsidRDefault="00E32300" w:rsidP="00E32300">
      <w:r>
        <w:tab/>
        <w:t>x</w:t>
      </w:r>
      <w:r w:rsidRPr="008219CC">
        <w:rPr>
          <w:rStyle w:val="subscript"/>
        </w:rPr>
        <w:t>pulse</w:t>
      </w:r>
      <w:r>
        <w:t>(t) = A [ θ(t + τ/2) - θ(t - τ/2) ]   .</w:t>
      </w:r>
      <w:r>
        <w:tab/>
      </w:r>
      <w:r>
        <w:tab/>
      </w:r>
      <w:r>
        <w:tab/>
      </w:r>
      <w:r>
        <w:tab/>
      </w:r>
      <w:r>
        <w:tab/>
      </w:r>
      <w:r>
        <w:tab/>
      </w:r>
      <w:r>
        <w:tab/>
      </w:r>
      <w:r w:rsidRPr="00656675">
        <w:rPr>
          <w:i/>
        </w:rPr>
        <w:t>(9.1)</w:t>
      </w:r>
      <w:r>
        <w:tab/>
      </w:r>
    </w:p>
    <w:p w14:paraId="6EEC7291" w14:textId="77777777" w:rsidR="00E32300" w:rsidRDefault="00E32300" w:rsidP="00E32300"/>
    <w:p w14:paraId="7FF424BA" w14:textId="77777777" w:rsidR="00E32300" w:rsidRDefault="00E32300" w:rsidP="00E32300">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 xml:space="preserve">is less than the width τ of the pulse. If this is so, the size of the overlap is τ-|t|. If |t| is larger than τ, there is no overlap, so the integral is 0. Thus, </w:t>
      </w:r>
    </w:p>
    <w:p w14:paraId="5431DDBE" w14:textId="77777777" w:rsidR="00E32300" w:rsidRDefault="00E32300" w:rsidP="00E32300"/>
    <w:p w14:paraId="1814AAB3" w14:textId="77777777" w:rsidR="00E32300" w:rsidRDefault="00E32300" w:rsidP="00E32300">
      <w:r>
        <w:tab/>
        <w:t>r</w:t>
      </w:r>
      <w:r w:rsidRPr="008219CC">
        <w:rPr>
          <w:rStyle w:val="subscript"/>
        </w:rPr>
        <w:t>pulse</w:t>
      </w:r>
      <w:r>
        <w:t xml:space="preserve">(t)  </w:t>
      </w:r>
      <w:r>
        <w:rPr>
          <w:rFonts w:ascii="Symbol" w:hAnsi="Symbol"/>
        </w:rPr>
        <w:t></w:t>
      </w:r>
      <w:r>
        <w:rPr>
          <w:rFonts w:ascii="Symbol" w:hAnsi="Symbol"/>
        </w:rPr>
        <w:tab/>
      </w:r>
      <w:r>
        <w:rPr>
          <w:rFonts w:ascii="Symbol" w:hAnsi="Symbol"/>
        </w:rPr>
        <w:t></w:t>
      </w:r>
      <w:r>
        <w:rPr>
          <w:rFonts w:ascii="Symbol" w:hAnsi="Symbol"/>
        </w:rPr>
        <w:t></w:t>
      </w:r>
      <w:r>
        <w:t>A</w:t>
      </w:r>
      <w:r>
        <w:rPr>
          <w:rStyle w:val="superscript"/>
        </w:rPr>
        <w:t>2</w:t>
      </w:r>
      <w:r>
        <w:t>(τ-|t|</w:t>
      </w:r>
      <w:r w:rsidRPr="009013A7">
        <w:t>)</w:t>
      </w:r>
      <w:r>
        <w:t xml:space="preserve"> θ(τ-|t|)    = (A</w:t>
      </w:r>
      <w:r w:rsidRPr="00915D82">
        <w:rPr>
          <w:rStyle w:val="superscript"/>
        </w:rPr>
        <w:t>2</w:t>
      </w:r>
      <w:r>
        <w:t xml:space="preserve">τ) [ 1 - |t|/τ ] θ(τ-|t|) </w:t>
      </w:r>
      <w:r>
        <w:tab/>
      </w:r>
      <w:r>
        <w:tab/>
      </w:r>
      <w:r>
        <w:tab/>
      </w:r>
      <w:r>
        <w:tab/>
      </w:r>
      <w:r>
        <w:tab/>
        <w:t>(32.3)</w:t>
      </w:r>
    </w:p>
    <w:p w14:paraId="6BE56559" w14:textId="77777777" w:rsidR="00E32300" w:rsidRDefault="00E32300" w:rsidP="00E32300"/>
    <w:p w14:paraId="5A6DFCBE" w14:textId="77777777" w:rsidR="00E32300" w:rsidRDefault="00E32300" w:rsidP="00E32300">
      <w:r>
        <w:tab/>
      </w:r>
      <w:r>
        <w:pict>
          <v:shape id="_x0000_i1027" type="#_x0000_t75" style="width:349.5pt;height:78pt">
            <v:imagedata r:id="rId10" o:title=""/>
          </v:shape>
        </w:pict>
      </w:r>
    </w:p>
    <w:p w14:paraId="4885F724" w14:textId="77777777" w:rsidR="00E32300" w:rsidRDefault="00E32300" w:rsidP="00E32300"/>
    <w:p w14:paraId="5666EC0E" w14:textId="77777777" w:rsidR="00E32300" w:rsidRPr="00165CAB" w:rsidRDefault="00E32300" w:rsidP="00E32300">
      <w:pPr>
        <w:rPr>
          <w:u w:val="single"/>
        </w:rPr>
      </w:pPr>
      <w:r w:rsidRPr="00165CAB">
        <w:rPr>
          <w:u w:val="single"/>
        </w:rPr>
        <w:t>(</w:t>
      </w:r>
      <w:r>
        <w:rPr>
          <w:u w:val="single"/>
        </w:rPr>
        <w:t>b</w:t>
      </w:r>
      <w:r w:rsidRPr="00165CAB">
        <w:rPr>
          <w:u w:val="single"/>
        </w:rPr>
        <w:t xml:space="preserve">) Energy in a </w:t>
      </w:r>
      <w:r>
        <w:rPr>
          <w:u w:val="single"/>
        </w:rPr>
        <w:t>finite signal x(t)</w:t>
      </w:r>
    </w:p>
    <w:p w14:paraId="457AB5F8" w14:textId="77777777" w:rsidR="00E32300" w:rsidRDefault="00E32300" w:rsidP="00E32300"/>
    <w:p w14:paraId="0FA3BF9E" w14:textId="77777777" w:rsidR="00E32300" w:rsidRDefault="00E32300" w:rsidP="00E32300">
      <w:r>
        <w:t xml:space="preserve">The total energy in a finite duration signal x(t) can be computed in either the t-domain or the ω-domain using using Parseval's formula (10.5), to which we add 1/R to each side. </w:t>
      </w:r>
    </w:p>
    <w:p w14:paraId="17FABFAE" w14:textId="77777777" w:rsidR="00E32300" w:rsidRDefault="00E32300" w:rsidP="00E32300"/>
    <w:p w14:paraId="0998414B" w14:textId="77777777" w:rsidR="00E32300" w:rsidRPr="00165CAB" w:rsidRDefault="00E32300" w:rsidP="00E3230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tab/>
      </w:r>
      <w:r>
        <w:tab/>
      </w:r>
      <w:r>
        <w:tab/>
      </w:r>
      <w:r>
        <w:tab/>
      </w:r>
      <w:r>
        <w:tab/>
      </w:r>
      <w:r>
        <w:tab/>
      </w:r>
      <w:r>
        <w:tab/>
        <w:t>(32.4)</w:t>
      </w:r>
    </w:p>
    <w:p w14:paraId="310D8DDF" w14:textId="77777777" w:rsidR="00E32300" w:rsidRDefault="00E32300" w:rsidP="00E32300"/>
    <w:p w14:paraId="7008839E" w14:textId="77777777" w:rsidR="00E32300" w:rsidRDefault="00E32300" w:rsidP="00E32300">
      <w:r>
        <w:t>If we think of x(t) as the voltage across a resistor R, then dr x</w:t>
      </w:r>
      <w:r>
        <w:rPr>
          <w:rStyle w:val="superscript"/>
        </w:rPr>
        <w:t>2</w:t>
      </w:r>
      <w:r>
        <w:t xml:space="preserve">(t)/R is the energy delivered to the resistor in time dt, and the integral on the left is the total energy in signal x(t). The dimensions on the right are, looking at (1.1), </w:t>
      </w:r>
    </w:p>
    <w:p w14:paraId="11AE3BEA" w14:textId="77777777" w:rsidR="00E32300" w:rsidRDefault="00E32300" w:rsidP="00E32300"/>
    <w:p w14:paraId="643D28B1" w14:textId="77777777" w:rsidR="00E32300" w:rsidRPr="00165CAB" w:rsidRDefault="00E32300" w:rsidP="00E32300">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w:t>
      </w:r>
      <w:r>
        <w:tab/>
        <w:t>(32.5)</w:t>
      </w:r>
    </w:p>
    <w:p w14:paraId="194F0058" w14:textId="77777777" w:rsidR="00E32300" w:rsidRDefault="00E32300" w:rsidP="00E32300"/>
    <w:p w14:paraId="06CCF4FB" w14:textId="77777777" w:rsidR="00E32300" w:rsidRDefault="00E32300" w:rsidP="00E32300">
      <w:r>
        <w:t>Setting R = 1Ω, we can write this as</w:t>
      </w:r>
    </w:p>
    <w:p w14:paraId="7FDEFFD2" w14:textId="77777777" w:rsidR="00E32300" w:rsidRDefault="00E32300" w:rsidP="00E32300"/>
    <w:p w14:paraId="290915CC" w14:textId="77777777" w:rsidR="00E32300" w:rsidRPr="00165CAB" w:rsidRDefault="00E32300" w:rsidP="00E3230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Pr="00CD1855">
        <w:rPr>
          <w:rFonts w:ascii="Script MT Bold" w:hAnsi="Script MT Bold"/>
        </w:rPr>
        <w:t>P</w:t>
      </w:r>
      <w:r>
        <w:t>(ω)</w:t>
      </w:r>
      <w:r>
        <w:tab/>
      </w:r>
      <w:r>
        <w:tab/>
      </w:r>
      <w:r>
        <w:tab/>
      </w:r>
    </w:p>
    <w:p w14:paraId="5C960C59" w14:textId="77777777" w:rsidR="00E32300" w:rsidRDefault="00E32300" w:rsidP="00E32300">
      <w:r>
        <w:tab/>
      </w:r>
      <w:r>
        <w:tab/>
      </w:r>
      <w:r>
        <w:tab/>
      </w:r>
      <w:r>
        <w:tab/>
      </w:r>
      <w:r>
        <w:tab/>
      </w:r>
      <w:r>
        <w:tab/>
      </w:r>
      <w:r>
        <w:tab/>
      </w:r>
      <w:r>
        <w:tab/>
      </w:r>
      <w:r>
        <w:tab/>
      </w:r>
      <w:r>
        <w:tab/>
      </w:r>
      <w:r>
        <w:tab/>
      </w:r>
      <w:r>
        <w:tab/>
      </w:r>
      <w:r>
        <w:tab/>
      </w:r>
      <w:r w:rsidRPr="0097585C">
        <w:t>(32.6)</w:t>
      </w:r>
    </w:p>
    <w:p w14:paraId="036498FD" w14:textId="77777777" w:rsidR="00E32300" w:rsidRPr="00165CAB" w:rsidRDefault="00E32300" w:rsidP="00E32300">
      <w:r>
        <w:t xml:space="preserve">   </w:t>
      </w:r>
      <w:r>
        <w:tab/>
      </w:r>
      <w:r>
        <w:tab/>
        <w:t xml:space="preserve">p(t) ≡ </w:t>
      </w:r>
      <w:r>
        <w:rPr>
          <w:color w:val="000000"/>
        </w:rPr>
        <w:t xml:space="preserve"> |x(t)|</w:t>
      </w:r>
      <w:r>
        <w:rPr>
          <w:rStyle w:val="superscript"/>
        </w:rPr>
        <w:t>2</w:t>
      </w:r>
      <w:r>
        <w:t xml:space="preserve"> = energy density in t-domain</w:t>
      </w:r>
      <w:r>
        <w:tab/>
      </w:r>
      <w:r>
        <w:tab/>
        <w:t>p(t)dt = energy in dt</w:t>
      </w:r>
    </w:p>
    <w:p w14:paraId="454DCF8B" w14:textId="77777777" w:rsidR="00E32300" w:rsidRDefault="00E32300" w:rsidP="00E32300">
      <w:r>
        <w:tab/>
      </w:r>
      <w:r>
        <w:tab/>
      </w:r>
      <w:r w:rsidRPr="00CD1855">
        <w:rPr>
          <w:rFonts w:ascii="Script MT Bold" w:hAnsi="Script MT Bold"/>
        </w:rPr>
        <w:t>P</w:t>
      </w:r>
      <w:r>
        <w:t>(ω) ≡ |X(ω)|</w:t>
      </w:r>
      <w:r>
        <w:rPr>
          <w:rStyle w:val="superscript"/>
        </w:rPr>
        <w:t>2</w:t>
      </w:r>
      <w:r>
        <w:t>/2π = energy density in the ω-domain</w:t>
      </w:r>
      <w:r>
        <w:tab/>
      </w:r>
      <w:r w:rsidRPr="00CD1855">
        <w:rPr>
          <w:rFonts w:ascii="Script MT Bold" w:hAnsi="Script MT Bold"/>
        </w:rPr>
        <w:t>P</w:t>
      </w:r>
      <w:r>
        <w:t>(ω)dω = energy in dω</w:t>
      </w:r>
      <w:r>
        <w:tab/>
      </w:r>
      <w:r>
        <w:tab/>
      </w:r>
      <w:r>
        <w:tab/>
      </w:r>
      <w:r>
        <w:tab/>
      </w:r>
    </w:p>
    <w:p w14:paraId="551FD2B9" w14:textId="77777777" w:rsidR="00E32300" w:rsidRPr="00692134" w:rsidRDefault="00E32300" w:rsidP="00E32300">
      <w:r>
        <w:t xml:space="preserve">We shall refer to </w:t>
      </w:r>
      <w:r w:rsidRPr="00CD1855">
        <w:rPr>
          <w:rFonts w:ascii="Script MT Bold" w:hAnsi="Script MT Bold"/>
        </w:rPr>
        <w:t>P</w:t>
      </w:r>
      <w:r>
        <w:t xml:space="preserve">(ω) as the </w:t>
      </w:r>
      <w:r w:rsidRPr="00165CAB">
        <w:rPr>
          <w:b/>
        </w:rPr>
        <w:t xml:space="preserve">spectral </w:t>
      </w:r>
      <w:r>
        <w:rPr>
          <w:b/>
        </w:rPr>
        <w:t xml:space="preserve">energy </w:t>
      </w:r>
      <w:r w:rsidRPr="00165CAB">
        <w:rPr>
          <w:b/>
        </w:rPr>
        <w:t>density</w:t>
      </w:r>
      <w:r>
        <w:t xml:space="preserve"> of signal x(t) whose Fourier Transform is X(ω). The isolated single pulse x</w:t>
      </w:r>
      <w:r>
        <w:rPr>
          <w:rStyle w:val="subscript"/>
        </w:rPr>
        <w:t>pulse</w:t>
      </w:r>
      <w:r>
        <w:t xml:space="preserve">(t) has a corresponding </w:t>
      </w:r>
      <w:r w:rsidRPr="00CD1855">
        <w:rPr>
          <w:rFonts w:ascii="Script MT Bold" w:hAnsi="Script MT Bold"/>
        </w:rPr>
        <w:t>P</w:t>
      </w:r>
      <w:r>
        <w:rPr>
          <w:rStyle w:val="subscript"/>
        </w:rPr>
        <w:t>pulse</w:t>
      </w:r>
      <w:r>
        <w:t xml:space="preserve">(ω) . </w:t>
      </w:r>
    </w:p>
    <w:p w14:paraId="40E3EB22" w14:textId="77777777" w:rsidR="00E32300" w:rsidRPr="009C5487" w:rsidRDefault="00E32300" w:rsidP="00E32300">
      <w:pPr>
        <w:rPr>
          <w:color w:val="FF0000"/>
        </w:rPr>
      </w:pPr>
    </w:p>
    <w:p w14:paraId="02C04EB9" w14:textId="77777777" w:rsidR="00E32300" w:rsidRDefault="00E32300" w:rsidP="00E32300">
      <w:pPr>
        <w:rPr>
          <w:u w:val="single"/>
        </w:rPr>
      </w:pPr>
      <w:r>
        <w:rPr>
          <w:u w:val="single"/>
        </w:rPr>
        <w:t xml:space="preserve">(b) The Spectral Density Connection: Wiener-Khintchine </w:t>
      </w:r>
    </w:p>
    <w:p w14:paraId="2698BABE" w14:textId="77777777" w:rsidR="00E32300" w:rsidRDefault="00E32300" w:rsidP="00E32300"/>
    <w:p w14:paraId="4C40D2F5" w14:textId="77777777" w:rsidR="00E32300" w:rsidRDefault="00E32300" w:rsidP="00E32300">
      <w:r>
        <w:t xml:space="preserve">Changing to t" = -t', we can trivially rewrite the definition (32.1) as follows: </w:t>
      </w:r>
    </w:p>
    <w:p w14:paraId="6DE9D9DE" w14:textId="77777777" w:rsidR="00E32300" w:rsidRDefault="00E32300" w:rsidP="00E32300"/>
    <w:p w14:paraId="3F5803D2" w14:textId="77777777" w:rsidR="00E32300" w:rsidRPr="009C4340" w:rsidRDefault="00E32300" w:rsidP="00E32300">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dt"x(t - t") x(-t")  .</w:t>
      </w:r>
      <w:r>
        <w:tab/>
      </w:r>
      <w:r>
        <w:tab/>
        <w:t>// energy units</w:t>
      </w:r>
      <w:r>
        <w:tab/>
      </w:r>
      <w:r>
        <w:tab/>
      </w:r>
      <w:r>
        <w:tab/>
      </w:r>
      <w:r>
        <w:tab/>
      </w:r>
      <w:r>
        <w:tab/>
        <w:t>(32.7)</w:t>
      </w:r>
    </w:p>
    <w:p w14:paraId="2E9777F7" w14:textId="77777777" w:rsidR="00E32300" w:rsidRDefault="00E32300" w:rsidP="00E32300">
      <w:r>
        <w:tab/>
      </w:r>
      <w:r>
        <w:tab/>
      </w:r>
      <w:r>
        <w:tab/>
      </w:r>
    </w:p>
    <w:p w14:paraId="03E20F0F" w14:textId="77777777" w:rsidR="00E32300" w:rsidRDefault="00E32300" w:rsidP="00E32300">
      <w:r>
        <w:t xml:space="preserve">This has the standard convolution equation form (3.1) where we select </w:t>
      </w:r>
    </w:p>
    <w:p w14:paraId="12685B23" w14:textId="77777777" w:rsidR="00E32300" w:rsidRDefault="00E32300" w:rsidP="00E32300"/>
    <w:p w14:paraId="487D1964" w14:textId="77777777" w:rsidR="00E32300" w:rsidRDefault="00E32300" w:rsidP="00E32300">
      <w:r>
        <w:tab/>
        <w:t>b(t) = x(t)</w:t>
      </w:r>
      <w:r>
        <w:tab/>
        <w:t>↔</w:t>
      </w:r>
      <w:r>
        <w:tab/>
        <w:t xml:space="preserve">B(ω) = X(ω) </w:t>
      </w:r>
    </w:p>
    <w:p w14:paraId="0243FCB4" w14:textId="77777777" w:rsidR="00E32300" w:rsidRDefault="00E32300" w:rsidP="00E32300">
      <w:r>
        <w:tab/>
        <w:t xml:space="preserve">c(t) = x(-t) </w:t>
      </w:r>
      <w:r>
        <w:tab/>
        <w:t>↔</w:t>
      </w:r>
      <w:r>
        <w:tab/>
        <w:t>C(ω) = X(</w:t>
      </w:r>
      <w:r>
        <w:rPr>
          <w:rFonts w:ascii="Symbol" w:hAnsi="Symbol"/>
        </w:rPr>
        <w:t></w:t>
      </w:r>
      <w:r>
        <w:t xml:space="preserve">ω) = X(ω)* </w:t>
      </w:r>
      <w:r>
        <w:tab/>
      </w:r>
      <w:r>
        <w:tab/>
        <w:t xml:space="preserve">// from (7.1) and (7.2) </w:t>
      </w:r>
    </w:p>
    <w:p w14:paraId="05424409" w14:textId="77777777" w:rsidR="00E32300" w:rsidRDefault="00E32300" w:rsidP="00E32300"/>
    <w:p w14:paraId="5A38BB0D" w14:textId="77777777" w:rsidR="00E32300" w:rsidRDefault="00E32300" w:rsidP="00E32300">
      <w:r>
        <w:t xml:space="preserve"> Thus, the diagonalized frequency domain form (3.6) is</w:t>
      </w:r>
    </w:p>
    <w:p w14:paraId="4D6CD1E1" w14:textId="77777777" w:rsidR="00E32300" w:rsidRDefault="00E32300" w:rsidP="00E32300"/>
    <w:p w14:paraId="62BC926E" w14:textId="77777777" w:rsidR="00E32300" w:rsidRDefault="00E32300" w:rsidP="00E32300">
      <w:r>
        <w:tab/>
        <w:t>R</w:t>
      </w:r>
      <w:r w:rsidRPr="008219CC">
        <w:rPr>
          <w:rStyle w:val="subscript"/>
        </w:rPr>
        <w:t>x</w:t>
      </w:r>
      <w:r>
        <w:t>(ω) = |X(ω)|</w:t>
      </w:r>
      <w:r w:rsidRPr="00915D82">
        <w:rPr>
          <w:rStyle w:val="superscript"/>
        </w:rPr>
        <w:t>2</w:t>
      </w:r>
      <w:r>
        <w:tab/>
      </w:r>
      <w:r>
        <w:tab/>
      </w:r>
      <w:r>
        <w:tab/>
      </w:r>
      <w:r>
        <w:tab/>
      </w:r>
      <w:r>
        <w:tab/>
      </w:r>
      <w:r>
        <w:tab/>
      </w:r>
      <w:r>
        <w:tab/>
      </w:r>
      <w:r>
        <w:tab/>
      </w:r>
      <w:r>
        <w:tab/>
      </w:r>
      <w:r>
        <w:tab/>
        <w:t>(32.8)</w:t>
      </w:r>
    </w:p>
    <w:p w14:paraId="774A832A" w14:textId="77777777" w:rsidR="00E32300" w:rsidRDefault="00E32300" w:rsidP="00E32300"/>
    <w:p w14:paraId="0096D01B" w14:textId="77777777" w:rsidR="00E32300" w:rsidRDefault="00E32300" w:rsidP="00E32300">
      <w:r>
        <w:t>Dividing by 2π we find that</w:t>
      </w:r>
    </w:p>
    <w:p w14:paraId="34BA5A60" w14:textId="77777777" w:rsidR="00E32300" w:rsidRDefault="00E32300" w:rsidP="00E32300"/>
    <w:p w14:paraId="6C29E20D" w14:textId="77777777" w:rsidR="00E32300" w:rsidRPr="00C824EE" w:rsidRDefault="00E32300" w:rsidP="00E32300">
      <w:r>
        <w:tab/>
      </w:r>
      <w:r w:rsidRPr="00CD1855">
        <w:rPr>
          <w:rFonts w:ascii="Script MT Bold" w:hAnsi="Script MT Bold"/>
        </w:rPr>
        <w:t>P</w:t>
      </w:r>
      <w:r>
        <w:t>(ω) = (1/2π)</w:t>
      </w:r>
      <w:r w:rsidRPr="00165CAB">
        <w:t xml:space="preserve"> </w:t>
      </w:r>
      <w:r>
        <w:t>R</w:t>
      </w:r>
      <w:r w:rsidRPr="008219CC">
        <w:rPr>
          <w:rStyle w:val="subscript"/>
        </w:rPr>
        <w:t>x</w:t>
      </w:r>
      <w:r>
        <w:t xml:space="preserve">(ω) </w:t>
      </w:r>
      <w:r>
        <w:tab/>
      </w:r>
      <w:r>
        <w:tab/>
      </w:r>
      <w:r>
        <w:tab/>
      </w:r>
      <w:r>
        <w:tab/>
      </w:r>
      <w:r>
        <w:tab/>
      </w:r>
      <w:r>
        <w:tab/>
      </w:r>
      <w:r>
        <w:tab/>
      </w:r>
      <w:r>
        <w:tab/>
      </w:r>
      <w:r>
        <w:tab/>
        <w:t>(32.9)</w:t>
      </w:r>
    </w:p>
    <w:p w14:paraId="1DD1F583" w14:textId="77777777" w:rsidR="00E32300" w:rsidRDefault="00E32300" w:rsidP="00E32300"/>
    <w:p w14:paraId="1AC46A4C" w14:textId="77777777" w:rsidR="00E32300" w:rsidRDefault="00E32300" w:rsidP="00E32300">
      <w:r>
        <w:t xml:space="preserve">This is the key result. It says that the Fourier integral transform of the autocorrelation function of x(t) is 2π times the spectral energy density of x(t). This seemingly simple result gets the elaborate label of a Wiener-Khintchine Relation, see Bennett and Davey, </w:t>
      </w:r>
      <w:r>
        <w:rPr>
          <w:i/>
        </w:rPr>
        <w:t>Data Transmission</w:t>
      </w:r>
      <w:r>
        <w:t>, p 334.</w:t>
      </w:r>
    </w:p>
    <w:p w14:paraId="7C2EB8ED" w14:textId="77777777" w:rsidR="00E32300" w:rsidRDefault="00E32300" w:rsidP="00E32300"/>
    <w:p w14:paraId="27795BB4" w14:textId="77777777" w:rsidR="00E32300" w:rsidRPr="00C824EE" w:rsidRDefault="00E32300" w:rsidP="00E32300">
      <w:r>
        <w:t>Note also from (32.1) that r</w:t>
      </w:r>
      <w:r>
        <w:rPr>
          <w:rStyle w:val="subscript"/>
        </w:rPr>
        <w:t>x</w:t>
      </w:r>
      <w:r>
        <w:t xml:space="preserve">(t) evaluated at t = 0 gives the total energy in signal x(t), </w:t>
      </w:r>
    </w:p>
    <w:p w14:paraId="75BFC8C0" w14:textId="77777777" w:rsidR="00E32300" w:rsidRDefault="00E32300" w:rsidP="00E32300"/>
    <w:p w14:paraId="59856F13" w14:textId="77777777" w:rsidR="00E32300" w:rsidRPr="00C824EE" w:rsidRDefault="00E32300" w:rsidP="00E32300">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w:t>
      </w:r>
      <w:r>
        <w:rPr>
          <w:rStyle w:val="superscript"/>
        </w:rPr>
        <w:t>2</w:t>
      </w:r>
      <w:r>
        <w:t>(t) ≡  E</w:t>
      </w:r>
      <w:r>
        <w:rPr>
          <w:rStyle w:val="subscript"/>
        </w:rPr>
        <w:t>x</w:t>
      </w:r>
      <w:r>
        <w:t xml:space="preserve"> = total energy in signal x(t)</w:t>
      </w:r>
      <w:r>
        <w:tab/>
      </w:r>
      <w:r>
        <w:tab/>
      </w:r>
      <w:r>
        <w:tab/>
      </w:r>
      <w:r>
        <w:tab/>
      </w:r>
      <w:r>
        <w:tab/>
        <w:t>(32.10)</w:t>
      </w:r>
    </w:p>
    <w:p w14:paraId="6F031985" w14:textId="77777777" w:rsidR="00E32300" w:rsidRDefault="00E32300" w:rsidP="00E32300"/>
    <w:p w14:paraId="64F6F98D" w14:textId="77777777" w:rsidR="00E32300" w:rsidRDefault="00E32300" w:rsidP="00E32300">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Examples will follow. </w:t>
      </w:r>
    </w:p>
    <w:p w14:paraId="71D08856" w14:textId="77777777" w:rsidR="009C5487" w:rsidRDefault="009C5487" w:rsidP="00E32300">
      <w:pPr>
        <w:rPr>
          <w:u w:val="single"/>
        </w:rPr>
      </w:pPr>
    </w:p>
    <w:p w14:paraId="680B3D95" w14:textId="77777777" w:rsidR="00E32300" w:rsidRDefault="00E32300" w:rsidP="00E32300">
      <w:pPr>
        <w:rPr>
          <w:u w:val="single"/>
        </w:rPr>
      </w:pPr>
      <w:r>
        <w:rPr>
          <w:u w:val="single"/>
        </w:rPr>
        <w:t xml:space="preserve">(c) Verification of Wiener-Khintchine for a Square Pulse. </w:t>
      </w:r>
    </w:p>
    <w:p w14:paraId="12465E2A" w14:textId="77777777" w:rsidR="00E32300" w:rsidRDefault="00E32300" w:rsidP="00E32300"/>
    <w:p w14:paraId="30972D5A" w14:textId="77777777" w:rsidR="00E32300" w:rsidRDefault="00E32300" w:rsidP="00E32300">
      <w:r>
        <w:t>In (32.3) we have the autocorrelation function for a square pulse. One can insert this into the Fourier transform (1.1) to compute R</w:t>
      </w:r>
      <w:r w:rsidRPr="008219CC">
        <w:rPr>
          <w:rStyle w:val="subscript"/>
        </w:rPr>
        <w:t>x</w:t>
      </w:r>
      <w:r>
        <w:t xml:space="preserve">(ω).  </w:t>
      </w:r>
    </w:p>
    <w:p w14:paraId="32B3A319" w14:textId="77777777" w:rsidR="00E32300" w:rsidRDefault="00E32300" w:rsidP="00E32300"/>
    <w:p w14:paraId="3084C1E9" w14:textId="77777777" w:rsidR="00E32300" w:rsidRDefault="00E32300" w:rsidP="00E32300">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700FDA96" w14:textId="77777777" w:rsidR="00E32300" w:rsidRDefault="00E32300" w:rsidP="00E32300"/>
    <w:p w14:paraId="2B41AF9E" w14:textId="77777777" w:rsidR="00E32300" w:rsidRDefault="00E32300" w:rsidP="00E32300">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11FB1572" w14:textId="77777777" w:rsidR="00E32300" w:rsidRDefault="00E32300" w:rsidP="00E32300"/>
    <w:p w14:paraId="6872701B" w14:textId="77777777" w:rsidR="00E32300" w:rsidRPr="00566757" w:rsidRDefault="00E32300" w:rsidP="00E32300">
      <w:r>
        <w:tab/>
      </w:r>
      <w:r>
        <w:tab/>
        <w:t xml:space="preserve">   = (Aτ)</w:t>
      </w:r>
      <w:r w:rsidRPr="00915D82">
        <w:rPr>
          <w:rStyle w:val="superscript"/>
        </w:rPr>
        <w:t>2</w:t>
      </w:r>
      <w:r>
        <w:t xml:space="preserve"> [ sinc(ωτ/2) ]</w:t>
      </w:r>
      <w:r w:rsidRPr="00915D82">
        <w:rPr>
          <w:rStyle w:val="superscript"/>
        </w:rPr>
        <w:t>2</w:t>
      </w:r>
      <w:r>
        <w:tab/>
      </w:r>
      <w:r>
        <w:tab/>
      </w:r>
      <w:r>
        <w:tab/>
      </w:r>
      <w:r>
        <w:tab/>
      </w:r>
      <w:r>
        <w:tab/>
      </w:r>
      <w:r>
        <w:tab/>
      </w:r>
      <w:r>
        <w:tab/>
      </w:r>
      <w:r>
        <w:tab/>
      </w:r>
      <w:r>
        <w:tab/>
        <w:t>(32.10)</w:t>
      </w:r>
    </w:p>
    <w:p w14:paraId="0943B6C5" w14:textId="77777777" w:rsidR="00E32300" w:rsidRDefault="00E32300" w:rsidP="00E32300"/>
    <w:p w14:paraId="05C759D2" w14:textId="77777777" w:rsidR="00E32300" w:rsidRDefault="00E32300" w:rsidP="00E32300">
      <w:r>
        <w:t>and this is recognized from (9.2) to be |X(ω)|</w:t>
      </w:r>
      <w:r w:rsidRPr="00915D82">
        <w:rPr>
          <w:rStyle w:val="superscript"/>
        </w:rPr>
        <w:t>2</w:t>
      </w:r>
      <w:r>
        <w:t xml:space="preserve"> for the square pulse, in agreement with (32.8) . </w:t>
      </w:r>
    </w:p>
    <w:p w14:paraId="4BCD6DE2" w14:textId="77777777" w:rsidR="00E32300" w:rsidRDefault="009C5487" w:rsidP="00E32300">
      <w:pPr>
        <w:pStyle w:val="Heading3"/>
      </w:pPr>
      <w:bookmarkStart w:id="3" w:name="_Toc351401786"/>
      <w:r w:rsidRPr="009C5487">
        <w:rPr>
          <w:color w:val="FF0000"/>
        </w:rPr>
        <w:t>ok to here</w:t>
      </w:r>
    </w:p>
    <w:p w14:paraId="22FD5178" w14:textId="77777777" w:rsidR="00E32300" w:rsidRDefault="00E32300" w:rsidP="00E32300">
      <w:pPr>
        <w:pStyle w:val="Heading3"/>
      </w:pPr>
      <w:r>
        <w:t>33. Autocorrelation Function for a Pulse Train</w:t>
      </w:r>
      <w:bookmarkEnd w:id="3"/>
    </w:p>
    <w:p w14:paraId="6B2B1E51" w14:textId="77777777" w:rsidR="00E32300" w:rsidRDefault="00E32300" w:rsidP="00E32300"/>
    <w:p w14:paraId="7036EC54" w14:textId="77777777" w:rsidR="00E32300" w:rsidRDefault="00E32300" w:rsidP="00E32300">
      <w:pPr>
        <w:rPr>
          <w:u w:val="single"/>
        </w:rPr>
      </w:pPr>
      <w:r>
        <w:rPr>
          <w:u w:val="single"/>
        </w:rPr>
        <w:t>(</w:t>
      </w:r>
      <w:r w:rsidR="001F265E">
        <w:rPr>
          <w:u w:val="single"/>
        </w:rPr>
        <w:t>b</w:t>
      </w:r>
      <w:r>
        <w:rPr>
          <w:u w:val="single"/>
        </w:rPr>
        <w:t xml:space="preserve">) Spectral Energy Density of a </w:t>
      </w:r>
      <w:r w:rsidR="001F265E">
        <w:rPr>
          <w:u w:val="single"/>
        </w:rPr>
        <w:t xml:space="preserve">Finite </w:t>
      </w:r>
      <w:r>
        <w:rPr>
          <w:u w:val="single"/>
        </w:rPr>
        <w:t>Pulse Train</w:t>
      </w:r>
    </w:p>
    <w:p w14:paraId="061549BB" w14:textId="77777777" w:rsidR="00E32300" w:rsidRDefault="00E32300" w:rsidP="00E32300"/>
    <w:p w14:paraId="79BA3E1B" w14:textId="77777777" w:rsidR="00E32300" w:rsidRPr="001F265E" w:rsidRDefault="001F265E" w:rsidP="00E32300">
      <w:r>
        <w:t xml:space="preserve">Recall these equations from the end of Section 14, </w:t>
      </w:r>
    </w:p>
    <w:p w14:paraId="78ED9455" w14:textId="77777777" w:rsidR="00E32300" w:rsidRDefault="00E32300" w:rsidP="00E32300"/>
    <w:p w14:paraId="4D606AE7" w14:textId="77777777" w:rsidR="00E32300" w:rsidRDefault="00E32300" w:rsidP="00E32300">
      <w:r>
        <w:tab/>
        <w:t xml:space="preserve">x(t) =  </w:t>
      </w:r>
      <w:r w:rsidR="006D422E">
        <w:fldChar w:fldCharType="begin"/>
      </w:r>
      <w:r w:rsidR="006D422E">
        <w:instrText>EQ \i \su(</w:instrText>
      </w:r>
      <w:r w:rsidR="006D422E">
        <w:rPr>
          <w:sz w:val="18"/>
          <w:szCs w:val="18"/>
        </w:rPr>
        <w:instrText>n</w:instrText>
      </w:r>
      <w:r w:rsidR="006D422E" w:rsidRPr="00274E25">
        <w:rPr>
          <w:sz w:val="18"/>
          <w:szCs w:val="18"/>
        </w:rPr>
        <w:instrText xml:space="preserve"> = -</w:instrText>
      </w:r>
      <w:r w:rsidR="006D422E">
        <w:rPr>
          <w:sz w:val="18"/>
          <w:szCs w:val="18"/>
        </w:rPr>
        <w:instrText>N</w:instrText>
      </w:r>
      <w:r w:rsidR="006D422E" w:rsidRPr="00274E25">
        <w:rPr>
          <w:sz w:val="18"/>
          <w:szCs w:val="18"/>
        </w:rPr>
        <w:instrText>,</w:instrText>
      </w:r>
      <w:r w:rsidR="006D422E">
        <w:rPr>
          <w:sz w:val="18"/>
          <w:szCs w:val="18"/>
        </w:rPr>
        <w:instrText>N</w:instrText>
      </w:r>
      <w:r w:rsidR="006D422E">
        <w:instrText xml:space="preserve">, ) </w:instrText>
      </w:r>
      <w:r w:rsidR="006D422E">
        <w:fldChar w:fldCharType="separate"/>
      </w:r>
      <w:r w:rsidR="006D422E">
        <w:rPr>
          <w:b/>
          <w:noProof/>
        </w:rPr>
        <w:t>!Syntax Error, I</w:t>
      </w:r>
      <w:r w:rsidR="006D422E">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rsidR="00A97EDB">
        <w:tab/>
      </w:r>
      <w:r w:rsidR="00A97EDB">
        <w:tab/>
      </w:r>
      <w:r w:rsidR="00A97EDB">
        <w:tab/>
      </w:r>
      <w:r w:rsidR="00A97EDB">
        <w:tab/>
      </w:r>
      <w:r w:rsidRPr="00D82A88">
        <w:rPr>
          <w:i/>
        </w:rPr>
        <w:t>(14.1)</w:t>
      </w:r>
    </w:p>
    <w:p w14:paraId="06F1FAA9" w14:textId="77777777" w:rsidR="00E32300" w:rsidRDefault="00E32300" w:rsidP="00E32300"/>
    <w:p w14:paraId="0C29D79A" w14:textId="77777777" w:rsidR="00E32300" w:rsidRDefault="00E32300" w:rsidP="00E32300">
      <w:r>
        <w:tab/>
      </w:r>
      <w:r w:rsidR="006D422E">
        <w:t>X(ω) = X</w:t>
      </w:r>
      <w:r w:rsidR="006D422E" w:rsidRPr="008219CC">
        <w:rPr>
          <w:rStyle w:val="subscript"/>
        </w:rPr>
        <w:t>pulse</w:t>
      </w:r>
      <w:r w:rsidR="006D422E">
        <w:t>(ω) 2π δ</w:t>
      </w:r>
      <w:r w:rsidR="006D422E">
        <w:rPr>
          <w:rStyle w:val="subscript"/>
        </w:rPr>
        <w:t>5</w:t>
      </w:r>
      <w:r w:rsidR="006D422E">
        <w:t>(ωT</w:t>
      </w:r>
      <w:r w:rsidR="006D422E">
        <w:rPr>
          <w:rStyle w:val="subscript"/>
        </w:rPr>
        <w:t>1</w:t>
      </w:r>
      <w:r w:rsidR="006D422E">
        <w:t>,N)</w:t>
      </w:r>
      <w:r w:rsidR="006D422E">
        <w:tab/>
      </w:r>
      <w:r>
        <w:tab/>
      </w:r>
      <w:r w:rsidR="006D422E">
        <w:tab/>
      </w:r>
      <w:r w:rsidR="006D422E">
        <w:tab/>
      </w:r>
      <w:r w:rsidR="00A97EDB">
        <w:tab/>
      </w:r>
      <w:r w:rsidR="00A97EDB">
        <w:tab/>
      </w:r>
      <w:r w:rsidR="00A97EDB">
        <w:tab/>
      </w:r>
      <w:r w:rsidR="00A97EDB">
        <w:tab/>
      </w:r>
      <w:r w:rsidRPr="00D82A88">
        <w:rPr>
          <w:i/>
        </w:rPr>
        <w:t>(14.4)</w:t>
      </w:r>
    </w:p>
    <w:p w14:paraId="3C40D6E2" w14:textId="77777777" w:rsidR="001F265E" w:rsidRDefault="001F265E" w:rsidP="00E32300"/>
    <w:p w14:paraId="1E806ED3" w14:textId="77777777" w:rsidR="001F265E" w:rsidRPr="001F265E" w:rsidRDefault="001F265E" w:rsidP="00E32300">
      <w:r>
        <w:t>where δ</w:t>
      </w:r>
      <w:r>
        <w:rPr>
          <w:rStyle w:val="subscript"/>
        </w:rPr>
        <w:t>5</w:t>
      </w:r>
      <w:r>
        <w:t xml:space="preserve"> is a certain delta function model described in Appendix A. We then have</w:t>
      </w:r>
    </w:p>
    <w:p w14:paraId="40285C82" w14:textId="77777777" w:rsidR="001F265E" w:rsidRPr="001F265E" w:rsidRDefault="001F265E" w:rsidP="00E32300"/>
    <w:p w14:paraId="6771C87B" w14:textId="77777777" w:rsidR="006D422E" w:rsidRPr="00A97EDB" w:rsidRDefault="006D422E" w:rsidP="00E32300">
      <w:r>
        <w:tab/>
        <w:t>| X(ω) |</w:t>
      </w:r>
      <w:r>
        <w:rPr>
          <w:rStyle w:val="superscript"/>
        </w:rPr>
        <w:t>2</w:t>
      </w:r>
      <w:r>
        <w:t xml:space="preserve"> =  | X</w:t>
      </w:r>
      <w:r w:rsidRPr="008219CC">
        <w:rPr>
          <w:rStyle w:val="subscript"/>
        </w:rPr>
        <w:t>pulse</w:t>
      </w:r>
      <w:r>
        <w:t xml:space="preserve"> (ω) |</w:t>
      </w:r>
      <w:r>
        <w:rPr>
          <w:rStyle w:val="superscript"/>
        </w:rPr>
        <w:t>2</w:t>
      </w:r>
      <w:r>
        <w:t xml:space="preserve">  [2π δ</w:t>
      </w:r>
      <w:r>
        <w:rPr>
          <w:rStyle w:val="subscript"/>
        </w:rPr>
        <w:t>5</w:t>
      </w:r>
      <w:r>
        <w:t>(ωT</w:t>
      </w:r>
      <w:r>
        <w:rPr>
          <w:rStyle w:val="subscript"/>
        </w:rPr>
        <w:t>1</w:t>
      </w:r>
      <w:r>
        <w:t>,N)]</w:t>
      </w:r>
      <w:r>
        <w:rPr>
          <w:rStyle w:val="superscript"/>
        </w:rPr>
        <w:t>2</w:t>
      </w:r>
      <w:r w:rsidR="00A97EDB">
        <w:tab/>
      </w:r>
      <w:r w:rsidR="00A97EDB">
        <w:tab/>
      </w:r>
      <w:r w:rsidR="00A97EDB">
        <w:tab/>
      </w:r>
      <w:r w:rsidR="00A97EDB">
        <w:tab/>
      </w:r>
      <w:r w:rsidR="00A97EDB">
        <w:tab/>
      </w:r>
      <w:r w:rsidR="00A97EDB">
        <w:tab/>
      </w:r>
      <w:r w:rsidR="00A97EDB">
        <w:tab/>
        <w:t>(33.11)</w:t>
      </w:r>
    </w:p>
    <w:p w14:paraId="13250E0C" w14:textId="77777777" w:rsidR="001F265E" w:rsidRDefault="001F265E" w:rsidP="00E32300"/>
    <w:p w14:paraId="0F98A367" w14:textId="77777777" w:rsidR="001F265E" w:rsidRDefault="001F265E" w:rsidP="00E32300">
      <w:r>
        <w:t>Recalling the definition of the δ</w:t>
      </w:r>
      <w:r>
        <w:rPr>
          <w:rStyle w:val="subscript"/>
        </w:rPr>
        <w:t>6</w:t>
      </w:r>
      <w:r>
        <w:t xml:space="preserve"> delta function model from Appendix A, </w:t>
      </w:r>
    </w:p>
    <w:p w14:paraId="6DC14D01" w14:textId="77777777" w:rsidR="001F265E" w:rsidRDefault="001F265E" w:rsidP="00E32300"/>
    <w:p w14:paraId="2BB40E1C" w14:textId="77777777" w:rsidR="001F265E" w:rsidRPr="001F265E" w:rsidRDefault="001F265E" w:rsidP="001F265E">
      <w:pPr>
        <w:rPr>
          <w:i/>
        </w:rPr>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ab/>
      </w:r>
      <w:r>
        <w:tab/>
      </w:r>
      <w:r>
        <w:tab/>
      </w:r>
      <w:r>
        <w:tab/>
      </w:r>
      <w:r>
        <w:tab/>
      </w:r>
      <w:r>
        <w:tab/>
      </w:r>
      <w:r>
        <w:tab/>
      </w:r>
      <w:r>
        <w:tab/>
      </w:r>
      <w:r w:rsidRPr="001F265E">
        <w:rPr>
          <w:i/>
        </w:rPr>
        <w:t>(A.2</w:t>
      </w:r>
      <w:r w:rsidR="00A97EDB">
        <w:rPr>
          <w:i/>
        </w:rPr>
        <w:t>0</w:t>
      </w:r>
      <w:r w:rsidRPr="001F265E">
        <w:rPr>
          <w:i/>
        </w:rPr>
        <w:t>)</w:t>
      </w:r>
    </w:p>
    <w:p w14:paraId="358E0DA2" w14:textId="77777777" w:rsidR="001F265E" w:rsidRPr="001F265E" w:rsidRDefault="001F265E" w:rsidP="00E32300"/>
    <w:p w14:paraId="25ADC1F1" w14:textId="77777777" w:rsidR="001F265E" w:rsidRDefault="001F265E" w:rsidP="00E32300">
      <w:r>
        <w:t>we obtain</w:t>
      </w:r>
    </w:p>
    <w:p w14:paraId="15F5F5F9" w14:textId="77777777" w:rsidR="001F265E" w:rsidRDefault="001F265E" w:rsidP="001F265E"/>
    <w:p w14:paraId="17EA0682" w14:textId="77777777" w:rsidR="001F265E" w:rsidRPr="00A97EDB" w:rsidRDefault="001F265E" w:rsidP="001F265E">
      <w:r>
        <w:tab/>
      </w:r>
      <w:r>
        <w:fldChar w:fldCharType="begin"/>
      </w:r>
      <w:r>
        <w:instrText xml:space="preserve"> EQ \f(1,2π) </w:instrText>
      </w:r>
      <w:r>
        <w:fldChar w:fldCharType="end"/>
      </w: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 xml:space="preserve"> (ω) |</w:t>
      </w:r>
      <w:r>
        <w:rPr>
          <w:rStyle w:val="superscript"/>
        </w:rPr>
        <w:t xml:space="preserve">2 </w:t>
      </w:r>
      <w:r>
        <w:t xml:space="preserve"> δ</w:t>
      </w:r>
      <w:r>
        <w:rPr>
          <w:rStyle w:val="subscript"/>
        </w:rPr>
        <w:t>6</w:t>
      </w:r>
      <w:r>
        <w:t>(ωT</w:t>
      </w:r>
      <w:r>
        <w:rPr>
          <w:rStyle w:val="subscript"/>
        </w:rPr>
        <w:t>1</w:t>
      </w:r>
      <w:r>
        <w:t xml:space="preserve">,N) </w:t>
      </w:r>
      <w:r w:rsidR="00A97EDB">
        <w:tab/>
      </w:r>
      <w:r w:rsidR="00A97EDB">
        <w:tab/>
      </w:r>
      <w:r w:rsidR="00A97EDB">
        <w:tab/>
      </w:r>
      <w:r w:rsidR="00A97EDB">
        <w:tab/>
      </w:r>
      <w:r w:rsidR="00A97EDB">
        <w:tab/>
      </w:r>
      <w:r w:rsidR="00A97EDB">
        <w:tab/>
      </w:r>
      <w:r w:rsidR="00A97EDB">
        <w:tab/>
        <w:t>(33.12)</w:t>
      </w:r>
    </w:p>
    <w:p w14:paraId="080873C9" w14:textId="77777777" w:rsidR="001F265E" w:rsidRDefault="001F265E" w:rsidP="001F265E"/>
    <w:p w14:paraId="474E8F3B" w14:textId="77777777" w:rsidR="001F265E" w:rsidRDefault="001F265E" w:rsidP="001F265E">
      <w:r>
        <w:t xml:space="preserve">But the left side is </w:t>
      </w:r>
      <w:r w:rsidRPr="006871BC">
        <w:rPr>
          <w:rFonts w:ascii="Script MT Bold" w:hAnsi="Script MT Bold"/>
        </w:rPr>
        <w:t>P</w:t>
      </w:r>
      <w:r>
        <w:rPr>
          <w:rStyle w:val="subscript"/>
        </w:rPr>
        <w:t>1</w:t>
      </w:r>
      <w:r>
        <w:t>(ω) as defined in (33.6) so we obtain</w:t>
      </w:r>
    </w:p>
    <w:p w14:paraId="2BD9A087" w14:textId="77777777" w:rsidR="001F265E" w:rsidRDefault="001F265E" w:rsidP="001F265E"/>
    <w:p w14:paraId="56F02991" w14:textId="77777777" w:rsidR="001F265E" w:rsidRPr="00A97EDB" w:rsidRDefault="001F265E" w:rsidP="001F265E">
      <w:r>
        <w:tab/>
      </w:r>
      <w:r w:rsidRPr="006871BC">
        <w:rPr>
          <w:rFonts w:ascii="Script MT Bold" w:hAnsi="Script MT Bold"/>
        </w:rPr>
        <w:t>P</w:t>
      </w:r>
      <w:r>
        <w:rPr>
          <w:rStyle w:val="subscript"/>
        </w:rPr>
        <w:t>1</w:t>
      </w:r>
      <w:r>
        <w:t>(ω)  =  | X</w:t>
      </w:r>
      <w:r w:rsidRPr="008219CC">
        <w:rPr>
          <w:rStyle w:val="subscript"/>
        </w:rPr>
        <w:t>pulse</w:t>
      </w:r>
      <w:r>
        <w:t xml:space="preserve"> (ω) |</w:t>
      </w:r>
      <w:r>
        <w:rPr>
          <w:rStyle w:val="superscript"/>
        </w:rPr>
        <w:t xml:space="preserve">2 </w:t>
      </w:r>
      <w:r>
        <w:t xml:space="preserve"> δ</w:t>
      </w:r>
      <w:r>
        <w:rPr>
          <w:rStyle w:val="subscript"/>
        </w:rPr>
        <w:t>6</w:t>
      </w:r>
      <w:r>
        <w:t>(ωT</w:t>
      </w:r>
      <w:r>
        <w:rPr>
          <w:rStyle w:val="subscript"/>
        </w:rPr>
        <w:t>1</w:t>
      </w:r>
      <w:r>
        <w:t>,N)</w:t>
      </w:r>
      <w:r w:rsidR="00A97EDB">
        <w:tab/>
      </w:r>
      <w:r w:rsidR="00A97EDB">
        <w:tab/>
      </w:r>
      <w:r w:rsidR="00A97EDB">
        <w:tab/>
      </w:r>
      <w:r w:rsidR="00A97EDB">
        <w:tab/>
      </w:r>
      <w:r w:rsidR="00A97EDB">
        <w:tab/>
      </w:r>
      <w:r w:rsidR="00A97EDB">
        <w:tab/>
      </w:r>
      <w:r w:rsidR="00A97EDB">
        <w:tab/>
        <w:t>(33.13)</w:t>
      </w:r>
    </w:p>
    <w:p w14:paraId="5677874D" w14:textId="77777777" w:rsidR="001F265E" w:rsidRDefault="001F265E" w:rsidP="001F265E"/>
    <w:p w14:paraId="428E76D4" w14:textId="77777777" w:rsidR="001F265E" w:rsidRDefault="001F265E" w:rsidP="001F265E">
      <w:r>
        <w:t xml:space="preserve">for a finite pulse train. </w:t>
      </w:r>
      <w:r w:rsidR="00A97EDB">
        <w:t>Recalling now that</w:t>
      </w:r>
    </w:p>
    <w:p w14:paraId="6E718565" w14:textId="77777777" w:rsidR="00A97EDB" w:rsidRDefault="00A97EDB" w:rsidP="001F265E"/>
    <w:p w14:paraId="1417607E" w14:textId="77777777" w:rsidR="00A97EDB" w:rsidRDefault="00A97EDB" w:rsidP="00A97EDB">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t xml:space="preserve"> </w:t>
      </w:r>
      <w:r w:rsidRPr="00A97EDB">
        <w:rPr>
          <w:i/>
        </w:rPr>
        <w:t>(A.21)</w:t>
      </w:r>
    </w:p>
    <w:p w14:paraId="5FDD6B5B" w14:textId="77777777" w:rsidR="00A97EDB" w:rsidRDefault="00A97EDB" w:rsidP="00A97EDB"/>
    <w:p w14:paraId="4C6C7AFE" w14:textId="77777777" w:rsidR="00A97EDB" w:rsidRDefault="00A97EDB" w:rsidP="00A97EDB">
      <w:r>
        <w:t>we obtain for an infinite pulse train</w:t>
      </w:r>
    </w:p>
    <w:p w14:paraId="78B7428E" w14:textId="77777777" w:rsidR="00A97EDB" w:rsidRDefault="00A97EDB" w:rsidP="00A97EDB"/>
    <w:p w14:paraId="29812B16" w14:textId="77777777" w:rsidR="00A97EDB" w:rsidRDefault="00A97EDB" w:rsidP="00A97EDB">
      <w:r>
        <w:tab/>
      </w:r>
      <w:r w:rsidRPr="006871BC">
        <w:rPr>
          <w:rFonts w:ascii="Script MT Bold" w:hAnsi="Script MT Bold"/>
        </w:rPr>
        <w:t>P</w:t>
      </w:r>
      <w:r>
        <w:rPr>
          <w:rStyle w:val="subscript"/>
        </w:rPr>
        <w:t>1</w:t>
      </w:r>
      <w:r>
        <w:t>(ω)  =  | X</w:t>
      </w:r>
      <w:r w:rsidRPr="008219CC">
        <w:rPr>
          <w:rStyle w:val="subscript"/>
        </w:rPr>
        <w:t>pulse</w:t>
      </w:r>
      <w:r>
        <w:t xml:space="preserve"> (ω) |</w:t>
      </w:r>
      <w:r>
        <w:rPr>
          <w:rStyle w:val="superscript"/>
        </w:rPr>
        <w:t xml:space="preserve">2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X</w:t>
      </w:r>
      <w:r w:rsidRPr="008219CC">
        <w:rPr>
          <w:rStyle w:val="subscript"/>
        </w:rPr>
        <w:t>pulse</w:t>
      </w:r>
      <w:r>
        <w:t xml:space="preserve"> (mω</w:t>
      </w:r>
      <w:r>
        <w:rPr>
          <w:rStyle w:val="subscript"/>
        </w:rPr>
        <w:t>1</w:t>
      </w:r>
      <w:r>
        <w:t>) |</w:t>
      </w:r>
      <w:r>
        <w:rPr>
          <w:rStyle w:val="superscript"/>
        </w:rPr>
        <w:t>2</w:t>
      </w:r>
      <w:r>
        <w:t>δ(ωT</w:t>
      </w:r>
      <w:r>
        <w:rPr>
          <w:rStyle w:val="subscript"/>
        </w:rPr>
        <w:t>1</w:t>
      </w:r>
      <w:r>
        <w:t>-2πm)</w:t>
      </w:r>
    </w:p>
    <w:p w14:paraId="5B5EBB3D" w14:textId="77777777" w:rsidR="00A97EDB" w:rsidRDefault="00A97EDB" w:rsidP="00A97EDB"/>
    <w:p w14:paraId="5C42019A" w14:textId="77777777" w:rsidR="00A97EDB" w:rsidRPr="00A97EDB" w:rsidRDefault="00A97EDB" w:rsidP="00A97EDB">
      <w:r>
        <w:t xml:space="preserve">and this agrees with (33.7) derived in the previous section. </w:t>
      </w:r>
    </w:p>
    <w:p w14:paraId="6B44671B" w14:textId="77777777" w:rsidR="00A97EDB" w:rsidRPr="001F265E" w:rsidRDefault="00A97EDB" w:rsidP="001F265E"/>
    <w:p w14:paraId="3A3461CF" w14:textId="77777777" w:rsidR="001F265E" w:rsidRDefault="001F265E" w:rsidP="001F265E"/>
    <w:p w14:paraId="0699045D" w14:textId="77777777" w:rsidR="001F265E" w:rsidRDefault="001F265E" w:rsidP="001F265E"/>
    <w:p w14:paraId="3749262C" w14:textId="77777777" w:rsidR="001F265E" w:rsidRDefault="001F265E" w:rsidP="001F265E"/>
    <w:p w14:paraId="0C4A3D48" w14:textId="77777777" w:rsidR="001F265E" w:rsidRDefault="001F265E" w:rsidP="001F265E"/>
    <w:p w14:paraId="171D97B9" w14:textId="77777777" w:rsidR="001F265E" w:rsidRDefault="001F265E" w:rsidP="001F265E"/>
    <w:p w14:paraId="65526042" w14:textId="77777777" w:rsidR="001F265E" w:rsidRDefault="001F265E" w:rsidP="001F265E">
      <w:r>
        <w:tab/>
      </w:r>
      <w:r w:rsidRPr="006871BC">
        <w:rPr>
          <w:rFonts w:ascii="Script MT Bold" w:hAnsi="Script MT Bold"/>
        </w:rPr>
        <w:t>P</w:t>
      </w:r>
      <w:r>
        <w:rPr>
          <w:rStyle w:val="subscript"/>
        </w:rPr>
        <w:t>1</w:t>
      </w:r>
      <w:r>
        <w:t>(ω)  =  | X</w:t>
      </w:r>
      <w:r w:rsidRPr="008219CC">
        <w:rPr>
          <w:rStyle w:val="subscript"/>
        </w:rPr>
        <w:t>pulse</w:t>
      </w:r>
      <w:r>
        <w:t xml:space="preserve"> (ω) |</w:t>
      </w:r>
      <w:r>
        <w:rPr>
          <w:rStyle w:val="superscript"/>
        </w:rPr>
        <w:t>2</w:t>
      </w:r>
      <w:r>
        <w:t xml:space="preserve">  δ</w:t>
      </w:r>
      <w:r>
        <w:rPr>
          <w:rStyle w:val="subscript"/>
        </w:rPr>
        <w:t>6</w:t>
      </w:r>
      <w:r>
        <w:t>(ωT</w:t>
      </w:r>
      <w:r>
        <w:rPr>
          <w:rStyle w:val="subscript"/>
        </w:rPr>
        <w:t>1</w:t>
      </w:r>
      <w:r>
        <w:t>,N)</w:t>
      </w:r>
    </w:p>
    <w:p w14:paraId="2443ABD4" w14:textId="77777777" w:rsidR="001F265E" w:rsidRDefault="001F265E" w:rsidP="00E32300"/>
    <w:p w14:paraId="5323B46A" w14:textId="77777777" w:rsidR="001F265E" w:rsidRPr="001F265E" w:rsidRDefault="001F265E" w:rsidP="00E32300"/>
    <w:p w14:paraId="1BCD1C87" w14:textId="77777777" w:rsidR="00E32300" w:rsidRDefault="00E32300" w:rsidP="00E32300"/>
    <w:p w14:paraId="26CC2E9A" w14:textId="77777777" w:rsidR="00E32300" w:rsidRDefault="006D422E" w:rsidP="00E32300">
      <w:r>
        <w:t>so that</w:t>
      </w:r>
    </w:p>
    <w:p w14:paraId="02248F55" w14:textId="77777777" w:rsidR="00E32300" w:rsidRDefault="00E32300" w:rsidP="00E32300"/>
    <w:p w14:paraId="4F9B6AFF" w14:textId="77777777" w:rsidR="00E32300" w:rsidRDefault="00E32300" w:rsidP="00E32300">
      <w:r>
        <w:tab/>
        <w:t xml:space="preserve"> </w:t>
      </w:r>
      <w:r w:rsidRPr="006871BC">
        <w:rPr>
          <w:rFonts w:ascii="Script MT Bold" w:hAnsi="Script MT Bold"/>
        </w:rPr>
        <w:t>P</w:t>
      </w:r>
      <w:r>
        <w:t xml:space="preserve">(ω)  =   </w:t>
      </w:r>
      <w:r>
        <w:fldChar w:fldCharType="begin"/>
      </w:r>
      <w:r>
        <w:instrText xml:space="preserve"> EQ \F(|X(ω)|</w:instrText>
      </w:r>
      <w:r w:rsidRPr="006C51E3">
        <w:rPr>
          <w:rStyle w:val="superscript"/>
        </w:rPr>
        <w:instrText>2</w:instrText>
      </w:r>
      <w:r>
        <w:instrText>,2π)</w:instrText>
      </w:r>
      <w:r>
        <w:fldChar w:fldCharType="end"/>
      </w:r>
      <w:r>
        <w:t xml:space="preserve">   = </w:t>
      </w:r>
      <w:r w:rsidR="006D422E">
        <w:t xml:space="preserve"> | X</w:t>
      </w:r>
      <w:r w:rsidR="006D422E" w:rsidRPr="008219CC">
        <w:rPr>
          <w:rStyle w:val="subscript"/>
        </w:rPr>
        <w:t>pulse</w:t>
      </w:r>
      <w:r w:rsidR="006D422E">
        <w:t xml:space="preserve"> (ω) |</w:t>
      </w:r>
      <w:r w:rsidR="006D422E">
        <w:rPr>
          <w:rStyle w:val="superscript"/>
        </w:rPr>
        <w:t>2</w:t>
      </w:r>
      <w:r w:rsidR="006D422E">
        <w:t xml:space="preserve">  2π [ δ</w:t>
      </w:r>
      <w:r w:rsidR="006D422E">
        <w:rPr>
          <w:rStyle w:val="subscript"/>
        </w:rPr>
        <w:t>5</w:t>
      </w:r>
      <w:r w:rsidR="006D422E">
        <w:t>(ωT</w:t>
      </w:r>
      <w:r w:rsidR="006D422E">
        <w:rPr>
          <w:rStyle w:val="subscript"/>
        </w:rPr>
        <w:t>1</w:t>
      </w:r>
      <w:r w:rsidR="006D422E">
        <w:t>,N)]</w:t>
      </w:r>
      <w:r w:rsidR="006D422E">
        <w:rPr>
          <w:rStyle w:val="superscript"/>
        </w:rPr>
        <w:t>2</w:t>
      </w:r>
      <w:r>
        <w:tab/>
      </w:r>
      <w:r>
        <w:tab/>
      </w:r>
      <w:r w:rsidR="002025FC">
        <w:tab/>
      </w:r>
      <w:r w:rsidR="002025FC">
        <w:tab/>
      </w:r>
      <w:r>
        <w:tab/>
        <w:t>(33.3)</w:t>
      </w:r>
    </w:p>
    <w:p w14:paraId="18649E8B" w14:textId="77777777" w:rsidR="00E32300" w:rsidRDefault="00E32300" w:rsidP="00E32300"/>
    <w:p w14:paraId="6723062C" w14:textId="77777777" w:rsidR="00E32300" w:rsidRDefault="00E32300" w:rsidP="00E32300">
      <w:r>
        <w:t>We now define</w:t>
      </w:r>
    </w:p>
    <w:p w14:paraId="45B0B15B" w14:textId="77777777" w:rsidR="00E32300" w:rsidRDefault="00E32300" w:rsidP="00E32300"/>
    <w:p w14:paraId="2690D510" w14:textId="77777777" w:rsidR="00E32300" w:rsidRPr="00094416" w:rsidRDefault="00E32300" w:rsidP="00E32300">
      <w:r>
        <w:tab/>
      </w:r>
      <w:r w:rsidRPr="006871BC">
        <w:rPr>
          <w:rFonts w:ascii="Script MT Bold" w:hAnsi="Script MT Bold"/>
        </w:rPr>
        <w:t>P</w:t>
      </w:r>
      <w:r>
        <w:rPr>
          <w:rStyle w:val="subscript"/>
        </w:rPr>
        <w:t>1</w:t>
      </w:r>
      <w:r>
        <w:t xml:space="preserve">(ω)  ≡  </w:t>
      </w:r>
      <w:r>
        <w:fldChar w:fldCharType="begin"/>
      </w:r>
      <w:r>
        <w:instrText xml:space="preserve"> EQ \f(1,2N+1) </w:instrText>
      </w:r>
      <w:r>
        <w:fldChar w:fldCharType="end"/>
      </w:r>
      <w:r>
        <w:t xml:space="preserve"> </w:t>
      </w:r>
      <w:r w:rsidRPr="006871BC">
        <w:rPr>
          <w:rFonts w:ascii="Script MT Bold" w:hAnsi="Script MT Bold"/>
        </w:rPr>
        <w:t>P</w:t>
      </w:r>
      <w:r>
        <w:t>(ω)</w:t>
      </w:r>
      <w:r>
        <w:tab/>
      </w:r>
      <w:r>
        <w:tab/>
      </w:r>
      <w:r>
        <w:tab/>
      </w:r>
      <w:r>
        <w:tab/>
      </w:r>
      <w:r>
        <w:tab/>
      </w:r>
      <w:r>
        <w:tab/>
      </w:r>
      <w:r>
        <w:tab/>
      </w:r>
      <w:r>
        <w:tab/>
      </w:r>
      <w:r>
        <w:tab/>
        <w:t>(33.6)</w:t>
      </w:r>
    </w:p>
    <w:p w14:paraId="1D4A9AF6" w14:textId="77777777" w:rsidR="00E32300" w:rsidRDefault="00E32300" w:rsidP="00E32300"/>
    <w:p w14:paraId="5227822B" w14:textId="77777777" w:rsidR="00E32300" w:rsidRDefault="00E32300" w:rsidP="00E32300">
      <w:r>
        <w:t xml:space="preserve">which we can interpret as the spectral energy density of an average pulse in the pulse train, or as the average spectral energy density of the pulse train overall, it is the same either way. Then (33.3) reads, </w:t>
      </w:r>
    </w:p>
    <w:p w14:paraId="50B98B4E" w14:textId="77777777" w:rsidR="00E32300" w:rsidRDefault="00E32300" w:rsidP="00E32300"/>
    <w:p w14:paraId="79220773" w14:textId="77777777" w:rsidR="00E32300" w:rsidRPr="00094416" w:rsidRDefault="00E32300" w:rsidP="00E32300">
      <w:r>
        <w:tab/>
      </w:r>
      <w:r w:rsidRPr="006871BC">
        <w:rPr>
          <w:rFonts w:ascii="Script MT Bold" w:hAnsi="Script MT Bold"/>
        </w:rPr>
        <w:t>P</w:t>
      </w:r>
      <w:r>
        <w:rPr>
          <w:rStyle w:val="subscript"/>
        </w:rPr>
        <w:t>1</w:t>
      </w:r>
      <w:r>
        <w:t>(ω)  =</w:t>
      </w:r>
      <w:r w:rsidR="006D422E">
        <w:t xml:space="preserve">  </w:t>
      </w:r>
      <w:r w:rsidR="006D422E">
        <w:fldChar w:fldCharType="begin"/>
      </w:r>
      <w:r w:rsidR="006D422E">
        <w:instrText xml:space="preserve"> EQ \f(1,2N+1) </w:instrText>
      </w:r>
      <w:r w:rsidR="006D422E">
        <w:fldChar w:fldCharType="end"/>
      </w:r>
      <w:r>
        <w:t xml:space="preserve"> </w:t>
      </w:r>
      <w:r w:rsidR="006D422E">
        <w:t xml:space="preserve"> | X</w:t>
      </w:r>
      <w:r w:rsidR="006D422E" w:rsidRPr="008219CC">
        <w:rPr>
          <w:rStyle w:val="subscript"/>
        </w:rPr>
        <w:t>pulse</w:t>
      </w:r>
      <w:r w:rsidR="006D422E">
        <w:t xml:space="preserve"> (ω) |</w:t>
      </w:r>
      <w:r w:rsidR="006D422E">
        <w:rPr>
          <w:rStyle w:val="superscript"/>
        </w:rPr>
        <w:t>2</w:t>
      </w:r>
      <w:r w:rsidR="006D422E">
        <w:t xml:space="preserve">  2π [ δ</w:t>
      </w:r>
      <w:r w:rsidR="006D422E">
        <w:rPr>
          <w:rStyle w:val="subscript"/>
        </w:rPr>
        <w:t>5</w:t>
      </w:r>
      <w:r w:rsidR="006D422E">
        <w:t>(ωT</w:t>
      </w:r>
      <w:r w:rsidR="006D422E">
        <w:rPr>
          <w:rStyle w:val="subscript"/>
        </w:rPr>
        <w:t>1</w:t>
      </w:r>
      <w:r w:rsidR="006D422E">
        <w:t>,N)]</w:t>
      </w:r>
      <w:r w:rsidR="006D422E">
        <w:rPr>
          <w:rStyle w:val="superscript"/>
        </w:rPr>
        <w:t>2</w:t>
      </w:r>
      <w:r>
        <w:tab/>
      </w:r>
      <w:r>
        <w:tab/>
      </w:r>
      <w:r>
        <w:tab/>
      </w:r>
      <w:r>
        <w:tab/>
      </w:r>
      <w:r>
        <w:tab/>
      </w:r>
      <w:r>
        <w:tab/>
        <w:t>(33.7)</w:t>
      </w:r>
    </w:p>
    <w:p w14:paraId="2984B7FF" w14:textId="77777777" w:rsidR="00E32300" w:rsidRDefault="00E32300" w:rsidP="00E32300"/>
    <w:p w14:paraId="639376CB" w14:textId="77777777" w:rsidR="00E32300" w:rsidRDefault="00E32300" w:rsidP="00E32300">
      <w:r w:rsidRPr="00094416">
        <w:rPr>
          <w:u w:val="single"/>
        </w:rPr>
        <w:t xml:space="preserve">Example: </w:t>
      </w:r>
      <w:r>
        <w:t xml:space="preserve"> We can estimate the sharpness of the delta function line away from the limit. Suppose we run a signal into our HP Spectrum Analyzer, and suppose it consumes 1 msec for its computation of each spectral "bin". If the signal under test is a 1 GHz pulse train, then N = 10</w:t>
      </w:r>
      <w:r w:rsidRPr="00915D82">
        <w:rPr>
          <w:rStyle w:val="superscript"/>
        </w:rPr>
        <w:t>6</w:t>
      </w:r>
      <w:r>
        <w:t xml:space="preserve"> pulses of the pulse train are analyzed for each bin. As shown in Appendix A, the peaks of (33.4) all have the same shape since the function is periodic, and the width of a peak is roughly Δk = 2π/N. Applying this to the δ in (33.7), the width of one of the δ lines is then Δ(ωT</w:t>
      </w:r>
      <w:r>
        <w:rPr>
          <w:rStyle w:val="subscript"/>
        </w:rPr>
        <w:t>1</w:t>
      </w:r>
      <w:r>
        <w:t>) = 2π/N  so that Δω = ω</w:t>
      </w:r>
      <w:r>
        <w:rPr>
          <w:rStyle w:val="subscript"/>
        </w:rPr>
        <w:t>1</w:t>
      </w:r>
      <w:r>
        <w:t>/N. Our line width is thus</w:t>
      </w:r>
    </w:p>
    <w:p w14:paraId="2B413CB0" w14:textId="77777777" w:rsidR="00E32300" w:rsidRDefault="00E32300" w:rsidP="00E32300"/>
    <w:p w14:paraId="00C1F7D8" w14:textId="77777777" w:rsidR="00E32300" w:rsidRPr="00566757" w:rsidRDefault="00E32300" w:rsidP="00E32300">
      <w:r>
        <w:tab/>
        <w:t>∆ω = ω</w:t>
      </w:r>
      <w:r w:rsidRPr="008219CC">
        <w:rPr>
          <w:rStyle w:val="subscript"/>
        </w:rPr>
        <w:t>1</w:t>
      </w:r>
      <w:r>
        <w:t>/ N</w:t>
      </w:r>
      <w:r>
        <w:tab/>
      </w:r>
      <w:r>
        <w:tab/>
        <w:t>or</w:t>
      </w:r>
      <w:r>
        <w:tab/>
      </w:r>
      <w:r>
        <w:tab/>
        <w:t>∆f = f</w:t>
      </w:r>
      <w:r w:rsidRPr="008219CC">
        <w:rPr>
          <w:rStyle w:val="subscript"/>
        </w:rPr>
        <w:t>1</w:t>
      </w:r>
      <w:r>
        <w:t>/N  .</w:t>
      </w:r>
      <w:r>
        <w:tab/>
      </w:r>
      <w:r>
        <w:tab/>
      </w:r>
      <w:r>
        <w:tab/>
      </w:r>
      <w:r>
        <w:tab/>
      </w:r>
      <w:r>
        <w:tab/>
      </w:r>
      <w:r>
        <w:tab/>
        <w:t>(33.8)</w:t>
      </w:r>
    </w:p>
    <w:p w14:paraId="2C4DCD05" w14:textId="77777777" w:rsidR="00E32300" w:rsidRDefault="00E32300" w:rsidP="00E32300"/>
    <w:p w14:paraId="3FBF1175" w14:textId="77777777" w:rsidR="00E32300" w:rsidRPr="0034302B" w:rsidRDefault="00E32300" w:rsidP="00E32300">
      <w:r>
        <w:t>In this case, the line width ∆f would be 10</w:t>
      </w:r>
      <w:r w:rsidRPr="00915D82">
        <w:rPr>
          <w:rStyle w:val="superscript"/>
        </w:rPr>
        <w:t>9</w:t>
      </w:r>
      <w:r>
        <w:t>/10</w:t>
      </w:r>
      <w:r w:rsidRPr="00915D82">
        <w:rPr>
          <w:rStyle w:val="superscript"/>
        </w:rPr>
        <w:t>6</w:t>
      </w:r>
      <w:r>
        <w:t xml:space="preserve"> = 1 kHz. This is just an application of the uncertainty principle which says ∆t ∆f ≈ 1. Here, ∆t is the time of measurement (the 1 msec), and ∆f is the line width (the 1 KHz). The frequency is uncertain by amount ∆f, so the line has width Δf.  </w:t>
      </w:r>
    </w:p>
    <w:p w14:paraId="200D9647" w14:textId="77777777" w:rsidR="00E32300" w:rsidRDefault="00E32300" w:rsidP="00E32300"/>
    <w:p w14:paraId="444AD8A4" w14:textId="77777777" w:rsidR="00E32300" w:rsidRDefault="00E32300" w:rsidP="00E32300">
      <w:pPr>
        <w:rPr>
          <w:u w:val="single"/>
        </w:rPr>
      </w:pPr>
      <w:r>
        <w:rPr>
          <w:u w:val="single"/>
        </w:rPr>
        <w:t>(b) Autocorrelation function for a Pulse Train</w:t>
      </w:r>
    </w:p>
    <w:p w14:paraId="0665E3EC" w14:textId="77777777" w:rsidR="00E32300" w:rsidRDefault="00E32300" w:rsidP="00E32300"/>
    <w:p w14:paraId="0DE58E22" w14:textId="77777777" w:rsidR="00E32300" w:rsidRDefault="00E32300" w:rsidP="00E32300">
      <w:r>
        <w:t>We can compute the autocorrelation function for pulse train x(t) directly in the time domain using definition (32.1), and we shall do this later with the addition of statistics. Here instead we inverse Fourier transform both sides of (33.3),</w:t>
      </w:r>
    </w:p>
    <w:p w14:paraId="3A8A6713" w14:textId="77777777" w:rsidR="00E32300" w:rsidRDefault="00E32300" w:rsidP="00E32300"/>
    <w:p w14:paraId="6AA10AA2" w14:textId="77777777" w:rsidR="00E32300" w:rsidRDefault="00E32300" w:rsidP="00E32300">
      <w:pPr>
        <w:rPr>
          <w:i/>
        </w:rPr>
      </w:pPr>
      <w:r>
        <w:tab/>
        <w:t xml:space="preserve"> </w:t>
      </w:r>
      <w:r w:rsidRPr="006871BC">
        <w:rPr>
          <w:rFonts w:ascii="Script MT Bold" w:hAnsi="Script MT Bold"/>
        </w:rPr>
        <w:t>P</w:t>
      </w:r>
      <w:r>
        <w:t xml:space="preserve">(ω)  =   </w:t>
      </w:r>
      <w:r>
        <w:fldChar w:fldCharType="begin"/>
      </w:r>
      <w:r>
        <w:instrText xml:space="preserve"> EQ \F(|X(ω)|</w:instrText>
      </w:r>
      <w:r w:rsidRPr="006C51E3">
        <w:rPr>
          <w:rStyle w:val="superscript"/>
        </w:rPr>
        <w:instrText>2</w:instrText>
      </w:r>
      <w:r>
        <w:instrText>,2π)</w:instrText>
      </w:r>
      <w:r>
        <w:fldChar w:fldCharType="end"/>
      </w:r>
      <w:r>
        <w:t xml:space="preserve">   = </w:t>
      </w:r>
      <w:r w:rsidRPr="009013A7">
        <w:t xml:space="preserve"> </w:t>
      </w:r>
      <w:r w:rsidR="002025FC">
        <w:t xml:space="preserve"> | X</w:t>
      </w:r>
      <w:r w:rsidR="002025FC" w:rsidRPr="008219CC">
        <w:rPr>
          <w:rStyle w:val="subscript"/>
        </w:rPr>
        <w:t>pulse</w:t>
      </w:r>
      <w:r w:rsidR="002025FC">
        <w:t xml:space="preserve"> (ω) |</w:t>
      </w:r>
      <w:r w:rsidR="002025FC">
        <w:rPr>
          <w:rStyle w:val="superscript"/>
        </w:rPr>
        <w:t>2</w:t>
      </w:r>
      <w:r w:rsidR="002025FC">
        <w:t xml:space="preserve">  2π [ δ</w:t>
      </w:r>
      <w:r w:rsidR="002025FC">
        <w:rPr>
          <w:rStyle w:val="subscript"/>
        </w:rPr>
        <w:t>5</w:t>
      </w:r>
      <w:r w:rsidR="002025FC">
        <w:t>(ωT</w:t>
      </w:r>
      <w:r w:rsidR="002025FC">
        <w:rPr>
          <w:rStyle w:val="subscript"/>
        </w:rPr>
        <w:t>1</w:t>
      </w:r>
      <w:r w:rsidR="002025FC">
        <w:t>,N)]</w:t>
      </w:r>
      <w:r w:rsidR="002025FC">
        <w:rPr>
          <w:rStyle w:val="superscript"/>
        </w:rPr>
        <w:t>2</w:t>
      </w:r>
      <w:r>
        <w:tab/>
      </w:r>
      <w:r>
        <w:tab/>
      </w:r>
      <w:r>
        <w:tab/>
      </w:r>
      <w:r w:rsidR="002025FC">
        <w:tab/>
      </w:r>
      <w:r w:rsidR="002025FC">
        <w:tab/>
      </w:r>
      <w:r w:rsidRPr="00722639">
        <w:rPr>
          <w:i/>
        </w:rPr>
        <w:t>(33.3)</w:t>
      </w:r>
    </w:p>
    <w:p w14:paraId="3F21D4AC" w14:textId="77777777" w:rsidR="00E32300" w:rsidRDefault="00E32300" w:rsidP="00E32300">
      <w:pPr>
        <w:rPr>
          <w:i/>
        </w:rPr>
      </w:pPr>
    </w:p>
    <w:p w14:paraId="0FE8B2F0" w14:textId="77777777" w:rsidR="00E32300" w:rsidRDefault="00E32300" w:rsidP="00E32300">
      <w:r>
        <w:t xml:space="preserve">Using (1.2) apply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786815">
        <w:rPr>
          <w:color w:val="000000"/>
        </w:rPr>
        <w:t xml:space="preserve"> </w:t>
      </w:r>
      <w:r w:rsidRPr="00CC368E">
        <w:rPr>
          <w:color w:val="000000"/>
        </w:rPr>
        <w:t>e</w:t>
      </w:r>
      <w:r w:rsidRPr="00CC368E">
        <w:rPr>
          <w:rStyle w:val="superscript"/>
          <w:color w:val="000000"/>
        </w:rPr>
        <w:t>+iωt</w:t>
      </w:r>
      <w:r>
        <w:t xml:space="preserve"> to both sides to get</w:t>
      </w:r>
    </w:p>
    <w:p w14:paraId="6D255C9A" w14:textId="77777777" w:rsidR="00E32300" w:rsidRDefault="00E32300" w:rsidP="00E32300"/>
    <w:p w14:paraId="4D5E81B8" w14:textId="77777777" w:rsidR="00E32300" w:rsidRDefault="00E32300" w:rsidP="00E32300">
      <w:pPr>
        <w:rPr>
          <w:rStyle w:val="superscript"/>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786815">
        <w:rPr>
          <w:color w:val="000000"/>
        </w:rPr>
        <w:t xml:space="preserve"> </w:t>
      </w:r>
      <w:r w:rsidRPr="00CC368E">
        <w:rPr>
          <w:color w:val="000000"/>
        </w:rPr>
        <w:t>e</w:t>
      </w:r>
      <w:r w:rsidRPr="00CC368E">
        <w:rPr>
          <w:rStyle w:val="superscript"/>
          <w:color w:val="000000"/>
        </w:rPr>
        <w:t>+iωt</w:t>
      </w:r>
      <w:r>
        <w:rPr>
          <w:rStyle w:val="superscript"/>
          <w:color w:val="000000"/>
        </w:rPr>
        <w:t xml:space="preserve"> </w:t>
      </w:r>
      <w:r>
        <w:fldChar w:fldCharType="begin"/>
      </w:r>
      <w:r>
        <w:instrText xml:space="preserve"> EQ \F(|X(ω)|</w:instrText>
      </w:r>
      <w:r w:rsidRPr="006C51E3">
        <w:rPr>
          <w:rStyle w:val="superscript"/>
        </w:rPr>
        <w:instrText>2</w:instrText>
      </w:r>
      <w:r>
        <w:instrText>,2π)</w:instrText>
      </w:r>
      <w:r>
        <w:fldChar w:fldCharType="end"/>
      </w:r>
      <w:r>
        <w:t xml:space="preserve">  =</w:t>
      </w:r>
      <w:r w:rsidR="002025FC">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786815">
        <w:rPr>
          <w:color w:val="000000"/>
        </w:rPr>
        <w:t xml:space="preserve"> </w:t>
      </w:r>
      <w:r w:rsidRPr="00CC368E">
        <w:rPr>
          <w:color w:val="000000"/>
        </w:rPr>
        <w:t>e</w:t>
      </w:r>
      <w:r w:rsidRPr="00CC368E">
        <w:rPr>
          <w:rStyle w:val="superscript"/>
          <w:color w:val="000000"/>
        </w:rPr>
        <w:t>+iωt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6C51E3">
        <w:rPr>
          <w:rStyle w:val="superscript"/>
        </w:rPr>
        <w:t>2</w:t>
      </w:r>
      <w:r>
        <w:t xml:space="preserve"> </w:t>
      </w:r>
      <w:r w:rsidRPr="00915D82">
        <w:rPr>
          <w:rStyle w:val="subscript"/>
        </w:rPr>
        <w:t xml:space="preserve"> </w:t>
      </w:r>
      <w:r w:rsidR="002025FC">
        <w:t>2π [ δ</w:t>
      </w:r>
      <w:r w:rsidR="002025FC">
        <w:rPr>
          <w:rStyle w:val="subscript"/>
        </w:rPr>
        <w:t>5</w:t>
      </w:r>
      <w:r w:rsidR="002025FC">
        <w:t>(ωT</w:t>
      </w:r>
      <w:r w:rsidR="002025FC">
        <w:rPr>
          <w:rStyle w:val="subscript"/>
        </w:rPr>
        <w:t>1</w:t>
      </w:r>
      <w:r w:rsidR="002025FC">
        <w:t>,N)]</w:t>
      </w:r>
      <w:r w:rsidR="002025FC">
        <w:rPr>
          <w:rStyle w:val="superscript"/>
        </w:rPr>
        <w:t>2</w:t>
      </w:r>
    </w:p>
    <w:p w14:paraId="3DA360C3" w14:textId="77777777" w:rsidR="00E32300" w:rsidRDefault="00E32300" w:rsidP="00E32300">
      <w:pPr>
        <w:rPr>
          <w:rStyle w:val="superscript"/>
          <w:color w:val="000000"/>
        </w:rPr>
      </w:pPr>
    </w:p>
    <w:p w14:paraId="3FC3E86A" w14:textId="77777777" w:rsidR="00E32300" w:rsidRPr="002025FC" w:rsidRDefault="00E32300" w:rsidP="00E32300">
      <w:pPr>
        <w:rPr>
          <w:color w:val="0000FF"/>
        </w:rPr>
      </w:pPr>
      <w:r w:rsidRPr="002025FC">
        <w:rPr>
          <w:color w:val="0000FF"/>
        </w:rPr>
        <w:t>From (32.8) we know that  |X(ω)|</w:t>
      </w:r>
      <w:r w:rsidRPr="002025FC">
        <w:rPr>
          <w:rStyle w:val="superscript"/>
          <w:color w:val="0000FF"/>
        </w:rPr>
        <w:t>2</w:t>
      </w:r>
      <w:r w:rsidRPr="002025FC">
        <w:rPr>
          <w:color w:val="0000FF"/>
        </w:rPr>
        <w:t xml:space="preserve"> = R</w:t>
      </w:r>
      <w:r w:rsidRPr="002025FC">
        <w:rPr>
          <w:rStyle w:val="subscript"/>
          <w:color w:val="0000FF"/>
        </w:rPr>
        <w:t>x</w:t>
      </w:r>
      <w:r w:rsidRPr="002025FC">
        <w:rPr>
          <w:color w:val="0000FF"/>
        </w:rPr>
        <w:t>(ω), so from (1.2) the left side is just r</w:t>
      </w:r>
      <w:r w:rsidRPr="002025FC">
        <w:rPr>
          <w:rStyle w:val="subscript"/>
          <w:color w:val="0000FF"/>
        </w:rPr>
        <w:t>x</w:t>
      </w:r>
      <w:r w:rsidRPr="002025FC">
        <w:rPr>
          <w:color w:val="0000FF"/>
        </w:rPr>
        <w:t>(t). On the right side the delta function pins the phasor ω to a specific value and the result is</w:t>
      </w:r>
    </w:p>
    <w:p w14:paraId="59B80099" w14:textId="77777777" w:rsidR="00E32300" w:rsidRPr="002025FC" w:rsidRDefault="00E32300" w:rsidP="00E32300">
      <w:pPr>
        <w:rPr>
          <w:color w:val="0000FF"/>
        </w:rPr>
      </w:pPr>
    </w:p>
    <w:p w14:paraId="02FBE279" w14:textId="77777777" w:rsidR="00E32300" w:rsidRPr="002025FC" w:rsidRDefault="00E32300" w:rsidP="00E32300">
      <w:pPr>
        <w:rPr>
          <w:color w:val="0000FF"/>
        </w:rPr>
      </w:pPr>
      <w:r w:rsidRPr="002025FC">
        <w:rPr>
          <w:color w:val="0000FF"/>
        </w:rPr>
        <w:tab/>
      </w:r>
      <w:r w:rsidRPr="002025FC">
        <w:rPr>
          <w:color w:val="0000FF"/>
        </w:rPr>
        <w:fldChar w:fldCharType="begin"/>
      </w:r>
      <w:r w:rsidRPr="002025FC">
        <w:rPr>
          <w:color w:val="0000FF"/>
        </w:rPr>
        <w:instrText xml:space="preserve"> EQ \F(r</w:instrText>
      </w:r>
      <w:r w:rsidRPr="002025FC">
        <w:rPr>
          <w:rStyle w:val="subscript"/>
          <w:color w:val="0000FF"/>
        </w:rPr>
        <w:instrText>x</w:instrText>
      </w:r>
      <w:r w:rsidRPr="002025FC">
        <w:rPr>
          <w:color w:val="0000FF"/>
        </w:rPr>
        <w:instrText xml:space="preserve">(t),2πδ(0))   </w:instrText>
      </w:r>
      <w:r w:rsidRPr="002025FC">
        <w:rPr>
          <w:color w:val="0000FF"/>
        </w:rPr>
        <w:fldChar w:fldCharType="end"/>
      </w:r>
      <w:r w:rsidRPr="002025FC">
        <w:rPr>
          <w:color w:val="0000FF"/>
        </w:rPr>
        <w:t>= (1/T</w:t>
      </w:r>
      <w:r w:rsidRPr="002025FC">
        <w:rPr>
          <w:rStyle w:val="subscript"/>
          <w:color w:val="0000FF"/>
        </w:rPr>
        <w:t>1</w:t>
      </w:r>
      <w:r w:rsidRPr="002025FC">
        <w:rPr>
          <w:color w:val="0000FF"/>
        </w:rPr>
        <w:t xml:space="preserve">) </w:t>
      </w:r>
      <w:r w:rsidRPr="002025FC">
        <w:rPr>
          <w:color w:val="0000FF"/>
        </w:rPr>
        <w:fldChar w:fldCharType="begin"/>
      </w:r>
      <w:r w:rsidRPr="002025FC">
        <w:rPr>
          <w:color w:val="0000FF"/>
        </w:rPr>
        <w:instrText>EQ \i \su(</w:instrText>
      </w:r>
      <w:r w:rsidRPr="002025FC">
        <w:rPr>
          <w:color w:val="0000FF"/>
          <w:sz w:val="18"/>
          <w:szCs w:val="18"/>
        </w:rPr>
        <w:instrText>m = -∞,∞</w:instrText>
      </w:r>
      <w:r w:rsidRPr="002025FC">
        <w:rPr>
          <w:color w:val="0000FF"/>
        </w:rPr>
        <w:instrText xml:space="preserve">, ) </w:instrText>
      </w:r>
      <w:r w:rsidRPr="002025FC">
        <w:rPr>
          <w:color w:val="0000FF"/>
        </w:rPr>
        <w:fldChar w:fldCharType="separate"/>
      </w:r>
      <w:r w:rsidRPr="002025FC">
        <w:rPr>
          <w:b/>
          <w:noProof/>
          <w:color w:val="0000FF"/>
        </w:rPr>
        <w:t>!Syntax Error, I</w:t>
      </w:r>
      <w:r w:rsidRPr="002025FC">
        <w:rPr>
          <w:color w:val="0000FF"/>
        </w:rPr>
        <w:fldChar w:fldCharType="end"/>
      </w:r>
      <w:r w:rsidRPr="002025FC">
        <w:rPr>
          <w:color w:val="0000FF"/>
        </w:rPr>
        <w:t>|X</w:t>
      </w:r>
      <w:r w:rsidRPr="002025FC">
        <w:rPr>
          <w:rStyle w:val="subscript"/>
          <w:color w:val="0000FF"/>
        </w:rPr>
        <w:t>pulse</w:t>
      </w:r>
      <w:r w:rsidRPr="002025FC">
        <w:rPr>
          <w:color w:val="0000FF"/>
        </w:rPr>
        <w:t>(mω</w:t>
      </w:r>
      <w:r w:rsidRPr="002025FC">
        <w:rPr>
          <w:rStyle w:val="subscript"/>
          <w:color w:val="0000FF"/>
        </w:rPr>
        <w:t>1</w:t>
      </w:r>
      <w:r w:rsidRPr="002025FC">
        <w:rPr>
          <w:color w:val="0000FF"/>
        </w:rPr>
        <w:t>)|</w:t>
      </w:r>
      <w:r w:rsidRPr="002025FC">
        <w:rPr>
          <w:rStyle w:val="superscript"/>
          <w:color w:val="0000FF"/>
        </w:rPr>
        <w:t>2</w:t>
      </w:r>
      <w:r w:rsidRPr="002025FC">
        <w:rPr>
          <w:color w:val="0000FF"/>
        </w:rPr>
        <w:t xml:space="preserve"> e</w:t>
      </w:r>
      <w:r w:rsidRPr="002025FC">
        <w:rPr>
          <w:rStyle w:val="superscript"/>
          <w:color w:val="0000FF"/>
        </w:rPr>
        <w:t>imω</w:t>
      </w:r>
      <w:r w:rsidRPr="002025FC">
        <w:rPr>
          <w:rStyle w:val="superscript"/>
          <w:color w:val="0000FF"/>
        </w:rPr>
        <w:fldChar w:fldCharType="begin"/>
      </w:r>
      <w:r w:rsidRPr="002025FC">
        <w:rPr>
          <w:rStyle w:val="superscript"/>
          <w:color w:val="0000FF"/>
        </w:rPr>
        <w:instrText xml:space="preserve"> EQ \s\do2(1)</w:instrText>
      </w:r>
      <w:r w:rsidRPr="002025FC">
        <w:rPr>
          <w:rStyle w:val="superscript"/>
          <w:color w:val="0000FF"/>
        </w:rPr>
        <w:fldChar w:fldCharType="end"/>
      </w:r>
      <w:r w:rsidRPr="002025FC">
        <w:rPr>
          <w:rStyle w:val="superscript"/>
          <w:color w:val="0000FF"/>
        </w:rPr>
        <w:t>t</w:t>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t>(33.9)</w:t>
      </w:r>
    </w:p>
    <w:p w14:paraId="142BFD39" w14:textId="77777777" w:rsidR="00E32300" w:rsidRPr="002025FC" w:rsidRDefault="00E32300" w:rsidP="00E32300">
      <w:pPr>
        <w:rPr>
          <w:color w:val="0000FF"/>
        </w:rPr>
      </w:pPr>
    </w:p>
    <w:p w14:paraId="769E2F33" w14:textId="77777777" w:rsidR="00E32300" w:rsidRPr="002025FC" w:rsidRDefault="00E32300" w:rsidP="00E32300">
      <w:pPr>
        <w:rPr>
          <w:color w:val="0000FF"/>
        </w:rPr>
      </w:pPr>
      <w:r w:rsidRPr="002025FC">
        <w:rPr>
          <w:color w:val="0000FF"/>
        </w:rPr>
        <w:t xml:space="preserve">Undoing the limit, </w:t>
      </w:r>
    </w:p>
    <w:p w14:paraId="2D85B0EA" w14:textId="77777777" w:rsidR="00E32300" w:rsidRPr="002025FC" w:rsidRDefault="00E32300" w:rsidP="00E32300">
      <w:pPr>
        <w:rPr>
          <w:color w:val="0000FF"/>
        </w:rPr>
      </w:pPr>
    </w:p>
    <w:p w14:paraId="7CE0BE5F" w14:textId="77777777" w:rsidR="00E32300" w:rsidRPr="002025FC" w:rsidRDefault="00E32300" w:rsidP="00E32300">
      <w:pPr>
        <w:rPr>
          <w:color w:val="0000FF"/>
        </w:rPr>
      </w:pPr>
      <w:r w:rsidRPr="002025FC">
        <w:rPr>
          <w:color w:val="0000FF"/>
        </w:rPr>
        <w:tab/>
      </w:r>
      <w:r w:rsidRPr="002025FC">
        <w:rPr>
          <w:color w:val="0000FF"/>
        </w:rPr>
        <w:fldChar w:fldCharType="begin"/>
      </w:r>
      <w:r w:rsidRPr="002025FC">
        <w:rPr>
          <w:color w:val="0000FF"/>
        </w:rPr>
        <w:instrText xml:space="preserve"> EQ \F(r</w:instrText>
      </w:r>
      <w:r w:rsidRPr="002025FC">
        <w:rPr>
          <w:rStyle w:val="subscript"/>
          <w:color w:val="0000FF"/>
        </w:rPr>
        <w:instrText>x</w:instrText>
      </w:r>
      <w:r w:rsidRPr="002025FC">
        <w:rPr>
          <w:color w:val="0000FF"/>
        </w:rPr>
        <w:instrText xml:space="preserve">(t),(2N+1))   </w:instrText>
      </w:r>
      <w:r w:rsidRPr="002025FC">
        <w:rPr>
          <w:color w:val="0000FF"/>
        </w:rPr>
        <w:fldChar w:fldCharType="end"/>
      </w:r>
      <w:r w:rsidRPr="002025FC">
        <w:rPr>
          <w:color w:val="0000FF"/>
        </w:rPr>
        <w:t>= (1/T</w:t>
      </w:r>
      <w:r w:rsidRPr="002025FC">
        <w:rPr>
          <w:rStyle w:val="subscript"/>
          <w:color w:val="0000FF"/>
        </w:rPr>
        <w:t>1</w:t>
      </w:r>
      <w:r w:rsidRPr="002025FC">
        <w:rPr>
          <w:color w:val="0000FF"/>
        </w:rPr>
        <w:t xml:space="preserve">) </w:t>
      </w:r>
      <w:r w:rsidRPr="002025FC">
        <w:rPr>
          <w:color w:val="0000FF"/>
        </w:rPr>
        <w:fldChar w:fldCharType="begin"/>
      </w:r>
      <w:r w:rsidRPr="002025FC">
        <w:rPr>
          <w:color w:val="0000FF"/>
        </w:rPr>
        <w:instrText>EQ \i \su(</w:instrText>
      </w:r>
      <w:r w:rsidRPr="002025FC">
        <w:rPr>
          <w:color w:val="0000FF"/>
          <w:sz w:val="18"/>
          <w:szCs w:val="18"/>
        </w:rPr>
        <w:instrText>m = -∞,∞</w:instrText>
      </w:r>
      <w:r w:rsidRPr="002025FC">
        <w:rPr>
          <w:color w:val="0000FF"/>
        </w:rPr>
        <w:instrText xml:space="preserve">, ) </w:instrText>
      </w:r>
      <w:r w:rsidRPr="002025FC">
        <w:rPr>
          <w:color w:val="0000FF"/>
        </w:rPr>
        <w:fldChar w:fldCharType="separate"/>
      </w:r>
      <w:r w:rsidRPr="002025FC">
        <w:rPr>
          <w:b/>
          <w:noProof/>
          <w:color w:val="0000FF"/>
        </w:rPr>
        <w:t>!Syntax Error, I</w:t>
      </w:r>
      <w:r w:rsidRPr="002025FC">
        <w:rPr>
          <w:color w:val="0000FF"/>
        </w:rPr>
        <w:fldChar w:fldCharType="end"/>
      </w:r>
      <w:r w:rsidRPr="002025FC">
        <w:rPr>
          <w:color w:val="0000FF"/>
        </w:rPr>
        <w:t>|X</w:t>
      </w:r>
      <w:r w:rsidRPr="002025FC">
        <w:rPr>
          <w:rStyle w:val="subscript"/>
          <w:color w:val="0000FF"/>
        </w:rPr>
        <w:t>pulse</w:t>
      </w:r>
      <w:r w:rsidRPr="002025FC">
        <w:rPr>
          <w:color w:val="0000FF"/>
        </w:rPr>
        <w:t>(mω</w:t>
      </w:r>
      <w:r w:rsidRPr="002025FC">
        <w:rPr>
          <w:rStyle w:val="subscript"/>
          <w:color w:val="0000FF"/>
        </w:rPr>
        <w:t>1</w:t>
      </w:r>
      <w:r w:rsidRPr="002025FC">
        <w:rPr>
          <w:color w:val="0000FF"/>
        </w:rPr>
        <w:t>)|</w:t>
      </w:r>
      <w:r w:rsidRPr="002025FC">
        <w:rPr>
          <w:rStyle w:val="superscript"/>
          <w:color w:val="0000FF"/>
        </w:rPr>
        <w:t>2</w:t>
      </w:r>
      <w:r w:rsidRPr="002025FC">
        <w:rPr>
          <w:color w:val="0000FF"/>
        </w:rPr>
        <w:t xml:space="preserve"> e</w:t>
      </w:r>
      <w:r w:rsidRPr="002025FC">
        <w:rPr>
          <w:rStyle w:val="superscript"/>
          <w:color w:val="0000FF"/>
        </w:rPr>
        <w:t>imω</w:t>
      </w:r>
      <w:r w:rsidRPr="002025FC">
        <w:rPr>
          <w:rStyle w:val="superscript"/>
          <w:color w:val="0000FF"/>
        </w:rPr>
        <w:fldChar w:fldCharType="begin"/>
      </w:r>
      <w:r w:rsidRPr="002025FC">
        <w:rPr>
          <w:rStyle w:val="superscript"/>
          <w:color w:val="0000FF"/>
        </w:rPr>
        <w:instrText xml:space="preserve"> EQ \s\do2(1)</w:instrText>
      </w:r>
      <w:r w:rsidRPr="002025FC">
        <w:rPr>
          <w:rStyle w:val="superscript"/>
          <w:color w:val="0000FF"/>
        </w:rPr>
        <w:fldChar w:fldCharType="end"/>
      </w:r>
      <w:r w:rsidRPr="002025FC">
        <w:rPr>
          <w:rStyle w:val="superscript"/>
          <w:color w:val="0000FF"/>
        </w:rPr>
        <w:t>t</w:t>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t>(33.10)</w:t>
      </w:r>
    </w:p>
    <w:p w14:paraId="54F439A6" w14:textId="77777777" w:rsidR="00E32300" w:rsidRPr="002025FC" w:rsidRDefault="00E32300" w:rsidP="00E32300">
      <w:pPr>
        <w:rPr>
          <w:color w:val="0000FF"/>
        </w:rPr>
      </w:pPr>
    </w:p>
    <w:p w14:paraId="385467F4" w14:textId="77777777" w:rsidR="00E32300" w:rsidRPr="002025FC" w:rsidRDefault="00E32300" w:rsidP="00E32300">
      <w:pPr>
        <w:rPr>
          <w:color w:val="0000FF"/>
        </w:rPr>
      </w:pPr>
      <w:r w:rsidRPr="002025FC">
        <w:rPr>
          <w:color w:val="0000FF"/>
        </w:rPr>
        <w:t>In this undone limit, we define the duration of the pulse train to be</w:t>
      </w:r>
    </w:p>
    <w:p w14:paraId="1924BC88" w14:textId="77777777" w:rsidR="00E32300" w:rsidRPr="002025FC" w:rsidRDefault="00E32300" w:rsidP="00E32300">
      <w:pPr>
        <w:rPr>
          <w:color w:val="0000FF"/>
        </w:rPr>
      </w:pPr>
    </w:p>
    <w:p w14:paraId="31616C6C" w14:textId="77777777" w:rsidR="00E32300" w:rsidRPr="002025FC" w:rsidRDefault="00E32300" w:rsidP="00E32300">
      <w:pPr>
        <w:rPr>
          <w:color w:val="0000FF"/>
        </w:rPr>
      </w:pPr>
      <w:r w:rsidRPr="002025FC">
        <w:rPr>
          <w:color w:val="0000FF"/>
        </w:rPr>
        <w:tab/>
        <w:t>T ≡  (2N+1)T</w:t>
      </w:r>
      <w:r w:rsidRPr="002025FC">
        <w:rPr>
          <w:rStyle w:val="subscript"/>
          <w:color w:val="0000FF"/>
        </w:rPr>
        <w:t>1</w:t>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t>(33.11)</w:t>
      </w:r>
    </w:p>
    <w:p w14:paraId="01893BDD" w14:textId="77777777" w:rsidR="00E32300" w:rsidRPr="002025FC" w:rsidRDefault="00E32300" w:rsidP="00E32300">
      <w:pPr>
        <w:rPr>
          <w:color w:val="0000FF"/>
        </w:rPr>
      </w:pPr>
    </w:p>
    <w:p w14:paraId="08CA2B7C" w14:textId="77777777" w:rsidR="00E32300" w:rsidRPr="002025FC" w:rsidRDefault="00E32300" w:rsidP="00E32300">
      <w:pPr>
        <w:rPr>
          <w:color w:val="0000FF"/>
        </w:rPr>
      </w:pPr>
      <w:r w:rsidRPr="002025FC">
        <w:rPr>
          <w:color w:val="0000FF"/>
        </w:rPr>
        <w:t>Dividing both sides of (33.10) by T</w:t>
      </w:r>
      <w:r w:rsidRPr="002025FC">
        <w:rPr>
          <w:rStyle w:val="subscript"/>
          <w:color w:val="0000FF"/>
        </w:rPr>
        <w:t>1</w:t>
      </w:r>
      <w:r w:rsidRPr="002025FC">
        <w:rPr>
          <w:color w:val="0000FF"/>
        </w:rPr>
        <w:t xml:space="preserve"> then gives</w:t>
      </w:r>
    </w:p>
    <w:p w14:paraId="4EF2EF3E" w14:textId="77777777" w:rsidR="00E32300" w:rsidRPr="002025FC" w:rsidRDefault="00E32300" w:rsidP="00E32300">
      <w:pPr>
        <w:rPr>
          <w:color w:val="0000FF"/>
        </w:rPr>
      </w:pPr>
    </w:p>
    <w:p w14:paraId="58D0EF88" w14:textId="77777777" w:rsidR="00E32300" w:rsidRPr="002025FC" w:rsidRDefault="00E32300" w:rsidP="00E32300">
      <w:pPr>
        <w:rPr>
          <w:color w:val="0000FF"/>
        </w:rPr>
      </w:pPr>
      <w:r w:rsidRPr="002025FC">
        <w:rPr>
          <w:color w:val="0000FF"/>
        </w:rPr>
        <w:tab/>
      </w:r>
      <w:r w:rsidRPr="002025FC">
        <w:rPr>
          <w:color w:val="0000FF"/>
        </w:rPr>
        <w:fldChar w:fldCharType="begin"/>
      </w:r>
      <w:r w:rsidRPr="002025FC">
        <w:rPr>
          <w:color w:val="0000FF"/>
        </w:rPr>
        <w:instrText xml:space="preserve"> EQ \F(r</w:instrText>
      </w:r>
      <w:r w:rsidRPr="002025FC">
        <w:rPr>
          <w:rStyle w:val="subscript"/>
          <w:color w:val="0000FF"/>
        </w:rPr>
        <w:instrText>x</w:instrText>
      </w:r>
      <w:r w:rsidRPr="002025FC">
        <w:rPr>
          <w:color w:val="0000FF"/>
        </w:rPr>
        <w:instrText xml:space="preserve">(t),T)   </w:instrText>
      </w:r>
      <w:r w:rsidRPr="002025FC">
        <w:rPr>
          <w:color w:val="0000FF"/>
        </w:rPr>
        <w:fldChar w:fldCharType="end"/>
      </w:r>
      <w:r w:rsidRPr="002025FC">
        <w:rPr>
          <w:color w:val="0000FF"/>
        </w:rPr>
        <w:t>= (1/T</w:t>
      </w:r>
      <w:r w:rsidRPr="002025FC">
        <w:rPr>
          <w:rStyle w:val="subscript"/>
          <w:color w:val="0000FF"/>
        </w:rPr>
        <w:t>1</w:t>
      </w:r>
      <w:r w:rsidRPr="002025FC">
        <w:rPr>
          <w:color w:val="0000FF"/>
        </w:rPr>
        <w:t>)</w:t>
      </w:r>
      <w:r w:rsidRPr="002025FC">
        <w:rPr>
          <w:rStyle w:val="superscript"/>
          <w:color w:val="0000FF"/>
        </w:rPr>
        <w:t>2</w:t>
      </w:r>
      <w:r w:rsidRPr="002025FC">
        <w:rPr>
          <w:color w:val="0000FF"/>
        </w:rPr>
        <w:t xml:space="preserve"> </w:t>
      </w:r>
      <w:r w:rsidRPr="002025FC">
        <w:rPr>
          <w:color w:val="0000FF"/>
        </w:rPr>
        <w:fldChar w:fldCharType="begin"/>
      </w:r>
      <w:r w:rsidRPr="002025FC">
        <w:rPr>
          <w:color w:val="0000FF"/>
        </w:rPr>
        <w:instrText>EQ \i \su(</w:instrText>
      </w:r>
      <w:r w:rsidRPr="002025FC">
        <w:rPr>
          <w:color w:val="0000FF"/>
          <w:sz w:val="18"/>
          <w:szCs w:val="18"/>
        </w:rPr>
        <w:instrText>m = -∞,∞</w:instrText>
      </w:r>
      <w:r w:rsidRPr="002025FC">
        <w:rPr>
          <w:color w:val="0000FF"/>
        </w:rPr>
        <w:instrText xml:space="preserve">, ) </w:instrText>
      </w:r>
      <w:r w:rsidRPr="002025FC">
        <w:rPr>
          <w:color w:val="0000FF"/>
        </w:rPr>
        <w:fldChar w:fldCharType="separate"/>
      </w:r>
      <w:r w:rsidRPr="002025FC">
        <w:rPr>
          <w:b/>
          <w:noProof/>
          <w:color w:val="0000FF"/>
        </w:rPr>
        <w:t>!Syntax Error, I</w:t>
      </w:r>
      <w:r w:rsidRPr="002025FC">
        <w:rPr>
          <w:color w:val="0000FF"/>
        </w:rPr>
        <w:fldChar w:fldCharType="end"/>
      </w:r>
      <w:r w:rsidRPr="002025FC">
        <w:rPr>
          <w:color w:val="0000FF"/>
        </w:rPr>
        <w:t>|X</w:t>
      </w:r>
      <w:r w:rsidRPr="002025FC">
        <w:rPr>
          <w:rStyle w:val="subscript"/>
          <w:color w:val="0000FF"/>
        </w:rPr>
        <w:t>pulse</w:t>
      </w:r>
      <w:r w:rsidRPr="002025FC">
        <w:rPr>
          <w:color w:val="0000FF"/>
        </w:rPr>
        <w:t>(mω</w:t>
      </w:r>
      <w:r w:rsidRPr="002025FC">
        <w:rPr>
          <w:rStyle w:val="subscript"/>
          <w:color w:val="0000FF"/>
        </w:rPr>
        <w:t>1</w:t>
      </w:r>
      <w:r w:rsidRPr="002025FC">
        <w:rPr>
          <w:color w:val="0000FF"/>
        </w:rPr>
        <w:t>)|</w:t>
      </w:r>
      <w:r w:rsidRPr="002025FC">
        <w:rPr>
          <w:rStyle w:val="superscript"/>
          <w:color w:val="0000FF"/>
        </w:rPr>
        <w:t>2</w:t>
      </w:r>
      <w:r w:rsidRPr="002025FC">
        <w:rPr>
          <w:color w:val="0000FF"/>
        </w:rPr>
        <w:t xml:space="preserve"> e</w:t>
      </w:r>
      <w:r w:rsidRPr="002025FC">
        <w:rPr>
          <w:rStyle w:val="superscript"/>
          <w:color w:val="0000FF"/>
        </w:rPr>
        <w:t>imω</w:t>
      </w:r>
      <w:r w:rsidRPr="002025FC">
        <w:rPr>
          <w:rStyle w:val="superscript"/>
          <w:color w:val="0000FF"/>
        </w:rPr>
        <w:fldChar w:fldCharType="begin"/>
      </w:r>
      <w:r w:rsidRPr="002025FC">
        <w:rPr>
          <w:rStyle w:val="superscript"/>
          <w:color w:val="0000FF"/>
        </w:rPr>
        <w:instrText xml:space="preserve"> EQ \s\do2(1)</w:instrText>
      </w:r>
      <w:r w:rsidRPr="002025FC">
        <w:rPr>
          <w:rStyle w:val="superscript"/>
          <w:color w:val="0000FF"/>
        </w:rPr>
        <w:fldChar w:fldCharType="end"/>
      </w:r>
      <w:r w:rsidRPr="002025FC">
        <w:rPr>
          <w:rStyle w:val="superscript"/>
          <w:color w:val="0000FF"/>
        </w:rPr>
        <w:t>t</w:t>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t>(33.12)</w:t>
      </w:r>
    </w:p>
    <w:p w14:paraId="62821A02" w14:textId="77777777" w:rsidR="00E32300" w:rsidRPr="002025FC" w:rsidRDefault="00E32300" w:rsidP="00E32300">
      <w:pPr>
        <w:rPr>
          <w:color w:val="0000FF"/>
        </w:rPr>
      </w:pPr>
    </w:p>
    <w:p w14:paraId="342CA441" w14:textId="77777777" w:rsidR="00E32300" w:rsidRPr="002025FC" w:rsidRDefault="00E32300" w:rsidP="00E32300">
      <w:pPr>
        <w:rPr>
          <w:color w:val="0000FF"/>
        </w:rPr>
      </w:pPr>
      <w:r w:rsidRPr="002025FC">
        <w:rPr>
          <w:color w:val="0000FF"/>
        </w:rPr>
        <w:t>But we know that (1/T</w:t>
      </w:r>
      <w:r w:rsidRPr="002025FC">
        <w:rPr>
          <w:rStyle w:val="subscript"/>
          <w:color w:val="0000FF"/>
        </w:rPr>
        <w:t>1</w:t>
      </w:r>
      <w:r w:rsidRPr="002025FC">
        <w:rPr>
          <w:color w:val="0000FF"/>
        </w:rPr>
        <w:t>) X</w:t>
      </w:r>
      <w:r w:rsidRPr="002025FC">
        <w:rPr>
          <w:rStyle w:val="subscript"/>
          <w:color w:val="0000FF"/>
        </w:rPr>
        <w:t>pulse</w:t>
      </w:r>
      <w:r w:rsidRPr="002025FC">
        <w:rPr>
          <w:color w:val="0000FF"/>
        </w:rPr>
        <w:t>(mω</w:t>
      </w:r>
      <w:r w:rsidRPr="002025FC">
        <w:rPr>
          <w:rStyle w:val="subscript"/>
          <w:color w:val="0000FF"/>
        </w:rPr>
        <w:t>1</w:t>
      </w:r>
      <w:r w:rsidRPr="002025FC">
        <w:rPr>
          <w:color w:val="0000FF"/>
        </w:rPr>
        <w:t>) = c(mω</w:t>
      </w:r>
      <w:r w:rsidRPr="002025FC">
        <w:rPr>
          <w:rStyle w:val="subscript"/>
          <w:color w:val="0000FF"/>
        </w:rPr>
        <w:t>1</w:t>
      </w:r>
      <w:r w:rsidRPr="002025FC">
        <w:rPr>
          <w:color w:val="0000FF"/>
        </w:rPr>
        <w:t>) = c</w:t>
      </w:r>
      <w:r w:rsidRPr="002025FC">
        <w:rPr>
          <w:rStyle w:val="subscript"/>
          <w:color w:val="0000FF"/>
        </w:rPr>
        <w:t>m</w:t>
      </w:r>
      <w:r w:rsidRPr="002025FC">
        <w:rPr>
          <w:color w:val="0000FF"/>
        </w:rPr>
        <w:t xml:space="preserve">, the complex Fourier coefficient of (14.13).  So we can rewrite the above result one more time to get a simple result for the autocorrelation function of x(t), </w:t>
      </w:r>
    </w:p>
    <w:p w14:paraId="2FA6302D" w14:textId="77777777" w:rsidR="00E32300" w:rsidRPr="002025FC" w:rsidRDefault="00E32300" w:rsidP="00E32300">
      <w:pPr>
        <w:rPr>
          <w:color w:val="0000FF"/>
        </w:rPr>
      </w:pPr>
    </w:p>
    <w:p w14:paraId="1592EAAB" w14:textId="77777777" w:rsidR="00E32300" w:rsidRPr="002025FC" w:rsidRDefault="00E32300" w:rsidP="00E32300">
      <w:pPr>
        <w:rPr>
          <w:color w:val="0000FF"/>
        </w:rPr>
      </w:pPr>
      <w:r w:rsidRPr="002025FC">
        <w:rPr>
          <w:color w:val="0000FF"/>
        </w:rPr>
        <w:tab/>
      </w:r>
      <w:r w:rsidRPr="002025FC">
        <w:rPr>
          <w:color w:val="0000FF"/>
        </w:rPr>
        <w:fldChar w:fldCharType="begin"/>
      </w:r>
      <w:r w:rsidRPr="002025FC">
        <w:rPr>
          <w:color w:val="0000FF"/>
        </w:rPr>
        <w:instrText xml:space="preserve"> EQ \F(r</w:instrText>
      </w:r>
      <w:r w:rsidRPr="002025FC">
        <w:rPr>
          <w:rStyle w:val="subscript"/>
          <w:color w:val="0000FF"/>
        </w:rPr>
        <w:instrText>x</w:instrText>
      </w:r>
      <w:r w:rsidRPr="002025FC">
        <w:rPr>
          <w:color w:val="0000FF"/>
        </w:rPr>
        <w:instrText xml:space="preserve">(t),T)   </w:instrText>
      </w:r>
      <w:r w:rsidRPr="002025FC">
        <w:rPr>
          <w:color w:val="0000FF"/>
        </w:rPr>
        <w:fldChar w:fldCharType="end"/>
      </w:r>
      <w:r w:rsidRPr="002025FC">
        <w:rPr>
          <w:color w:val="0000FF"/>
        </w:rPr>
        <w:t xml:space="preserve">=  </w:t>
      </w:r>
      <w:r w:rsidRPr="002025FC">
        <w:rPr>
          <w:color w:val="0000FF"/>
        </w:rPr>
        <w:fldChar w:fldCharType="begin"/>
      </w:r>
      <w:r w:rsidRPr="002025FC">
        <w:rPr>
          <w:color w:val="0000FF"/>
        </w:rPr>
        <w:instrText>EQ \i \su(</w:instrText>
      </w:r>
      <w:r w:rsidRPr="002025FC">
        <w:rPr>
          <w:color w:val="0000FF"/>
          <w:sz w:val="18"/>
          <w:szCs w:val="18"/>
        </w:rPr>
        <w:instrText>m = -∞,∞</w:instrText>
      </w:r>
      <w:r w:rsidRPr="002025FC">
        <w:rPr>
          <w:color w:val="0000FF"/>
        </w:rPr>
        <w:instrText xml:space="preserve">, ) </w:instrText>
      </w:r>
      <w:r w:rsidRPr="002025FC">
        <w:rPr>
          <w:color w:val="0000FF"/>
        </w:rPr>
        <w:fldChar w:fldCharType="separate"/>
      </w:r>
      <w:r w:rsidRPr="002025FC">
        <w:rPr>
          <w:b/>
          <w:noProof/>
          <w:color w:val="0000FF"/>
        </w:rPr>
        <w:t>!Syntax Error, I</w:t>
      </w:r>
      <w:r w:rsidRPr="002025FC">
        <w:rPr>
          <w:color w:val="0000FF"/>
        </w:rPr>
        <w:fldChar w:fldCharType="end"/>
      </w:r>
      <w:r w:rsidRPr="002025FC">
        <w:rPr>
          <w:color w:val="0000FF"/>
        </w:rPr>
        <w:t>|c</w:t>
      </w:r>
      <w:r w:rsidRPr="002025FC">
        <w:rPr>
          <w:rStyle w:val="subscript"/>
          <w:color w:val="0000FF"/>
        </w:rPr>
        <w:t>m</w:t>
      </w:r>
      <w:r w:rsidRPr="002025FC">
        <w:rPr>
          <w:color w:val="0000FF"/>
        </w:rPr>
        <w:t>|</w:t>
      </w:r>
      <w:r w:rsidRPr="002025FC">
        <w:rPr>
          <w:rStyle w:val="superscript"/>
          <w:color w:val="0000FF"/>
        </w:rPr>
        <w:t>2</w:t>
      </w:r>
      <w:r w:rsidRPr="002025FC">
        <w:rPr>
          <w:color w:val="0000FF"/>
        </w:rPr>
        <w:t xml:space="preserve"> e</w:t>
      </w:r>
      <w:r w:rsidRPr="002025FC">
        <w:rPr>
          <w:rStyle w:val="superscript"/>
          <w:color w:val="0000FF"/>
        </w:rPr>
        <w:t>imω</w:t>
      </w:r>
      <w:r w:rsidRPr="002025FC">
        <w:rPr>
          <w:rStyle w:val="superscript"/>
          <w:color w:val="0000FF"/>
        </w:rPr>
        <w:fldChar w:fldCharType="begin"/>
      </w:r>
      <w:r w:rsidRPr="002025FC">
        <w:rPr>
          <w:rStyle w:val="superscript"/>
          <w:color w:val="0000FF"/>
        </w:rPr>
        <w:instrText xml:space="preserve"> EQ \s\do2(1)</w:instrText>
      </w:r>
      <w:r w:rsidRPr="002025FC">
        <w:rPr>
          <w:rStyle w:val="superscript"/>
          <w:color w:val="0000FF"/>
        </w:rPr>
        <w:fldChar w:fldCharType="end"/>
      </w:r>
      <w:r w:rsidRPr="002025FC">
        <w:rPr>
          <w:rStyle w:val="superscript"/>
          <w:color w:val="0000FF"/>
        </w:rPr>
        <w:t>t</w:t>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t>(33.13)</w:t>
      </w:r>
    </w:p>
    <w:p w14:paraId="40415E10" w14:textId="77777777" w:rsidR="00E32300" w:rsidRPr="002025FC" w:rsidRDefault="00E32300" w:rsidP="00E32300">
      <w:pPr>
        <w:rPr>
          <w:color w:val="0000FF"/>
        </w:rPr>
      </w:pPr>
    </w:p>
    <w:p w14:paraId="26C271A4" w14:textId="77777777" w:rsidR="00E32300" w:rsidRPr="002025FC" w:rsidRDefault="00E32300" w:rsidP="00E32300">
      <w:pPr>
        <w:rPr>
          <w:color w:val="0000FF"/>
        </w:rPr>
      </w:pPr>
      <w:r w:rsidRPr="002025FC">
        <w:rPr>
          <w:color w:val="0000FF"/>
        </w:rPr>
        <w:t>Finally, we can set t=0 to get,</w:t>
      </w:r>
    </w:p>
    <w:p w14:paraId="0C8E74A7" w14:textId="77777777" w:rsidR="00E32300" w:rsidRPr="002025FC" w:rsidRDefault="00E32300" w:rsidP="00E32300">
      <w:pPr>
        <w:rPr>
          <w:color w:val="0000FF"/>
        </w:rPr>
      </w:pPr>
    </w:p>
    <w:p w14:paraId="501DD680" w14:textId="77777777" w:rsidR="00E32300" w:rsidRPr="002025FC" w:rsidRDefault="00E32300" w:rsidP="00E32300">
      <w:pPr>
        <w:rPr>
          <w:color w:val="0000FF"/>
        </w:rPr>
      </w:pPr>
      <w:r w:rsidRPr="002025FC">
        <w:rPr>
          <w:color w:val="0000FF"/>
        </w:rPr>
        <w:tab/>
      </w:r>
      <w:r w:rsidRPr="002025FC">
        <w:rPr>
          <w:color w:val="0000FF"/>
        </w:rPr>
        <w:fldChar w:fldCharType="begin"/>
      </w:r>
      <w:r w:rsidRPr="002025FC">
        <w:rPr>
          <w:color w:val="0000FF"/>
        </w:rPr>
        <w:instrText xml:space="preserve"> EQ \F(r</w:instrText>
      </w:r>
      <w:r w:rsidRPr="002025FC">
        <w:rPr>
          <w:rStyle w:val="subscript"/>
          <w:color w:val="0000FF"/>
        </w:rPr>
        <w:instrText>x</w:instrText>
      </w:r>
      <w:r w:rsidRPr="002025FC">
        <w:rPr>
          <w:color w:val="0000FF"/>
        </w:rPr>
        <w:instrText xml:space="preserve">(0),T)     </w:instrText>
      </w:r>
      <w:r w:rsidRPr="002025FC">
        <w:rPr>
          <w:color w:val="0000FF"/>
        </w:rPr>
        <w:fldChar w:fldCharType="end"/>
      </w:r>
      <w:r w:rsidRPr="002025FC">
        <w:rPr>
          <w:color w:val="0000FF"/>
        </w:rPr>
        <w:t xml:space="preserve">=  </w:t>
      </w:r>
      <w:r w:rsidRPr="002025FC">
        <w:rPr>
          <w:color w:val="0000FF"/>
        </w:rPr>
        <w:fldChar w:fldCharType="begin"/>
      </w:r>
      <w:r w:rsidRPr="002025FC">
        <w:rPr>
          <w:color w:val="0000FF"/>
        </w:rPr>
        <w:instrText>EQ \i \su(</w:instrText>
      </w:r>
      <w:r w:rsidRPr="002025FC">
        <w:rPr>
          <w:color w:val="0000FF"/>
          <w:sz w:val="18"/>
          <w:szCs w:val="18"/>
        </w:rPr>
        <w:instrText>m = -∞,∞</w:instrText>
      </w:r>
      <w:r w:rsidRPr="002025FC">
        <w:rPr>
          <w:color w:val="0000FF"/>
        </w:rPr>
        <w:instrText xml:space="preserve">, ) </w:instrText>
      </w:r>
      <w:r w:rsidRPr="002025FC">
        <w:rPr>
          <w:color w:val="0000FF"/>
        </w:rPr>
        <w:fldChar w:fldCharType="separate"/>
      </w:r>
      <w:r w:rsidRPr="002025FC">
        <w:rPr>
          <w:b/>
          <w:noProof/>
          <w:color w:val="0000FF"/>
        </w:rPr>
        <w:t>!Syntax Error, I</w:t>
      </w:r>
      <w:r w:rsidRPr="002025FC">
        <w:rPr>
          <w:color w:val="0000FF"/>
        </w:rPr>
        <w:fldChar w:fldCharType="end"/>
      </w:r>
      <w:r w:rsidRPr="002025FC">
        <w:rPr>
          <w:color w:val="0000FF"/>
        </w:rPr>
        <w:t>|c</w:t>
      </w:r>
      <w:r w:rsidRPr="002025FC">
        <w:rPr>
          <w:rStyle w:val="subscript"/>
          <w:color w:val="0000FF"/>
        </w:rPr>
        <w:t>m</w:t>
      </w:r>
      <w:r w:rsidRPr="002025FC">
        <w:rPr>
          <w:color w:val="0000FF"/>
        </w:rPr>
        <w:t xml:space="preserve">| </w:t>
      </w:r>
      <w:r w:rsidRPr="002025FC">
        <w:rPr>
          <w:rStyle w:val="superscript"/>
          <w:color w:val="0000FF"/>
        </w:rPr>
        <w:t>2</w:t>
      </w:r>
      <w:r w:rsidRPr="002025FC">
        <w:rPr>
          <w:color w:val="0000FF"/>
        </w:rPr>
        <w:tab/>
        <w:t>//  average power</w:t>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t>(33.14)</w:t>
      </w:r>
    </w:p>
    <w:p w14:paraId="23BAD04E" w14:textId="77777777" w:rsidR="00E32300" w:rsidRPr="002025FC" w:rsidRDefault="00E32300" w:rsidP="00E32300">
      <w:pPr>
        <w:rPr>
          <w:color w:val="0000FF"/>
        </w:rPr>
      </w:pPr>
    </w:p>
    <w:p w14:paraId="50D61814" w14:textId="77777777" w:rsidR="00E32300" w:rsidRPr="002025FC" w:rsidRDefault="00E32300" w:rsidP="00E32300">
      <w:pPr>
        <w:rPr>
          <w:color w:val="0000FF"/>
        </w:rPr>
      </w:pPr>
      <w:r w:rsidRPr="002025FC">
        <w:rPr>
          <w:color w:val="0000FF"/>
        </w:rPr>
        <w:t>Recall from (32.10) that r</w:t>
      </w:r>
      <w:r w:rsidRPr="002025FC">
        <w:rPr>
          <w:rStyle w:val="subscript"/>
          <w:color w:val="0000FF"/>
        </w:rPr>
        <w:t>x</w:t>
      </w:r>
      <w:r w:rsidRPr="002025FC">
        <w:rPr>
          <w:color w:val="0000FF"/>
        </w:rPr>
        <w:t>(0) is the total energy in the pulse train, r</w:t>
      </w:r>
      <w:r w:rsidRPr="002025FC">
        <w:rPr>
          <w:rStyle w:val="subscript"/>
          <w:color w:val="0000FF"/>
        </w:rPr>
        <w:t>x</w:t>
      </w:r>
      <w:r w:rsidRPr="002025FC">
        <w:rPr>
          <w:color w:val="0000FF"/>
        </w:rPr>
        <w:t xml:space="preserve">(0)/T is the </w:t>
      </w:r>
      <w:r w:rsidRPr="002025FC">
        <w:rPr>
          <w:i/>
          <w:color w:val="0000FF"/>
        </w:rPr>
        <w:t>average power</w:t>
      </w:r>
      <w:r w:rsidRPr="002025FC">
        <w:rPr>
          <w:color w:val="0000FF"/>
        </w:rPr>
        <w:t xml:space="preserve"> carried by the pulse train (delivered to a 1Ω load). Some texts add (1/T) in their definition of r</w:t>
      </w:r>
      <w:r w:rsidRPr="002025FC">
        <w:rPr>
          <w:rStyle w:val="subscript"/>
          <w:color w:val="0000FF"/>
        </w:rPr>
        <w:t>x</w:t>
      </w:r>
      <w:r w:rsidRPr="002025FC">
        <w:rPr>
          <w:color w:val="0000FF"/>
        </w:rPr>
        <w:t xml:space="preserve">(t), but we have chosen not to do that. </w:t>
      </w:r>
    </w:p>
    <w:p w14:paraId="406685A4" w14:textId="77777777" w:rsidR="00E32300" w:rsidRPr="002025FC" w:rsidRDefault="00E32300" w:rsidP="00E32300">
      <w:pPr>
        <w:rPr>
          <w:color w:val="0000FF"/>
        </w:rPr>
      </w:pPr>
    </w:p>
    <w:p w14:paraId="3821BE45" w14:textId="77777777" w:rsidR="00E32300" w:rsidRPr="002025FC" w:rsidRDefault="00E32300" w:rsidP="00E32300">
      <w:pPr>
        <w:rPr>
          <w:color w:val="0000FF"/>
        </w:rPr>
      </w:pPr>
      <w:r w:rsidRPr="002025FC">
        <w:rPr>
          <w:color w:val="0000FF"/>
        </w:rPr>
        <w:t>So,  the average power in a pulse train is the sum of the squared magnitudes of the complex Fourier Series coefficients. We know that c</w:t>
      </w:r>
      <w:r w:rsidRPr="002025FC">
        <w:rPr>
          <w:rStyle w:val="subscript"/>
          <w:color w:val="0000FF"/>
        </w:rPr>
        <w:t>-m</w:t>
      </w:r>
      <w:r w:rsidRPr="002025FC">
        <w:rPr>
          <w:color w:val="0000FF"/>
        </w:rPr>
        <w:t xml:space="preserve"> = c</w:t>
      </w:r>
      <w:r w:rsidRPr="002025FC">
        <w:rPr>
          <w:rStyle w:val="subscript"/>
          <w:color w:val="0000FF"/>
        </w:rPr>
        <w:t>m</w:t>
      </w:r>
      <w:r w:rsidRPr="002025FC">
        <w:rPr>
          <w:color w:val="0000FF"/>
        </w:rPr>
        <w:t>* when x(t) is real, so we can reflect the negative sum over to the positive side and gain a factor of 2. We also know that 2c</w:t>
      </w:r>
      <w:r w:rsidRPr="002025FC">
        <w:rPr>
          <w:rStyle w:val="subscript"/>
          <w:color w:val="0000FF"/>
        </w:rPr>
        <w:t>m</w:t>
      </w:r>
      <w:r w:rsidRPr="002025FC">
        <w:rPr>
          <w:color w:val="0000FF"/>
        </w:rPr>
        <w:t xml:space="preserve"> = a</w:t>
      </w:r>
      <w:r w:rsidRPr="002025FC">
        <w:rPr>
          <w:rStyle w:val="subscript"/>
          <w:color w:val="0000FF"/>
        </w:rPr>
        <w:t>m</w:t>
      </w:r>
      <w:r w:rsidRPr="002025FC">
        <w:rPr>
          <w:color w:val="0000FF"/>
        </w:rPr>
        <w:t xml:space="preserve"> - ib</w:t>
      </w:r>
      <w:r w:rsidRPr="002025FC">
        <w:rPr>
          <w:rStyle w:val="subscript"/>
          <w:color w:val="0000FF"/>
        </w:rPr>
        <w:t>m</w:t>
      </w:r>
      <w:r w:rsidRPr="002025FC">
        <w:rPr>
          <w:color w:val="0000FF"/>
        </w:rPr>
        <w:t xml:space="preserve"> from (15.4), so this gives us several other ways to write the above sum</w:t>
      </w:r>
    </w:p>
    <w:p w14:paraId="018D20CE" w14:textId="77777777" w:rsidR="00E32300" w:rsidRPr="002025FC" w:rsidRDefault="00E32300" w:rsidP="00E32300">
      <w:pPr>
        <w:rPr>
          <w:color w:val="0000FF"/>
        </w:rPr>
      </w:pPr>
    </w:p>
    <w:p w14:paraId="1E303A1B" w14:textId="77777777" w:rsidR="00E32300" w:rsidRPr="002025FC" w:rsidRDefault="00E32300" w:rsidP="00E32300">
      <w:pPr>
        <w:rPr>
          <w:rStyle w:val="superscript"/>
          <w:color w:val="0000FF"/>
        </w:rPr>
      </w:pPr>
      <w:r w:rsidRPr="002025FC">
        <w:rPr>
          <w:color w:val="0000FF"/>
        </w:rPr>
        <w:tab/>
      </w:r>
      <w:r w:rsidRPr="002025FC">
        <w:rPr>
          <w:color w:val="0000FF"/>
        </w:rPr>
        <w:fldChar w:fldCharType="begin"/>
      </w:r>
      <w:r w:rsidRPr="002025FC">
        <w:rPr>
          <w:color w:val="0000FF"/>
        </w:rPr>
        <w:instrText xml:space="preserve"> EQ \F(r</w:instrText>
      </w:r>
      <w:r w:rsidRPr="002025FC">
        <w:rPr>
          <w:rStyle w:val="subscript"/>
          <w:color w:val="0000FF"/>
        </w:rPr>
        <w:instrText>x</w:instrText>
      </w:r>
      <w:r w:rsidRPr="002025FC">
        <w:rPr>
          <w:color w:val="0000FF"/>
        </w:rPr>
        <w:instrText xml:space="preserve">(0),T)     </w:instrText>
      </w:r>
      <w:r w:rsidRPr="002025FC">
        <w:rPr>
          <w:color w:val="0000FF"/>
        </w:rPr>
        <w:fldChar w:fldCharType="end"/>
      </w:r>
      <w:r w:rsidRPr="002025FC">
        <w:rPr>
          <w:color w:val="0000FF"/>
        </w:rPr>
        <w:t>=   |c</w:t>
      </w:r>
      <w:r w:rsidRPr="002025FC">
        <w:rPr>
          <w:rStyle w:val="subscript"/>
          <w:color w:val="0000FF"/>
        </w:rPr>
        <w:t>0</w:t>
      </w:r>
      <w:r w:rsidRPr="002025FC">
        <w:rPr>
          <w:color w:val="0000FF"/>
        </w:rPr>
        <w:t>|</w:t>
      </w:r>
      <w:r w:rsidRPr="002025FC">
        <w:rPr>
          <w:rStyle w:val="superscript"/>
          <w:color w:val="0000FF"/>
        </w:rPr>
        <w:t xml:space="preserve">2  </w:t>
      </w:r>
      <w:r w:rsidRPr="002025FC">
        <w:rPr>
          <w:color w:val="0000FF"/>
        </w:rPr>
        <w:t>+</w:t>
      </w:r>
      <w:r w:rsidRPr="002025FC">
        <w:rPr>
          <w:rStyle w:val="superscript"/>
          <w:color w:val="0000FF"/>
        </w:rPr>
        <w:t xml:space="preserve"> </w:t>
      </w:r>
      <w:r w:rsidRPr="002025FC">
        <w:rPr>
          <w:color w:val="0000FF"/>
        </w:rPr>
        <w:t xml:space="preserve"> 2 </w:t>
      </w:r>
      <w:r w:rsidRPr="002025FC">
        <w:rPr>
          <w:color w:val="0000FF"/>
        </w:rPr>
        <w:fldChar w:fldCharType="begin"/>
      </w:r>
      <w:r w:rsidRPr="002025FC">
        <w:rPr>
          <w:color w:val="0000FF"/>
        </w:rPr>
        <w:instrText>EQ \i \su(</w:instrText>
      </w:r>
      <w:r w:rsidRPr="002025FC">
        <w:rPr>
          <w:color w:val="0000FF"/>
          <w:sz w:val="18"/>
          <w:szCs w:val="18"/>
        </w:rPr>
        <w:instrText>m = 1,∞</w:instrText>
      </w:r>
      <w:r w:rsidRPr="002025FC">
        <w:rPr>
          <w:color w:val="0000FF"/>
        </w:rPr>
        <w:instrText xml:space="preserve">, ) </w:instrText>
      </w:r>
      <w:r w:rsidRPr="002025FC">
        <w:rPr>
          <w:color w:val="0000FF"/>
        </w:rPr>
        <w:fldChar w:fldCharType="separate"/>
      </w:r>
      <w:r w:rsidRPr="002025FC">
        <w:rPr>
          <w:b/>
          <w:noProof/>
          <w:color w:val="0000FF"/>
        </w:rPr>
        <w:t>!Syntax Error, I</w:t>
      </w:r>
      <w:r w:rsidRPr="002025FC">
        <w:rPr>
          <w:color w:val="0000FF"/>
        </w:rPr>
        <w:fldChar w:fldCharType="end"/>
      </w:r>
      <w:r w:rsidRPr="002025FC">
        <w:rPr>
          <w:color w:val="0000FF"/>
        </w:rPr>
        <w:t>|c</w:t>
      </w:r>
      <w:r w:rsidRPr="002025FC">
        <w:rPr>
          <w:rStyle w:val="subscript"/>
          <w:color w:val="0000FF"/>
        </w:rPr>
        <w:t>m</w:t>
      </w:r>
      <w:r w:rsidRPr="002025FC">
        <w:rPr>
          <w:color w:val="0000FF"/>
        </w:rPr>
        <w:t>|</w:t>
      </w:r>
      <w:r w:rsidRPr="002025FC">
        <w:rPr>
          <w:rStyle w:val="superscript"/>
          <w:color w:val="0000FF"/>
        </w:rPr>
        <w:t>2</w:t>
      </w:r>
      <w:r w:rsidRPr="002025FC">
        <w:rPr>
          <w:color w:val="0000FF"/>
        </w:rPr>
        <w:tab/>
      </w:r>
    </w:p>
    <w:p w14:paraId="3B31EB49" w14:textId="77777777" w:rsidR="00E32300" w:rsidRPr="002025FC" w:rsidRDefault="00E32300" w:rsidP="00E32300">
      <w:pPr>
        <w:rPr>
          <w:color w:val="0000FF"/>
        </w:rPr>
      </w:pPr>
      <w:r w:rsidRPr="002025FC">
        <w:rPr>
          <w:rStyle w:val="superscript"/>
          <w:color w:val="0000FF"/>
        </w:rPr>
        <w:tab/>
      </w:r>
      <w:r w:rsidRPr="002025FC">
        <w:rPr>
          <w:rStyle w:val="superscript"/>
          <w:color w:val="0000FF"/>
        </w:rPr>
        <w:tab/>
      </w:r>
      <w:r w:rsidRPr="002025FC">
        <w:rPr>
          <w:color w:val="0000FF"/>
        </w:rPr>
        <w:t>= (1/4) |a</w:t>
      </w:r>
      <w:r w:rsidRPr="002025FC">
        <w:rPr>
          <w:rStyle w:val="subscript"/>
          <w:color w:val="0000FF"/>
        </w:rPr>
        <w:t>0</w:t>
      </w:r>
      <w:r w:rsidRPr="002025FC">
        <w:rPr>
          <w:color w:val="0000FF"/>
        </w:rPr>
        <w:t>|</w:t>
      </w:r>
      <w:r w:rsidRPr="002025FC">
        <w:rPr>
          <w:rStyle w:val="superscript"/>
          <w:color w:val="0000FF"/>
        </w:rPr>
        <w:t>2</w:t>
      </w:r>
      <w:r w:rsidRPr="002025FC">
        <w:rPr>
          <w:color w:val="0000FF"/>
        </w:rPr>
        <w:t xml:space="preserve">   +   (1/2) </w:t>
      </w:r>
      <w:r w:rsidRPr="002025FC">
        <w:rPr>
          <w:color w:val="0000FF"/>
        </w:rPr>
        <w:fldChar w:fldCharType="begin"/>
      </w:r>
      <w:r w:rsidRPr="002025FC">
        <w:rPr>
          <w:color w:val="0000FF"/>
        </w:rPr>
        <w:instrText>EQ \i \su(</w:instrText>
      </w:r>
      <w:r w:rsidRPr="002025FC">
        <w:rPr>
          <w:color w:val="0000FF"/>
          <w:sz w:val="18"/>
          <w:szCs w:val="18"/>
        </w:rPr>
        <w:instrText>m = 1,∞</w:instrText>
      </w:r>
      <w:r w:rsidRPr="002025FC">
        <w:rPr>
          <w:color w:val="0000FF"/>
        </w:rPr>
        <w:instrText xml:space="preserve">, ) </w:instrText>
      </w:r>
      <w:r w:rsidRPr="002025FC">
        <w:rPr>
          <w:color w:val="0000FF"/>
        </w:rPr>
        <w:fldChar w:fldCharType="separate"/>
      </w:r>
      <w:r w:rsidRPr="002025FC">
        <w:rPr>
          <w:b/>
          <w:noProof/>
          <w:color w:val="0000FF"/>
        </w:rPr>
        <w:t>!Syntax Error, I</w:t>
      </w:r>
      <w:r w:rsidRPr="002025FC">
        <w:rPr>
          <w:color w:val="0000FF"/>
        </w:rPr>
        <w:fldChar w:fldCharType="end"/>
      </w:r>
      <w:r w:rsidRPr="002025FC">
        <w:rPr>
          <w:color w:val="0000FF"/>
        </w:rPr>
        <w:t>{ |a</w:t>
      </w:r>
      <w:r w:rsidRPr="002025FC">
        <w:rPr>
          <w:rStyle w:val="subscript"/>
          <w:color w:val="0000FF"/>
        </w:rPr>
        <w:t>m</w:t>
      </w:r>
      <w:r w:rsidRPr="002025FC">
        <w:rPr>
          <w:color w:val="0000FF"/>
        </w:rPr>
        <w:t>|</w:t>
      </w:r>
      <w:r w:rsidRPr="002025FC">
        <w:rPr>
          <w:rStyle w:val="superscript"/>
          <w:color w:val="0000FF"/>
        </w:rPr>
        <w:t>2</w:t>
      </w:r>
      <w:r w:rsidRPr="002025FC">
        <w:rPr>
          <w:color w:val="0000FF"/>
        </w:rPr>
        <w:t xml:space="preserve"> +|b</w:t>
      </w:r>
      <w:r w:rsidRPr="002025FC">
        <w:rPr>
          <w:rStyle w:val="subscript"/>
          <w:color w:val="0000FF"/>
        </w:rPr>
        <w:t>m</w:t>
      </w:r>
      <w:r w:rsidRPr="002025FC">
        <w:rPr>
          <w:color w:val="0000FF"/>
        </w:rPr>
        <w:t>|</w:t>
      </w:r>
      <w:r w:rsidRPr="002025FC">
        <w:rPr>
          <w:rStyle w:val="superscript"/>
          <w:color w:val="0000FF"/>
        </w:rPr>
        <w:t>2</w:t>
      </w:r>
      <w:r w:rsidRPr="002025FC">
        <w:rPr>
          <w:color w:val="0000FF"/>
        </w:rPr>
        <w:t xml:space="preserve">  }</w:t>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r>
      <w:r w:rsidRPr="002025FC">
        <w:rPr>
          <w:color w:val="0000FF"/>
        </w:rPr>
        <w:tab/>
        <w:t>(33.15)</w:t>
      </w:r>
    </w:p>
    <w:p w14:paraId="051C2DD2" w14:textId="77777777" w:rsidR="00E32300" w:rsidRPr="002025FC" w:rsidRDefault="00E32300" w:rsidP="00E32300">
      <w:pPr>
        <w:rPr>
          <w:color w:val="0000FF"/>
        </w:rPr>
      </w:pPr>
    </w:p>
    <w:p w14:paraId="25168870" w14:textId="77777777" w:rsidR="00E32300" w:rsidRPr="002025FC" w:rsidRDefault="00E32300" w:rsidP="00E32300">
      <w:pPr>
        <w:rPr>
          <w:color w:val="0000FF"/>
        </w:rPr>
      </w:pPr>
      <w:r w:rsidRPr="002025FC">
        <w:rPr>
          <w:color w:val="0000FF"/>
        </w:rPr>
        <w:t xml:space="preserve">The magnitude-squares of the Fourier Series coefficients give a power decomposition of a pulse train x(t). </w:t>
      </w:r>
    </w:p>
    <w:p w14:paraId="6C7CFE89" w14:textId="77777777" w:rsidR="00E32300" w:rsidRDefault="00E32300" w:rsidP="00E32300">
      <w:pPr>
        <w:pStyle w:val="Heading3"/>
      </w:pPr>
    </w:p>
    <w:p w14:paraId="123DC369" w14:textId="77777777" w:rsidR="00E32300" w:rsidRPr="006E2708" w:rsidRDefault="00E32300" w:rsidP="00E32300">
      <w:pPr>
        <w:sectPr w:rsidR="00E32300" w:rsidRPr="006E2708">
          <w:pgSz w:w="12240" w:h="15840"/>
          <w:pgMar w:top="1440" w:right="1440" w:bottom="1440" w:left="1440" w:header="720" w:footer="720" w:gutter="0"/>
          <w:cols w:space="720"/>
        </w:sectPr>
      </w:pPr>
    </w:p>
    <w:p w14:paraId="667E4D83" w14:textId="77777777" w:rsidR="00E32300" w:rsidRDefault="00E32300" w:rsidP="00E32300">
      <w:pPr>
        <w:pStyle w:val="Heading3"/>
      </w:pPr>
      <w:bookmarkStart w:id="4" w:name="_Toc351401787"/>
      <w:r>
        <w:t>34. Statistical Pulse Trains</w:t>
      </w:r>
      <w:bookmarkEnd w:id="4"/>
    </w:p>
    <w:p w14:paraId="1670878A" w14:textId="77777777" w:rsidR="00E32300" w:rsidRDefault="00E32300" w:rsidP="00E32300"/>
    <w:p w14:paraId="760C70A7" w14:textId="77777777" w:rsidR="00E32300" w:rsidRDefault="00E32300" w:rsidP="00E32300">
      <w:r>
        <w:t xml:space="preserve">Suppose we have, in place of the infinite pulse train of (33.1) with all coefficients unity, a new pulse train where the coefficients are completely general numbers, presumably real. Later we might want to have each coefficient be either a 1 or a 0. For now, we stay general, so here is our amplitude moduldate pulse train, </w:t>
      </w:r>
    </w:p>
    <w:p w14:paraId="564AA75C" w14:textId="77777777" w:rsidR="00E32300" w:rsidRDefault="00E32300" w:rsidP="00E32300">
      <w:r>
        <w:tab/>
        <w:t xml:space="preserve">x(t) =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ab/>
        <w:t>a</w:t>
      </w:r>
      <w:r w:rsidRPr="00915D82">
        <w:rPr>
          <w:rStyle w:val="subscript"/>
        </w:rPr>
        <w:t xml:space="preserve">n </w:t>
      </w:r>
      <w:r>
        <w:t>x</w:t>
      </w:r>
      <w:r w:rsidRPr="00915D82">
        <w:rPr>
          <w:rStyle w:val="subscript"/>
        </w:rPr>
        <w:t>pulse</w:t>
      </w:r>
      <w:r>
        <w:t>(t - nT</w:t>
      </w:r>
      <w:r w:rsidRPr="00915D82">
        <w:rPr>
          <w:rStyle w:val="subscript"/>
        </w:rPr>
        <w:t>1</w:t>
      </w:r>
      <w:r>
        <w:t>)  .</w:t>
      </w:r>
      <w:r>
        <w:tab/>
      </w:r>
      <w:r>
        <w:tab/>
      </w:r>
      <w:r>
        <w:tab/>
      </w:r>
      <w:r>
        <w:tab/>
      </w:r>
      <w:r>
        <w:tab/>
      </w:r>
      <w:r>
        <w:tab/>
      </w:r>
      <w:r>
        <w:tab/>
      </w:r>
      <w:r>
        <w:tab/>
        <w:t>(34.1)</w:t>
      </w:r>
    </w:p>
    <w:p w14:paraId="09035575" w14:textId="77777777" w:rsidR="00E32300" w:rsidRDefault="00E32300" w:rsidP="00E32300"/>
    <w:p w14:paraId="5FF22598" w14:textId="77777777" w:rsidR="00E32300" w:rsidRDefault="00E32300" w:rsidP="00E32300">
      <w:r>
        <w:t xml:space="preserve">Now, lets imagine that we have a "statistical ensemble" of such pulse trains. Each such pulse train gets a superscript i as its label. Then we can say, </w:t>
      </w:r>
    </w:p>
    <w:p w14:paraId="67992BFB" w14:textId="77777777" w:rsidR="00E32300" w:rsidRDefault="00E32300" w:rsidP="00E32300"/>
    <w:p w14:paraId="7A392E5F" w14:textId="77777777" w:rsidR="00E32300" w:rsidRDefault="00E32300" w:rsidP="00E32300">
      <w:r>
        <w:tab/>
        <w:t>x</w:t>
      </w:r>
      <w:r w:rsidRPr="00915D82">
        <w:rPr>
          <w:rStyle w:val="superscript"/>
        </w:rPr>
        <w:t>i</w:t>
      </w:r>
      <w:r>
        <w:t xml:space="preserve">(t) =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a</w:t>
      </w:r>
      <w:r>
        <w:rPr>
          <w:rStyle w:val="superscript"/>
        </w:rPr>
        <w:t>i</w:t>
      </w:r>
      <w:r w:rsidRPr="00915D82">
        <w:rPr>
          <w:rStyle w:val="subscript"/>
        </w:rPr>
        <w:t xml:space="preserve">n </w:t>
      </w:r>
      <w:r>
        <w:t>x</w:t>
      </w:r>
      <w:r w:rsidRPr="00915D82">
        <w:rPr>
          <w:rStyle w:val="subscript"/>
        </w:rPr>
        <w:t>pulse</w:t>
      </w:r>
      <w:r>
        <w:t>(t - nT</w:t>
      </w:r>
      <w:r w:rsidRPr="00915D82">
        <w:rPr>
          <w:rStyle w:val="subscript"/>
        </w:rPr>
        <w:t>1</w:t>
      </w:r>
      <w:r>
        <w:t>)  .</w:t>
      </w:r>
      <w:r>
        <w:tab/>
      </w:r>
      <w:r>
        <w:tab/>
      </w:r>
      <w:r>
        <w:tab/>
      </w:r>
      <w:r>
        <w:tab/>
      </w:r>
      <w:r>
        <w:tab/>
      </w:r>
      <w:r>
        <w:tab/>
      </w:r>
      <w:r>
        <w:tab/>
      </w:r>
      <w:r>
        <w:tab/>
        <w:t>(34.2)</w:t>
      </w:r>
    </w:p>
    <w:p w14:paraId="7EB4EBD1" w14:textId="77777777" w:rsidR="00E32300" w:rsidRDefault="00E32300" w:rsidP="00E32300"/>
    <w:p w14:paraId="7DC7B41F" w14:textId="77777777" w:rsidR="00E32300" w:rsidRDefault="00E32300" w:rsidP="00E32300">
      <w:r>
        <w:t xml:space="preserve">We now define the operation &lt;  &gt; to indicate the average of some quantity over a large statistical ensemble of systems. Assume there are ' I ' systems in the ensemble. We then have, </w:t>
      </w:r>
    </w:p>
    <w:p w14:paraId="71560B8F" w14:textId="77777777" w:rsidR="00E32300" w:rsidRDefault="00E32300" w:rsidP="00E32300"/>
    <w:p w14:paraId="0D06685C" w14:textId="77777777" w:rsidR="00E32300" w:rsidRPr="00CF69AF" w:rsidRDefault="00E32300" w:rsidP="00E32300">
      <w:r>
        <w:tab/>
        <w:t>&lt;r</w:t>
      </w:r>
      <w:r w:rsidRPr="008219CC">
        <w:rPr>
          <w:rStyle w:val="subscript"/>
        </w:rPr>
        <w:t>x</w:t>
      </w:r>
      <w:r>
        <w:t>(t)&gt; = (1/I)</w:t>
      </w:r>
      <w:r w:rsidRPr="00CF69AF">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6C51E3">
        <w:rPr>
          <w:rStyle w:val="superscript"/>
        </w:rPr>
        <w:t>i</w:t>
      </w:r>
      <w:r>
        <w:t>(t') x</w:t>
      </w:r>
      <w:r w:rsidRPr="006C51E3">
        <w:rPr>
          <w:rStyle w:val="superscript"/>
        </w:rPr>
        <w:t>i</w:t>
      </w:r>
      <w:r>
        <w:t>(t' + t)</w:t>
      </w:r>
      <w:r>
        <w:tab/>
        <w:t>.</w:t>
      </w:r>
      <w:r>
        <w:tab/>
      </w:r>
      <w:r>
        <w:tab/>
      </w:r>
      <w:r>
        <w:tab/>
      </w:r>
      <w:r>
        <w:tab/>
      </w:r>
      <w:r>
        <w:tab/>
      </w:r>
      <w:r>
        <w:tab/>
        <w:t>(34.3)</w:t>
      </w:r>
    </w:p>
    <w:p w14:paraId="49DE4B31" w14:textId="77777777" w:rsidR="00E32300" w:rsidRDefault="00E32300" w:rsidP="00E32300"/>
    <w:p w14:paraId="6FF7725C" w14:textId="77777777" w:rsidR="00E32300" w:rsidRDefault="00E32300" w:rsidP="00E32300">
      <w:r>
        <w:t xml:space="preserve">If we now insert (34.2) twice into (33.3), </w:t>
      </w:r>
    </w:p>
    <w:p w14:paraId="02EB3248" w14:textId="77777777" w:rsidR="00E32300" w:rsidRDefault="00E32300" w:rsidP="00E32300"/>
    <w:p w14:paraId="13F49534" w14:textId="77777777" w:rsidR="00E32300" w:rsidRDefault="00E32300" w:rsidP="00E32300">
      <w:r>
        <w:tab/>
        <w:t>&lt;r</w:t>
      </w:r>
      <w:r w:rsidRPr="008219CC">
        <w:rPr>
          <w:rStyle w:val="subscript"/>
        </w:rPr>
        <w:t>x</w:t>
      </w:r>
      <w:r>
        <w:t>(t)&gt; = (1/I)</w:t>
      </w:r>
      <w:r w:rsidRPr="00CF69AF">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  </w:t>
      </w:r>
      <w:r w:rsidR="002025FC">
        <w:fldChar w:fldCharType="begin"/>
      </w:r>
      <w:r w:rsidR="002025FC">
        <w:instrText>EQ \i \su(</w:instrText>
      </w:r>
      <w:r w:rsidR="002025FC">
        <w:rPr>
          <w:sz w:val="18"/>
          <w:szCs w:val="18"/>
        </w:rPr>
        <w:instrText>m</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a</w:t>
      </w:r>
      <w:r>
        <w:rPr>
          <w:rStyle w:val="superscript"/>
        </w:rPr>
        <w:t>i</w:t>
      </w:r>
      <w:r>
        <w:rPr>
          <w:rStyle w:val="subscript"/>
        </w:rPr>
        <w:t>m</w:t>
      </w:r>
      <w:r w:rsidRPr="00915D82">
        <w:rPr>
          <w:rStyle w:val="subscript"/>
        </w:rPr>
        <w:t xml:space="preserve"> </w:t>
      </w:r>
      <w:r>
        <w:t>x</w:t>
      </w:r>
      <w:r w:rsidRPr="00915D82">
        <w:rPr>
          <w:rStyle w:val="subscript"/>
        </w:rPr>
        <w:t>pulse</w:t>
      </w:r>
      <w:r>
        <w:t>(t' - mT</w:t>
      </w:r>
      <w:r w:rsidRPr="00915D82">
        <w:rPr>
          <w:rStyle w:val="subscript"/>
        </w:rPr>
        <w:t>1</w:t>
      </w:r>
      <w:r>
        <w:t xml:space="preserve">)}{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a</w:t>
      </w:r>
      <w:r>
        <w:rPr>
          <w:rStyle w:val="superscript"/>
        </w:rPr>
        <w:t>i</w:t>
      </w:r>
      <w:r>
        <w:rPr>
          <w:rStyle w:val="subscript"/>
        </w:rPr>
        <w:t>n</w:t>
      </w:r>
      <w:r w:rsidRPr="00915D82">
        <w:rPr>
          <w:rStyle w:val="subscript"/>
        </w:rPr>
        <w:t xml:space="preserve"> </w:t>
      </w:r>
      <w:r>
        <w:t>x</w:t>
      </w:r>
      <w:r w:rsidRPr="00915D82">
        <w:rPr>
          <w:rStyle w:val="subscript"/>
        </w:rPr>
        <w:t>pulse</w:t>
      </w:r>
      <w:r>
        <w:t>(t' + t - nT</w:t>
      </w:r>
      <w:r w:rsidRPr="00915D82">
        <w:rPr>
          <w:rStyle w:val="subscript"/>
        </w:rPr>
        <w:t>1</w:t>
      </w:r>
      <w:r>
        <w:t>)}</w:t>
      </w:r>
    </w:p>
    <w:p w14:paraId="290CA357" w14:textId="77777777" w:rsidR="00E32300" w:rsidRDefault="00E32300" w:rsidP="00E32300"/>
    <w:p w14:paraId="64E31AF8" w14:textId="77777777" w:rsidR="00E32300" w:rsidRPr="00623979" w:rsidRDefault="00E32300" w:rsidP="00E32300">
      <w:r>
        <w:tab/>
      </w:r>
      <w:r>
        <w:tab/>
        <w:t xml:space="preserve">  =</w:t>
      </w:r>
      <w:r w:rsidR="002025FC">
        <w:fldChar w:fldCharType="begin"/>
      </w:r>
      <w:r w:rsidR="002025FC">
        <w:instrText>EQ \i \su(</w:instrText>
      </w:r>
      <w:r w:rsidR="002025FC">
        <w:rPr>
          <w:sz w:val="18"/>
          <w:szCs w:val="18"/>
        </w:rPr>
        <w:instrText>m</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 xml:space="preserve">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 xml:space="preserve"> { (1/I)</w:t>
      </w:r>
      <w:r w:rsidRPr="00CF69AF">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623979">
        <w:t xml:space="preserve"> </w:t>
      </w:r>
      <w:r>
        <w:t>a</w:t>
      </w:r>
      <w:r>
        <w:rPr>
          <w:rStyle w:val="superscript"/>
        </w:rPr>
        <w:t>i</w:t>
      </w:r>
      <w:r>
        <w:rPr>
          <w:rStyle w:val="subscript"/>
        </w:rPr>
        <w:t>m</w:t>
      </w:r>
      <w:r>
        <w:t xml:space="preserve"> a</w:t>
      </w:r>
      <w:r>
        <w:rPr>
          <w:rStyle w:val="superscript"/>
        </w:rPr>
        <w:t>i</w:t>
      </w:r>
      <w:r w:rsidRPr="00915D82">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w:t>
      </w:r>
      <w:r w:rsidRPr="00915D82">
        <w:rPr>
          <w:rStyle w:val="subscript"/>
        </w:rPr>
        <w:t xml:space="preserve"> </w:t>
      </w:r>
      <w:r>
        <w:t>x</w:t>
      </w:r>
      <w:r w:rsidRPr="00915D82">
        <w:rPr>
          <w:rStyle w:val="subscript"/>
        </w:rPr>
        <w:t>pulse</w:t>
      </w:r>
      <w:r>
        <w:t>(t' - mT</w:t>
      </w:r>
      <w:r w:rsidRPr="00915D82">
        <w:rPr>
          <w:rStyle w:val="subscript"/>
        </w:rPr>
        <w:t>1</w:t>
      </w:r>
      <w:r>
        <w:t>)</w:t>
      </w:r>
      <w:r w:rsidRPr="00623979">
        <w:t xml:space="preserve"> </w:t>
      </w:r>
      <w:r>
        <w:t>x</w:t>
      </w:r>
      <w:r w:rsidRPr="00915D82">
        <w:rPr>
          <w:rStyle w:val="subscript"/>
        </w:rPr>
        <w:t>pulse</w:t>
      </w:r>
      <w:r>
        <w:t>(t' + t - nT</w:t>
      </w:r>
      <w:r w:rsidRPr="00915D82">
        <w:rPr>
          <w:rStyle w:val="subscript"/>
        </w:rPr>
        <w:t>1</w:t>
      </w:r>
      <w:r>
        <w:t>)</w:t>
      </w:r>
    </w:p>
    <w:p w14:paraId="778E782D" w14:textId="77777777" w:rsidR="00E32300" w:rsidRDefault="00E32300" w:rsidP="00E32300"/>
    <w:p w14:paraId="2FA55F9E" w14:textId="77777777" w:rsidR="00E32300" w:rsidRDefault="00E32300" w:rsidP="00E32300">
      <w:r>
        <w:t>Following our statistical ensemble averaging rule, we define</w:t>
      </w:r>
    </w:p>
    <w:p w14:paraId="7652013E" w14:textId="77777777" w:rsidR="00E32300" w:rsidRDefault="00E32300" w:rsidP="00E32300"/>
    <w:p w14:paraId="4306A75A" w14:textId="77777777" w:rsidR="00E32300" w:rsidRDefault="00E32300" w:rsidP="00E32300">
      <w:r>
        <w:tab/>
        <w:t>&lt;a</w:t>
      </w:r>
      <w:r w:rsidRPr="008219CC">
        <w:rPr>
          <w:rStyle w:val="subscript"/>
        </w:rPr>
        <w:t>m</w:t>
      </w:r>
      <w:r>
        <w:t>a</w:t>
      </w:r>
      <w:r w:rsidRPr="008219CC">
        <w:rPr>
          <w:rStyle w:val="subscript"/>
        </w:rPr>
        <w:t>n</w:t>
      </w:r>
      <w:r>
        <w:t xml:space="preserve">&gt;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a</w:t>
      </w:r>
      <w:r w:rsidRPr="00915D82">
        <w:rPr>
          <w:rStyle w:val="superscript"/>
        </w:rPr>
        <w:t>i</w:t>
      </w:r>
      <w:r w:rsidRPr="008219CC">
        <w:rPr>
          <w:rStyle w:val="subscript"/>
        </w:rPr>
        <w:t>m</w:t>
      </w:r>
      <w:r>
        <w:rPr>
          <w:rStyle w:val="subscript"/>
        </w:rPr>
        <w:t xml:space="preserve"> </w:t>
      </w:r>
      <w:r>
        <w:t>a</w:t>
      </w:r>
      <w:r w:rsidRPr="00915D82">
        <w:rPr>
          <w:rStyle w:val="superscript"/>
        </w:rPr>
        <w:t>i</w:t>
      </w:r>
      <w:r w:rsidRPr="008219CC">
        <w:rPr>
          <w:rStyle w:val="subscript"/>
        </w:rPr>
        <w:t>n</w:t>
      </w:r>
      <w:r w:rsidRPr="008219CC">
        <w:rPr>
          <w:rStyle w:val="subscript"/>
        </w:rPr>
        <w:tab/>
      </w:r>
      <w:r>
        <w:tab/>
      </w:r>
      <w:r>
        <w:tab/>
      </w:r>
      <w:r>
        <w:tab/>
      </w:r>
      <w:r>
        <w:tab/>
      </w:r>
      <w:r>
        <w:tab/>
      </w:r>
      <w:r>
        <w:tab/>
      </w:r>
      <w:r>
        <w:tab/>
      </w:r>
      <w:r>
        <w:tab/>
        <w:t>(34.4)</w:t>
      </w:r>
      <w:r>
        <w:tab/>
      </w:r>
    </w:p>
    <w:p w14:paraId="714EFD09" w14:textId="77777777" w:rsidR="00E32300" w:rsidRDefault="00E32300" w:rsidP="00E32300"/>
    <w:p w14:paraId="7E4E3E33" w14:textId="77777777" w:rsidR="00E32300" w:rsidRDefault="00E32300" w:rsidP="00E32300">
      <w:r>
        <w:t>so that</w:t>
      </w:r>
    </w:p>
    <w:p w14:paraId="1AB51527" w14:textId="77777777" w:rsidR="00E32300" w:rsidRDefault="00E32300" w:rsidP="00E32300"/>
    <w:p w14:paraId="2FF93EED" w14:textId="77777777" w:rsidR="00E32300" w:rsidRDefault="00E32300" w:rsidP="00E32300">
      <w:r>
        <w:tab/>
      </w:r>
      <w:r w:rsidRPr="00766351">
        <w:t>&lt;</w:t>
      </w:r>
      <w:r>
        <w:t>r</w:t>
      </w:r>
      <w:r w:rsidRPr="008219CC">
        <w:rPr>
          <w:rStyle w:val="subscript"/>
        </w:rPr>
        <w:t>x</w:t>
      </w:r>
      <w:r>
        <w:t>(t)</w:t>
      </w:r>
      <w:r w:rsidRPr="00766351">
        <w:t>&gt;</w:t>
      </w:r>
      <w:r>
        <w:t xml:space="preserve"> = </w:t>
      </w:r>
      <w:r w:rsidR="002025FC">
        <w:fldChar w:fldCharType="begin"/>
      </w:r>
      <w:r w:rsidR="002025FC">
        <w:instrText>EQ \i \su(</w:instrText>
      </w:r>
      <w:r w:rsidR="002025FC">
        <w:rPr>
          <w:sz w:val="18"/>
          <w:szCs w:val="18"/>
        </w:rPr>
        <w:instrText>m</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rsidR="002025FC">
        <w:t xml:space="preserve">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 xml:space="preserve"> </w:t>
      </w:r>
      <w:r w:rsidRPr="00766351">
        <w:t>&lt;</w:t>
      </w:r>
      <w:r>
        <w:t>a</w:t>
      </w:r>
      <w:r w:rsidRPr="008219CC">
        <w:rPr>
          <w:rStyle w:val="subscript"/>
        </w:rPr>
        <w:t>m</w:t>
      </w:r>
      <w:r>
        <w:t>a</w:t>
      </w:r>
      <w:r w:rsidRPr="008219CC">
        <w:rPr>
          <w:rStyle w:val="subscript"/>
        </w:rPr>
        <w:t>n</w:t>
      </w:r>
      <w:r w:rsidRPr="00766351">
        <w:t>&gt;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w:t>
      </w:r>
      <w:r w:rsidRPr="00915D82">
        <w:rPr>
          <w:rStyle w:val="subscript"/>
        </w:rPr>
        <w:t xml:space="preserve"> </w:t>
      </w:r>
      <w:r>
        <w:t>x</w:t>
      </w:r>
      <w:r w:rsidRPr="00915D82">
        <w:rPr>
          <w:rStyle w:val="subscript"/>
        </w:rPr>
        <w:t>pulse</w:t>
      </w:r>
      <w:r>
        <w:t>(t' - mT</w:t>
      </w:r>
      <w:r w:rsidRPr="00915D82">
        <w:rPr>
          <w:rStyle w:val="subscript"/>
        </w:rPr>
        <w:t>1</w:t>
      </w:r>
      <w:r>
        <w:t>)</w:t>
      </w:r>
      <w:r w:rsidRPr="00623979">
        <w:t xml:space="preserve"> </w:t>
      </w:r>
      <w:r>
        <w:t>x</w:t>
      </w:r>
      <w:r w:rsidRPr="00915D82">
        <w:rPr>
          <w:rStyle w:val="subscript"/>
        </w:rPr>
        <w:t>pulse</w:t>
      </w:r>
      <w:r>
        <w:t>(t' + t - nT</w:t>
      </w:r>
      <w:r w:rsidRPr="00915D82">
        <w:rPr>
          <w:rStyle w:val="subscript"/>
        </w:rPr>
        <w:t>1</w:t>
      </w:r>
      <w:r>
        <w:t>)</w:t>
      </w:r>
      <w:r>
        <w:tab/>
      </w:r>
      <w:r>
        <w:tab/>
      </w:r>
      <w:r>
        <w:tab/>
        <w:t>(34.5)</w:t>
      </w:r>
    </w:p>
    <w:p w14:paraId="07EFE810" w14:textId="77777777" w:rsidR="00E32300" w:rsidRDefault="00E32300" w:rsidP="00E32300"/>
    <w:p w14:paraId="19A658C0" w14:textId="77777777" w:rsidR="00E32300" w:rsidRDefault="00E32300" w:rsidP="00E32300">
      <w:r>
        <w:t>Now replace integration variable t' by t" = t' - mT</w:t>
      </w:r>
      <w:r w:rsidRPr="008219CC">
        <w:rPr>
          <w:rStyle w:val="subscript"/>
        </w:rPr>
        <w:t>1</w:t>
      </w:r>
      <w:r>
        <w:t xml:space="preserve"> to evalaute the integral appearing above, </w:t>
      </w:r>
    </w:p>
    <w:p w14:paraId="1DA7744D" w14:textId="77777777" w:rsidR="00E32300" w:rsidRDefault="00E32300" w:rsidP="00E32300"/>
    <w:p w14:paraId="3C256A71" w14:textId="77777777" w:rsidR="00E32300" w:rsidRDefault="00E32300" w:rsidP="00E3230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x</w:t>
      </w:r>
      <w:r w:rsidRPr="00915D82">
        <w:rPr>
          <w:rStyle w:val="subscript"/>
        </w:rPr>
        <w:t>pulse</w:t>
      </w:r>
      <w:r>
        <w:t>(t") x</w:t>
      </w:r>
      <w:r w:rsidRPr="00915D82">
        <w:rPr>
          <w:rStyle w:val="subscript"/>
        </w:rPr>
        <w:t>pulse</w:t>
      </w:r>
      <w:r>
        <w:t>(t" + { t + (m-n)T</w:t>
      </w:r>
      <w:r w:rsidRPr="00915D82">
        <w:rPr>
          <w:rStyle w:val="subscript"/>
        </w:rPr>
        <w:t xml:space="preserve">1 </w:t>
      </w:r>
      <w:r>
        <w:t>})   = r</w:t>
      </w:r>
      <w:r w:rsidRPr="008219CC">
        <w:rPr>
          <w:rStyle w:val="subscript"/>
        </w:rPr>
        <w:t>pulse</w:t>
      </w:r>
      <w:r>
        <w:t>[t + (m-n)T</w:t>
      </w:r>
      <w:r w:rsidRPr="008219CC">
        <w:rPr>
          <w:rStyle w:val="subscript"/>
        </w:rPr>
        <w:t>1</w:t>
      </w:r>
      <w:r>
        <w:t>]</w:t>
      </w:r>
      <w:r>
        <w:tab/>
      </w:r>
      <w:r>
        <w:tab/>
      </w:r>
      <w:r>
        <w:tab/>
        <w:t>(34.6)</w:t>
      </w:r>
    </w:p>
    <w:p w14:paraId="02713AEF" w14:textId="77777777" w:rsidR="00E32300" w:rsidRPr="00766351" w:rsidRDefault="00E32300" w:rsidP="00E32300"/>
    <w:p w14:paraId="4CEE9A0C" w14:textId="77777777" w:rsidR="00E32300" w:rsidRDefault="00E32300" w:rsidP="00E32300">
      <w:r>
        <w:t xml:space="preserve">and we end up with </w:t>
      </w:r>
    </w:p>
    <w:p w14:paraId="7898932D" w14:textId="77777777" w:rsidR="00E32300" w:rsidRDefault="00E32300" w:rsidP="00E32300"/>
    <w:p w14:paraId="10532DDF" w14:textId="77777777" w:rsidR="00E32300" w:rsidRDefault="00E32300" w:rsidP="00E32300">
      <w:r>
        <w:tab/>
        <w:t>&lt;r</w:t>
      </w:r>
      <w:r w:rsidRPr="008219CC">
        <w:rPr>
          <w:rStyle w:val="subscript"/>
        </w:rPr>
        <w:t>x</w:t>
      </w:r>
      <w:r>
        <w:t xml:space="preserve">(t)&gt;  = </w:t>
      </w:r>
      <w:r w:rsidR="002025FC">
        <w:t xml:space="preserve"> </w:t>
      </w:r>
      <w:r w:rsidR="002025FC">
        <w:fldChar w:fldCharType="begin"/>
      </w:r>
      <w:r w:rsidR="002025FC">
        <w:instrText>EQ \i \su(</w:instrText>
      </w:r>
      <w:r w:rsidR="002025FC">
        <w:rPr>
          <w:sz w:val="18"/>
          <w:szCs w:val="18"/>
        </w:rPr>
        <w:instrText>m</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rsidR="002025FC">
        <w:t xml:space="preserve">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rsidRPr="00766351">
        <w:t>&lt;</w:t>
      </w:r>
      <w:r>
        <w:t>a</w:t>
      </w:r>
      <w:r w:rsidRPr="008219CC">
        <w:rPr>
          <w:rStyle w:val="subscript"/>
        </w:rPr>
        <w:t>m</w:t>
      </w:r>
      <w:r>
        <w:t>a</w:t>
      </w:r>
      <w:r w:rsidRPr="008219CC">
        <w:rPr>
          <w:rStyle w:val="subscript"/>
        </w:rPr>
        <w:t>n</w:t>
      </w:r>
      <w:r w:rsidRPr="00766351">
        <w:t>&gt;</w:t>
      </w:r>
      <w:r>
        <w:t xml:space="preserve"> r</w:t>
      </w:r>
      <w:r w:rsidRPr="008219CC">
        <w:rPr>
          <w:rStyle w:val="subscript"/>
        </w:rPr>
        <w:t>pulse</w:t>
      </w:r>
      <w:r>
        <w:t>[t + (m-n)T</w:t>
      </w:r>
      <w:r w:rsidRPr="008219CC">
        <w:rPr>
          <w:rStyle w:val="subscript"/>
        </w:rPr>
        <w:t>1</w:t>
      </w:r>
      <w:r>
        <w:t>)]</w:t>
      </w:r>
      <w:r>
        <w:tab/>
      </w:r>
      <w:r>
        <w:tab/>
      </w:r>
      <w:r>
        <w:tab/>
      </w:r>
      <w:r>
        <w:tab/>
      </w:r>
      <w:r>
        <w:tab/>
      </w:r>
      <w:r>
        <w:tab/>
        <w:t>(34.7)</w:t>
      </w:r>
    </w:p>
    <w:p w14:paraId="621375B0" w14:textId="77777777" w:rsidR="00E32300" w:rsidRDefault="00E32300" w:rsidP="00E32300"/>
    <w:p w14:paraId="1F96CB30" w14:textId="77777777" w:rsidR="00E32300" w:rsidRDefault="00E32300" w:rsidP="00E32300">
      <w:r>
        <w:t xml:space="preserve">This expresses the autocorrelation function of the pulse </w:t>
      </w:r>
      <w:r>
        <w:rPr>
          <w:i/>
        </w:rPr>
        <w:t>train</w:t>
      </w:r>
      <w:r>
        <w:t xml:space="preserve"> as a sum, with statistically averaged coefficients, over the autocorrelation function of the pulse used to build the pulse train. </w:t>
      </w:r>
    </w:p>
    <w:p w14:paraId="76FDB9A4" w14:textId="77777777" w:rsidR="00E32300" w:rsidRDefault="00E32300" w:rsidP="00E32300"/>
    <w:p w14:paraId="7EC7B42C" w14:textId="77777777" w:rsidR="00E32300" w:rsidRDefault="00E32300" w:rsidP="00E32300">
      <w:r>
        <w:t xml:space="preserve">We wish to Fourier transform (34.7) to the ω domain using (1.1), so apply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e</w:t>
      </w:r>
      <w:r w:rsidRPr="00CC368E">
        <w:rPr>
          <w:rStyle w:val="superscript"/>
          <w:color w:val="000000"/>
        </w:rPr>
        <w:t>-iωt</w:t>
      </w:r>
      <w:r>
        <w:t xml:space="preserve"> to both sides,</w:t>
      </w:r>
    </w:p>
    <w:p w14:paraId="4E57F5E4" w14:textId="77777777" w:rsidR="00E32300" w:rsidRDefault="00E32300" w:rsidP="00E32300"/>
    <w:p w14:paraId="1F811A0D" w14:textId="77777777" w:rsidR="00E32300" w:rsidRDefault="00E32300" w:rsidP="00E32300">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e</w:t>
      </w:r>
      <w:r w:rsidRPr="00CC368E">
        <w:rPr>
          <w:rStyle w:val="superscript"/>
          <w:color w:val="000000"/>
        </w:rPr>
        <w:t>-iωt</w:t>
      </w:r>
      <w:r>
        <w:rPr>
          <w:rStyle w:val="superscript"/>
          <w:color w:val="000000"/>
        </w:rPr>
        <w:t xml:space="preserve"> </w:t>
      </w:r>
      <w:r>
        <w:t>&lt;r</w:t>
      </w:r>
      <w:r w:rsidRPr="008219CC">
        <w:rPr>
          <w:rStyle w:val="subscript"/>
        </w:rPr>
        <w:t>x</w:t>
      </w:r>
      <w:r>
        <w:t xml:space="preserve">(t)&gt;  = </w:t>
      </w:r>
      <w:r w:rsidR="002025FC">
        <w:fldChar w:fldCharType="begin"/>
      </w:r>
      <w:r w:rsidR="002025FC">
        <w:instrText>EQ \i \su(</w:instrText>
      </w:r>
      <w:r w:rsidR="002025FC">
        <w:rPr>
          <w:sz w:val="18"/>
          <w:szCs w:val="18"/>
        </w:rPr>
        <w:instrText>m</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rsidR="002025FC">
        <w:t xml:space="preserve">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rsidRPr="00766351">
        <w:t>&lt;</w:t>
      </w:r>
      <w:r>
        <w:t>a</w:t>
      </w:r>
      <w:r w:rsidRPr="008219CC">
        <w:rPr>
          <w:rStyle w:val="subscript"/>
        </w:rPr>
        <w:t>m</w:t>
      </w:r>
      <w:r>
        <w:t>a</w:t>
      </w:r>
      <w:r w:rsidRPr="008219CC">
        <w:rPr>
          <w:rStyle w:val="subscript"/>
        </w:rPr>
        <w:t>n</w:t>
      </w:r>
      <w:r w:rsidRPr="00766351">
        <w:t>&gt;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e</w:t>
      </w:r>
      <w:r w:rsidRPr="00CC368E">
        <w:rPr>
          <w:rStyle w:val="superscript"/>
          <w:color w:val="000000"/>
        </w:rPr>
        <w:t>-iωt</w:t>
      </w:r>
      <w:r w:rsidRPr="00766351">
        <w:t xml:space="preserve"> </w:t>
      </w:r>
      <w:r>
        <w:t>r</w:t>
      </w:r>
      <w:r w:rsidRPr="008219CC">
        <w:rPr>
          <w:rStyle w:val="subscript"/>
        </w:rPr>
        <w:t>pulse</w:t>
      </w:r>
      <w:r>
        <w:t>[t + (m-n)T</w:t>
      </w:r>
      <w:r w:rsidRPr="008219CC">
        <w:rPr>
          <w:rStyle w:val="subscript"/>
        </w:rPr>
        <w:t>1</w:t>
      </w:r>
      <w:r>
        <w:t>)]</w:t>
      </w:r>
    </w:p>
    <w:p w14:paraId="36D11F9E" w14:textId="77777777" w:rsidR="00E32300" w:rsidRDefault="00E32300" w:rsidP="00E32300"/>
    <w:p w14:paraId="0FB6C166" w14:textId="77777777" w:rsidR="00E32300" w:rsidRPr="00C1363D" w:rsidRDefault="00E32300" w:rsidP="00E32300">
      <w:r>
        <w:t>On the left move the integration inside the statistical sum implied by &lt;...&gt; to get &lt;R</w:t>
      </w:r>
      <w:r w:rsidRPr="008219CC">
        <w:rPr>
          <w:rStyle w:val="subscript"/>
        </w:rPr>
        <w:t>x</w:t>
      </w:r>
      <w:r>
        <w:t>(ω)&gt; .  On the right, replace integration variable t by t' = t + (m-n)T</w:t>
      </w:r>
      <w:r w:rsidRPr="008219CC">
        <w:rPr>
          <w:rStyle w:val="subscript"/>
        </w:rPr>
        <w:t>1</w:t>
      </w:r>
      <w:r>
        <w:t xml:space="preserve">  so that </w:t>
      </w:r>
      <w:r w:rsidRPr="00CC368E">
        <w:rPr>
          <w:color w:val="000000"/>
        </w:rPr>
        <w:t>e</w:t>
      </w:r>
      <w:r w:rsidRPr="00CC368E">
        <w:rPr>
          <w:rStyle w:val="superscript"/>
          <w:color w:val="000000"/>
        </w:rPr>
        <w:t>-iωt</w:t>
      </w:r>
      <w:r>
        <w:t xml:space="preserve">  = </w:t>
      </w:r>
      <w:r w:rsidRPr="00CC368E">
        <w:rPr>
          <w:color w:val="000000"/>
        </w:rPr>
        <w:t>e</w:t>
      </w:r>
      <w:r w:rsidRPr="00CC368E">
        <w:rPr>
          <w:rStyle w:val="superscript"/>
          <w:color w:val="000000"/>
        </w:rPr>
        <w:t>-iωt</w:t>
      </w:r>
      <w:r>
        <w:rPr>
          <w:rStyle w:val="superscript"/>
          <w:color w:val="000000"/>
        </w:rPr>
        <w:t>'</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The result is</w:t>
      </w:r>
    </w:p>
    <w:p w14:paraId="71262717" w14:textId="77777777" w:rsidR="00E32300" w:rsidRDefault="00E32300" w:rsidP="00E32300"/>
    <w:p w14:paraId="5FB690AB" w14:textId="77777777" w:rsidR="00E32300" w:rsidRDefault="00E32300" w:rsidP="00E32300">
      <w:r>
        <w:tab/>
        <w:t>&lt;R</w:t>
      </w:r>
      <w:r w:rsidRPr="008219CC">
        <w:rPr>
          <w:rStyle w:val="subscript"/>
        </w:rPr>
        <w:t>x</w:t>
      </w:r>
      <w:r>
        <w:t>(ω)&gt;  =  R</w:t>
      </w:r>
      <w:r w:rsidRPr="008219CC">
        <w:rPr>
          <w:rStyle w:val="subscript"/>
        </w:rPr>
        <w:t>pulse</w:t>
      </w:r>
      <w:r>
        <w:t xml:space="preserve">(ω) </w:t>
      </w:r>
      <w:r w:rsidR="002025FC">
        <w:fldChar w:fldCharType="begin"/>
      </w:r>
      <w:r w:rsidR="002025FC">
        <w:instrText>EQ \i \su(</w:instrText>
      </w:r>
      <w:r w:rsidR="002025FC">
        <w:rPr>
          <w:sz w:val="18"/>
          <w:szCs w:val="18"/>
        </w:rPr>
        <w:instrText>m</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rsidR="002025FC">
        <w:t xml:space="preserve">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 xml:space="preserve">  &lt;a</w:t>
      </w:r>
      <w:r w:rsidRPr="008219CC">
        <w:rPr>
          <w:rStyle w:val="subscript"/>
        </w:rPr>
        <w:t>m</w:t>
      </w:r>
      <w:r>
        <w:t>a</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(34.8)</w:t>
      </w:r>
    </w:p>
    <w:p w14:paraId="79D8DEF0" w14:textId="77777777" w:rsidR="00E32300" w:rsidRPr="008219CC" w:rsidRDefault="00E32300" w:rsidP="00E32300">
      <w:pPr>
        <w:rPr>
          <w:rStyle w:val="subscript"/>
        </w:rPr>
      </w:pPr>
    </w:p>
    <w:p w14:paraId="0FED8FD5" w14:textId="77777777" w:rsidR="00E32300" w:rsidRDefault="00E32300" w:rsidP="00E32300">
      <w:r>
        <w:t>We now use the relation (32.</w:t>
      </w:r>
      <w:r w:rsidR="002025FC">
        <w:t>8</w:t>
      </w:r>
      <w:r>
        <w:t xml:space="preserve">) to replace each R(ω) with it's corresponding spectral density. Thus, </w:t>
      </w:r>
    </w:p>
    <w:p w14:paraId="27B38E8F" w14:textId="77777777" w:rsidR="00E32300" w:rsidRDefault="00E32300" w:rsidP="00E32300"/>
    <w:p w14:paraId="2E70D5EC" w14:textId="77777777" w:rsidR="00E32300" w:rsidRDefault="00E32300" w:rsidP="00E32300">
      <w:r>
        <w:tab/>
        <w:t>&lt;|X(ω)|</w:t>
      </w:r>
      <w:r w:rsidRPr="00915D82">
        <w:rPr>
          <w:rStyle w:val="superscript"/>
        </w:rPr>
        <w:t>2</w:t>
      </w:r>
      <w:r>
        <w:t xml:space="preserve"> &gt;  =  |X</w:t>
      </w:r>
      <w:r w:rsidRPr="008219CC">
        <w:rPr>
          <w:rStyle w:val="subscript"/>
        </w:rPr>
        <w:t>pulse</w:t>
      </w:r>
      <w:r>
        <w:t>(ω)|</w:t>
      </w:r>
      <w:r w:rsidRPr="00915D82">
        <w:rPr>
          <w:rStyle w:val="superscript"/>
        </w:rPr>
        <w:t>2</w:t>
      </w:r>
      <w:r>
        <w:t xml:space="preserve"> </w:t>
      </w:r>
      <w:r w:rsidR="002025FC">
        <w:fldChar w:fldCharType="begin"/>
      </w:r>
      <w:r w:rsidR="002025FC">
        <w:instrText>EQ \i \su(</w:instrText>
      </w:r>
      <w:r w:rsidR="002025FC">
        <w:rPr>
          <w:sz w:val="18"/>
          <w:szCs w:val="18"/>
        </w:rPr>
        <w:instrText>m</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rsidR="002025FC">
        <w:t xml:space="preserve">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 xml:space="preserve">  &lt;a</w:t>
      </w:r>
      <w:r w:rsidRPr="008219CC">
        <w:rPr>
          <w:rStyle w:val="subscript"/>
        </w:rPr>
        <w:t>m</w:t>
      </w:r>
      <w:r>
        <w:t>a</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(34.9)</w:t>
      </w:r>
    </w:p>
    <w:p w14:paraId="39CB8DA2" w14:textId="77777777" w:rsidR="00E32300" w:rsidRDefault="00E32300" w:rsidP="00E32300"/>
    <w:p w14:paraId="510563F4" w14:textId="77777777" w:rsidR="00E32300" w:rsidRDefault="00E32300" w:rsidP="00E32300">
      <w:r>
        <w:t>Divide both sides by 2π and use (32.6) to write this as</w:t>
      </w:r>
    </w:p>
    <w:p w14:paraId="56D87B41" w14:textId="77777777" w:rsidR="00E32300" w:rsidRDefault="00E32300" w:rsidP="00E32300"/>
    <w:p w14:paraId="49FD50DE" w14:textId="77777777" w:rsidR="00E32300" w:rsidRDefault="00E32300" w:rsidP="00812042">
      <w:pPr>
        <w:tabs>
          <w:tab w:val="left" w:pos="4500"/>
        </w:tabs>
      </w:pPr>
      <w:r>
        <w:tab/>
        <w:t>&lt;</w:t>
      </w:r>
      <w:r w:rsidRPr="0034302B">
        <w:rPr>
          <w:rFonts w:ascii="Script MT Bold" w:hAnsi="Script MT Bold"/>
        </w:rPr>
        <w:t xml:space="preserve"> </w:t>
      </w:r>
      <w:r w:rsidRPr="00CD1855">
        <w:rPr>
          <w:rFonts w:ascii="Script MT Bold" w:hAnsi="Script MT Bold"/>
        </w:rPr>
        <w:t>P</w:t>
      </w:r>
      <w:r>
        <w:t xml:space="preserve">(ω) &gt;  =  </w:t>
      </w:r>
      <w:r w:rsidRPr="006E2708">
        <w:rPr>
          <w:rFonts w:ascii="Script MT Bold" w:hAnsi="Script MT Bold"/>
        </w:rPr>
        <w:t xml:space="preserve"> </w:t>
      </w:r>
      <w:r w:rsidRPr="00CD1855">
        <w:rPr>
          <w:rFonts w:ascii="Script MT Bold" w:hAnsi="Script MT Bold"/>
        </w:rPr>
        <w:t>P</w:t>
      </w:r>
      <w:r>
        <w:rPr>
          <w:rStyle w:val="subscript"/>
        </w:rPr>
        <w:t>pulse</w:t>
      </w:r>
      <w:r>
        <w:t xml:space="preserve">(ω)  </w:t>
      </w:r>
      <w:r w:rsidR="002025FC">
        <w:fldChar w:fldCharType="begin"/>
      </w:r>
      <w:r w:rsidR="002025FC">
        <w:instrText>EQ \i \su(</w:instrText>
      </w:r>
      <w:r w:rsidR="002025FC">
        <w:rPr>
          <w:sz w:val="18"/>
          <w:szCs w:val="18"/>
        </w:rPr>
        <w:instrText>m</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rsidR="002025FC">
        <w:t xml:space="preserve">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 xml:space="preserve">  &lt;a</w:t>
      </w:r>
      <w:r w:rsidRPr="008219CC">
        <w:rPr>
          <w:rStyle w:val="subscript"/>
        </w:rPr>
        <w:t>m</w:t>
      </w:r>
      <w:r>
        <w:t>a</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(34.10)</w:t>
      </w:r>
    </w:p>
    <w:p w14:paraId="16142FD7" w14:textId="77777777" w:rsidR="00E32300" w:rsidRDefault="00E32300" w:rsidP="00E32300"/>
    <w:p w14:paraId="1F7C00C2" w14:textId="77777777" w:rsidR="00E32300" w:rsidRPr="00225C59" w:rsidRDefault="00E32300" w:rsidP="00E32300">
      <w:r>
        <w:t xml:space="preserve">This result describes the spectral energy density of a statistical pulse train in terms of the spectral energy density of the pulse we select to build the train, and in terms of the statistically averaged coefficients. The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sidRPr="00CD1855">
        <w:rPr>
          <w:rFonts w:ascii="Script MT Bold" w:hAnsi="Script MT Bold"/>
        </w:rPr>
        <w:t>P</w:t>
      </w:r>
      <w:r>
        <w:rPr>
          <w:rStyle w:val="subscript"/>
        </w:rPr>
        <w:t>pulse</w:t>
      </w:r>
      <w:r>
        <w:t xml:space="preserve">(ω) is the total energy in one of the pulses from which the pulse train is constructed, while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&lt; </w:t>
      </w:r>
      <w:r w:rsidRPr="00CD1855">
        <w:rPr>
          <w:rFonts w:ascii="Script MT Bold" w:hAnsi="Script MT Bold"/>
        </w:rPr>
        <w:t>P</w:t>
      </w:r>
      <w:r>
        <w:t xml:space="preserve">(ω)&gt; is the total energy in the average pulse train of a statistical ensemble of pulse trains. If N = ∞, then this integral is infinite as well. </w:t>
      </w:r>
    </w:p>
    <w:p w14:paraId="7335C80C" w14:textId="77777777" w:rsidR="00E32300" w:rsidRDefault="00E32300" w:rsidP="00E32300"/>
    <w:p w14:paraId="71486FB0" w14:textId="77777777" w:rsidR="00E32300" w:rsidRDefault="00E32300" w:rsidP="00E32300">
      <w:r>
        <w:t xml:space="preserve">If we now make some statistical assumptions about the coefficients, we will arrive at the spectrum of a statistical pulse train. This is exactly what we want to know. </w:t>
      </w:r>
    </w:p>
    <w:p w14:paraId="02F1B28B" w14:textId="77777777" w:rsidR="00E32300" w:rsidRDefault="00E32300" w:rsidP="00E32300"/>
    <w:p w14:paraId="0D5B3EDD" w14:textId="77777777" w:rsidR="00E32300" w:rsidRDefault="00E32300" w:rsidP="00E32300">
      <w:r>
        <w:t xml:space="preserve">We already see from (34.9) a principle fact. The spectral density of the pulse acts as an "envelope" function, regardless of what happens with the double summation business. More on this below. </w:t>
      </w:r>
    </w:p>
    <w:p w14:paraId="008758E4" w14:textId="77777777" w:rsidR="00E32300" w:rsidRPr="002025FC" w:rsidRDefault="002025FC" w:rsidP="00E32300">
      <w:pPr>
        <w:rPr>
          <w:color w:val="FF0000"/>
        </w:rPr>
      </w:pPr>
      <w:r w:rsidRPr="002025FC">
        <w:rPr>
          <w:color w:val="FF0000"/>
        </w:rPr>
        <w:t>ok to here</w:t>
      </w:r>
    </w:p>
    <w:p w14:paraId="6369DA93" w14:textId="77777777" w:rsidR="00E32300" w:rsidRDefault="00E32300" w:rsidP="00E32300">
      <w:pPr>
        <w:pStyle w:val="Heading3"/>
        <w:sectPr w:rsidR="00E32300">
          <w:pgSz w:w="12240" w:h="15840"/>
          <w:pgMar w:top="1440" w:right="1440" w:bottom="1440" w:left="1440" w:header="720" w:footer="720" w:gutter="0"/>
          <w:cols w:space="720"/>
        </w:sectPr>
      </w:pPr>
    </w:p>
    <w:p w14:paraId="6EF318A3" w14:textId="77777777" w:rsidR="00E32300" w:rsidRDefault="00E32300" w:rsidP="00E32300">
      <w:pPr>
        <w:pStyle w:val="Heading3"/>
      </w:pPr>
      <w:bookmarkStart w:id="5" w:name="_Toc351401788"/>
      <w:r>
        <w:t>35. Dealing with the statistical coefficient averages</w:t>
      </w:r>
      <w:bookmarkEnd w:id="5"/>
    </w:p>
    <w:p w14:paraId="7F050558" w14:textId="77777777" w:rsidR="00E32300" w:rsidRDefault="00E32300" w:rsidP="00E32300"/>
    <w:p w14:paraId="7EAB02F7" w14:textId="77777777" w:rsidR="00E32300" w:rsidRDefault="00E32300" w:rsidP="00E32300">
      <w:pPr>
        <w:rPr>
          <w:sz w:val="24"/>
          <w:szCs w:val="24"/>
        </w:rPr>
      </w:pPr>
      <w:r>
        <w:t xml:space="preserve">By our definition (34.4) above, we have this average over our statistical ensemble of pulse </w:t>
      </w:r>
      <w:r>
        <w:rPr>
          <w:i/>
        </w:rPr>
        <w:t>trains</w:t>
      </w:r>
      <w:r>
        <w:t xml:space="preserve">: </w:t>
      </w:r>
    </w:p>
    <w:p w14:paraId="019DC3A2" w14:textId="77777777" w:rsidR="00E32300" w:rsidRDefault="00E32300" w:rsidP="00E32300"/>
    <w:p w14:paraId="1C66C1BF" w14:textId="77777777" w:rsidR="00E32300" w:rsidRPr="00B86351" w:rsidRDefault="00E32300" w:rsidP="00E32300">
      <w:pPr>
        <w:rPr>
          <w:rStyle w:val="subscript"/>
          <w:rFonts w:ascii="Times New Roman" w:hAnsi="Times New Roman"/>
          <w:b w:val="0"/>
          <w:sz w:val="22"/>
          <w:vertAlign w:val="baseline"/>
        </w:rPr>
      </w:pPr>
      <w:r>
        <w:tab/>
        <w:t>&lt;a</w:t>
      </w:r>
      <w:r w:rsidRPr="008219CC">
        <w:rPr>
          <w:rStyle w:val="subscript"/>
        </w:rPr>
        <w:t>m</w:t>
      </w:r>
      <w:r>
        <w:t>a</w:t>
      </w:r>
      <w:r w:rsidRPr="008219CC">
        <w:rPr>
          <w:rStyle w:val="subscript"/>
        </w:rPr>
        <w:t>n</w:t>
      </w:r>
      <w:r>
        <w:t xml:space="preserve">&gt;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a</w:t>
      </w:r>
      <w:r w:rsidRPr="00915D82">
        <w:rPr>
          <w:rStyle w:val="superscript"/>
        </w:rPr>
        <w:t>i</w:t>
      </w:r>
      <w:r w:rsidRPr="008219CC">
        <w:rPr>
          <w:rStyle w:val="subscript"/>
        </w:rPr>
        <w:t>m</w:t>
      </w:r>
      <w:r>
        <w:t>a</w:t>
      </w:r>
      <w:r w:rsidRPr="00915D82">
        <w:rPr>
          <w:rStyle w:val="superscript"/>
        </w:rPr>
        <w:t>i</w:t>
      </w:r>
      <w:r w:rsidRPr="008219CC">
        <w:rPr>
          <w:rStyle w:val="subscript"/>
        </w:rPr>
        <w:t>n</w:t>
      </w:r>
      <w:r w:rsidRPr="008219CC">
        <w:rPr>
          <w:rStyle w:val="subscript"/>
        </w:rPr>
        <w:tab/>
      </w:r>
      <w:r>
        <w:t xml:space="preserve">. </w:t>
      </w:r>
      <w:r w:rsidRPr="008219CC">
        <w:rPr>
          <w:rStyle w:val="subscript"/>
        </w:rPr>
        <w:tab/>
      </w:r>
      <w:r w:rsidRPr="008219CC">
        <w:rPr>
          <w:rStyle w:val="subscript"/>
        </w:rPr>
        <w:tab/>
      </w:r>
      <w:r w:rsidRPr="008219CC">
        <w:rPr>
          <w:rStyle w:val="subscript"/>
        </w:rPr>
        <w:tab/>
      </w:r>
      <w:r w:rsidRPr="008219CC">
        <w:rPr>
          <w:rStyle w:val="subscript"/>
        </w:rPr>
        <w:tab/>
      </w:r>
      <w:r>
        <w:tab/>
      </w:r>
      <w:r>
        <w:tab/>
      </w:r>
      <w:r>
        <w:tab/>
      </w:r>
      <w:r>
        <w:tab/>
        <w:t>(35.1)</w:t>
      </w:r>
    </w:p>
    <w:p w14:paraId="2D237017" w14:textId="77777777" w:rsidR="00E32300" w:rsidRDefault="00E32300" w:rsidP="00E32300">
      <w:r>
        <w:t xml:space="preserve">A very simple case to consider is this: </w:t>
      </w:r>
    </w:p>
    <w:p w14:paraId="438FEE12" w14:textId="77777777" w:rsidR="00E32300" w:rsidRDefault="00E32300" w:rsidP="00E32300"/>
    <w:p w14:paraId="03AD0438" w14:textId="77777777" w:rsidR="00E32300" w:rsidRDefault="00E32300" w:rsidP="00E32300">
      <w:r>
        <w:tab/>
        <w:t>a</w:t>
      </w:r>
      <w:r w:rsidRPr="008219CC">
        <w:rPr>
          <w:rStyle w:val="subscript"/>
        </w:rPr>
        <w:t>m</w:t>
      </w:r>
      <w:r>
        <w:t xml:space="preserve"> = A</w:t>
      </w:r>
      <w:r>
        <w:tab/>
        <w:t>probability p</w:t>
      </w:r>
    </w:p>
    <w:p w14:paraId="1F8781B5" w14:textId="77777777" w:rsidR="00E32300" w:rsidRDefault="00E32300" w:rsidP="00E32300">
      <w:r>
        <w:tab/>
        <w:t>a</w:t>
      </w:r>
      <w:r w:rsidRPr="008219CC">
        <w:rPr>
          <w:rStyle w:val="subscript"/>
        </w:rPr>
        <w:t>m</w:t>
      </w:r>
      <w:r>
        <w:t xml:space="preserve"> = B</w:t>
      </w:r>
      <w:r>
        <w:tab/>
        <w:t>probability 1-p</w:t>
      </w:r>
      <w:r>
        <w:tab/>
      </w:r>
      <w:r>
        <w:tab/>
      </w:r>
      <w:r>
        <w:tab/>
      </w:r>
      <w:r>
        <w:tab/>
      </w:r>
      <w:r>
        <w:tab/>
      </w:r>
      <w:r>
        <w:tab/>
      </w:r>
      <w:r>
        <w:tab/>
      </w:r>
      <w:r>
        <w:tab/>
      </w:r>
      <w:r>
        <w:tab/>
        <w:t>(35.2)</w:t>
      </w:r>
    </w:p>
    <w:p w14:paraId="2C87BA6C" w14:textId="77777777" w:rsidR="00E32300" w:rsidRDefault="00E32300" w:rsidP="00E32300"/>
    <w:p w14:paraId="6E078784" w14:textId="77777777" w:rsidR="00E32300" w:rsidRDefault="00E32300" w:rsidP="00E32300">
      <w:r>
        <w:t xml:space="preserve">Remember that index m labels a particular pulse in the pulse train. We can now state the averaged coefficients as follows, first for two different pulses, then for the same pulse: </w:t>
      </w:r>
    </w:p>
    <w:p w14:paraId="31E6BB54" w14:textId="77777777" w:rsidR="00E32300" w:rsidRDefault="00E32300" w:rsidP="00E32300"/>
    <w:p w14:paraId="7BAD6066" w14:textId="77777777" w:rsidR="00E32300" w:rsidRDefault="00E32300" w:rsidP="00E32300">
      <w:r>
        <w:tab/>
        <w:t>n ≠ m</w:t>
      </w:r>
      <w:r>
        <w:tab/>
        <w:t>&lt;a</w:t>
      </w:r>
      <w:r w:rsidRPr="008219CC">
        <w:rPr>
          <w:rStyle w:val="subscript"/>
        </w:rPr>
        <w:t>m</w:t>
      </w:r>
      <w:r>
        <w:t>a</w:t>
      </w:r>
      <w:r w:rsidRPr="008219CC">
        <w:rPr>
          <w:rStyle w:val="subscript"/>
        </w:rPr>
        <w:t>n</w:t>
      </w:r>
      <w:r>
        <w:t>&gt; = [pp] AA + [p(1-p)] AB + [(1-p)p]BA + [(1-p)(1-p)]BB  ≡ α</w:t>
      </w:r>
    </w:p>
    <w:p w14:paraId="455835EB" w14:textId="77777777" w:rsidR="00E32300" w:rsidRDefault="00E32300" w:rsidP="00E32300"/>
    <w:p w14:paraId="641964CA" w14:textId="77777777" w:rsidR="00E32300" w:rsidRDefault="00E32300" w:rsidP="00E32300">
      <w:r>
        <w:tab/>
        <w:t>n = m</w:t>
      </w:r>
      <w:r>
        <w:tab/>
        <w:t>&lt;a</w:t>
      </w:r>
      <w:r w:rsidRPr="008219CC">
        <w:rPr>
          <w:rStyle w:val="subscript"/>
        </w:rPr>
        <w:t>m</w:t>
      </w:r>
      <w:r w:rsidRPr="00915D82">
        <w:rPr>
          <w:rStyle w:val="superscript"/>
        </w:rPr>
        <w:t>2</w:t>
      </w:r>
      <w:r>
        <w:t>&gt; = [p]AA + [(1-p)] BB  ≡ β</w:t>
      </w:r>
      <w:r>
        <w:tab/>
      </w:r>
      <w:r>
        <w:tab/>
      </w:r>
      <w:r>
        <w:tab/>
      </w:r>
      <w:r>
        <w:tab/>
      </w:r>
      <w:r>
        <w:tab/>
      </w:r>
      <w:r>
        <w:tab/>
        <w:t>(35.3)</w:t>
      </w:r>
    </w:p>
    <w:p w14:paraId="3D3C9337" w14:textId="77777777" w:rsidR="00E32300" w:rsidRDefault="00E32300" w:rsidP="00E32300"/>
    <w:p w14:paraId="57E88C28" w14:textId="77777777" w:rsidR="00E32300" w:rsidRDefault="00E32300" w:rsidP="00E32300">
      <w:r>
        <w:t xml:space="preserve">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 distinct from the first line.  In the double summation in (34.9), there are both "diagonal" terms where m = n, and off diagonal terms where m≠n. These groupings must be treated separately according to the above. We have defined new symbols α and β to emphasize that, for the situations shown, there is no longer any dependence on the n and m indices for these quantities. </w:t>
      </w:r>
    </w:p>
    <w:p w14:paraId="0F55B8F2" w14:textId="77777777" w:rsidR="00E32300" w:rsidRDefault="00E32300" w:rsidP="00E32300"/>
    <w:p w14:paraId="66A4CA4B" w14:textId="77777777" w:rsidR="00CA41CE" w:rsidRDefault="00CA41CE" w:rsidP="00CA41CE">
      <w:r>
        <w:rPr>
          <w:u w:val="single"/>
        </w:rPr>
        <w:t>Finite Pulse train with Random Coefficients</w:t>
      </w:r>
    </w:p>
    <w:p w14:paraId="5AF189CB" w14:textId="77777777" w:rsidR="00CA41CE" w:rsidRDefault="00CA41CE" w:rsidP="00CA41CE"/>
    <w:p w14:paraId="7F4015D2" w14:textId="77777777" w:rsidR="00E32300" w:rsidRDefault="00CA41CE" w:rsidP="00E32300">
      <w:r>
        <w:t xml:space="preserve">We repeat the previous section for a finite random pulse train. </w:t>
      </w:r>
      <w:r w:rsidR="00E32300">
        <w:t>Using the above forms for the coefficient averages, (34.</w:t>
      </w:r>
      <w:r>
        <w:t>13</w:t>
      </w:r>
      <w:r w:rsidR="00E32300">
        <w:t xml:space="preserve">) becomes </w:t>
      </w:r>
    </w:p>
    <w:p w14:paraId="58921AC4" w14:textId="77777777" w:rsidR="00E32300" w:rsidRDefault="00E32300" w:rsidP="00E32300"/>
    <w:p w14:paraId="7819A63E" w14:textId="77777777" w:rsidR="00E32300" w:rsidRDefault="00E32300" w:rsidP="00E32300">
      <w:r>
        <w:tab/>
        <w:t xml:space="preserve"> </w:t>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rPr>
          <w:rStyle w:val="superscript"/>
        </w:rPr>
        <w:t xml:space="preserve">  </w:t>
      </w:r>
      <w:r>
        <w:t xml:space="preserve">{ </w:t>
      </w:r>
      <w:r w:rsidRPr="00915D82">
        <w:rPr>
          <w:rStyle w:val="superscript"/>
        </w:rPr>
        <w:t xml:space="preserve"> </w:t>
      </w:r>
      <w:r>
        <w:t>α</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rsidR="003C0901">
        <w:t xml:space="preserve"> </w:t>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Pr="00915D82">
        <w:rPr>
          <w:rStyle w:val="superscript"/>
        </w:rPr>
        <w:tab/>
      </w:r>
      <w:r>
        <w:rPr>
          <w:rStyle w:val="superscript"/>
        </w:rPr>
        <w:tab/>
      </w:r>
      <w:r>
        <w:t>(35.</w:t>
      </w:r>
      <w:r w:rsidR="00CA41CE">
        <w:t>9</w:t>
      </w:r>
      <w:r>
        <w:t>)</w:t>
      </w:r>
    </w:p>
    <w:p w14:paraId="0B0B9EF3" w14:textId="77777777" w:rsidR="00E32300" w:rsidRDefault="00E32300" w:rsidP="00E32300"/>
    <w:p w14:paraId="57DD7EA8" w14:textId="77777777" w:rsidR="00E32300" w:rsidRDefault="00E32300" w:rsidP="00E32300">
      <w:r>
        <w:t>To evaluate the first double sum, we write it as</w:t>
      </w:r>
    </w:p>
    <w:p w14:paraId="6750DD94" w14:textId="77777777" w:rsidR="00E32300" w:rsidRDefault="00E32300" w:rsidP="00E32300"/>
    <w:p w14:paraId="24515BD9" w14:textId="77777777" w:rsidR="00E32300" w:rsidRDefault="00E32300" w:rsidP="00E32300">
      <w:r>
        <w:tab/>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 xml:space="preserve"> { </w:t>
      </w:r>
      <w:r w:rsidR="002025FC">
        <w:fldChar w:fldCharType="begin"/>
      </w:r>
      <w:r w:rsidR="002025FC">
        <w:instrText>EQ \i \su(</w:instrText>
      </w:r>
      <w:r w:rsidR="002025FC">
        <w:rPr>
          <w:sz w:val="18"/>
          <w:szCs w:val="18"/>
        </w:rPr>
        <w:instrText>m</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603D4894" w14:textId="77777777" w:rsidR="00E32300" w:rsidRDefault="00E32300" w:rsidP="00E32300">
      <w:r>
        <w:tab/>
      </w:r>
      <w:r>
        <w:tab/>
        <w:t xml:space="preserve">=  (  </w:t>
      </w:r>
      <w:r w:rsidR="002025FC">
        <w:fldChar w:fldCharType="begin"/>
      </w:r>
      <w:r w:rsidR="002025FC">
        <w:instrText>EQ \i \su(</w:instrText>
      </w:r>
      <w:r w:rsidR="002025FC">
        <w:rPr>
          <w:sz w:val="18"/>
          <w:szCs w:val="18"/>
        </w:rPr>
        <w:instrText>n</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sidR="002025FC">
        <w:fldChar w:fldCharType="begin"/>
      </w:r>
      <w:r w:rsidR="002025FC">
        <w:instrText>EQ \i \su(</w:instrText>
      </w:r>
      <w:r w:rsidR="002025FC">
        <w:rPr>
          <w:sz w:val="18"/>
          <w:szCs w:val="18"/>
        </w:rPr>
        <w:instrText>m</w:instrText>
      </w:r>
      <w:r w:rsidR="002025FC" w:rsidRPr="00274E25">
        <w:rPr>
          <w:sz w:val="18"/>
          <w:szCs w:val="18"/>
        </w:rPr>
        <w:instrText xml:space="preserve"> = -</w:instrText>
      </w:r>
      <w:r w:rsidR="002025FC">
        <w:rPr>
          <w:sz w:val="18"/>
          <w:szCs w:val="18"/>
        </w:rPr>
        <w:instrText>N</w:instrText>
      </w:r>
      <w:r w:rsidR="002025FC" w:rsidRPr="00274E25">
        <w:rPr>
          <w:sz w:val="18"/>
          <w:szCs w:val="18"/>
        </w:rPr>
        <w:instrText>,</w:instrText>
      </w:r>
      <w:r w:rsidR="002025FC">
        <w:rPr>
          <w:sz w:val="18"/>
          <w:szCs w:val="18"/>
        </w:rPr>
        <w:instrText>N</w:instrText>
      </w:r>
      <w:r w:rsidR="002025FC">
        <w:instrText xml:space="preserve">, ) </w:instrText>
      </w:r>
      <w:r w:rsidR="002025FC">
        <w:fldChar w:fldCharType="separate"/>
      </w:r>
      <w:r w:rsidR="002025FC">
        <w:rPr>
          <w:b/>
          <w:noProof/>
        </w:rPr>
        <w:t>!Syntax Error, I</w:t>
      </w:r>
      <w:r w:rsidR="002025FC">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rsidR="003C0901">
        <w:fldChar w:fldCharType="begin"/>
      </w:r>
      <w:r w:rsidR="003C0901">
        <w:instrText>EQ \i \su(</w:instrText>
      </w:r>
      <w:r w:rsidR="003C0901">
        <w:rPr>
          <w:sz w:val="18"/>
          <w:szCs w:val="18"/>
        </w:rPr>
        <w:instrText>n</w:instrText>
      </w:r>
      <w:r w:rsidR="003C0901" w:rsidRPr="00274E25">
        <w:rPr>
          <w:sz w:val="18"/>
          <w:szCs w:val="18"/>
        </w:rPr>
        <w:instrText xml:space="preserve"> = -</w:instrText>
      </w:r>
      <w:r w:rsidR="003C0901">
        <w:rPr>
          <w:sz w:val="18"/>
          <w:szCs w:val="18"/>
        </w:rPr>
        <w:instrText>N</w:instrText>
      </w:r>
      <w:r w:rsidR="003C0901" w:rsidRPr="00274E25">
        <w:rPr>
          <w:sz w:val="18"/>
          <w:szCs w:val="18"/>
        </w:rPr>
        <w:instrText>,</w:instrText>
      </w:r>
      <w:r w:rsidR="003C0901">
        <w:rPr>
          <w:sz w:val="18"/>
          <w:szCs w:val="18"/>
        </w:rPr>
        <w:instrText>N</w:instrText>
      </w:r>
      <w:r w:rsidR="003C0901">
        <w:instrText xml:space="preserve">, ) </w:instrText>
      </w:r>
      <w:r w:rsidR="003C0901">
        <w:fldChar w:fldCharType="separate"/>
      </w:r>
      <w:r w:rsidR="003C0901">
        <w:rPr>
          <w:b/>
          <w:noProof/>
        </w:rPr>
        <w:t>!Syntax Error, I</w:t>
      </w:r>
      <w:r w:rsidR="003C0901">
        <w:fldChar w:fldCharType="end"/>
      </w:r>
      <w:r>
        <w:t>1      = |</w:t>
      </w:r>
      <w:r w:rsidR="006D4612">
        <w:fldChar w:fldCharType="begin"/>
      </w:r>
      <w:r w:rsidR="006D4612">
        <w:instrText>EQ \i \su(</w:instrText>
      </w:r>
      <w:r w:rsidR="006D4612">
        <w:rPr>
          <w:sz w:val="18"/>
          <w:szCs w:val="18"/>
        </w:rPr>
        <w:instrText>n</w:instrText>
      </w:r>
      <w:r w:rsidR="006D4612" w:rsidRPr="00274E25">
        <w:rPr>
          <w:sz w:val="18"/>
          <w:szCs w:val="18"/>
        </w:rPr>
        <w:instrText xml:space="preserve"> = -</w:instrText>
      </w:r>
      <w:r w:rsidR="006D4612">
        <w:rPr>
          <w:sz w:val="18"/>
          <w:szCs w:val="18"/>
        </w:rPr>
        <w:instrText>N</w:instrText>
      </w:r>
      <w:r w:rsidR="006D4612" w:rsidRPr="00274E25">
        <w:rPr>
          <w:sz w:val="18"/>
          <w:szCs w:val="18"/>
        </w:rPr>
        <w:instrText>,</w:instrText>
      </w:r>
      <w:r w:rsidR="006D4612">
        <w:rPr>
          <w:sz w:val="18"/>
          <w:szCs w:val="18"/>
        </w:rPr>
        <w:instrText>N</w:instrText>
      </w:r>
      <w:r w:rsidR="006D4612">
        <w:instrText xml:space="preserve">, ) </w:instrText>
      </w:r>
      <w:r w:rsidR="006D4612">
        <w:fldChar w:fldCharType="separate"/>
      </w:r>
      <w:r w:rsidR="006D4612">
        <w:rPr>
          <w:b/>
          <w:noProof/>
        </w:rPr>
        <w:t>!Syntax Error, I</w:t>
      </w:r>
      <w:r w:rsidR="006D4612">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w:t>
      </w:r>
      <w:r w:rsidR="00CA41CE">
        <w:t>(2N+1)</w:t>
      </w:r>
    </w:p>
    <w:p w14:paraId="2A16512D" w14:textId="77777777" w:rsidR="00E32300" w:rsidRDefault="00E32300" w:rsidP="00E32300"/>
    <w:p w14:paraId="3534E50B" w14:textId="77777777" w:rsidR="00E32300" w:rsidRDefault="00CA41CE" w:rsidP="00E32300">
      <w:r>
        <w:t>From Appendix A we have</w:t>
      </w:r>
    </w:p>
    <w:p w14:paraId="4943AB97" w14:textId="77777777" w:rsidR="006D4612" w:rsidRDefault="006D4612" w:rsidP="00E32300"/>
    <w:p w14:paraId="441A9C78" w14:textId="77777777" w:rsidR="006D4612" w:rsidRPr="006D4612" w:rsidRDefault="006D4612" w:rsidP="00E32300">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2πδ</w:t>
      </w:r>
      <w:r>
        <w:rPr>
          <w:rStyle w:val="subscript"/>
        </w:rPr>
        <w:t>5</w:t>
      </w:r>
      <w:r>
        <w:t>(k,N)</w:t>
      </w:r>
    </w:p>
    <w:p w14:paraId="4BF16E8D" w14:textId="77777777" w:rsidR="00E32300" w:rsidRDefault="00E32300" w:rsidP="00E32300">
      <w:r>
        <w:tab/>
      </w:r>
    </w:p>
    <w:p w14:paraId="082AF197" w14:textId="77777777" w:rsidR="00E32300" w:rsidRDefault="00E32300" w:rsidP="00E32300">
      <w:r>
        <w:t>so the first double sum in (35.</w:t>
      </w:r>
      <w:r w:rsidR="00CA41CE">
        <w:t>9</w:t>
      </w:r>
      <w:r>
        <w:t>) becomes</w:t>
      </w:r>
    </w:p>
    <w:p w14:paraId="7282E394" w14:textId="77777777" w:rsidR="00E32300" w:rsidRDefault="00E32300" w:rsidP="00E32300"/>
    <w:p w14:paraId="226187AC" w14:textId="77777777" w:rsidR="00E32300" w:rsidRPr="006D4612" w:rsidRDefault="00E32300" w:rsidP="00E32300">
      <w:pPr>
        <w:rPr>
          <w:rFonts w:ascii="Courier New" w:hAnsi="Courier New"/>
          <w:b/>
          <w:sz w:val="24"/>
          <w:vertAlign w:val="superscript"/>
        </w:rPr>
      </w:pPr>
      <w:r>
        <w:tab/>
      </w:r>
      <w:r w:rsidR="006D4612">
        <w:fldChar w:fldCharType="begin"/>
      </w:r>
      <w:r w:rsidR="006D4612">
        <w:instrText>EQ \i \su(</w:instrText>
      </w:r>
      <w:r w:rsidR="006D4612">
        <w:rPr>
          <w:sz w:val="18"/>
          <w:szCs w:val="18"/>
        </w:rPr>
        <w:instrText>n</w:instrText>
      </w:r>
      <w:r w:rsidR="006D4612" w:rsidRPr="00274E25">
        <w:rPr>
          <w:sz w:val="18"/>
          <w:szCs w:val="18"/>
        </w:rPr>
        <w:instrText xml:space="preserve"> = -</w:instrText>
      </w:r>
      <w:r w:rsidR="006D4612">
        <w:rPr>
          <w:sz w:val="18"/>
          <w:szCs w:val="18"/>
        </w:rPr>
        <w:instrText>N</w:instrText>
      </w:r>
      <w:r w:rsidR="006D4612" w:rsidRPr="00274E25">
        <w:rPr>
          <w:sz w:val="18"/>
          <w:szCs w:val="18"/>
        </w:rPr>
        <w:instrText>,</w:instrText>
      </w:r>
      <w:r w:rsidR="006D4612">
        <w:rPr>
          <w:sz w:val="18"/>
          <w:szCs w:val="18"/>
        </w:rPr>
        <w:instrText>N</w:instrText>
      </w:r>
      <w:r w:rsidR="006D4612">
        <w:instrText xml:space="preserve">, ) </w:instrText>
      </w:r>
      <w:r w:rsidR="006D4612">
        <w:fldChar w:fldCharType="separate"/>
      </w:r>
      <w:r w:rsidR="006D4612">
        <w:rPr>
          <w:b/>
          <w:noProof/>
        </w:rPr>
        <w:t>!Syntax Error, I</w:t>
      </w:r>
      <w:r w:rsidR="006D4612">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rsidR="006D4612">
        <w:t xml:space="preserve">  </w:t>
      </w:r>
      <w:r>
        <w:t xml:space="preserve"> </w:t>
      </w:r>
      <w:r w:rsidR="006D4612">
        <w:t xml:space="preserve"> [2πδ</w:t>
      </w:r>
      <w:r w:rsidR="006D4612">
        <w:rPr>
          <w:rStyle w:val="subscript"/>
        </w:rPr>
        <w:t>5</w:t>
      </w:r>
      <w:r w:rsidR="006D4612">
        <w:t>(ωT</w:t>
      </w:r>
      <w:r w:rsidR="006D4612">
        <w:rPr>
          <w:rStyle w:val="subscript"/>
        </w:rPr>
        <w:t>1</w:t>
      </w:r>
      <w:r w:rsidR="006D4612">
        <w:t>,N)]</w:t>
      </w:r>
      <w:r w:rsidR="006D4612">
        <w:rPr>
          <w:rStyle w:val="superscript"/>
        </w:rPr>
        <w:t>2</w:t>
      </w:r>
      <w:r w:rsidR="00031898">
        <w:t xml:space="preserve">  - (2N+1)</w:t>
      </w:r>
      <w:r w:rsidR="006D4612">
        <w:rPr>
          <w:rStyle w:val="superscript"/>
        </w:rPr>
        <w:tab/>
      </w:r>
      <w:r w:rsidR="003C0901">
        <w:t>.</w:t>
      </w:r>
      <w:r w:rsidR="006D4612">
        <w:rPr>
          <w:rStyle w:val="superscript"/>
        </w:rPr>
        <w:tab/>
      </w:r>
      <w:r w:rsidR="006D4612">
        <w:rPr>
          <w:rStyle w:val="superscript"/>
        </w:rPr>
        <w:tab/>
      </w:r>
      <w:r w:rsidR="006D4612">
        <w:rPr>
          <w:rStyle w:val="superscript"/>
        </w:rPr>
        <w:tab/>
      </w:r>
      <w:r w:rsidR="006D4612">
        <w:rPr>
          <w:rStyle w:val="superscript"/>
        </w:rPr>
        <w:tab/>
      </w:r>
      <w:r>
        <w:t>(35.</w:t>
      </w:r>
      <w:r w:rsidR="00CA41CE">
        <w:t>10</w:t>
      </w:r>
      <w:r>
        <w:t>)</w:t>
      </w:r>
    </w:p>
    <w:p w14:paraId="129EA256" w14:textId="77777777" w:rsidR="00E32300" w:rsidRDefault="00E32300" w:rsidP="00E32300"/>
    <w:p w14:paraId="6AC67057" w14:textId="77777777" w:rsidR="00E32300" w:rsidRDefault="00E32300" w:rsidP="00E32300">
      <w:r>
        <w:t>The second double sum in (35.</w:t>
      </w:r>
      <w:r w:rsidR="00CA41CE">
        <w:t>9</w:t>
      </w:r>
      <w:r>
        <w:t>) is just</w:t>
      </w:r>
    </w:p>
    <w:p w14:paraId="59D0B529" w14:textId="77777777" w:rsidR="00E32300" w:rsidRDefault="00E32300" w:rsidP="00E32300"/>
    <w:p w14:paraId="36C2D3F7" w14:textId="77777777" w:rsidR="00E32300" w:rsidRPr="005973FC" w:rsidRDefault="00E32300" w:rsidP="00E32300">
      <w:r>
        <w:tab/>
      </w:r>
      <w:r w:rsidR="00031898">
        <w:fldChar w:fldCharType="begin"/>
      </w:r>
      <w:r w:rsidR="00031898">
        <w:instrText>EQ \i \su(</w:instrText>
      </w:r>
      <w:r w:rsidR="00031898">
        <w:rPr>
          <w:sz w:val="18"/>
          <w:szCs w:val="18"/>
        </w:rPr>
        <w:instrText>n</w:instrText>
      </w:r>
      <w:r w:rsidR="00031898" w:rsidRPr="00274E25">
        <w:rPr>
          <w:sz w:val="18"/>
          <w:szCs w:val="18"/>
        </w:rPr>
        <w:instrText xml:space="preserve"> = -</w:instrText>
      </w:r>
      <w:r w:rsidR="00031898">
        <w:rPr>
          <w:sz w:val="18"/>
          <w:szCs w:val="18"/>
        </w:rPr>
        <w:instrText>N</w:instrText>
      </w:r>
      <w:r w:rsidR="00031898" w:rsidRPr="00274E25">
        <w:rPr>
          <w:sz w:val="18"/>
          <w:szCs w:val="18"/>
        </w:rPr>
        <w:instrText>,</w:instrText>
      </w:r>
      <w:r w:rsidR="00031898">
        <w:rPr>
          <w:sz w:val="18"/>
          <w:szCs w:val="18"/>
        </w:rPr>
        <w:instrText>N</w:instrText>
      </w:r>
      <w:r w:rsidR="00031898">
        <w:instrText xml:space="preserve">, ) </w:instrText>
      </w:r>
      <w:r w:rsidR="00031898">
        <w:fldChar w:fldCharType="separate"/>
      </w:r>
      <w:r w:rsidR="00031898">
        <w:rPr>
          <w:b/>
          <w:noProof/>
        </w:rPr>
        <w:t>!Syntax Error, I</w:t>
      </w:r>
      <w:r w:rsidR="00031898">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rsidR="00031898">
        <w:fldChar w:fldCharType="begin"/>
      </w:r>
      <w:r w:rsidR="00031898">
        <w:instrText>EQ \i \su(</w:instrText>
      </w:r>
      <w:r w:rsidR="00031898">
        <w:rPr>
          <w:sz w:val="18"/>
          <w:szCs w:val="18"/>
        </w:rPr>
        <w:instrText>n</w:instrText>
      </w:r>
      <w:r w:rsidR="00031898" w:rsidRPr="00274E25">
        <w:rPr>
          <w:sz w:val="18"/>
          <w:szCs w:val="18"/>
        </w:rPr>
        <w:instrText xml:space="preserve"> = -</w:instrText>
      </w:r>
      <w:r w:rsidR="00031898">
        <w:rPr>
          <w:sz w:val="18"/>
          <w:szCs w:val="18"/>
        </w:rPr>
        <w:instrText>N</w:instrText>
      </w:r>
      <w:r w:rsidR="00031898" w:rsidRPr="00274E25">
        <w:rPr>
          <w:sz w:val="18"/>
          <w:szCs w:val="18"/>
        </w:rPr>
        <w:instrText>,</w:instrText>
      </w:r>
      <w:r w:rsidR="00031898">
        <w:rPr>
          <w:sz w:val="18"/>
          <w:szCs w:val="18"/>
        </w:rPr>
        <w:instrText>N</w:instrText>
      </w:r>
      <w:r w:rsidR="00031898">
        <w:instrText xml:space="preserve">, ) </w:instrText>
      </w:r>
      <w:r w:rsidR="00031898">
        <w:fldChar w:fldCharType="separate"/>
      </w:r>
      <w:r w:rsidR="00031898">
        <w:rPr>
          <w:b/>
          <w:noProof/>
        </w:rPr>
        <w:t>!Syntax Error, I</w:t>
      </w:r>
      <w:r w:rsidR="00031898">
        <w:fldChar w:fldCharType="end"/>
      </w:r>
      <w:r>
        <w:rPr>
          <w:sz w:val="18"/>
          <w:szCs w:val="18"/>
        </w:rPr>
        <w:t xml:space="preserve"> </w:t>
      </w:r>
      <w:r w:rsidRPr="00351B6A">
        <w:t>[1]</w:t>
      </w:r>
      <w:r>
        <w:t xml:space="preserve">  = </w:t>
      </w:r>
      <w:r w:rsidR="00031898">
        <w:t>(2N+1)</w:t>
      </w:r>
      <w:r w:rsidR="00031898">
        <w:tab/>
      </w:r>
      <w:r>
        <w:tab/>
      </w:r>
      <w:r>
        <w:tab/>
      </w:r>
      <w:r>
        <w:tab/>
      </w:r>
      <w:r>
        <w:tab/>
      </w:r>
      <w:r>
        <w:tab/>
      </w:r>
      <w:r>
        <w:tab/>
      </w:r>
    </w:p>
    <w:p w14:paraId="6B4A7E0C" w14:textId="77777777" w:rsidR="00E32300" w:rsidRDefault="00E32300" w:rsidP="00E32300"/>
    <w:p w14:paraId="23D291F7" w14:textId="77777777" w:rsidR="00E32300" w:rsidRDefault="00E32300" w:rsidP="00E32300">
      <w:r>
        <w:t>and therefore we may write (35.</w:t>
      </w:r>
      <w:r w:rsidR="00CA41CE">
        <w:t>9</w:t>
      </w:r>
      <w:r>
        <w:t>) as</w:t>
      </w:r>
    </w:p>
    <w:p w14:paraId="60367118" w14:textId="77777777" w:rsidR="00031898" w:rsidRDefault="00031898" w:rsidP="00E32300"/>
    <w:p w14:paraId="239D80AF" w14:textId="77777777" w:rsidR="00031898" w:rsidRDefault="00031898" w:rsidP="00E32300">
      <w:r>
        <w:tab/>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t>{ α  [ [2πδ</w:t>
      </w:r>
      <w:r>
        <w:rPr>
          <w:rStyle w:val="subscript"/>
        </w:rPr>
        <w:t>5</w:t>
      </w:r>
      <w:r>
        <w:t>(ωT</w:t>
      </w:r>
      <w:r>
        <w:rPr>
          <w:rStyle w:val="subscript"/>
        </w:rPr>
        <w:t>1</w:t>
      </w:r>
      <w:r>
        <w:t>,N)]</w:t>
      </w:r>
      <w:r>
        <w:rPr>
          <w:rStyle w:val="superscript"/>
        </w:rPr>
        <w:t>2</w:t>
      </w:r>
      <w:r>
        <w:t xml:space="preserve">  - (2N+1) ]  + β (2N+1)  }</w:t>
      </w:r>
    </w:p>
    <w:p w14:paraId="6C5E80AE" w14:textId="77777777" w:rsidR="00644A89" w:rsidRDefault="00644A89" w:rsidP="00E32300"/>
    <w:p w14:paraId="007B7B84" w14:textId="77777777" w:rsidR="00644A89" w:rsidRPr="00031898" w:rsidRDefault="00644A89" w:rsidP="00E32300">
      <w:r>
        <w:tab/>
      </w:r>
      <w:r>
        <w:tab/>
      </w:r>
      <w:r>
        <w:tab/>
        <w:t>= (2N+1)  |X</w:t>
      </w:r>
      <w:r w:rsidRPr="008219CC">
        <w:rPr>
          <w:rStyle w:val="subscript"/>
        </w:rPr>
        <w:t>pulse</w:t>
      </w:r>
      <w:r>
        <w:t>(ω)|</w:t>
      </w:r>
      <w:r w:rsidRPr="00915D82">
        <w:rPr>
          <w:rStyle w:val="superscript"/>
        </w:rPr>
        <w:t>2</w:t>
      </w:r>
      <w:r>
        <w:t>{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- 1] + β (2N+1)  }</w:t>
      </w:r>
    </w:p>
    <w:p w14:paraId="1C3E2470" w14:textId="77777777" w:rsidR="00E32300" w:rsidRDefault="00E32300" w:rsidP="00E32300"/>
    <w:p w14:paraId="170899FC" w14:textId="77777777" w:rsidR="008C38E3" w:rsidRDefault="00644A89" w:rsidP="00E32300">
      <w:r>
        <w:t>so</w:t>
      </w:r>
    </w:p>
    <w:p w14:paraId="4008077D" w14:textId="77777777" w:rsidR="008C38E3" w:rsidRDefault="008C38E3" w:rsidP="008C38E3">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w:t>
      </w:r>
      <w:r>
        <w:rPr>
          <w:rFonts w:ascii="Symbol" w:hAnsi="Symbol"/>
        </w:rPr>
        <w:t></w:t>
      </w:r>
      <w:r>
        <w:t>|X</w:t>
      </w:r>
      <w:r w:rsidRPr="008219CC">
        <w:rPr>
          <w:rStyle w:val="subscript"/>
        </w:rPr>
        <w:t>pulse</w:t>
      </w:r>
      <w:r>
        <w:t>(ω)|</w:t>
      </w:r>
      <w:r w:rsidRPr="00915D82">
        <w:rPr>
          <w:rStyle w:val="superscript"/>
        </w:rPr>
        <w:t>2</w:t>
      </w:r>
      <w:r>
        <w:t xml:space="preserve">  {</w:t>
      </w:r>
      <w:r w:rsidR="00644A89">
        <w:t xml:space="preserve">(β-α) + </w:t>
      </w:r>
      <w:r>
        <w:t xml:space="preserve">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w:t>
      </w:r>
      <w:r>
        <w:tab/>
      </w:r>
      <w:r>
        <w:tab/>
      </w:r>
      <w:r w:rsidR="00644A89">
        <w:tab/>
      </w:r>
      <w:r>
        <w:tab/>
      </w:r>
      <w:r>
        <w:tab/>
        <w:t>(35.</w:t>
      </w:r>
      <w:r w:rsidR="003C0901">
        <w:t>11</w:t>
      </w:r>
      <w:r>
        <w:t>)</w:t>
      </w:r>
    </w:p>
    <w:p w14:paraId="0F142BAE" w14:textId="77777777" w:rsidR="00CA41CE" w:rsidRDefault="00CA41CE" w:rsidP="008C38E3"/>
    <w:p w14:paraId="13DC652A" w14:textId="77777777" w:rsidR="00CA41CE" w:rsidRDefault="00644A89" w:rsidP="008C38E3">
      <w:r>
        <w:t>The factor multiplying α can be replaced using (A.20)</w:t>
      </w:r>
      <w:r w:rsidR="003C0901">
        <w:t xml:space="preserve">, </w:t>
      </w:r>
    </w:p>
    <w:p w14:paraId="0921C385" w14:textId="77777777" w:rsidR="00CA41CE" w:rsidRDefault="00CA41CE" w:rsidP="008C38E3"/>
    <w:p w14:paraId="6F566ED3" w14:textId="77777777" w:rsidR="00CA41CE" w:rsidRPr="003632B0" w:rsidRDefault="00CA41CE" w:rsidP="00CA41CE">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r>
      <w:r>
        <w:tab/>
      </w:r>
      <w:r>
        <w:tab/>
      </w:r>
      <w:r>
        <w:tab/>
      </w:r>
      <w:r>
        <w:tab/>
      </w:r>
      <w:r w:rsidRPr="003C0901">
        <w:rPr>
          <w:i/>
        </w:rPr>
        <w:t>(A.20)</w:t>
      </w:r>
    </w:p>
    <w:p w14:paraId="61E6869E" w14:textId="77777777" w:rsidR="00CA41CE" w:rsidRDefault="00CA41CE" w:rsidP="008C38E3"/>
    <w:p w14:paraId="63C73FE0" w14:textId="77777777" w:rsidR="00CA41CE" w:rsidRDefault="00644A89" w:rsidP="008C38E3">
      <w:r>
        <w:t>to give</w:t>
      </w:r>
    </w:p>
    <w:p w14:paraId="6DEA6477" w14:textId="77777777" w:rsidR="00644A89" w:rsidRDefault="00644A89" w:rsidP="008C38E3">
      <w:r>
        <w:tab/>
      </w:r>
    </w:p>
    <w:p w14:paraId="541D1F3E" w14:textId="77777777" w:rsidR="00644A89" w:rsidRDefault="00644A89" w:rsidP="00644A89">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w:t>
      </w:r>
      <w:r>
        <w:rPr>
          <w:rFonts w:ascii="Symbol" w:hAnsi="Symbol"/>
        </w:rPr>
        <w:t></w:t>
      </w:r>
      <w:r>
        <w:t>|X</w:t>
      </w:r>
      <w:r w:rsidRPr="008219CC">
        <w:rPr>
          <w:rStyle w:val="subscript"/>
        </w:rPr>
        <w:t>pulse</w:t>
      </w:r>
      <w:r>
        <w:t>(ω)|</w:t>
      </w:r>
      <w:r w:rsidRPr="00915D82">
        <w:rPr>
          <w:rStyle w:val="superscript"/>
        </w:rPr>
        <w:t>2</w:t>
      </w:r>
      <w:r>
        <w:t xml:space="preserve">  { (β-α)  +  α </w:t>
      </w:r>
      <w:r w:rsidRPr="00644A89">
        <w:t>2π</w:t>
      </w:r>
      <w:r>
        <w:t xml:space="preserve"> </w:t>
      </w:r>
      <w:r w:rsidRPr="00644A89">
        <w:t>δ</w:t>
      </w:r>
      <w:r>
        <w:rPr>
          <w:rStyle w:val="subscript"/>
        </w:rPr>
        <w:t>6</w:t>
      </w:r>
      <w:r>
        <w:t>(ωT</w:t>
      </w:r>
      <w:r>
        <w:rPr>
          <w:rStyle w:val="subscript"/>
        </w:rPr>
        <w:t>1</w:t>
      </w:r>
      <w:r>
        <w:t>,N) }</w:t>
      </w:r>
      <w:r>
        <w:tab/>
      </w:r>
      <w:r>
        <w:tab/>
      </w:r>
      <w:r>
        <w:tab/>
      </w:r>
      <w:r>
        <w:tab/>
      </w:r>
      <w:r>
        <w:tab/>
        <w:t>(35.</w:t>
      </w:r>
      <w:r w:rsidR="003C0901">
        <w:t>12</w:t>
      </w:r>
      <w:r>
        <w:t>)</w:t>
      </w:r>
    </w:p>
    <w:p w14:paraId="7C446AA8" w14:textId="77777777" w:rsidR="00644A89" w:rsidRDefault="00644A89" w:rsidP="008C38E3">
      <w:r>
        <w:tab/>
      </w:r>
    </w:p>
    <w:p w14:paraId="67BCA6C4" w14:textId="77777777" w:rsidR="00CA41CE" w:rsidRDefault="00644A89" w:rsidP="008C38E3">
      <w:r>
        <w:t>From (33.1) and (33.2) we identify the left side with 2π</w:t>
      </w:r>
      <w:r w:rsidRPr="00644A89">
        <w:rPr>
          <w:rFonts w:ascii="Script MT Bold" w:hAnsi="Script MT Bold"/>
        </w:rPr>
        <w:t xml:space="preserve"> </w:t>
      </w:r>
      <w:r w:rsidRPr="006871BC">
        <w:rPr>
          <w:rFonts w:ascii="Script MT Bold" w:hAnsi="Script MT Bold"/>
        </w:rPr>
        <w:t>P</w:t>
      </w:r>
      <w:r>
        <w:rPr>
          <w:rStyle w:val="subscript"/>
        </w:rPr>
        <w:t>1</w:t>
      </w:r>
      <w:r>
        <w:t>(ω)</w:t>
      </w:r>
      <w:r w:rsidR="003C0901">
        <w:t>. Dividing by 2π then gives</w:t>
      </w:r>
    </w:p>
    <w:p w14:paraId="4B56913B" w14:textId="77777777" w:rsidR="003C0901" w:rsidRDefault="003C0901" w:rsidP="008C38E3"/>
    <w:p w14:paraId="530E7114" w14:textId="77777777" w:rsidR="003C0901" w:rsidRPr="003C0901" w:rsidRDefault="003C0901" w:rsidP="008C38E3">
      <w:r>
        <w:tab/>
        <w:t>&lt;</w:t>
      </w:r>
      <w:r w:rsidRPr="006871BC">
        <w:rPr>
          <w:rFonts w:ascii="Script MT Bold" w:hAnsi="Script MT Bold"/>
        </w:rPr>
        <w:t>P</w:t>
      </w:r>
      <w:r>
        <w:rPr>
          <w:rStyle w:val="subscript"/>
        </w:rPr>
        <w:t>1</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r>
      <w:r>
        <w:tab/>
      </w:r>
      <w:r>
        <w:tab/>
      </w:r>
      <w:r>
        <w:tab/>
      </w:r>
      <w:r>
        <w:tab/>
        <w:t>(35.13)</w:t>
      </w:r>
    </w:p>
    <w:p w14:paraId="6C14F4A3" w14:textId="77777777" w:rsidR="003C0901" w:rsidRDefault="003C0901" w:rsidP="008C38E3"/>
    <w:p w14:paraId="7AFA1263" w14:textId="77777777" w:rsidR="003C0901" w:rsidRDefault="003C0901" w:rsidP="008C38E3">
      <w:r>
        <w:t xml:space="preserve">which is the finite pulse train version of (35.8).  In the limit N → ∞ we know from (A.21) </w:t>
      </w:r>
    </w:p>
    <w:p w14:paraId="66A065DC" w14:textId="77777777" w:rsidR="003C0901" w:rsidRDefault="003C0901" w:rsidP="008C38E3"/>
    <w:p w14:paraId="3270998A" w14:textId="77777777" w:rsidR="003C0901" w:rsidRDefault="003C0901" w:rsidP="003C0901">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C0901">
        <w:rPr>
          <w:i/>
        </w:rPr>
        <w:t>(A.21)</w:t>
      </w:r>
    </w:p>
    <w:p w14:paraId="24BF1D33" w14:textId="77777777" w:rsidR="003C0901" w:rsidRDefault="003C0901" w:rsidP="003C0901"/>
    <w:p w14:paraId="52CFEDBD" w14:textId="77777777" w:rsidR="003C0901" w:rsidRDefault="003C0901" w:rsidP="003C0901">
      <w:r>
        <w:t>so that (35.13) becomes</w:t>
      </w:r>
    </w:p>
    <w:p w14:paraId="0DE05F0E" w14:textId="77777777" w:rsidR="003C0901" w:rsidRPr="003C0901" w:rsidRDefault="003C0901" w:rsidP="003C0901">
      <w:r>
        <w:tab/>
      </w:r>
      <w:r>
        <w:tab/>
        <w:t>&lt;</w:t>
      </w:r>
      <w:r w:rsidRPr="006871BC">
        <w:rPr>
          <w:rFonts w:ascii="Script MT Bold" w:hAnsi="Script MT Bold"/>
        </w:rPr>
        <w:t>P</w:t>
      </w:r>
      <w:r>
        <w:rPr>
          <w:rStyle w:val="subscript"/>
        </w:rPr>
        <w:t>1</w:t>
      </w:r>
      <w:r>
        <w:t xml:space="preserve">(ω)&gt;  = </w:t>
      </w:r>
      <w:r w:rsidRPr="006871BC">
        <w:rPr>
          <w:rFonts w:ascii="Script MT Bold" w:hAnsi="Script MT Bold"/>
        </w:rPr>
        <w:t>P</w:t>
      </w:r>
      <w:r>
        <w:rPr>
          <w:rStyle w:val="subscript"/>
        </w:rPr>
        <w:t>pulse</w:t>
      </w:r>
      <w:r>
        <w:t>(ω) [ (β-α)  +  α</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δ(k-2πm) ]</w:t>
      </w:r>
    </w:p>
    <w:p w14:paraId="73AB4512" w14:textId="77777777" w:rsidR="003C0901" w:rsidRPr="003C0901" w:rsidRDefault="003C0901" w:rsidP="003C0901">
      <w:r>
        <w:t xml:space="preserve">which reproduces (35.8). </w:t>
      </w:r>
    </w:p>
    <w:p w14:paraId="0C85AB18" w14:textId="77777777" w:rsidR="003C0901" w:rsidRDefault="003C0901" w:rsidP="008C38E3"/>
    <w:p w14:paraId="7F016C64" w14:textId="77777777" w:rsidR="00CA41CE" w:rsidRDefault="00CA41CE" w:rsidP="008C38E3"/>
    <w:p w14:paraId="74A82CC4" w14:textId="77777777" w:rsidR="00CA41CE" w:rsidRPr="005973FC" w:rsidRDefault="003C0901" w:rsidP="008C38E3">
      <w:r>
        <w:t>_________________________________________________-</w:t>
      </w:r>
    </w:p>
    <w:p w14:paraId="72CA3F88" w14:textId="77777777" w:rsidR="008C38E3" w:rsidRDefault="008C38E3" w:rsidP="00E32300"/>
    <w:p w14:paraId="53F426A3" w14:textId="77777777" w:rsidR="008C38E3" w:rsidRPr="005973FC" w:rsidRDefault="008C38E3" w:rsidP="008C38E3">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w:t>
      </w:r>
      <w:r>
        <w:rPr>
          <w:rFonts w:ascii="Symbol" w:hAnsi="Symbol"/>
        </w:rPr>
        <w:t></w:t>
      </w:r>
      <w:r>
        <w:t>|X</w:t>
      </w:r>
      <w:r w:rsidRPr="008219CC">
        <w:rPr>
          <w:rStyle w:val="subscript"/>
        </w:rPr>
        <w:t>pulse</w:t>
      </w:r>
      <w:r>
        <w:t>(ω)|</w:t>
      </w:r>
      <w:r w:rsidRPr="00915D82">
        <w:rPr>
          <w:rStyle w:val="superscript"/>
        </w:rPr>
        <w:t>2</w:t>
      </w:r>
      <w:r>
        <w:t xml:space="preserve">  { (1/4)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(1/4)  }</w:t>
      </w:r>
      <w:r>
        <w:tab/>
      </w:r>
      <w:r>
        <w:tab/>
      </w:r>
      <w:r>
        <w:tab/>
      </w:r>
      <w:r>
        <w:tab/>
        <w:t>(35.7)</w:t>
      </w:r>
    </w:p>
    <w:p w14:paraId="587B1A26" w14:textId="77777777" w:rsidR="008C38E3" w:rsidRPr="005973FC" w:rsidRDefault="008C38E3" w:rsidP="00E32300"/>
    <w:p w14:paraId="05A702F8" w14:textId="77777777" w:rsidR="00E32300" w:rsidRDefault="00E32300" w:rsidP="00E32300"/>
    <w:p w14:paraId="73298B6E" w14:textId="77777777" w:rsidR="00E32300" w:rsidRDefault="00031898" w:rsidP="00E32300">
      <w:r>
        <w:t>Now</w:t>
      </w:r>
      <w:r w:rsidR="00E32300">
        <w:t xml:space="preserve"> we divide both sides by 2π. The left side then becomes &lt;</w:t>
      </w:r>
      <w:r w:rsidR="00E32300" w:rsidRPr="006871BC">
        <w:rPr>
          <w:rFonts w:ascii="Script MT Bold" w:hAnsi="Script MT Bold"/>
        </w:rPr>
        <w:t>P</w:t>
      </w:r>
      <w:r w:rsidR="00E32300">
        <w:t>(ω)&gt;/(2N+1) =  &lt;</w:t>
      </w:r>
      <w:r w:rsidR="00E32300" w:rsidRPr="006871BC">
        <w:rPr>
          <w:rFonts w:ascii="Script MT Bold" w:hAnsi="Script MT Bold"/>
        </w:rPr>
        <w:t>P</w:t>
      </w:r>
      <w:r w:rsidR="00E32300">
        <w:rPr>
          <w:rStyle w:val="subscript"/>
        </w:rPr>
        <w:t>1</w:t>
      </w:r>
      <w:r w:rsidR="00E32300">
        <w:t xml:space="preserve">(ω)&gt; as in (33.6). And </w:t>
      </w:r>
      <w:r w:rsidR="00E32300">
        <w:rPr>
          <w:rFonts w:ascii="Symbol" w:hAnsi="Symbol"/>
        </w:rPr>
        <w:t></w:t>
      </w:r>
      <w:r w:rsidR="00E32300">
        <w:t>|X</w:t>
      </w:r>
      <w:r w:rsidR="00E32300" w:rsidRPr="008219CC">
        <w:rPr>
          <w:rStyle w:val="subscript"/>
        </w:rPr>
        <w:t>pulse</w:t>
      </w:r>
      <w:r w:rsidR="00E32300">
        <w:t>(ω)|</w:t>
      </w:r>
      <w:r w:rsidR="00E32300" w:rsidRPr="00915D82">
        <w:rPr>
          <w:rStyle w:val="superscript"/>
        </w:rPr>
        <w:t>2</w:t>
      </w:r>
      <w:r w:rsidR="00E32300">
        <w:t xml:space="preserve">/2π = </w:t>
      </w:r>
      <w:r w:rsidR="00E32300" w:rsidRPr="006871BC">
        <w:rPr>
          <w:rFonts w:ascii="Script MT Bold" w:hAnsi="Script MT Bold"/>
        </w:rPr>
        <w:t>P</w:t>
      </w:r>
      <w:r w:rsidR="00E32300">
        <w:rPr>
          <w:rStyle w:val="subscript"/>
        </w:rPr>
        <w:t>pulse</w:t>
      </w:r>
      <w:r w:rsidR="00E32300">
        <w:t xml:space="preserve">(ω) so, </w:t>
      </w:r>
    </w:p>
    <w:p w14:paraId="1BD6E2AA" w14:textId="77777777" w:rsidR="00E32300" w:rsidRDefault="00E32300" w:rsidP="00E32300"/>
    <w:p w14:paraId="1DC25639" w14:textId="77777777" w:rsidR="00E32300" w:rsidRDefault="00E32300" w:rsidP="00E32300">
      <w:r>
        <w:tab/>
        <w:t>&lt;</w:t>
      </w:r>
      <w:r w:rsidRPr="006871BC">
        <w:rPr>
          <w:rFonts w:ascii="Script MT Bold" w:hAnsi="Script MT Bold"/>
        </w:rPr>
        <w:t>P</w:t>
      </w:r>
      <w:r>
        <w:rPr>
          <w:rStyle w:val="subscript"/>
        </w:rPr>
        <w:t>1</w:t>
      </w:r>
      <w:r>
        <w:t xml:space="preserve">(ω)&gt;  = </w:t>
      </w:r>
      <w:r w:rsidRPr="006871BC">
        <w:rPr>
          <w:rFonts w:ascii="Script MT Bold" w:hAnsi="Script MT Bold"/>
        </w:rPr>
        <w:t>P</w:t>
      </w:r>
      <w:r>
        <w:rPr>
          <w:rStyle w:val="subscript"/>
        </w:rPr>
        <w:t>pulse</w:t>
      </w:r>
      <w:r>
        <w:t xml:space="preserve">(ω) </w:t>
      </w:r>
      <w:r w:rsidR="00031898">
        <w:t xml:space="preserve">{ α  </w:t>
      </w:r>
      <w:r w:rsidR="00031898">
        <w:fldChar w:fldCharType="begin"/>
      </w:r>
      <w:r w:rsidR="00031898">
        <w:instrText xml:space="preserve"> EQ \f([2πδ</w:instrText>
      </w:r>
      <w:r w:rsidR="00031898">
        <w:rPr>
          <w:rStyle w:val="subscript"/>
        </w:rPr>
        <w:instrText>5</w:instrText>
      </w:r>
      <w:r w:rsidR="00031898">
        <w:instrText>(ωT</w:instrText>
      </w:r>
      <w:r w:rsidR="00031898">
        <w:rPr>
          <w:rStyle w:val="subscript"/>
        </w:rPr>
        <w:instrText>1</w:instrText>
      </w:r>
      <w:r w:rsidR="00031898">
        <w:instrText>,N)]</w:instrText>
      </w:r>
      <w:r w:rsidR="00031898">
        <w:rPr>
          <w:rStyle w:val="superscript"/>
        </w:rPr>
        <w:instrText>2</w:instrText>
      </w:r>
      <w:r w:rsidR="00031898">
        <w:instrText xml:space="preserve">,(2N+1)) </w:instrText>
      </w:r>
      <w:r w:rsidR="00031898">
        <w:fldChar w:fldCharType="end"/>
      </w:r>
      <w:r w:rsidR="00031898">
        <w:t xml:space="preserve">  + </w:t>
      </w:r>
      <w:r w:rsidR="00D70AA2">
        <w:t>(</w:t>
      </w:r>
      <w:r w:rsidR="00031898">
        <w:t>β</w:t>
      </w:r>
      <w:r w:rsidR="00D70AA2">
        <w:t>-α)</w:t>
      </w:r>
      <w:r w:rsidR="00031898">
        <w:t xml:space="preserve">   }</w:t>
      </w:r>
      <w:r>
        <w:tab/>
      </w:r>
      <w:r>
        <w:tab/>
      </w:r>
      <w:r>
        <w:tab/>
      </w:r>
      <w:r>
        <w:tab/>
      </w:r>
      <w:r>
        <w:tab/>
        <w:t>(35.8)</w:t>
      </w:r>
    </w:p>
    <w:p w14:paraId="4372809B" w14:textId="77777777" w:rsidR="007E1808" w:rsidRDefault="007E1808" w:rsidP="00E32300"/>
    <w:p w14:paraId="1ABC811E" w14:textId="77777777" w:rsidR="002120D3" w:rsidRDefault="007E1808" w:rsidP="00E32300">
      <w:r>
        <w:t xml:space="preserve">Now take the large N limit and what happens? </w:t>
      </w:r>
    </w:p>
    <w:p w14:paraId="4CB22853" w14:textId="77777777" w:rsidR="002120D3" w:rsidRDefault="002120D3" w:rsidP="00E32300"/>
    <w:p w14:paraId="69C1DC7B" w14:textId="77777777" w:rsidR="009E1A53" w:rsidRDefault="002120D3" w:rsidP="00E32300">
      <w:r>
        <w:t xml:space="preserve">What is the limit of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rsidR="009E1A53">
        <w:t xml:space="preserve"> In Appendix A I consider large N only and look only at the peak at ω = 0 and integrate it from (-a,a), and that is how I show the area under δ</w:t>
      </w:r>
      <w:r w:rsidR="009E1A53">
        <w:rPr>
          <w:rStyle w:val="subscript"/>
        </w:rPr>
        <w:t>5</w:t>
      </w:r>
      <w:r w:rsidR="009E1A53">
        <w:t xml:space="preserve"> is 1 for that peak. Now consider this maple code</w:t>
      </w:r>
    </w:p>
    <w:p w14:paraId="4D343CD7" w14:textId="77777777" w:rsidR="009E1A53" w:rsidRDefault="009E1A53" w:rsidP="00E32300"/>
    <w:p w14:paraId="680EDBFF" w14:textId="77777777" w:rsidR="009E1A53" w:rsidRPr="009E1A53" w:rsidRDefault="009E1A53" w:rsidP="00E32300">
      <w:r>
        <w:pict>
          <v:shape id="_x0000_i1028" type="#_x0000_t75" style="width:468pt;height:219pt">
            <v:imagedata r:id="rId11" o:title=""/>
          </v:shape>
        </w:pict>
      </w:r>
    </w:p>
    <w:p w14:paraId="1D1AA1F3" w14:textId="77777777" w:rsidR="009E1A53" w:rsidRDefault="009E1A53" w:rsidP="00E32300">
      <w:r>
        <w:t>This tells me that</w:t>
      </w:r>
    </w:p>
    <w:p w14:paraId="21C3B8BA" w14:textId="77777777" w:rsidR="009E1A53" w:rsidRDefault="009E1A53" w:rsidP="00E32300"/>
    <w:p w14:paraId="6C927C0D" w14:textId="77777777" w:rsidR="009E1A53" w:rsidRDefault="009E1A53" w:rsidP="00E32300">
      <w:r>
        <w:tab/>
        <w:t>lim</w:t>
      </w:r>
      <w:r>
        <w:rPr>
          <w:rStyle w:val="subscript"/>
        </w:rPr>
        <w:t>N</w:t>
      </w:r>
      <w:r>
        <w:rPr>
          <w:rStyle w:val="subscript"/>
          <w:rFonts w:ascii="Times New Roman" w:hAnsi="Times New Roman"/>
        </w:rPr>
        <w:t>→∞</w:t>
      </w:r>
      <w:r>
        <w:t xml:space="preserve"> </w:t>
      </w:r>
      <w:r>
        <w:rPr>
          <w:rFonts w:ascii="Lucida Sans Unicode" w:hAnsi="Lucida Sans Unicode" w:cs="Lucida Sans Unicode"/>
          <w:sz w:val="32"/>
        </w:rPr>
        <w:t>∫</w:t>
      </w:r>
      <w:r>
        <w:rPr>
          <w:rStyle w:val="subscript"/>
        </w:rPr>
        <w:t>-a</w:t>
      </w:r>
      <w:r>
        <w:rPr>
          <w:rStyle w:val="superscript"/>
        </w:rPr>
        <w:t>a</w:t>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(2π)</w:t>
      </w:r>
      <w:r>
        <w:rPr>
          <w:rStyle w:val="superscript"/>
        </w:rPr>
        <w:t>2</w:t>
      </w:r>
      <w:r>
        <w:t xml:space="preserve"> (1/2π)  = 2π</w:t>
      </w:r>
    </w:p>
    <w:p w14:paraId="4AADFFAD" w14:textId="77777777" w:rsidR="009E1A53" w:rsidRDefault="009E1A53" w:rsidP="00E32300"/>
    <w:p w14:paraId="10365A8E" w14:textId="77777777" w:rsidR="009E1A53" w:rsidRDefault="009E1A53" w:rsidP="00E32300">
      <w:r>
        <w:t xml:space="preserve">Therefore I can regard </w:t>
      </w:r>
    </w:p>
    <w:p w14:paraId="103CB0BD" w14:textId="77777777" w:rsidR="009E1A53" w:rsidRDefault="009E1A53" w:rsidP="00E32300"/>
    <w:p w14:paraId="0354EA27" w14:textId="77777777" w:rsidR="009E1A53" w:rsidRDefault="009E1A53" w:rsidP="00E32300">
      <w:r>
        <w:tab/>
        <w:t>lim</w:t>
      </w:r>
      <w:r>
        <w:rPr>
          <w:rStyle w:val="subscript"/>
        </w:rPr>
        <w:t>N</w:t>
      </w:r>
      <w:r>
        <w:rPr>
          <w:rStyle w:val="subscript"/>
          <w:rFonts w:ascii="Times New Roman" w:hAnsi="Times New Roman"/>
        </w:rPr>
        <w:t>→∞</w:t>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2πδ(ωT</w:t>
      </w:r>
      <w:r>
        <w:rPr>
          <w:rStyle w:val="subscript"/>
        </w:rPr>
        <w:t>1</w:t>
      </w:r>
      <w:r>
        <w:t>)  for the central peak only, and more generally</w:t>
      </w:r>
    </w:p>
    <w:p w14:paraId="6BA78314" w14:textId="77777777" w:rsidR="009E1A53" w:rsidRDefault="009E1A53" w:rsidP="00E32300"/>
    <w:p w14:paraId="145C76DB" w14:textId="77777777" w:rsidR="009E1A53" w:rsidRDefault="009E1A53" w:rsidP="00E32300">
      <w:r>
        <w:tab/>
      </w:r>
      <w:r>
        <w:tab/>
        <w:t>= 2π</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9E1A53">
        <w:t xml:space="preserve"> </w:t>
      </w:r>
      <w:r>
        <w:t>δ(ωT</w:t>
      </w:r>
      <w:r>
        <w:rPr>
          <w:rStyle w:val="subscript"/>
        </w:rPr>
        <w:t>1</w:t>
      </w:r>
      <w:r>
        <w:t xml:space="preserve"> – </w:t>
      </w:r>
      <w:r w:rsidR="00567E2E">
        <w:t>2πn</w:t>
      </w:r>
      <w:r>
        <w:t>)</w:t>
      </w:r>
    </w:p>
    <w:p w14:paraId="3A4858D8" w14:textId="77777777" w:rsidR="009E1A53" w:rsidRDefault="009E1A53" w:rsidP="00E32300"/>
    <w:p w14:paraId="04853389" w14:textId="77777777" w:rsidR="009E1A53" w:rsidRDefault="009E1A53" w:rsidP="00E32300">
      <w:r>
        <w:t>Then (35.8) becomes</w:t>
      </w:r>
    </w:p>
    <w:p w14:paraId="0516B2D0" w14:textId="77777777" w:rsidR="009E1A53" w:rsidRDefault="009E1A53" w:rsidP="00E32300"/>
    <w:p w14:paraId="52D69733" w14:textId="77777777" w:rsidR="009E1A53" w:rsidRDefault="009E1A53" w:rsidP="009E1A53">
      <w:r>
        <w:tab/>
        <w:t>&lt;</w:t>
      </w:r>
      <w:r w:rsidRPr="006871BC">
        <w:rPr>
          <w:rFonts w:ascii="Script MT Bold" w:hAnsi="Script MT Bold"/>
        </w:rPr>
        <w:t>P</w:t>
      </w:r>
      <w:r>
        <w:rPr>
          <w:rStyle w:val="subscript"/>
        </w:rPr>
        <w:t>1</w:t>
      </w:r>
      <w:r>
        <w:t xml:space="preserve">(ω)&gt;  = </w:t>
      </w:r>
      <w:r w:rsidRPr="006871BC">
        <w:rPr>
          <w:rFonts w:ascii="Script MT Bold" w:hAnsi="Script MT Bold"/>
        </w:rPr>
        <w:t>P</w:t>
      </w:r>
      <w:r>
        <w:rPr>
          <w:rStyle w:val="subscript"/>
        </w:rPr>
        <w:t>pulse</w:t>
      </w:r>
      <w:r>
        <w:t xml:space="preserve">(ω) {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(β-α)   }</w:t>
      </w:r>
      <w:r>
        <w:tab/>
      </w:r>
      <w:r>
        <w:tab/>
      </w:r>
      <w:r>
        <w:tab/>
      </w:r>
      <w:r>
        <w:tab/>
      </w:r>
      <w:r>
        <w:tab/>
        <w:t>(35.8)</w:t>
      </w:r>
    </w:p>
    <w:p w14:paraId="0D735DDE" w14:textId="77777777" w:rsidR="009E1A53" w:rsidRDefault="009E1A53" w:rsidP="009E1A53"/>
    <w:p w14:paraId="1DE4B510" w14:textId="77777777" w:rsidR="009E1A53" w:rsidRDefault="009E1A53" w:rsidP="009E1A53">
      <w:r>
        <w:tab/>
      </w:r>
      <w:r>
        <w:tab/>
        <w:t xml:space="preserve">       = </w:t>
      </w:r>
      <w:r w:rsidRPr="006871BC">
        <w:rPr>
          <w:rFonts w:ascii="Script MT Bold" w:hAnsi="Script MT Bold"/>
        </w:rPr>
        <w:t>P</w:t>
      </w:r>
      <w:r>
        <w:rPr>
          <w:rStyle w:val="subscript"/>
        </w:rPr>
        <w:t>pulse</w:t>
      </w:r>
      <w:r>
        <w:t>(ω) { α 2π</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9E1A53">
        <w:t xml:space="preserve"> </w:t>
      </w:r>
      <w:r w:rsidR="00567E2E">
        <w:t>δ(ωT</w:t>
      </w:r>
      <w:r w:rsidR="00567E2E">
        <w:rPr>
          <w:rStyle w:val="subscript"/>
        </w:rPr>
        <w:t>1</w:t>
      </w:r>
      <w:r w:rsidR="00567E2E">
        <w:t xml:space="preserve"> – 2πn</w:t>
      </w:r>
      <w:r w:rsidR="00D0566B">
        <w:t>)</w:t>
      </w:r>
      <w:r w:rsidR="00567E2E">
        <w:t xml:space="preserve">  </w:t>
      </w:r>
      <w:r>
        <w:t>+ (β-α)   }</w:t>
      </w:r>
    </w:p>
    <w:p w14:paraId="6A02EF1E" w14:textId="77777777" w:rsidR="00567E2E" w:rsidRDefault="00567E2E" w:rsidP="009E1A53"/>
    <w:p w14:paraId="0D9C369B" w14:textId="77777777" w:rsidR="00567E2E" w:rsidRPr="00567E2E" w:rsidRDefault="00567E2E" w:rsidP="009E1A53">
      <w:r>
        <w:t xml:space="preserve">And this agrees with my all delta function approach. But now I have a result for finite N as well. </w:t>
      </w:r>
    </w:p>
    <w:p w14:paraId="3CE79095" w14:textId="77777777" w:rsidR="007E1808" w:rsidRPr="00115FC6" w:rsidRDefault="009E1A53" w:rsidP="00E32300">
      <w:r>
        <w:tab/>
      </w:r>
    </w:p>
    <w:p w14:paraId="1AA2676B" w14:textId="77777777" w:rsidR="00E32300" w:rsidRDefault="00E32300" w:rsidP="00E32300"/>
    <w:p w14:paraId="63662BB1" w14:textId="77777777" w:rsidR="00E32300" w:rsidRDefault="00E32300" w:rsidP="00E32300">
      <w:r>
        <w:t xml:space="preserve">Here </w:t>
      </w:r>
      <w:r w:rsidRPr="006871BC">
        <w:rPr>
          <w:rFonts w:ascii="Script MT Bold" w:hAnsi="Script MT Bold"/>
        </w:rPr>
        <w:t>P</w:t>
      </w:r>
      <w:r>
        <w:rPr>
          <w:rStyle w:val="subscript"/>
        </w:rPr>
        <w:t>pulse</w:t>
      </w:r>
      <w:r>
        <w:t>(ω) is the spectral energy denstiy of x</w:t>
      </w:r>
      <w:r>
        <w:rPr>
          <w:rStyle w:val="subscript"/>
        </w:rPr>
        <w:t>pulse</w:t>
      </w:r>
      <w:r>
        <w:t>(t), and its integral over dω is finite. The left side is &lt;</w:t>
      </w:r>
      <w:r w:rsidRPr="006871BC">
        <w:rPr>
          <w:rFonts w:ascii="Script MT Bold" w:hAnsi="Script MT Bold"/>
        </w:rPr>
        <w:t>P</w:t>
      </w:r>
      <w:r>
        <w:rPr>
          <w:rStyle w:val="subscript"/>
        </w:rPr>
        <w:t>1</w:t>
      </w:r>
      <w:r>
        <w:t>(ω)&gt; which is the statistically averaged energy density per pulse for the pulse train, and its integral over dω is also finite. Note that no N's or δ(0)'s appear explicitly in this result! If N = ∞, δ(ω</w:t>
      </w:r>
      <w:r w:rsidRPr="00A26B41">
        <w:t>T</w:t>
      </w:r>
      <w:r w:rsidRPr="00915D82">
        <w:rPr>
          <w:rStyle w:val="subscript"/>
        </w:rPr>
        <w:t>1</w:t>
      </w:r>
      <w:r>
        <w:t>- 2πm) is a true delta function, but if N is large but finite, then δ(ω</w:t>
      </w:r>
      <w:r w:rsidRPr="00A26B41">
        <w:t>T</w:t>
      </w:r>
      <w:r w:rsidRPr="00915D82">
        <w:rPr>
          <w:rStyle w:val="subscript"/>
        </w:rPr>
        <w:t>1</w:t>
      </w:r>
      <w:r>
        <w:t xml:space="preserve">- 2πm) is given by (33.4). </w:t>
      </w:r>
      <w:r>
        <w:tab/>
      </w:r>
    </w:p>
    <w:p w14:paraId="61A70B80" w14:textId="77777777" w:rsidR="00E32300" w:rsidRDefault="00E32300" w:rsidP="00E32300"/>
    <w:p w14:paraId="60712469" w14:textId="77777777" w:rsidR="00E32300" w:rsidRDefault="00E32300" w:rsidP="00E32300">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6F8EB419" w14:textId="77777777" w:rsidR="00E32300" w:rsidRPr="00857B3D" w:rsidRDefault="00E32300" w:rsidP="00E32300">
      <w:pPr>
        <w:pBdr>
          <w:top w:val="single" w:sz="6" w:space="0" w:color="auto"/>
          <w:left w:val="single" w:sz="6" w:space="0" w:color="auto"/>
          <w:bottom w:val="single" w:sz="6" w:space="0" w:color="auto"/>
          <w:right w:val="single" w:sz="6" w:space="0" w:color="auto"/>
        </w:pBdr>
      </w:pPr>
      <w:r>
        <w:tab/>
      </w:r>
      <w:r>
        <w:tab/>
      </w:r>
      <w:r>
        <w:tab/>
      </w:r>
      <w:r>
        <w:tab/>
      </w:r>
      <w:r>
        <w:tab/>
        <w:t>Spectral Energy Density of a Random Pulse Train</w:t>
      </w:r>
      <w:r>
        <w:tab/>
      </w:r>
      <w:r>
        <w:tab/>
        <w:t>(35.9)</w:t>
      </w:r>
    </w:p>
    <w:p w14:paraId="50A008C2" w14:textId="77777777" w:rsidR="00E32300" w:rsidRDefault="00E32300" w:rsidP="00E32300">
      <w:pPr>
        <w:pBdr>
          <w:top w:val="single" w:sz="6" w:space="0" w:color="auto"/>
          <w:left w:val="single" w:sz="6" w:space="0" w:color="auto"/>
          <w:bottom w:val="single" w:sz="6" w:space="0" w:color="auto"/>
          <w:right w:val="single" w:sz="6" w:space="0" w:color="auto"/>
        </w:pBdr>
      </w:pPr>
    </w:p>
    <w:p w14:paraId="267CE70D" w14:textId="77777777" w:rsidR="00E32300" w:rsidRPr="00115FC6" w:rsidRDefault="00E32300" w:rsidP="00E32300">
      <w:pPr>
        <w:pBdr>
          <w:top w:val="single" w:sz="6" w:space="0" w:color="auto"/>
          <w:left w:val="single" w:sz="6" w:space="0" w:color="auto"/>
          <w:bottom w:val="single" w:sz="6" w:space="0" w:color="auto"/>
          <w:right w:val="single" w:sz="6" w:space="0" w:color="auto"/>
        </w:pBdr>
      </w:pPr>
      <w:r>
        <w:tab/>
        <w:t>&lt;</w:t>
      </w:r>
      <w:r w:rsidRPr="006871BC">
        <w:rPr>
          <w:rFonts w:ascii="Script MT Bold" w:hAnsi="Script MT Bold"/>
        </w:rPr>
        <w:t>P</w:t>
      </w:r>
      <w:r>
        <w:rPr>
          <w:rStyle w:val="subscript"/>
        </w:rPr>
        <w:t>1</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per pulse</w:t>
      </w:r>
      <w:r>
        <w:tab/>
      </w:r>
      <w:r>
        <w:tab/>
      </w:r>
      <w:r w:rsidRPr="00115FC6">
        <w:rPr>
          <w:i/>
        </w:rPr>
        <w:t>(35.8)</w:t>
      </w:r>
    </w:p>
    <w:p w14:paraId="20B898C5" w14:textId="77777777" w:rsidR="00E32300" w:rsidRDefault="00E32300" w:rsidP="00E32300">
      <w:pPr>
        <w:pBdr>
          <w:top w:val="single" w:sz="6" w:space="0" w:color="auto"/>
          <w:left w:val="single" w:sz="6" w:space="0" w:color="auto"/>
          <w:bottom w:val="single" w:sz="6" w:space="0" w:color="auto"/>
          <w:right w:val="single" w:sz="6" w:space="0" w:color="auto"/>
        </w:pBdr>
      </w:pPr>
    </w:p>
    <w:p w14:paraId="64C97623" w14:textId="77777777" w:rsidR="00E32300" w:rsidRDefault="00E32300" w:rsidP="00E32300">
      <w:pPr>
        <w:pBdr>
          <w:top w:val="single" w:sz="6" w:space="0" w:color="auto"/>
          <w:left w:val="single" w:sz="6" w:space="0" w:color="auto"/>
          <w:bottom w:val="single" w:sz="6" w:space="0" w:color="auto"/>
          <w:right w:val="single" w:sz="6" w:space="0" w:color="auto"/>
        </w:pBdr>
      </w:pPr>
      <w:r>
        <w:tab/>
        <w:t>α =  [pp] AA + [p(1-p)] AB + [(1-p)p]BA + [(1-p)(1-p)]BB</w:t>
      </w:r>
      <w:r>
        <w:tab/>
        <w:t xml:space="preserve">  // = &lt;a</w:t>
      </w:r>
      <w:r w:rsidRPr="008219CC">
        <w:rPr>
          <w:rStyle w:val="subscript"/>
        </w:rPr>
        <w:t>m</w:t>
      </w:r>
      <w:r>
        <w:t>a</w:t>
      </w:r>
      <w:r w:rsidRPr="008219CC">
        <w:rPr>
          <w:rStyle w:val="subscript"/>
        </w:rPr>
        <w:t>n</w:t>
      </w:r>
      <w:r>
        <w:t>&gt; when n≠m</w:t>
      </w:r>
      <w:r>
        <w:tab/>
      </w:r>
    </w:p>
    <w:p w14:paraId="1FC5FBE0" w14:textId="77777777" w:rsidR="00E32300" w:rsidRPr="00115FC6" w:rsidRDefault="00E32300" w:rsidP="00E32300">
      <w:pPr>
        <w:pBdr>
          <w:top w:val="single" w:sz="6" w:space="0" w:color="auto"/>
          <w:left w:val="single" w:sz="6" w:space="0" w:color="auto"/>
          <w:bottom w:val="single" w:sz="6" w:space="0" w:color="auto"/>
          <w:right w:val="single" w:sz="6" w:space="0" w:color="auto"/>
        </w:pBdr>
        <w:rPr>
          <w:i/>
        </w:rPr>
      </w:pPr>
      <w:r>
        <w:tab/>
      </w:r>
      <w:r>
        <w:tab/>
      </w:r>
      <w:r>
        <w:tab/>
      </w:r>
      <w:r>
        <w:tab/>
      </w:r>
      <w:r>
        <w:tab/>
      </w:r>
      <w:r>
        <w:tab/>
      </w:r>
      <w:r>
        <w:tab/>
      </w:r>
      <w:r>
        <w:tab/>
      </w:r>
      <w:r>
        <w:tab/>
      </w:r>
      <w:r>
        <w:tab/>
      </w:r>
      <w:r>
        <w:tab/>
      </w:r>
      <w:r>
        <w:tab/>
      </w:r>
      <w:r w:rsidRPr="00115FC6">
        <w:rPr>
          <w:i/>
        </w:rPr>
        <w:t>(35.3)</w:t>
      </w:r>
    </w:p>
    <w:p w14:paraId="095C8E14" w14:textId="77777777" w:rsidR="00E32300" w:rsidRDefault="00E32300" w:rsidP="00E32300">
      <w:pPr>
        <w:pBdr>
          <w:top w:val="single" w:sz="6" w:space="0" w:color="auto"/>
          <w:left w:val="single" w:sz="6" w:space="0" w:color="auto"/>
          <w:bottom w:val="single" w:sz="6" w:space="0" w:color="auto"/>
          <w:right w:val="single" w:sz="6" w:space="0" w:color="auto"/>
        </w:pBdr>
      </w:pPr>
      <w:r>
        <w:tab/>
        <w:t>β =  [p]AA + [(1-p)] BB</w:t>
      </w:r>
      <w:r>
        <w:tab/>
      </w:r>
      <w:r>
        <w:tab/>
      </w:r>
      <w:r>
        <w:tab/>
      </w:r>
      <w:r>
        <w:tab/>
      </w:r>
      <w:r>
        <w:tab/>
        <w:t xml:space="preserve"> // = &lt;a</w:t>
      </w:r>
      <w:r w:rsidRPr="008219CC">
        <w:rPr>
          <w:rStyle w:val="subscript"/>
        </w:rPr>
        <w:t>m</w:t>
      </w:r>
      <w:r>
        <w:t>a</w:t>
      </w:r>
      <w:r w:rsidRPr="008219CC">
        <w:rPr>
          <w:rStyle w:val="subscript"/>
        </w:rPr>
        <w:t>n</w:t>
      </w:r>
      <w:r>
        <w:t>&gt; when n=m</w:t>
      </w:r>
    </w:p>
    <w:p w14:paraId="3EC3569A" w14:textId="77777777" w:rsidR="00E32300" w:rsidRPr="00915D82" w:rsidRDefault="00E32300" w:rsidP="00E32300">
      <w:pPr>
        <w:pBdr>
          <w:top w:val="single" w:sz="6" w:space="0" w:color="auto"/>
          <w:left w:val="single" w:sz="6" w:space="0" w:color="auto"/>
          <w:bottom w:val="single" w:sz="6" w:space="0" w:color="auto"/>
          <w:right w:val="single" w:sz="6" w:space="0" w:color="auto"/>
        </w:pBdr>
        <w:rPr>
          <w:rStyle w:val="superscript"/>
        </w:rPr>
      </w:pPr>
    </w:p>
    <w:p w14:paraId="66DE3AC5" w14:textId="77777777" w:rsidR="00E32300" w:rsidRDefault="00E32300" w:rsidP="00E32300">
      <w:pPr>
        <w:pBdr>
          <w:top w:val="single" w:sz="6" w:space="0" w:color="auto"/>
          <w:left w:val="single" w:sz="6" w:space="0" w:color="auto"/>
          <w:bottom w:val="single" w:sz="6" w:space="0" w:color="auto"/>
          <w:right w:val="single" w:sz="6" w:space="0" w:color="auto"/>
        </w:pBdr>
      </w:pPr>
      <w:r>
        <w:tab/>
        <w:t xml:space="preserve">A pulse has probably p of having amplitude A, and probability 1-p of having amplitude B. </w:t>
      </w:r>
    </w:p>
    <w:p w14:paraId="768175D3" w14:textId="77777777" w:rsidR="00E32300" w:rsidRPr="008219CC" w:rsidRDefault="00E32300" w:rsidP="00E32300">
      <w:pPr>
        <w:pBdr>
          <w:top w:val="single" w:sz="6" w:space="0" w:color="auto"/>
          <w:left w:val="single" w:sz="6" w:space="0" w:color="auto"/>
          <w:bottom w:val="single" w:sz="6" w:space="0" w:color="auto"/>
          <w:right w:val="single" w:sz="6" w:space="0" w:color="auto"/>
        </w:pBdr>
        <w:rPr>
          <w:rStyle w:val="subscript"/>
        </w:rPr>
      </w:pPr>
    </w:p>
    <w:p w14:paraId="5F920CD2" w14:textId="77777777" w:rsidR="00E32300" w:rsidRDefault="00E32300" w:rsidP="00E32300">
      <w:pPr>
        <w:pBdr>
          <w:top w:val="single" w:sz="6" w:space="0" w:color="auto"/>
          <w:left w:val="single" w:sz="6" w:space="0" w:color="auto"/>
          <w:bottom w:val="single" w:sz="6" w:space="0" w:color="auto"/>
          <w:right w:val="single" w:sz="6" w:space="0" w:color="auto"/>
        </w:pBdr>
      </w:pPr>
      <w:r>
        <w:t xml:space="preserve">     T</w:t>
      </w:r>
      <w:r w:rsidRPr="008219CC">
        <w:rPr>
          <w:rStyle w:val="subscript"/>
        </w:rPr>
        <w:t>1</w:t>
      </w:r>
      <w:r>
        <w:t xml:space="preserve"> = pulse spacing.</w:t>
      </w:r>
    </w:p>
    <w:p w14:paraId="0102C729" w14:textId="77777777" w:rsidR="00E32300" w:rsidRPr="00115FC6" w:rsidRDefault="00E32300" w:rsidP="00E32300">
      <w:pPr>
        <w:pBdr>
          <w:top w:val="single" w:sz="6" w:space="0" w:color="auto"/>
          <w:left w:val="single" w:sz="6" w:space="0" w:color="auto"/>
          <w:bottom w:val="single" w:sz="6" w:space="0" w:color="auto"/>
          <w:right w:val="single" w:sz="6" w:space="0" w:color="auto"/>
        </w:pBdr>
        <w:rPr>
          <w:rStyle w:val="subscript"/>
          <w:rFonts w:ascii="Times New Roman" w:hAnsi="Times New Roman"/>
          <w:b w:val="0"/>
          <w:sz w:val="22"/>
          <w:vertAlign w:val="baseline"/>
        </w:rPr>
      </w:pPr>
    </w:p>
    <w:p w14:paraId="629F0E77" w14:textId="77777777" w:rsidR="00E32300" w:rsidRPr="00115FC6" w:rsidRDefault="00E32300" w:rsidP="00E32300">
      <w:pPr>
        <w:pBdr>
          <w:top w:val="single" w:sz="6" w:space="0" w:color="auto"/>
          <w:left w:val="single" w:sz="6" w:space="0" w:color="auto"/>
          <w:bottom w:val="single" w:sz="6" w:space="0" w:color="auto"/>
          <w:right w:val="single" w:sz="6" w:space="0" w:color="auto"/>
        </w:pBdr>
        <w:rPr>
          <w:color w:val="0000FF"/>
        </w:rPr>
      </w:pPr>
      <w:r w:rsidRPr="008219CC">
        <w:rPr>
          <w:rStyle w:val="subscript"/>
        </w:rPr>
        <w:tab/>
      </w:r>
      <w:r w:rsidRPr="00115FC6">
        <w:rPr>
          <w:color w:val="0000FF"/>
        </w:rPr>
        <w:t>For coefficients A=1, B=0, α = p</w:t>
      </w:r>
      <w:r w:rsidRPr="00115FC6">
        <w:rPr>
          <w:rStyle w:val="superscript"/>
          <w:color w:val="0000FF"/>
        </w:rPr>
        <w:t>2</w:t>
      </w:r>
      <w:r w:rsidRPr="00115FC6">
        <w:rPr>
          <w:color w:val="0000FF"/>
        </w:rPr>
        <w:t xml:space="preserve"> , β = p, (β - α) = p(1-p), where p = probability of a coded 1.</w:t>
      </w:r>
    </w:p>
    <w:p w14:paraId="0AFAC945" w14:textId="77777777" w:rsidR="00E32300" w:rsidRDefault="00E32300" w:rsidP="00E32300">
      <w:pPr>
        <w:pBdr>
          <w:top w:val="single" w:sz="6" w:space="0" w:color="auto"/>
          <w:left w:val="single" w:sz="6" w:space="0" w:color="auto"/>
          <w:bottom w:val="single" w:sz="6" w:space="0" w:color="auto"/>
          <w:right w:val="single" w:sz="6" w:space="0" w:color="auto"/>
        </w:pBdr>
      </w:pPr>
    </w:p>
    <w:p w14:paraId="5208196F" w14:textId="77777777" w:rsidR="00E32300" w:rsidRPr="00915D82" w:rsidRDefault="00E32300" w:rsidP="00E32300">
      <w:pPr>
        <w:rPr>
          <w:rStyle w:val="superscript"/>
        </w:rPr>
      </w:pPr>
    </w:p>
    <w:p w14:paraId="1BC48819" w14:textId="77777777" w:rsidR="00E32300" w:rsidRDefault="00E32300" w:rsidP="00E32300">
      <w:r>
        <w:t>This is a fascinating result for &lt;</w:t>
      </w:r>
      <w:r w:rsidRPr="006871BC">
        <w:rPr>
          <w:rFonts w:ascii="Script MT Bold" w:hAnsi="Script MT Bold"/>
        </w:rPr>
        <w:t>P</w:t>
      </w:r>
      <w:r>
        <w:rPr>
          <w:rStyle w:val="subscript"/>
        </w:rPr>
        <w:t>1</w:t>
      </w:r>
      <w:r>
        <w:t>(ω)&gt;. There are two weighted terms: the first term has weight (β - α), the second term has weight α. The first term is just  (β-α) times the spectrum of the pulse used to build the pulse train -- it is a continuous function of ω. The second term is the same discrete spectrum we found in (33.3) for the regular pulse train. It's delta functions pick off specific values of |X</w:t>
      </w:r>
      <w:r w:rsidRPr="008219CC">
        <w:rPr>
          <w:rStyle w:val="subscript"/>
        </w:rPr>
        <w:t>pulse</w:t>
      </w:r>
      <w:r>
        <w:t>(ω)|</w:t>
      </w:r>
      <w:r w:rsidRPr="00915D82">
        <w:rPr>
          <w:rStyle w:val="superscript"/>
        </w:rPr>
        <w:t>2</w:t>
      </w:r>
      <w:r>
        <w:t xml:space="preserve"> at the lines. </w:t>
      </w:r>
    </w:p>
    <w:p w14:paraId="5DA5F994" w14:textId="77777777" w:rsidR="00E32300" w:rsidRDefault="00E32300" w:rsidP="00E32300"/>
    <w:p w14:paraId="43647C15" w14:textId="77777777" w:rsidR="00E32300" w:rsidRDefault="00E32300" w:rsidP="00E32300">
      <w:r>
        <w:t>Looking back at (35.3), we see that if the pulse train coefficients are A=1 or B=0, then α = p</w:t>
      </w:r>
      <w:r w:rsidRPr="00915D82">
        <w:rPr>
          <w:rStyle w:val="superscript"/>
        </w:rPr>
        <w:t>2</w:t>
      </w:r>
      <w:r>
        <w:t xml:space="preserve"> and β</w:t>
      </w:r>
      <w:r>
        <w:rPr>
          <w:rFonts w:ascii="Symbol" w:hAnsi="Symbol"/>
        </w:rPr>
        <w:t></w:t>
      </w:r>
      <w:r>
        <w:rPr>
          <w:rFonts w:ascii="Symbol" w:hAnsi="Symbol"/>
        </w:rPr>
        <w:t></w:t>
      </w:r>
      <w:r>
        <w:rPr>
          <w:rFonts w:ascii="Symbol" w:hAnsi="Symbol"/>
        </w:rPr>
        <w:t></w:t>
      </w:r>
      <w:r>
        <w:t xml:space="preserve">p, so that (β - α) = p(1-p). Here are a few examples using A = 1 and B = 0. </w:t>
      </w:r>
    </w:p>
    <w:p w14:paraId="00F8F8E4" w14:textId="77777777" w:rsidR="00E32300" w:rsidRDefault="00E32300" w:rsidP="00E32300"/>
    <w:p w14:paraId="6A70EC56" w14:textId="77777777" w:rsidR="00E32300" w:rsidRDefault="00E32300" w:rsidP="00E32300">
      <w:r w:rsidRPr="004842C7">
        <w:rPr>
          <w:u w:val="single"/>
        </w:rPr>
        <w:t>Example 1:</w:t>
      </w:r>
      <w:r w:rsidRPr="00CB3E43">
        <w:t xml:space="preserve"> </w:t>
      </w:r>
      <w:r>
        <w:t xml:space="preserve"> Let p=1 with A=1 and B=0. Then α = β = 1. This is the non-statistical pulse train (33.1) where each pulse has a unity coefficient. Now having the experience with handling the delta functions, we can just stare at (33.2) and mentally square both sides and divide by 2π. The resulting 2πδ(0) gets moved to the left side denominator, it is interpreted as (2N+1), so the left side becomes </w:t>
      </w:r>
      <w:r w:rsidRPr="004842C7">
        <w:rPr>
          <w:rFonts w:ascii="Script MT Bold" w:hAnsi="Script MT Bold"/>
        </w:rPr>
        <w:t>P</w:t>
      </w:r>
      <w:r>
        <w:rPr>
          <w:rStyle w:val="subscript"/>
        </w:rPr>
        <w:t>1</w:t>
      </w:r>
      <w:r>
        <w:t>(ω), so (33.2) squared reads</w:t>
      </w:r>
    </w:p>
    <w:p w14:paraId="09279137" w14:textId="77777777" w:rsidR="00E32300" w:rsidRDefault="00E32300" w:rsidP="00E32300"/>
    <w:p w14:paraId="4DFA8E1F" w14:textId="77777777" w:rsidR="00E32300" w:rsidRDefault="00E32300" w:rsidP="00E32300">
      <w:r>
        <w:tab/>
      </w:r>
      <w:r w:rsidRPr="006871BC">
        <w:rPr>
          <w:rFonts w:ascii="Script MT Bold" w:hAnsi="Script MT Bold"/>
        </w:rPr>
        <w:t>P</w:t>
      </w:r>
      <w:r>
        <w:rPr>
          <w:rStyle w:val="subscript"/>
        </w:rPr>
        <w:t>1</w:t>
      </w:r>
      <w:r>
        <w:t xml:space="preserve">(ω)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6871BC">
        <w:rPr>
          <w:rFonts w:ascii="Script MT Bold" w:hAnsi="Script MT Bold"/>
        </w:rPr>
        <w:t>P</w:t>
      </w:r>
      <w:r w:rsidRPr="00915D82">
        <w:rPr>
          <w:rStyle w:val="subscript"/>
        </w:rPr>
        <w:t>pulse</w:t>
      </w:r>
      <w:r>
        <w:t>(mω</w:t>
      </w:r>
      <w:r w:rsidRPr="00915D82">
        <w:rPr>
          <w:rStyle w:val="subscript"/>
        </w:rPr>
        <w:t>1</w:t>
      </w:r>
      <w:r>
        <w:t xml:space="preserve">)  </w:t>
      </w:r>
      <w:r w:rsidRPr="009013A7">
        <w:t>2π</w:t>
      </w:r>
      <w:r w:rsidRPr="00915D82">
        <w:rPr>
          <w:rStyle w:val="subscript"/>
        </w:rPr>
        <w:t xml:space="preserve"> </w:t>
      </w:r>
      <w:r>
        <w:t>δ(ωT</w:t>
      </w:r>
      <w:r>
        <w:rPr>
          <w:rStyle w:val="subscript"/>
        </w:rPr>
        <w:t>1</w:t>
      </w:r>
      <w:r>
        <w:t xml:space="preserve"> - 2πm)</w:t>
      </w:r>
    </w:p>
    <w:p w14:paraId="202B1C5F" w14:textId="77777777" w:rsidR="00E32300" w:rsidRDefault="00E32300" w:rsidP="00E32300"/>
    <w:p w14:paraId="30EC2B93" w14:textId="77777777" w:rsidR="00E32300" w:rsidRDefault="00E32300" w:rsidP="00E32300">
      <w:r>
        <w:t>But this is exactly what (35.8) says when α = β = 1. Since all pulses are the same, &lt;</w:t>
      </w:r>
      <w:r w:rsidRPr="006871BC">
        <w:rPr>
          <w:rFonts w:ascii="Script MT Bold" w:hAnsi="Script MT Bold"/>
        </w:rPr>
        <w:t>P</w:t>
      </w:r>
      <w:r>
        <w:rPr>
          <w:rStyle w:val="subscript"/>
        </w:rPr>
        <w:t>1</w:t>
      </w:r>
      <w:r>
        <w:t xml:space="preserve">(ω)&gt; = </w:t>
      </w:r>
      <w:r w:rsidRPr="006871BC">
        <w:rPr>
          <w:rFonts w:ascii="Script MT Bold" w:hAnsi="Script MT Bold"/>
        </w:rPr>
        <w:t>P</w:t>
      </w:r>
      <w:r>
        <w:rPr>
          <w:rStyle w:val="subscript"/>
        </w:rPr>
        <w:t>1</w:t>
      </w:r>
      <w:r>
        <w:t xml:space="preserve">(ω). </w:t>
      </w:r>
    </w:p>
    <w:p w14:paraId="6F506FAE" w14:textId="77777777" w:rsidR="00E32300" w:rsidRDefault="00E32300" w:rsidP="00E32300"/>
    <w:p w14:paraId="7BD958C6" w14:textId="77777777" w:rsidR="00E32300" w:rsidRDefault="00E32300" w:rsidP="00E32300">
      <w:r w:rsidRPr="00CB3E43">
        <w:rPr>
          <w:u w:val="single"/>
        </w:rPr>
        <w:t>Example 2</w:t>
      </w:r>
      <w:r>
        <w:t xml:space="preserve">: Let p=0 with A=1 and B=0. Then every pulse has B = 0, x(t) ≡ 0, α = β = 0, and both terms in (38.5) vanish so there is zero spectral energy density. </w:t>
      </w:r>
    </w:p>
    <w:p w14:paraId="5C2F99CA" w14:textId="77777777" w:rsidR="00E32300" w:rsidRDefault="00E32300" w:rsidP="00E32300"/>
    <w:p w14:paraId="292BCFF2" w14:textId="77777777" w:rsidR="00E32300" w:rsidRDefault="00E32300" w:rsidP="00E32300">
      <w:r w:rsidRPr="009C4340">
        <w:rPr>
          <w:u w:val="single"/>
        </w:rPr>
        <w:t xml:space="preserve">Example 3: </w:t>
      </w:r>
      <w:r>
        <w:t xml:space="preserve"> Let p=1/2 with A=1 and B=0, so α = p</w:t>
      </w:r>
      <w:r>
        <w:rPr>
          <w:rStyle w:val="superscript"/>
        </w:rPr>
        <w:t>2</w:t>
      </w:r>
      <w:r>
        <w:t xml:space="preserve"> = 1/4 and β = p = 1/2, This pulse train then has an equal probably of 1's and 0's. We find from (38.5) that</w:t>
      </w:r>
    </w:p>
    <w:p w14:paraId="10D55088" w14:textId="77777777" w:rsidR="00E32300" w:rsidRDefault="00E32300" w:rsidP="00E32300"/>
    <w:p w14:paraId="627F2E2C" w14:textId="77777777" w:rsidR="00E32300" w:rsidRPr="00CB3E43" w:rsidRDefault="00E32300" w:rsidP="00E32300">
      <w:r>
        <w:tab/>
        <w:t>&lt;</w:t>
      </w:r>
      <w:r w:rsidRPr="006871BC">
        <w:rPr>
          <w:rFonts w:ascii="Script MT Bold" w:hAnsi="Script MT Bold"/>
        </w:rPr>
        <w:t>P</w:t>
      </w:r>
      <w:r>
        <w:rPr>
          <w:rStyle w:val="subscript"/>
        </w:rPr>
        <w:t>1</w:t>
      </w:r>
      <w:r>
        <w:t xml:space="preserve">(ω)&gt;  = </w:t>
      </w:r>
      <w:r w:rsidRPr="006871BC">
        <w:rPr>
          <w:rFonts w:ascii="Script MT Bold" w:hAnsi="Script MT Bold"/>
        </w:rPr>
        <w:t>P</w:t>
      </w:r>
      <w:r>
        <w:rPr>
          <w:rStyle w:val="subscript"/>
        </w:rPr>
        <w:t>pulse</w:t>
      </w:r>
      <w:r>
        <w:t xml:space="preserve">(ω) [ 1/4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t>(35.10)</w:t>
      </w:r>
    </w:p>
    <w:p w14:paraId="441B33BD" w14:textId="77777777" w:rsidR="00E32300" w:rsidRPr="00915D82" w:rsidRDefault="00E32300" w:rsidP="00E32300">
      <w:pPr>
        <w:rPr>
          <w:rStyle w:val="superscript"/>
        </w:rPr>
      </w:pPr>
    </w:p>
    <w:p w14:paraId="629CA6C2" w14:textId="77777777" w:rsidR="00E32300" w:rsidRDefault="00E32300" w:rsidP="00E32300">
      <w:r>
        <w:t xml:space="preserve">This shows that the discrete spectrum has been reduced to 1/4 of its full strength, and a continuous spectrum exists with coefficient 1/4 as shown. </w:t>
      </w:r>
    </w:p>
    <w:p w14:paraId="2EB65D29" w14:textId="77777777" w:rsidR="00E32300" w:rsidRDefault="00E32300" w:rsidP="00E32300"/>
    <w:p w14:paraId="2520AAF7" w14:textId="77777777" w:rsidR="00E32300" w:rsidRPr="00CB3E43" w:rsidRDefault="00E32300" w:rsidP="00E32300">
      <w:pPr>
        <w:rPr>
          <w:color w:val="FF0000"/>
        </w:rPr>
      </w:pPr>
      <w:r w:rsidRPr="00CB3E43">
        <w:rPr>
          <w:color w:val="FF0000"/>
        </w:rPr>
        <w:t xml:space="preserve">It would be interesting to try and confirm this last result using a spectrum analyzer for various pulses. </w:t>
      </w:r>
    </w:p>
    <w:p w14:paraId="714B7AA1" w14:textId="77777777" w:rsidR="00E32300" w:rsidRDefault="00E32300" w:rsidP="00E32300"/>
    <w:p w14:paraId="77AC5577" w14:textId="77777777" w:rsidR="00E32300" w:rsidRDefault="00E32300" w:rsidP="00E32300">
      <w:pPr>
        <w:pStyle w:val="Heading3"/>
        <w:sectPr w:rsidR="00E32300">
          <w:pgSz w:w="12240" w:h="15840"/>
          <w:pgMar w:top="1440" w:right="1440" w:bottom="1440" w:left="1440" w:header="720" w:footer="720" w:gutter="0"/>
          <w:cols w:space="720"/>
        </w:sectPr>
      </w:pPr>
    </w:p>
    <w:p w14:paraId="2957B47D" w14:textId="77777777" w:rsidR="00E32300" w:rsidRDefault="00E32300" w:rsidP="00E32300">
      <w:pPr>
        <w:pStyle w:val="Heading3"/>
      </w:pPr>
      <w:bookmarkStart w:id="6" w:name="_Toc351401789"/>
      <w:r>
        <w:t>36.  A View from the High Ground</w:t>
      </w:r>
      <w:bookmarkEnd w:id="6"/>
    </w:p>
    <w:p w14:paraId="24B3D56F" w14:textId="77777777" w:rsidR="00E32300" w:rsidRDefault="00E32300" w:rsidP="00E32300"/>
    <w:p w14:paraId="220FDBBE" w14:textId="77777777" w:rsidR="00E32300" w:rsidRDefault="00E32300" w:rsidP="00E32300">
      <w:r>
        <w:t xml:space="preserve">In this Chapter we introduced some new definitions, such as the autocorrelation function, and the Wiener-Khintchine relation. We used these in our derivation of the statistical average of the spectral density of a pulse train. </w:t>
      </w:r>
    </w:p>
    <w:p w14:paraId="556DC863" w14:textId="77777777" w:rsidR="00E32300" w:rsidRDefault="00E32300" w:rsidP="00E32300"/>
    <w:p w14:paraId="6FAD58ED" w14:textId="77777777" w:rsidR="00E32300" w:rsidRDefault="00E32300" w:rsidP="00E32300">
      <w:r>
        <w:t xml:space="preserve">The whole thing was somewhat of a deception, and here we want to make sure the reader has not missed this point. Our main purpose for introducing autocorrelation and Wiener-Khintchine was to get these well-known terms into our dialog, since they appear in texts. </w:t>
      </w:r>
    </w:p>
    <w:p w14:paraId="68396991" w14:textId="77777777" w:rsidR="00E32300" w:rsidRDefault="00E32300" w:rsidP="00E32300"/>
    <w:p w14:paraId="7D93C80C" w14:textId="77777777" w:rsidR="00E32300" w:rsidRDefault="00E32300" w:rsidP="00E32300">
      <w:r>
        <w:t>In reality, there is nothing at all new in this Chapter, and we certainly did not need to use the words autocorrelation or Wiener-Khintchine to get our main results. As shown in (32.7), autocorrelation is just a standard convolution of x(t) with x(-t), and Wiener-Khintchine is just the convolution theorem (3.6) applied to this convolution equation. In effect, we could have just defined R(ω) to be |X(ω)|</w:t>
      </w:r>
      <w:r w:rsidRPr="00915D82">
        <w:rPr>
          <w:rStyle w:val="superscript"/>
        </w:rPr>
        <w:t>2</w:t>
      </w:r>
      <w:r>
        <w:t xml:space="preserve">, given it the new name "autocorrelation", and then forgotten about it. </w:t>
      </w:r>
    </w:p>
    <w:p w14:paraId="296E758A" w14:textId="77777777" w:rsidR="00E32300" w:rsidRDefault="00E32300" w:rsidP="00E32300"/>
    <w:p w14:paraId="0D9FE84E" w14:textId="77777777" w:rsidR="00E32300" w:rsidRDefault="00E32300" w:rsidP="00E32300">
      <w:r>
        <w:t xml:space="preserve">Here for example is a simple derivation of (34.10): </w:t>
      </w:r>
    </w:p>
    <w:p w14:paraId="4A9FC284" w14:textId="77777777" w:rsidR="00E32300" w:rsidRDefault="00E32300" w:rsidP="00E32300"/>
    <w:p w14:paraId="6DF6150C" w14:textId="77777777" w:rsidR="00E32300" w:rsidRDefault="00E32300" w:rsidP="00E32300">
      <w:r>
        <w:t>Start off with the pulse train "i" with statistical coefficients a</w:t>
      </w:r>
      <w:r w:rsidRPr="00915D82">
        <w:rPr>
          <w:rStyle w:val="superscript"/>
        </w:rPr>
        <w:t>i</w:t>
      </w:r>
      <w:r w:rsidRPr="008219CC">
        <w:rPr>
          <w:rStyle w:val="subscript"/>
        </w:rPr>
        <w:t>n</w:t>
      </w:r>
      <w:r>
        <w:t xml:space="preserve">, as in (34.2), </w:t>
      </w:r>
    </w:p>
    <w:p w14:paraId="1492580F" w14:textId="77777777" w:rsidR="00E32300" w:rsidRDefault="00E32300" w:rsidP="00E32300"/>
    <w:p w14:paraId="4D49041A" w14:textId="77777777" w:rsidR="00E32300" w:rsidRDefault="00E32300" w:rsidP="00E32300">
      <w:r>
        <w:tab/>
        <w:t>x</w:t>
      </w:r>
      <w:r w:rsidRPr="00915D82">
        <w:rPr>
          <w:rStyle w:val="superscript"/>
        </w:rPr>
        <w:t>i</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70C82">
        <w:t xml:space="preserve"> </w:t>
      </w:r>
      <w:r>
        <w:t>a</w:t>
      </w:r>
      <w:r w:rsidRPr="006C51E3">
        <w:rPr>
          <w:rStyle w:val="superscript"/>
        </w:rPr>
        <w:t>i</w:t>
      </w:r>
      <w:r w:rsidRPr="00915D82">
        <w:rPr>
          <w:rStyle w:val="subscript"/>
        </w:rPr>
        <w:t xml:space="preserve">n </w:t>
      </w:r>
      <w:r>
        <w:t>x</w:t>
      </w:r>
      <w:r w:rsidRPr="00915D82">
        <w:rPr>
          <w:rStyle w:val="subscript"/>
        </w:rPr>
        <w:t>pulse</w:t>
      </w:r>
      <w:r>
        <w:t>(t - nT</w:t>
      </w:r>
      <w:r w:rsidRPr="00915D82">
        <w:rPr>
          <w:rStyle w:val="subscript"/>
        </w:rPr>
        <w:t>1</w:t>
      </w:r>
      <w:r>
        <w:t>)</w:t>
      </w:r>
      <w:r>
        <w:tab/>
      </w:r>
      <w:r>
        <w:tab/>
      </w:r>
      <w:r>
        <w:tab/>
      </w:r>
      <w:r>
        <w:tab/>
      </w:r>
      <w:r>
        <w:tab/>
      </w:r>
      <w:r>
        <w:tab/>
      </w:r>
      <w:r>
        <w:tab/>
      </w:r>
      <w:r>
        <w:tab/>
        <w:t>(36.1)</w:t>
      </w:r>
    </w:p>
    <w:p w14:paraId="052F2C52" w14:textId="77777777" w:rsidR="00E32300" w:rsidRDefault="00E32300" w:rsidP="00E32300"/>
    <w:p w14:paraId="7DC3F537" w14:textId="77777777" w:rsidR="00E32300" w:rsidRDefault="00E32300" w:rsidP="00E32300">
      <w:r>
        <w:t xml:space="preserve">Fourier transform both sides in the usual manner, picking up the usual time-shift phase, </w:t>
      </w:r>
    </w:p>
    <w:p w14:paraId="61A33E5B" w14:textId="77777777" w:rsidR="00E32300" w:rsidRDefault="00E32300" w:rsidP="00E32300"/>
    <w:p w14:paraId="4E9C212B" w14:textId="77777777" w:rsidR="00E32300" w:rsidRDefault="00E32300" w:rsidP="00E32300">
      <w:r>
        <w:tab/>
        <w:t>X</w:t>
      </w:r>
      <w:r w:rsidRPr="00915D82">
        <w:rPr>
          <w:rStyle w:val="superscript"/>
        </w:rPr>
        <w:t>i</w:t>
      </w:r>
      <w:r>
        <w:t>(ω)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70C82">
        <w:t xml:space="preserve"> </w:t>
      </w:r>
      <w:r>
        <w:t>a</w:t>
      </w:r>
      <w:r w:rsidRPr="006C51E3">
        <w:rPr>
          <w:rStyle w:val="superscript"/>
        </w:rPr>
        <w:t>i</w:t>
      </w:r>
      <w:r w:rsidRPr="00915D82">
        <w:rPr>
          <w:rStyle w:val="subscript"/>
        </w:rPr>
        <w:t xml:space="preserve">n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t>(36.2)</w:t>
      </w:r>
    </w:p>
    <w:p w14:paraId="56B14EFA" w14:textId="77777777" w:rsidR="00E32300" w:rsidRDefault="00E32300" w:rsidP="00E32300"/>
    <w:p w14:paraId="6B2FBD49" w14:textId="77777777" w:rsidR="00E32300" w:rsidRDefault="00E32300" w:rsidP="00E32300">
      <w:r>
        <w:t>Magnitude-square this thing to get</w:t>
      </w:r>
    </w:p>
    <w:p w14:paraId="217D8C03" w14:textId="77777777" w:rsidR="00E32300" w:rsidRDefault="00E32300" w:rsidP="00E32300"/>
    <w:p w14:paraId="6871178B" w14:textId="77777777" w:rsidR="00E32300" w:rsidRDefault="00E32300" w:rsidP="00E32300">
      <w:r>
        <w:tab/>
        <w:t>|X</w:t>
      </w:r>
      <w:r w:rsidRPr="00915D82">
        <w:rPr>
          <w:rStyle w:val="superscript"/>
        </w:rPr>
        <w:t>i</w:t>
      </w:r>
      <w:r w:rsidRPr="00606869">
        <w:t>(ω)</w:t>
      </w:r>
      <w:r>
        <w:t>|</w:t>
      </w:r>
      <w:r w:rsidRPr="00915D82">
        <w:rPr>
          <w:rStyle w:val="superscript"/>
        </w:rPr>
        <w:t>2</w:t>
      </w:r>
      <w:r>
        <w:t xml:space="preserve">   =  |X</w:t>
      </w:r>
      <w:r w:rsidRPr="008219CC">
        <w:rPr>
          <w:rStyle w:val="subscript"/>
        </w:rPr>
        <w:t>pulse</w:t>
      </w:r>
      <w:r w:rsidRPr="00606869">
        <w:t>(ω)</w:t>
      </w:r>
      <w:r>
        <w:t>|</w:t>
      </w:r>
      <w:r w:rsidRPr="00915D82">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a</w:t>
      </w:r>
      <w:r w:rsidRPr="00915D82">
        <w:rPr>
          <w:rStyle w:val="superscript"/>
        </w:rPr>
        <w:t>i</w:t>
      </w:r>
      <w:r w:rsidRPr="008219CC">
        <w:rPr>
          <w:rStyle w:val="subscript"/>
        </w:rPr>
        <w:t>m</w:t>
      </w:r>
      <w:r>
        <w:t>a</w:t>
      </w:r>
      <w:r w:rsidRPr="00915D82">
        <w:rPr>
          <w:rStyle w:val="superscript"/>
        </w:rPr>
        <w:t>i</w:t>
      </w:r>
      <w:r w:rsidRPr="008219CC">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(36.3)</w:t>
      </w:r>
    </w:p>
    <w:p w14:paraId="55A12223" w14:textId="77777777" w:rsidR="00E32300" w:rsidRDefault="00E32300" w:rsidP="00E32300"/>
    <w:p w14:paraId="21A76F1C" w14:textId="77777777" w:rsidR="00E32300" w:rsidRDefault="00E32300" w:rsidP="00E32300">
      <w:r>
        <w:t>Finally, divide by 2π, average over ensemble index i, identify &lt;|X</w:t>
      </w:r>
      <w:r w:rsidRPr="00915D82">
        <w:rPr>
          <w:rStyle w:val="superscript"/>
        </w:rPr>
        <w:t>i</w:t>
      </w:r>
      <w:r w:rsidRPr="00606869">
        <w:t>(ω)</w:t>
      </w:r>
      <w:r>
        <w:t>|</w:t>
      </w:r>
      <w:r w:rsidRPr="00915D82">
        <w:rPr>
          <w:rStyle w:val="superscript"/>
        </w:rPr>
        <w:t>2</w:t>
      </w:r>
      <w:r>
        <w:t>/2π&gt; = &lt;</w:t>
      </w:r>
      <w:r w:rsidRPr="009C4340">
        <w:rPr>
          <w:rFonts w:ascii="Script MT Bold" w:hAnsi="Script MT Bold"/>
        </w:rPr>
        <w:t>P</w:t>
      </w:r>
      <w:r>
        <w:t xml:space="preserve">(ω)&gt;  and we get </w:t>
      </w:r>
    </w:p>
    <w:p w14:paraId="2F5E4935" w14:textId="77777777" w:rsidR="00E32300" w:rsidRDefault="00E32300" w:rsidP="00E32300"/>
    <w:p w14:paraId="4F2B4D65" w14:textId="77777777" w:rsidR="00E32300" w:rsidRDefault="00E32300" w:rsidP="00E32300">
      <w:r>
        <w:tab/>
        <w:t>&lt;</w:t>
      </w:r>
      <w:r w:rsidRPr="0034302B">
        <w:rPr>
          <w:rFonts w:ascii="Script MT Bold" w:hAnsi="Script MT Bold"/>
        </w:rPr>
        <w:t xml:space="preserve"> </w:t>
      </w:r>
      <w:r w:rsidRPr="00CD1855">
        <w:rPr>
          <w:rFonts w:ascii="Script MT Bold" w:hAnsi="Script MT Bold"/>
        </w:rPr>
        <w:t>P</w:t>
      </w:r>
      <w:r>
        <w:t xml:space="preserve">(ω) &gt;  =  </w:t>
      </w:r>
      <w:r w:rsidRPr="006E2708">
        <w:rPr>
          <w:rFonts w:ascii="Script MT Bold" w:hAnsi="Script MT Bold"/>
        </w:rPr>
        <w:t xml:space="preserve"> </w:t>
      </w:r>
      <w:r w:rsidRPr="00CD1855">
        <w:rPr>
          <w:rFonts w:ascii="Script MT Bold" w:hAnsi="Script MT Bold"/>
        </w:rPr>
        <w:t>P</w:t>
      </w:r>
      <w:r>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&lt;a</w:t>
      </w:r>
      <w:r w:rsidRPr="008219CC">
        <w:rPr>
          <w:rStyle w:val="subscript"/>
        </w:rPr>
        <w:t>m</w:t>
      </w:r>
      <w:r>
        <w:t>a</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p>
    <w:p w14:paraId="4B44FF0C" w14:textId="77777777" w:rsidR="00E32300" w:rsidRDefault="00E32300" w:rsidP="00E32300"/>
    <w:p w14:paraId="30F943A8" w14:textId="77777777" w:rsidR="00E32300" w:rsidRDefault="00E32300" w:rsidP="00E32300">
      <w:r>
        <w:t xml:space="preserve">which is (34.10).  </w:t>
      </w:r>
    </w:p>
    <w:p w14:paraId="65A544C4" w14:textId="77777777" w:rsidR="00E32300" w:rsidRDefault="00E32300" w:rsidP="00E32300"/>
    <w:p w14:paraId="104C1103" w14:textId="77777777" w:rsidR="00E32300" w:rsidRDefault="00E32300" w:rsidP="00E32300">
      <w:r>
        <w:t xml:space="preserve">The dervivation of (35.8) would then proceded as outlined in Section 35. </w:t>
      </w:r>
    </w:p>
    <w:p w14:paraId="51355297" w14:textId="77777777" w:rsidR="00E32300" w:rsidRDefault="00E32300" w:rsidP="00E32300"/>
    <w:p w14:paraId="05AE5508" w14:textId="77777777" w:rsidR="00E32300" w:rsidRPr="00E93A8F" w:rsidRDefault="00E32300" w:rsidP="00E32300">
      <w:pPr>
        <w:rPr>
          <w:u w:val="single"/>
        </w:rPr>
      </w:pPr>
      <w:r>
        <w:rPr>
          <w:u w:val="single"/>
        </w:rPr>
        <w:t>A paradox and its resolution</w:t>
      </w:r>
    </w:p>
    <w:p w14:paraId="0C00D625" w14:textId="77777777" w:rsidR="00E32300" w:rsidRDefault="00E32300" w:rsidP="00E32300"/>
    <w:p w14:paraId="172412CD" w14:textId="77777777" w:rsidR="00E32300" w:rsidRDefault="00E32300" w:rsidP="00E32300">
      <w:r>
        <w:t>Now while we are here, we can back up and apply our statistical average directly to the spectrum in (36.2). Our result is</w:t>
      </w:r>
    </w:p>
    <w:p w14:paraId="5DF1EF47" w14:textId="77777777" w:rsidR="00E32300" w:rsidRPr="00A13E67" w:rsidRDefault="00E32300" w:rsidP="00E32300">
      <w:pPr>
        <w:rPr>
          <w:color w:val="FF0000"/>
        </w:rPr>
      </w:pPr>
      <w:r>
        <w:tab/>
      </w:r>
      <w:r>
        <w:tab/>
      </w:r>
      <w:r>
        <w:tab/>
      </w:r>
      <w:r>
        <w:tab/>
      </w:r>
      <w:r>
        <w:tab/>
      </w:r>
      <w:r>
        <w:tab/>
      </w:r>
      <w:r>
        <w:tab/>
      </w:r>
      <w:r>
        <w:tab/>
      </w:r>
    </w:p>
    <w:p w14:paraId="25756876" w14:textId="77777777" w:rsidR="00E32300" w:rsidRDefault="00E32300" w:rsidP="00E32300">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&lt;a</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t>(36.4)</w:t>
      </w:r>
    </w:p>
    <w:p w14:paraId="24353F66" w14:textId="77777777" w:rsidR="00E32300" w:rsidRDefault="00E32300" w:rsidP="00E32300"/>
    <w:p w14:paraId="29CDFF4D" w14:textId="77777777" w:rsidR="00E32300" w:rsidRDefault="00E32300" w:rsidP="00E32300">
      <w:r>
        <w:t>We could then argue that</w:t>
      </w:r>
    </w:p>
    <w:p w14:paraId="5EC7FF3E" w14:textId="77777777" w:rsidR="00E32300" w:rsidRDefault="00E32300" w:rsidP="00E32300"/>
    <w:p w14:paraId="3997D84C" w14:textId="77777777" w:rsidR="00E32300" w:rsidRDefault="00E32300" w:rsidP="00E32300">
      <w:r>
        <w:tab/>
        <w:t>&lt;a</w:t>
      </w:r>
      <w:r w:rsidRPr="008219CC">
        <w:rPr>
          <w:rStyle w:val="subscript"/>
        </w:rPr>
        <w:t>n</w:t>
      </w:r>
      <w:r>
        <w:t>&gt; = [p] A + [1-p] B</w:t>
      </w:r>
      <w:r>
        <w:tab/>
        <w:t>= p</w:t>
      </w:r>
      <w:r>
        <w:tab/>
        <w:t>if A=1, B=0</w:t>
      </w:r>
      <w:r>
        <w:tab/>
        <w:t>.</w:t>
      </w:r>
      <w:r>
        <w:tab/>
      </w:r>
      <w:r>
        <w:tab/>
      </w:r>
      <w:r>
        <w:tab/>
      </w:r>
      <w:r>
        <w:tab/>
      </w:r>
      <w:r>
        <w:tab/>
        <w:t>(36.5)</w:t>
      </w:r>
      <w:r>
        <w:tab/>
      </w:r>
    </w:p>
    <w:p w14:paraId="1151AF3C" w14:textId="77777777" w:rsidR="00E32300" w:rsidRDefault="00E32300" w:rsidP="00E32300"/>
    <w:p w14:paraId="05BC3930" w14:textId="77777777" w:rsidR="00E32300" w:rsidRDefault="00E32300" w:rsidP="00E32300">
      <w:r>
        <w:t xml:space="preserve">In thise case, we can extract p from the sum, which then collapses to form the usual (13.2) delta functions. The result is then the same as with the regular pulse train (33.2) with an overall factor of p out front, namely, </w:t>
      </w:r>
    </w:p>
    <w:p w14:paraId="20EA963E" w14:textId="77777777" w:rsidR="00E32300" w:rsidRDefault="00E32300" w:rsidP="00E32300">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r>
      <w:r>
        <w:tab/>
      </w:r>
      <w:r>
        <w:tab/>
      </w:r>
      <w:r>
        <w:tab/>
      </w:r>
      <w:r>
        <w:tab/>
      </w:r>
      <w:r>
        <w:tab/>
        <w:t>(36.6)</w:t>
      </w:r>
    </w:p>
    <w:p w14:paraId="62929E04" w14:textId="77777777" w:rsidR="00E32300" w:rsidRDefault="00E32300" w:rsidP="00E32300"/>
    <w:p w14:paraId="2DC4E2F6" w14:textId="77777777" w:rsidR="00E32300" w:rsidRDefault="00E32300" w:rsidP="00E32300">
      <w:r>
        <w:t xml:space="preserve">Thus says that our average </w:t>
      </w:r>
      <w:r>
        <w:rPr>
          <w:i/>
        </w:rPr>
        <w:t>spectrum</w:t>
      </w:r>
      <w:r>
        <w:t xml:space="preserve"> is 100% discrete, there is no continuous part!  If p = 1/2, the average spectrum is just 1/2 times our unit amplitude pulse train spectrum (14.4). How can this be true, if we just showed in (35.10)  that the average </w:t>
      </w:r>
      <w:r>
        <w:rPr>
          <w:i/>
        </w:rPr>
        <w:t>spectral density</w:t>
      </w:r>
      <w:r>
        <w:t xml:space="preserve"> &lt;|X(ω)|</w:t>
      </w:r>
      <w:r w:rsidRPr="00915D82">
        <w:rPr>
          <w:rStyle w:val="superscript"/>
        </w:rPr>
        <w:t>2</w:t>
      </w:r>
      <w:r>
        <w:t xml:space="preserve">&gt; has a continuous spectral component? </w:t>
      </w:r>
    </w:p>
    <w:p w14:paraId="7543B33B" w14:textId="77777777" w:rsidR="00E32300" w:rsidRDefault="00E32300" w:rsidP="00E32300"/>
    <w:p w14:paraId="413FE3A8" w14:textId="77777777" w:rsidR="00E32300" w:rsidRDefault="00E32300" w:rsidP="00E32300">
      <w:r>
        <w:t>The answer lies in the fact that &lt;ab&gt; ≠ &lt;a&gt;&lt;b&gt;, where &lt; &gt; is our averaging operation. Thus</w:t>
      </w:r>
    </w:p>
    <w:p w14:paraId="4B0D7C5F" w14:textId="77777777" w:rsidR="00E32300" w:rsidRDefault="00E32300" w:rsidP="00E32300"/>
    <w:p w14:paraId="5F692845" w14:textId="77777777" w:rsidR="00E32300" w:rsidRDefault="00E32300" w:rsidP="00E32300">
      <w:r>
        <w:tab/>
        <w:t>&lt;|X(ω)|</w:t>
      </w:r>
      <w:r w:rsidRPr="00915D82">
        <w:rPr>
          <w:rStyle w:val="superscript"/>
        </w:rPr>
        <w:t>2</w:t>
      </w:r>
      <w:r>
        <w:t>&gt; ≠ &lt;X(ω)&gt;&lt;X(ω)*&gt;</w:t>
      </w:r>
      <w:r>
        <w:tab/>
      </w:r>
      <w:r>
        <w:tab/>
      </w:r>
      <w:r>
        <w:tab/>
      </w:r>
      <w:r>
        <w:tab/>
      </w:r>
      <w:r>
        <w:tab/>
      </w:r>
      <w:r>
        <w:tab/>
      </w:r>
      <w:r>
        <w:tab/>
      </w:r>
      <w:r>
        <w:tab/>
        <w:t>(36.7)</w:t>
      </w:r>
    </w:p>
    <w:p w14:paraId="603ABE26" w14:textId="77777777" w:rsidR="00E32300" w:rsidRDefault="00E32300" w:rsidP="00E32300"/>
    <w:p w14:paraId="489DA4E6" w14:textId="77777777" w:rsidR="00E32300" w:rsidRDefault="00E32300" w:rsidP="00E32300">
      <w:r>
        <w:t>There is no reason in the world why the average of a product should be the product of the averages. The HP Spectrum Analyzer measures &lt;|X(ω)|</w:t>
      </w:r>
      <w:r w:rsidRPr="00915D82">
        <w:rPr>
          <w:rStyle w:val="superscript"/>
        </w:rPr>
        <w:t>2</w:t>
      </w:r>
      <w:r>
        <w:t xml:space="preserve">&gt;, not &lt;X(ω)&gt;. </w:t>
      </w:r>
    </w:p>
    <w:p w14:paraId="62CBF760" w14:textId="77777777" w:rsidR="00E32300" w:rsidRDefault="00E32300" w:rsidP="00E32300"/>
    <w:p w14:paraId="45DE0653" w14:textId="77777777" w:rsidR="00E32300" w:rsidRPr="003129DC" w:rsidRDefault="00E32300" w:rsidP="00E32300">
      <w:pPr>
        <w:rPr>
          <w:color w:val="FF0000"/>
        </w:rPr>
      </w:pPr>
      <w:r w:rsidRPr="003129DC">
        <w:rPr>
          <w:color w:val="FF0000"/>
        </w:rPr>
        <w:t xml:space="preserve">Idea:  have Maple generate a long pulse train with p= 1/2, then have it compute the Fourier spectrum X(ω) and see if its spectrum looks discrete. Then maybe try to get it do the energy density and see if it seems to have a discrete and continuous piece. This would be quite interesting. </w:t>
      </w:r>
    </w:p>
    <w:p w14:paraId="71A57FEE" w14:textId="77777777" w:rsidR="00E32300" w:rsidRPr="003129DC" w:rsidRDefault="00E32300" w:rsidP="00E32300">
      <w:pPr>
        <w:rPr>
          <w:color w:val="FF0000"/>
        </w:rPr>
      </w:pPr>
    </w:p>
    <w:p w14:paraId="7529CF3C" w14:textId="77777777" w:rsidR="00E32300" w:rsidRDefault="00E32300" w:rsidP="00E32300">
      <w:r w:rsidRPr="00566757">
        <w:rPr>
          <w:color w:val="FF0000"/>
        </w:rPr>
        <w:t>ok to here pass 2</w:t>
      </w:r>
    </w:p>
    <w:p w14:paraId="600021B6" w14:textId="77777777" w:rsidR="00E32300" w:rsidRDefault="00E32300" w:rsidP="00E32300">
      <w:r>
        <w:br w:type="page"/>
      </w:r>
    </w:p>
    <w:sectPr w:rsidR="00E32300">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556C9" w14:textId="77777777" w:rsidR="00682236" w:rsidRDefault="00682236">
      <w:r>
        <w:separator/>
      </w:r>
    </w:p>
  </w:endnote>
  <w:endnote w:type="continuationSeparator" w:id="0">
    <w:p w14:paraId="01794B8D" w14:textId="77777777" w:rsidR="00682236" w:rsidRDefault="00682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4F8B2" w14:textId="77777777" w:rsidR="00CA41CE" w:rsidRDefault="00CA41C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0901">
      <w:rPr>
        <w:rStyle w:val="PageNumber"/>
        <w:noProof/>
      </w:rPr>
      <w:t>22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467F7" w14:textId="77777777" w:rsidR="00682236" w:rsidRDefault="00682236">
      <w:r>
        <w:separator/>
      </w:r>
    </w:p>
  </w:footnote>
  <w:footnote w:type="continuationSeparator" w:id="0">
    <w:p w14:paraId="4E574352" w14:textId="77777777" w:rsidR="00682236" w:rsidRDefault="006822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2300"/>
    <w:rsid w:val="0001344C"/>
    <w:rsid w:val="00031898"/>
    <w:rsid w:val="00032790"/>
    <w:rsid w:val="000522DF"/>
    <w:rsid w:val="00053F6C"/>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E0BB5"/>
    <w:rsid w:val="001F265E"/>
    <w:rsid w:val="002025FC"/>
    <w:rsid w:val="0020790D"/>
    <w:rsid w:val="002120D3"/>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C0901"/>
    <w:rsid w:val="00432272"/>
    <w:rsid w:val="00453FB0"/>
    <w:rsid w:val="00454783"/>
    <w:rsid w:val="0046473F"/>
    <w:rsid w:val="004658B1"/>
    <w:rsid w:val="004811A4"/>
    <w:rsid w:val="004855F7"/>
    <w:rsid w:val="00491B69"/>
    <w:rsid w:val="00492F5E"/>
    <w:rsid w:val="004953A2"/>
    <w:rsid w:val="004A5033"/>
    <w:rsid w:val="004C03E8"/>
    <w:rsid w:val="00510E6F"/>
    <w:rsid w:val="00511127"/>
    <w:rsid w:val="0052472D"/>
    <w:rsid w:val="005276A3"/>
    <w:rsid w:val="005506A3"/>
    <w:rsid w:val="00567E2E"/>
    <w:rsid w:val="00584B53"/>
    <w:rsid w:val="00597B03"/>
    <w:rsid w:val="005A173F"/>
    <w:rsid w:val="005A2484"/>
    <w:rsid w:val="005A5EC8"/>
    <w:rsid w:val="005C0914"/>
    <w:rsid w:val="005F0E1C"/>
    <w:rsid w:val="005F1C68"/>
    <w:rsid w:val="00605A63"/>
    <w:rsid w:val="006160A6"/>
    <w:rsid w:val="00616724"/>
    <w:rsid w:val="00624100"/>
    <w:rsid w:val="006415F0"/>
    <w:rsid w:val="00643A57"/>
    <w:rsid w:val="00644A89"/>
    <w:rsid w:val="0064710F"/>
    <w:rsid w:val="00661929"/>
    <w:rsid w:val="00674188"/>
    <w:rsid w:val="006761D1"/>
    <w:rsid w:val="00682236"/>
    <w:rsid w:val="006823E5"/>
    <w:rsid w:val="006A36F3"/>
    <w:rsid w:val="006B7AA1"/>
    <w:rsid w:val="006C3D2C"/>
    <w:rsid w:val="006D2437"/>
    <w:rsid w:val="006D422E"/>
    <w:rsid w:val="006D4393"/>
    <w:rsid w:val="006D4612"/>
    <w:rsid w:val="006E630C"/>
    <w:rsid w:val="006F2C71"/>
    <w:rsid w:val="00720868"/>
    <w:rsid w:val="007418FC"/>
    <w:rsid w:val="007448AD"/>
    <w:rsid w:val="00750B63"/>
    <w:rsid w:val="00780987"/>
    <w:rsid w:val="00791BD7"/>
    <w:rsid w:val="0079242B"/>
    <w:rsid w:val="007932DD"/>
    <w:rsid w:val="007A1E44"/>
    <w:rsid w:val="007A23A3"/>
    <w:rsid w:val="007A4051"/>
    <w:rsid w:val="007B2201"/>
    <w:rsid w:val="007C70C6"/>
    <w:rsid w:val="007E1808"/>
    <w:rsid w:val="007E26A4"/>
    <w:rsid w:val="007E64D2"/>
    <w:rsid w:val="007E726A"/>
    <w:rsid w:val="00812042"/>
    <w:rsid w:val="008217D9"/>
    <w:rsid w:val="0082785B"/>
    <w:rsid w:val="0083105B"/>
    <w:rsid w:val="0083175C"/>
    <w:rsid w:val="00833DC4"/>
    <w:rsid w:val="0085248A"/>
    <w:rsid w:val="00855BAC"/>
    <w:rsid w:val="008675B1"/>
    <w:rsid w:val="008917FA"/>
    <w:rsid w:val="008949E4"/>
    <w:rsid w:val="008A209E"/>
    <w:rsid w:val="008A55BF"/>
    <w:rsid w:val="008A5B7E"/>
    <w:rsid w:val="008B28D1"/>
    <w:rsid w:val="008C38E3"/>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C2FAF"/>
    <w:rsid w:val="009C5487"/>
    <w:rsid w:val="009E1A53"/>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97EDB"/>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35C02"/>
    <w:rsid w:val="00C40F10"/>
    <w:rsid w:val="00C41294"/>
    <w:rsid w:val="00C5077C"/>
    <w:rsid w:val="00C51A25"/>
    <w:rsid w:val="00C75B9C"/>
    <w:rsid w:val="00C766B1"/>
    <w:rsid w:val="00C821F8"/>
    <w:rsid w:val="00C85D48"/>
    <w:rsid w:val="00C90C07"/>
    <w:rsid w:val="00C9126C"/>
    <w:rsid w:val="00C97452"/>
    <w:rsid w:val="00CA38E1"/>
    <w:rsid w:val="00CA41CE"/>
    <w:rsid w:val="00CB2582"/>
    <w:rsid w:val="00CC3F55"/>
    <w:rsid w:val="00CC680B"/>
    <w:rsid w:val="00CC7D09"/>
    <w:rsid w:val="00D0566B"/>
    <w:rsid w:val="00D16A0B"/>
    <w:rsid w:val="00D70AA2"/>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32025"/>
    <w:rsid w:val="00E32300"/>
    <w:rsid w:val="00E52D64"/>
    <w:rsid w:val="00E62CA9"/>
    <w:rsid w:val="00E6691C"/>
    <w:rsid w:val="00E6781A"/>
    <w:rsid w:val="00E74716"/>
    <w:rsid w:val="00EA1AA3"/>
    <w:rsid w:val="00EA5ADB"/>
    <w:rsid w:val="00EB3884"/>
    <w:rsid w:val="00EB59F7"/>
    <w:rsid w:val="00EB621A"/>
    <w:rsid w:val="00EC0C35"/>
    <w:rsid w:val="00EC0F7A"/>
    <w:rsid w:val="00EC21A9"/>
    <w:rsid w:val="00ED2312"/>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42858"/>
  <w15:chartTrackingRefBased/>
  <w15:docId w15:val="{C36B786B-E4AC-44A0-9385-7788E2D0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E32300"/>
    <w:rPr>
      <w:rFonts w:cs="Arial"/>
      <w:b/>
      <w:bCs/>
      <w:iCs/>
      <w:sz w:val="22"/>
      <w:szCs w:val="28"/>
      <w:lang w:val="en-US" w:eastAsia="en-US" w:bidi="ar-SA"/>
    </w:rPr>
  </w:style>
  <w:style w:type="character" w:customStyle="1" w:styleId="Heading3Char">
    <w:name w:val="Heading 3 Char"/>
    <w:basedOn w:val="DefaultParagraphFont"/>
    <w:link w:val="Heading3"/>
    <w:rsid w:val="00E32300"/>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6862</Words>
  <Characters>29646</Characters>
  <Application>Microsoft Office Word</Application>
  <DocSecurity>4</DocSecurity>
  <Lines>871</Lines>
  <Paragraphs>434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2026-09-06T20:35:00Z</dcterms:created>
  <dcterms:modified xsi:type="dcterms:W3CDTF">2026-09-06T20:35:00Z</dcterms:modified>
</cp:coreProperties>
</file>