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BB2AA" w14:textId="77777777" w:rsidR="00D72439" w:rsidRDefault="00D72439" w:rsidP="00D72439">
      <w:pPr>
        <w:pStyle w:val="Heading2"/>
      </w:pPr>
      <w:bookmarkStart w:id="0" w:name="_Toc447798888"/>
      <w:r>
        <w:t>Rewrite of Chapter 2, started 4/2/16</w:t>
      </w:r>
      <w:bookmarkEnd w:id="0"/>
    </w:p>
    <w:p w14:paraId="66A222C2" w14:textId="77777777" w:rsidR="00D72439" w:rsidRDefault="00D72439" w:rsidP="00D72439">
      <w:pPr>
        <w:pStyle w:val="Heading2"/>
      </w:pPr>
    </w:p>
    <w:p w14:paraId="751C681B" w14:textId="77777777" w:rsidR="008E2C02" w:rsidRDefault="008E2C02">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47798888" w:history="1">
        <w:r w:rsidRPr="00503157">
          <w:rPr>
            <w:rStyle w:val="Hyperlink"/>
            <w:noProof/>
          </w:rPr>
          <w:t>Rewrite of Chapter 2, started 4/2/16</w:t>
        </w:r>
        <w:r>
          <w:rPr>
            <w:noProof/>
            <w:webHidden/>
          </w:rPr>
          <w:tab/>
        </w:r>
        <w:r>
          <w:rPr>
            <w:noProof/>
            <w:webHidden/>
          </w:rPr>
          <w:fldChar w:fldCharType="begin"/>
        </w:r>
        <w:r>
          <w:rPr>
            <w:noProof/>
            <w:webHidden/>
          </w:rPr>
          <w:instrText xml:space="preserve"> PAGEREF _Toc447798888 \h </w:instrText>
        </w:r>
        <w:r>
          <w:rPr>
            <w:noProof/>
          </w:rPr>
        </w:r>
        <w:r>
          <w:rPr>
            <w:noProof/>
            <w:webHidden/>
          </w:rPr>
          <w:fldChar w:fldCharType="separate"/>
        </w:r>
        <w:r>
          <w:rPr>
            <w:noProof/>
            <w:webHidden/>
          </w:rPr>
          <w:t>1</w:t>
        </w:r>
        <w:r>
          <w:rPr>
            <w:noProof/>
            <w:webHidden/>
          </w:rPr>
          <w:fldChar w:fldCharType="end"/>
        </w:r>
      </w:hyperlink>
    </w:p>
    <w:p w14:paraId="5DD2C8C5" w14:textId="77777777" w:rsidR="008E2C02" w:rsidRDefault="008E2C02">
      <w:pPr>
        <w:pStyle w:val="TOC2"/>
        <w:tabs>
          <w:tab w:val="right" w:leader="dot" w:pos="9350"/>
        </w:tabs>
        <w:rPr>
          <w:b w:val="0"/>
          <w:noProof/>
          <w:sz w:val="24"/>
          <w:szCs w:val="24"/>
        </w:rPr>
      </w:pPr>
      <w:hyperlink w:anchor="_Toc447798889" w:history="1">
        <w:r w:rsidRPr="00503157">
          <w:rPr>
            <w:rStyle w:val="Hyperlink"/>
            <w:noProof/>
          </w:rPr>
          <w:t>2.  A Brief Review of Tensors in Covariant Notation</w:t>
        </w:r>
        <w:r>
          <w:rPr>
            <w:noProof/>
            <w:webHidden/>
          </w:rPr>
          <w:tab/>
        </w:r>
        <w:r>
          <w:rPr>
            <w:noProof/>
            <w:webHidden/>
          </w:rPr>
          <w:fldChar w:fldCharType="begin"/>
        </w:r>
        <w:r>
          <w:rPr>
            <w:noProof/>
            <w:webHidden/>
          </w:rPr>
          <w:instrText xml:space="preserve"> PAGEREF _Toc447798889 \h </w:instrText>
        </w:r>
        <w:r>
          <w:rPr>
            <w:noProof/>
          </w:rPr>
        </w:r>
        <w:r>
          <w:rPr>
            <w:noProof/>
            <w:webHidden/>
          </w:rPr>
          <w:fldChar w:fldCharType="separate"/>
        </w:r>
        <w:r>
          <w:rPr>
            <w:noProof/>
            <w:webHidden/>
          </w:rPr>
          <w:t>1</w:t>
        </w:r>
        <w:r>
          <w:rPr>
            <w:noProof/>
            <w:webHidden/>
          </w:rPr>
          <w:fldChar w:fldCharType="end"/>
        </w:r>
      </w:hyperlink>
    </w:p>
    <w:p w14:paraId="7A6D1C3B" w14:textId="77777777" w:rsidR="008E2C02" w:rsidRDefault="008E2C02">
      <w:pPr>
        <w:pStyle w:val="TOC3"/>
        <w:tabs>
          <w:tab w:val="right" w:leader="dot" w:pos="9350"/>
        </w:tabs>
        <w:rPr>
          <w:noProof/>
          <w:sz w:val="24"/>
          <w:szCs w:val="24"/>
        </w:rPr>
      </w:pPr>
      <w:hyperlink w:anchor="_Toc447798890" w:history="1">
        <w:r w:rsidRPr="00503157">
          <w:rPr>
            <w:rStyle w:val="Hyperlink"/>
            <w:noProof/>
          </w:rPr>
          <w:t>2.1 R, S and how tensors transform : Picture A</w:t>
        </w:r>
        <w:r>
          <w:rPr>
            <w:noProof/>
            <w:webHidden/>
          </w:rPr>
          <w:tab/>
        </w:r>
        <w:r>
          <w:rPr>
            <w:noProof/>
            <w:webHidden/>
          </w:rPr>
          <w:fldChar w:fldCharType="begin"/>
        </w:r>
        <w:r>
          <w:rPr>
            <w:noProof/>
            <w:webHidden/>
          </w:rPr>
          <w:instrText xml:space="preserve"> PAGEREF _Toc447798890 \h </w:instrText>
        </w:r>
        <w:r>
          <w:rPr>
            <w:noProof/>
          </w:rPr>
        </w:r>
        <w:r>
          <w:rPr>
            <w:noProof/>
            <w:webHidden/>
          </w:rPr>
          <w:fldChar w:fldCharType="separate"/>
        </w:r>
        <w:r>
          <w:rPr>
            <w:noProof/>
            <w:webHidden/>
          </w:rPr>
          <w:t>2</w:t>
        </w:r>
        <w:r>
          <w:rPr>
            <w:noProof/>
            <w:webHidden/>
          </w:rPr>
          <w:fldChar w:fldCharType="end"/>
        </w:r>
      </w:hyperlink>
    </w:p>
    <w:p w14:paraId="46E10E80" w14:textId="77777777" w:rsidR="008E2C02" w:rsidRDefault="008E2C02">
      <w:pPr>
        <w:pStyle w:val="TOC3"/>
        <w:tabs>
          <w:tab w:val="right" w:leader="dot" w:pos="9350"/>
        </w:tabs>
        <w:rPr>
          <w:noProof/>
          <w:sz w:val="24"/>
          <w:szCs w:val="24"/>
        </w:rPr>
      </w:pPr>
      <w:hyperlink w:anchor="_Toc447798891" w:history="1">
        <w:r w:rsidRPr="00503157">
          <w:rPr>
            <w:rStyle w:val="Hyperlink"/>
            <w:noProof/>
          </w:rPr>
          <w:t>2.2 The metric tensors g and g' and the dot product</w:t>
        </w:r>
        <w:r>
          <w:rPr>
            <w:noProof/>
            <w:webHidden/>
          </w:rPr>
          <w:tab/>
        </w:r>
        <w:r>
          <w:rPr>
            <w:noProof/>
            <w:webHidden/>
          </w:rPr>
          <w:fldChar w:fldCharType="begin"/>
        </w:r>
        <w:r>
          <w:rPr>
            <w:noProof/>
            <w:webHidden/>
          </w:rPr>
          <w:instrText xml:space="preserve"> PAGEREF _Toc447798891 \h </w:instrText>
        </w:r>
        <w:r>
          <w:rPr>
            <w:noProof/>
          </w:rPr>
        </w:r>
        <w:r>
          <w:rPr>
            <w:noProof/>
            <w:webHidden/>
          </w:rPr>
          <w:fldChar w:fldCharType="separate"/>
        </w:r>
        <w:r>
          <w:rPr>
            <w:noProof/>
            <w:webHidden/>
          </w:rPr>
          <w:t>7</w:t>
        </w:r>
        <w:r>
          <w:rPr>
            <w:noProof/>
            <w:webHidden/>
          </w:rPr>
          <w:fldChar w:fldCharType="end"/>
        </w:r>
      </w:hyperlink>
    </w:p>
    <w:p w14:paraId="42F62322" w14:textId="77777777" w:rsidR="008E2C02" w:rsidRDefault="008E2C02">
      <w:pPr>
        <w:pStyle w:val="TOC3"/>
        <w:tabs>
          <w:tab w:val="right" w:leader="dot" w:pos="9350"/>
        </w:tabs>
        <w:rPr>
          <w:noProof/>
          <w:sz w:val="24"/>
          <w:szCs w:val="24"/>
        </w:rPr>
      </w:pPr>
      <w:hyperlink w:anchor="_Toc447798892" w:history="1">
        <w:r w:rsidRPr="00503157">
          <w:rPr>
            <w:rStyle w:val="Hyperlink"/>
            <w:noProof/>
          </w:rPr>
          <w:t>2.3 The basis vectors e</w:t>
        </w:r>
        <w:r w:rsidRPr="00503157">
          <w:rPr>
            <w:rStyle w:val="Hyperlink"/>
            <w:rFonts w:ascii="Courier New" w:hAnsi="Courier New"/>
            <w:noProof/>
            <w:vertAlign w:val="subscript"/>
          </w:rPr>
          <w:t>n</w:t>
        </w:r>
        <w:r w:rsidRPr="00503157">
          <w:rPr>
            <w:rStyle w:val="Hyperlink"/>
            <w:noProof/>
          </w:rPr>
          <w:t xml:space="preserve"> and e</w:t>
        </w:r>
        <w:r w:rsidRPr="00503157">
          <w:rPr>
            <w:rStyle w:val="Hyperlink"/>
            <w:rFonts w:ascii="Courier New" w:hAnsi="Courier New"/>
            <w:noProof/>
            <w:vertAlign w:val="superscript"/>
          </w:rPr>
          <w:t>n</w:t>
        </w:r>
        <w:r>
          <w:rPr>
            <w:noProof/>
            <w:webHidden/>
          </w:rPr>
          <w:tab/>
        </w:r>
        <w:r>
          <w:rPr>
            <w:noProof/>
            <w:webHidden/>
          </w:rPr>
          <w:fldChar w:fldCharType="begin"/>
        </w:r>
        <w:r>
          <w:rPr>
            <w:noProof/>
            <w:webHidden/>
          </w:rPr>
          <w:instrText xml:space="preserve"> PAGEREF _Toc447798892 \h </w:instrText>
        </w:r>
        <w:r>
          <w:rPr>
            <w:noProof/>
          </w:rPr>
        </w:r>
        <w:r>
          <w:rPr>
            <w:noProof/>
            <w:webHidden/>
          </w:rPr>
          <w:fldChar w:fldCharType="separate"/>
        </w:r>
        <w:r>
          <w:rPr>
            <w:noProof/>
            <w:webHidden/>
          </w:rPr>
          <w:t>8</w:t>
        </w:r>
        <w:r>
          <w:rPr>
            <w:noProof/>
            <w:webHidden/>
          </w:rPr>
          <w:fldChar w:fldCharType="end"/>
        </w:r>
      </w:hyperlink>
    </w:p>
    <w:p w14:paraId="77AEB8FF" w14:textId="77777777" w:rsidR="008E2C02" w:rsidRDefault="008E2C02">
      <w:pPr>
        <w:pStyle w:val="TOC3"/>
        <w:tabs>
          <w:tab w:val="right" w:leader="dot" w:pos="9350"/>
        </w:tabs>
        <w:rPr>
          <w:noProof/>
          <w:sz w:val="24"/>
          <w:szCs w:val="24"/>
        </w:rPr>
      </w:pPr>
      <w:hyperlink w:anchor="_Toc447798893" w:history="1">
        <w:r w:rsidRPr="00503157">
          <w:rPr>
            <w:rStyle w:val="Hyperlink"/>
            <w:noProof/>
          </w:rPr>
          <w:t>2.4 The basis vectors u</w:t>
        </w:r>
        <w:r w:rsidRPr="00503157">
          <w:rPr>
            <w:rStyle w:val="Hyperlink"/>
            <w:rFonts w:ascii="Courier New" w:hAnsi="Courier New"/>
            <w:noProof/>
            <w:vertAlign w:val="subscript"/>
          </w:rPr>
          <w:t>n</w:t>
        </w:r>
        <w:r w:rsidRPr="00503157">
          <w:rPr>
            <w:rStyle w:val="Hyperlink"/>
            <w:noProof/>
          </w:rPr>
          <w:t xml:space="preserve"> and u</w:t>
        </w:r>
        <w:r w:rsidRPr="00503157">
          <w:rPr>
            <w:rStyle w:val="Hyperlink"/>
            <w:rFonts w:ascii="Courier New" w:hAnsi="Courier New"/>
            <w:noProof/>
            <w:vertAlign w:val="superscript"/>
          </w:rPr>
          <w:t>n</w:t>
        </w:r>
        <w:r>
          <w:rPr>
            <w:noProof/>
            <w:webHidden/>
          </w:rPr>
          <w:tab/>
        </w:r>
        <w:r>
          <w:rPr>
            <w:noProof/>
            <w:webHidden/>
          </w:rPr>
          <w:fldChar w:fldCharType="begin"/>
        </w:r>
        <w:r>
          <w:rPr>
            <w:noProof/>
            <w:webHidden/>
          </w:rPr>
          <w:instrText xml:space="preserve"> PAGEREF _Toc447798893 \h </w:instrText>
        </w:r>
        <w:r>
          <w:rPr>
            <w:noProof/>
          </w:rPr>
        </w:r>
        <w:r>
          <w:rPr>
            <w:noProof/>
            <w:webHidden/>
          </w:rPr>
          <w:fldChar w:fldCharType="separate"/>
        </w:r>
        <w:r>
          <w:rPr>
            <w:noProof/>
            <w:webHidden/>
          </w:rPr>
          <w:t>10</w:t>
        </w:r>
        <w:r>
          <w:rPr>
            <w:noProof/>
            <w:webHidden/>
          </w:rPr>
          <w:fldChar w:fldCharType="end"/>
        </w:r>
      </w:hyperlink>
    </w:p>
    <w:p w14:paraId="04FC1330" w14:textId="77777777" w:rsidR="008E2C02" w:rsidRDefault="008E2C02">
      <w:pPr>
        <w:pStyle w:val="TOC3"/>
        <w:tabs>
          <w:tab w:val="right" w:leader="dot" w:pos="9350"/>
        </w:tabs>
        <w:rPr>
          <w:noProof/>
          <w:sz w:val="24"/>
          <w:szCs w:val="24"/>
        </w:rPr>
      </w:pPr>
      <w:hyperlink w:anchor="_Toc447798894" w:history="1">
        <w:r w:rsidRPr="00503157">
          <w:rPr>
            <w:rStyle w:val="Hyperlink"/>
            <w:noProof/>
          </w:rPr>
          <w:t>2.5 The basis vectors e'</w:t>
        </w:r>
        <w:r w:rsidRPr="00503157">
          <w:rPr>
            <w:rStyle w:val="Hyperlink"/>
            <w:rFonts w:ascii="Courier New" w:hAnsi="Courier New"/>
            <w:noProof/>
            <w:vertAlign w:val="subscript"/>
          </w:rPr>
          <w:t>n</w:t>
        </w:r>
        <w:r w:rsidRPr="00503157">
          <w:rPr>
            <w:rStyle w:val="Hyperlink"/>
            <w:noProof/>
          </w:rPr>
          <w:t xml:space="preserve"> and u'</w:t>
        </w:r>
        <w:r w:rsidRPr="00503157">
          <w:rPr>
            <w:rStyle w:val="Hyperlink"/>
            <w:rFonts w:ascii="Courier New" w:hAnsi="Courier New"/>
            <w:noProof/>
            <w:vertAlign w:val="subscript"/>
          </w:rPr>
          <w:t>n</w:t>
        </w:r>
        <w:r w:rsidRPr="00503157">
          <w:rPr>
            <w:rStyle w:val="Hyperlink"/>
            <w:noProof/>
          </w:rPr>
          <w:t xml:space="preserve"> and a summary</w:t>
        </w:r>
        <w:r>
          <w:rPr>
            <w:noProof/>
            <w:webHidden/>
          </w:rPr>
          <w:tab/>
        </w:r>
        <w:r>
          <w:rPr>
            <w:noProof/>
            <w:webHidden/>
          </w:rPr>
          <w:fldChar w:fldCharType="begin"/>
        </w:r>
        <w:r>
          <w:rPr>
            <w:noProof/>
            <w:webHidden/>
          </w:rPr>
          <w:instrText xml:space="preserve"> PAGEREF _Toc447798894 \h </w:instrText>
        </w:r>
        <w:r>
          <w:rPr>
            <w:noProof/>
          </w:rPr>
        </w:r>
        <w:r>
          <w:rPr>
            <w:noProof/>
            <w:webHidden/>
          </w:rPr>
          <w:fldChar w:fldCharType="separate"/>
        </w:r>
        <w:r>
          <w:rPr>
            <w:noProof/>
            <w:webHidden/>
          </w:rPr>
          <w:t>11</w:t>
        </w:r>
        <w:r>
          <w:rPr>
            <w:noProof/>
            <w:webHidden/>
          </w:rPr>
          <w:fldChar w:fldCharType="end"/>
        </w:r>
      </w:hyperlink>
    </w:p>
    <w:p w14:paraId="5578D85A" w14:textId="77777777" w:rsidR="008E2C02" w:rsidRDefault="008E2C02">
      <w:pPr>
        <w:pStyle w:val="TOC3"/>
        <w:tabs>
          <w:tab w:val="right" w:leader="dot" w:pos="9350"/>
        </w:tabs>
        <w:rPr>
          <w:noProof/>
          <w:sz w:val="24"/>
          <w:szCs w:val="24"/>
        </w:rPr>
      </w:pPr>
      <w:hyperlink w:anchor="_Toc447798895" w:history="1">
        <w:r w:rsidRPr="00503157">
          <w:rPr>
            <w:rStyle w:val="Hyperlink"/>
            <w:noProof/>
          </w:rPr>
          <w:t>2.6 How to compute a viable  x' = F(x) from a set of constant basis vectors e</w:t>
        </w:r>
        <w:r w:rsidRPr="00503157">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_Toc447798895 \h </w:instrText>
        </w:r>
        <w:r>
          <w:rPr>
            <w:noProof/>
          </w:rPr>
        </w:r>
        <w:r>
          <w:rPr>
            <w:noProof/>
            <w:webHidden/>
          </w:rPr>
          <w:fldChar w:fldCharType="separate"/>
        </w:r>
        <w:r>
          <w:rPr>
            <w:noProof/>
            <w:webHidden/>
          </w:rPr>
          <w:t>13</w:t>
        </w:r>
        <w:r>
          <w:rPr>
            <w:noProof/>
            <w:webHidden/>
          </w:rPr>
          <w:fldChar w:fldCharType="end"/>
        </w:r>
      </w:hyperlink>
    </w:p>
    <w:p w14:paraId="1810CC37" w14:textId="77777777" w:rsidR="008E2C02" w:rsidRDefault="008E2C02">
      <w:pPr>
        <w:pStyle w:val="TOC3"/>
        <w:tabs>
          <w:tab w:val="right" w:leader="dot" w:pos="9350"/>
        </w:tabs>
        <w:rPr>
          <w:noProof/>
          <w:sz w:val="24"/>
          <w:szCs w:val="24"/>
        </w:rPr>
      </w:pPr>
      <w:hyperlink w:anchor="_Toc447798896" w:history="1">
        <w:r w:rsidRPr="00503157">
          <w:rPr>
            <w:rStyle w:val="Hyperlink"/>
            <w:noProof/>
          </w:rPr>
          <w:t>2.7 Expansions of vectors onto basis vectors</w:t>
        </w:r>
        <w:r>
          <w:rPr>
            <w:noProof/>
            <w:webHidden/>
          </w:rPr>
          <w:tab/>
        </w:r>
        <w:r>
          <w:rPr>
            <w:noProof/>
            <w:webHidden/>
          </w:rPr>
          <w:fldChar w:fldCharType="begin"/>
        </w:r>
        <w:r>
          <w:rPr>
            <w:noProof/>
            <w:webHidden/>
          </w:rPr>
          <w:instrText xml:space="preserve"> PAGEREF _Toc447798896 \h </w:instrText>
        </w:r>
        <w:r>
          <w:rPr>
            <w:noProof/>
          </w:rPr>
        </w:r>
        <w:r>
          <w:rPr>
            <w:noProof/>
            <w:webHidden/>
          </w:rPr>
          <w:fldChar w:fldCharType="separate"/>
        </w:r>
        <w:r>
          <w:rPr>
            <w:noProof/>
            <w:webHidden/>
          </w:rPr>
          <w:t>16</w:t>
        </w:r>
        <w:r>
          <w:rPr>
            <w:noProof/>
            <w:webHidden/>
          </w:rPr>
          <w:fldChar w:fldCharType="end"/>
        </w:r>
      </w:hyperlink>
    </w:p>
    <w:p w14:paraId="57771373" w14:textId="77777777" w:rsidR="008E2C02" w:rsidRDefault="008E2C02">
      <w:pPr>
        <w:pStyle w:val="TOC3"/>
        <w:tabs>
          <w:tab w:val="right" w:leader="dot" w:pos="9350"/>
        </w:tabs>
        <w:rPr>
          <w:noProof/>
          <w:sz w:val="24"/>
          <w:szCs w:val="24"/>
        </w:rPr>
      </w:pPr>
      <w:hyperlink w:anchor="_Toc447798897" w:history="1">
        <w:r w:rsidRPr="00503157">
          <w:rPr>
            <w:rStyle w:val="Hyperlink"/>
            <w:noProof/>
          </w:rPr>
          <w:t xml:space="preserve">2.8 The Outer Product of Tensors and Use of </w:t>
        </w:r>
        <w:r w:rsidRPr="00503157">
          <w:rPr>
            <w:rStyle w:val="Hyperlink"/>
            <w:noProof/>
          </w:rPr>
          <w:sym w:font="Symbol" w:char="F0C4"/>
        </w:r>
        <w:r>
          <w:rPr>
            <w:noProof/>
            <w:webHidden/>
          </w:rPr>
          <w:tab/>
        </w:r>
        <w:r>
          <w:rPr>
            <w:noProof/>
            <w:webHidden/>
          </w:rPr>
          <w:fldChar w:fldCharType="begin"/>
        </w:r>
        <w:r>
          <w:rPr>
            <w:noProof/>
            <w:webHidden/>
          </w:rPr>
          <w:instrText xml:space="preserve"> PAGEREF _Toc447798897 \h </w:instrText>
        </w:r>
        <w:r>
          <w:rPr>
            <w:noProof/>
          </w:rPr>
        </w:r>
        <w:r>
          <w:rPr>
            <w:noProof/>
            <w:webHidden/>
          </w:rPr>
          <w:fldChar w:fldCharType="separate"/>
        </w:r>
        <w:r>
          <w:rPr>
            <w:noProof/>
            <w:webHidden/>
          </w:rPr>
          <w:t>18</w:t>
        </w:r>
        <w:r>
          <w:rPr>
            <w:noProof/>
            <w:webHidden/>
          </w:rPr>
          <w:fldChar w:fldCharType="end"/>
        </w:r>
      </w:hyperlink>
    </w:p>
    <w:p w14:paraId="0E3208D5" w14:textId="77777777" w:rsidR="008E2C02" w:rsidRDefault="008E2C02">
      <w:pPr>
        <w:pStyle w:val="TOC3"/>
        <w:tabs>
          <w:tab w:val="right" w:leader="dot" w:pos="9350"/>
        </w:tabs>
        <w:rPr>
          <w:noProof/>
          <w:sz w:val="24"/>
          <w:szCs w:val="24"/>
        </w:rPr>
      </w:pPr>
      <w:hyperlink w:anchor="_Toc447798898" w:history="1">
        <w:r w:rsidRPr="00503157">
          <w:rPr>
            <w:rStyle w:val="Hyperlink"/>
            <w:noProof/>
          </w:rPr>
          <w:t>2.9 The Inner Product (Contraction) of Tensors</w:t>
        </w:r>
        <w:r>
          <w:rPr>
            <w:noProof/>
            <w:webHidden/>
          </w:rPr>
          <w:tab/>
        </w:r>
        <w:r>
          <w:rPr>
            <w:noProof/>
            <w:webHidden/>
          </w:rPr>
          <w:fldChar w:fldCharType="begin"/>
        </w:r>
        <w:r>
          <w:rPr>
            <w:noProof/>
            <w:webHidden/>
          </w:rPr>
          <w:instrText xml:space="preserve"> PAGEREF _Toc447798898 \h </w:instrText>
        </w:r>
        <w:r>
          <w:rPr>
            <w:noProof/>
          </w:rPr>
        </w:r>
        <w:r>
          <w:rPr>
            <w:noProof/>
            <w:webHidden/>
          </w:rPr>
          <w:fldChar w:fldCharType="separate"/>
        </w:r>
        <w:r>
          <w:rPr>
            <w:noProof/>
            <w:webHidden/>
          </w:rPr>
          <w:t>22</w:t>
        </w:r>
        <w:r>
          <w:rPr>
            <w:noProof/>
            <w:webHidden/>
          </w:rPr>
          <w:fldChar w:fldCharType="end"/>
        </w:r>
      </w:hyperlink>
    </w:p>
    <w:p w14:paraId="308995FE" w14:textId="77777777" w:rsidR="008E2C02" w:rsidRDefault="008E2C02">
      <w:pPr>
        <w:pStyle w:val="TOC4"/>
        <w:tabs>
          <w:tab w:val="right" w:leader="dot" w:pos="9350"/>
        </w:tabs>
        <w:rPr>
          <w:noProof/>
          <w:sz w:val="24"/>
          <w:szCs w:val="24"/>
        </w:rPr>
      </w:pPr>
      <w:hyperlink w:anchor="_Toc447798899" w:history="1">
        <w:r w:rsidRPr="00503157">
          <w:rPr>
            <w:rStyle w:val="Hyperlink"/>
            <w:noProof/>
          </w:rPr>
          <w:t>Dot products in spaces V</w:t>
        </w:r>
        <w:r w:rsidRPr="00503157">
          <w:rPr>
            <w:rStyle w:val="Hyperlink"/>
            <w:noProof/>
          </w:rPr>
          <w:sym w:font="Symbol" w:char="F0C4"/>
        </w:r>
        <w:r w:rsidRPr="00503157">
          <w:rPr>
            <w:rStyle w:val="Hyperlink"/>
            <w:noProof/>
          </w:rPr>
          <w:t>V, V</w:t>
        </w:r>
        <w:r w:rsidRPr="00503157">
          <w:rPr>
            <w:rStyle w:val="Hyperlink"/>
            <w:noProof/>
          </w:rPr>
          <w:sym w:font="Symbol" w:char="F0C4"/>
        </w:r>
        <w:r w:rsidRPr="00503157">
          <w:rPr>
            <w:rStyle w:val="Hyperlink"/>
            <w:noProof/>
          </w:rPr>
          <w:t>W, V</w:t>
        </w:r>
        <w:r w:rsidRPr="00503157">
          <w:rPr>
            <w:rStyle w:val="Hyperlink"/>
            <w:noProof/>
          </w:rPr>
          <w:sym w:font="Symbol" w:char="F0C4"/>
        </w:r>
        <w:r w:rsidRPr="00503157">
          <w:rPr>
            <w:rStyle w:val="Hyperlink"/>
            <w:noProof/>
          </w:rPr>
          <w:t>V</w:t>
        </w:r>
        <w:r w:rsidRPr="00503157">
          <w:rPr>
            <w:rStyle w:val="Hyperlink"/>
            <w:noProof/>
          </w:rPr>
          <w:sym w:font="Symbol" w:char="F0C4"/>
        </w:r>
        <w:r w:rsidRPr="00503157">
          <w:rPr>
            <w:rStyle w:val="Hyperlink"/>
            <w:noProof/>
          </w:rPr>
          <w:t>V and V</w:t>
        </w:r>
        <w:r w:rsidRPr="00503157">
          <w:rPr>
            <w:rStyle w:val="Hyperlink"/>
            <w:noProof/>
          </w:rPr>
          <w:sym w:font="Symbol" w:char="F0C4"/>
        </w:r>
        <w:r w:rsidRPr="00503157">
          <w:rPr>
            <w:rStyle w:val="Hyperlink"/>
            <w:noProof/>
          </w:rPr>
          <w:t>W</w:t>
        </w:r>
        <w:r w:rsidRPr="00503157">
          <w:rPr>
            <w:rStyle w:val="Hyperlink"/>
            <w:noProof/>
          </w:rPr>
          <w:sym w:font="Symbol" w:char="F0C4"/>
        </w:r>
        <w:r w:rsidRPr="00503157">
          <w:rPr>
            <w:rStyle w:val="Hyperlink"/>
            <w:noProof/>
          </w:rPr>
          <w:t>X</w:t>
        </w:r>
        <w:r>
          <w:rPr>
            <w:noProof/>
            <w:webHidden/>
          </w:rPr>
          <w:tab/>
        </w:r>
        <w:r>
          <w:rPr>
            <w:noProof/>
            <w:webHidden/>
          </w:rPr>
          <w:fldChar w:fldCharType="begin"/>
        </w:r>
        <w:r>
          <w:rPr>
            <w:noProof/>
            <w:webHidden/>
          </w:rPr>
          <w:instrText xml:space="preserve"> PAGEREF _Toc447798899 \h </w:instrText>
        </w:r>
        <w:r>
          <w:rPr>
            <w:noProof/>
          </w:rPr>
        </w:r>
        <w:r>
          <w:rPr>
            <w:noProof/>
            <w:webHidden/>
          </w:rPr>
          <w:fldChar w:fldCharType="separate"/>
        </w:r>
        <w:r>
          <w:rPr>
            <w:noProof/>
            <w:webHidden/>
          </w:rPr>
          <w:t>23</w:t>
        </w:r>
        <w:r>
          <w:rPr>
            <w:noProof/>
            <w:webHidden/>
          </w:rPr>
          <w:fldChar w:fldCharType="end"/>
        </w:r>
      </w:hyperlink>
    </w:p>
    <w:p w14:paraId="294BF71C" w14:textId="77777777" w:rsidR="008E2C02" w:rsidRDefault="008E2C02">
      <w:pPr>
        <w:pStyle w:val="TOC3"/>
        <w:tabs>
          <w:tab w:val="right" w:leader="dot" w:pos="9350"/>
        </w:tabs>
        <w:rPr>
          <w:noProof/>
          <w:sz w:val="24"/>
          <w:szCs w:val="24"/>
        </w:rPr>
      </w:pPr>
      <w:hyperlink w:anchor="_Toc447798900" w:history="1">
        <w:r w:rsidRPr="00503157">
          <w:rPr>
            <w:rStyle w:val="Hyperlink"/>
            <w:noProof/>
          </w:rPr>
          <w:t>2.10 Tensor Expansions</w:t>
        </w:r>
        <w:r>
          <w:rPr>
            <w:noProof/>
            <w:webHidden/>
          </w:rPr>
          <w:tab/>
        </w:r>
        <w:r>
          <w:rPr>
            <w:noProof/>
            <w:webHidden/>
          </w:rPr>
          <w:fldChar w:fldCharType="begin"/>
        </w:r>
        <w:r>
          <w:rPr>
            <w:noProof/>
            <w:webHidden/>
          </w:rPr>
          <w:instrText xml:space="preserve"> PAGEREF _Toc447798900 \h </w:instrText>
        </w:r>
        <w:r>
          <w:rPr>
            <w:noProof/>
          </w:rPr>
        </w:r>
        <w:r>
          <w:rPr>
            <w:noProof/>
            <w:webHidden/>
          </w:rPr>
          <w:fldChar w:fldCharType="separate"/>
        </w:r>
        <w:r>
          <w:rPr>
            <w:noProof/>
            <w:webHidden/>
          </w:rPr>
          <w:t>24</w:t>
        </w:r>
        <w:r>
          <w:rPr>
            <w:noProof/>
            <w:webHidden/>
          </w:rPr>
          <w:fldChar w:fldCharType="end"/>
        </w:r>
      </w:hyperlink>
    </w:p>
    <w:p w14:paraId="6253ABBC" w14:textId="77777777" w:rsidR="008E2C02" w:rsidRDefault="008E2C02">
      <w:pPr>
        <w:pStyle w:val="TOC4"/>
        <w:tabs>
          <w:tab w:val="right" w:leader="dot" w:pos="9350"/>
        </w:tabs>
        <w:rPr>
          <w:noProof/>
          <w:sz w:val="24"/>
          <w:szCs w:val="24"/>
        </w:rPr>
      </w:pPr>
      <w:hyperlink w:anchor="_Toc447798901" w:history="1">
        <w:r w:rsidRPr="00503157">
          <w:rPr>
            <w:rStyle w:val="Hyperlink"/>
            <w:noProof/>
          </w:rPr>
          <w:t>(a) Rank-2 Tensor Expansion and Projection</w:t>
        </w:r>
        <w:r>
          <w:rPr>
            <w:noProof/>
            <w:webHidden/>
          </w:rPr>
          <w:tab/>
        </w:r>
        <w:r>
          <w:rPr>
            <w:noProof/>
            <w:webHidden/>
          </w:rPr>
          <w:fldChar w:fldCharType="begin"/>
        </w:r>
        <w:r>
          <w:rPr>
            <w:noProof/>
            <w:webHidden/>
          </w:rPr>
          <w:instrText xml:space="preserve"> PAGEREF _Toc447798901 \h </w:instrText>
        </w:r>
        <w:r>
          <w:rPr>
            <w:noProof/>
          </w:rPr>
        </w:r>
        <w:r>
          <w:rPr>
            <w:noProof/>
            <w:webHidden/>
          </w:rPr>
          <w:fldChar w:fldCharType="separate"/>
        </w:r>
        <w:r>
          <w:rPr>
            <w:noProof/>
            <w:webHidden/>
          </w:rPr>
          <w:t>24</w:t>
        </w:r>
        <w:r>
          <w:rPr>
            <w:noProof/>
            <w:webHidden/>
          </w:rPr>
          <w:fldChar w:fldCharType="end"/>
        </w:r>
      </w:hyperlink>
    </w:p>
    <w:p w14:paraId="3EF03ED6" w14:textId="77777777" w:rsidR="008E2C02" w:rsidRDefault="008E2C02">
      <w:pPr>
        <w:pStyle w:val="TOC4"/>
        <w:tabs>
          <w:tab w:val="right" w:leader="dot" w:pos="9350"/>
        </w:tabs>
        <w:rPr>
          <w:noProof/>
          <w:sz w:val="24"/>
          <w:szCs w:val="24"/>
        </w:rPr>
      </w:pPr>
      <w:hyperlink w:anchor="_Toc447798902" w:history="1">
        <w:r w:rsidRPr="00503157">
          <w:rPr>
            <w:rStyle w:val="Hyperlink"/>
            <w:noProof/>
          </w:rPr>
          <w:t>(b) Rank-k Tensor Expansions and Projections</w:t>
        </w:r>
        <w:r>
          <w:rPr>
            <w:noProof/>
            <w:webHidden/>
          </w:rPr>
          <w:tab/>
        </w:r>
        <w:r>
          <w:rPr>
            <w:noProof/>
            <w:webHidden/>
          </w:rPr>
          <w:fldChar w:fldCharType="begin"/>
        </w:r>
        <w:r>
          <w:rPr>
            <w:noProof/>
            <w:webHidden/>
          </w:rPr>
          <w:instrText xml:space="preserve"> PAGEREF _Toc447798902 \h </w:instrText>
        </w:r>
        <w:r>
          <w:rPr>
            <w:noProof/>
          </w:rPr>
        </w:r>
        <w:r>
          <w:rPr>
            <w:noProof/>
            <w:webHidden/>
          </w:rPr>
          <w:fldChar w:fldCharType="separate"/>
        </w:r>
        <w:r>
          <w:rPr>
            <w:noProof/>
            <w:webHidden/>
          </w:rPr>
          <w:t>26</w:t>
        </w:r>
        <w:r>
          <w:rPr>
            <w:noProof/>
            <w:webHidden/>
          </w:rPr>
          <w:fldChar w:fldCharType="end"/>
        </w:r>
      </w:hyperlink>
    </w:p>
    <w:p w14:paraId="21A77508" w14:textId="77777777" w:rsidR="008E2C02" w:rsidRDefault="008E2C02">
      <w:pPr>
        <w:pStyle w:val="TOC3"/>
        <w:tabs>
          <w:tab w:val="right" w:leader="dot" w:pos="9350"/>
        </w:tabs>
        <w:rPr>
          <w:noProof/>
          <w:sz w:val="24"/>
          <w:szCs w:val="24"/>
        </w:rPr>
      </w:pPr>
      <w:hyperlink w:anchor="_Toc447798903" w:history="1">
        <w:r w:rsidRPr="00503157">
          <w:rPr>
            <w:rStyle w:val="Hyperlink"/>
            <w:noProof/>
          </w:rPr>
          <w:t>2.11 Dual Spaces and Tensor Functions</w:t>
        </w:r>
        <w:r>
          <w:rPr>
            <w:noProof/>
            <w:webHidden/>
          </w:rPr>
          <w:tab/>
        </w:r>
        <w:r>
          <w:rPr>
            <w:noProof/>
            <w:webHidden/>
          </w:rPr>
          <w:fldChar w:fldCharType="begin"/>
        </w:r>
        <w:r>
          <w:rPr>
            <w:noProof/>
            <w:webHidden/>
          </w:rPr>
          <w:instrText xml:space="preserve"> PAGEREF _Toc447798903 \h </w:instrText>
        </w:r>
        <w:r>
          <w:rPr>
            <w:noProof/>
          </w:rPr>
        </w:r>
        <w:r>
          <w:rPr>
            <w:noProof/>
            <w:webHidden/>
          </w:rPr>
          <w:fldChar w:fldCharType="separate"/>
        </w:r>
        <w:r>
          <w:rPr>
            <w:noProof/>
            <w:webHidden/>
          </w:rPr>
          <w:t>27</w:t>
        </w:r>
        <w:r>
          <w:rPr>
            <w:noProof/>
            <w:webHidden/>
          </w:rPr>
          <w:fldChar w:fldCharType="end"/>
        </w:r>
      </w:hyperlink>
    </w:p>
    <w:p w14:paraId="30416CDA" w14:textId="77777777" w:rsidR="008E2C02" w:rsidRDefault="008E2C02">
      <w:pPr>
        <w:pStyle w:val="TOC4"/>
        <w:tabs>
          <w:tab w:val="right" w:leader="dot" w:pos="9350"/>
        </w:tabs>
        <w:rPr>
          <w:noProof/>
          <w:sz w:val="24"/>
          <w:szCs w:val="24"/>
        </w:rPr>
      </w:pPr>
      <w:hyperlink w:anchor="_Toc447798904" w:history="1">
        <w:r w:rsidRPr="00503157">
          <w:rPr>
            <w:rStyle w:val="Hyperlink"/>
            <w:noProof/>
          </w:rPr>
          <w:t>(a) The Dual Space V* in Matrix and Dirac Notation</w:t>
        </w:r>
        <w:r>
          <w:rPr>
            <w:noProof/>
            <w:webHidden/>
          </w:rPr>
          <w:tab/>
        </w:r>
        <w:r>
          <w:rPr>
            <w:noProof/>
            <w:webHidden/>
          </w:rPr>
          <w:fldChar w:fldCharType="begin"/>
        </w:r>
        <w:r>
          <w:rPr>
            <w:noProof/>
            <w:webHidden/>
          </w:rPr>
          <w:instrText xml:space="preserve"> PAGEREF _Toc447798904 \h </w:instrText>
        </w:r>
        <w:r>
          <w:rPr>
            <w:noProof/>
          </w:rPr>
        </w:r>
        <w:r>
          <w:rPr>
            <w:noProof/>
            <w:webHidden/>
          </w:rPr>
          <w:fldChar w:fldCharType="separate"/>
        </w:r>
        <w:r>
          <w:rPr>
            <w:noProof/>
            <w:webHidden/>
          </w:rPr>
          <w:t>28</w:t>
        </w:r>
        <w:r>
          <w:rPr>
            <w:noProof/>
            <w:webHidden/>
          </w:rPr>
          <w:fldChar w:fldCharType="end"/>
        </w:r>
      </w:hyperlink>
    </w:p>
    <w:p w14:paraId="58F9C2D5" w14:textId="77777777" w:rsidR="008E2C02" w:rsidRDefault="008E2C02">
      <w:pPr>
        <w:pStyle w:val="TOC4"/>
        <w:tabs>
          <w:tab w:val="right" w:leader="dot" w:pos="9350"/>
        </w:tabs>
        <w:rPr>
          <w:noProof/>
          <w:sz w:val="24"/>
          <w:szCs w:val="24"/>
        </w:rPr>
      </w:pPr>
      <w:hyperlink w:anchor="_Toc447798905" w:history="1">
        <w:r w:rsidRPr="00503157">
          <w:rPr>
            <w:rStyle w:val="Hyperlink"/>
            <w:noProof/>
          </w:rPr>
          <w:t>(b) Functional notation</w:t>
        </w:r>
        <w:r>
          <w:rPr>
            <w:noProof/>
            <w:webHidden/>
          </w:rPr>
          <w:tab/>
        </w:r>
        <w:r>
          <w:rPr>
            <w:noProof/>
            <w:webHidden/>
          </w:rPr>
          <w:fldChar w:fldCharType="begin"/>
        </w:r>
        <w:r>
          <w:rPr>
            <w:noProof/>
            <w:webHidden/>
          </w:rPr>
          <w:instrText xml:space="preserve"> PAGEREF _Toc447798905 \h </w:instrText>
        </w:r>
        <w:r>
          <w:rPr>
            <w:noProof/>
          </w:rPr>
        </w:r>
        <w:r>
          <w:rPr>
            <w:noProof/>
            <w:webHidden/>
          </w:rPr>
          <w:fldChar w:fldCharType="separate"/>
        </w:r>
        <w:r>
          <w:rPr>
            <w:noProof/>
            <w:webHidden/>
          </w:rPr>
          <w:t>29</w:t>
        </w:r>
        <w:r>
          <w:rPr>
            <w:noProof/>
            <w:webHidden/>
          </w:rPr>
          <w:fldChar w:fldCharType="end"/>
        </w:r>
      </w:hyperlink>
    </w:p>
    <w:p w14:paraId="00B444D7" w14:textId="77777777" w:rsidR="008E2C02" w:rsidRDefault="008E2C02">
      <w:pPr>
        <w:pStyle w:val="TOC4"/>
        <w:tabs>
          <w:tab w:val="right" w:leader="dot" w:pos="9350"/>
        </w:tabs>
        <w:rPr>
          <w:noProof/>
          <w:sz w:val="24"/>
          <w:szCs w:val="24"/>
        </w:rPr>
      </w:pPr>
      <w:hyperlink w:anchor="_Toc447798906" w:history="1">
        <w:r w:rsidRPr="00503157">
          <w:rPr>
            <w:rStyle w:val="Hyperlink"/>
            <w:noProof/>
          </w:rPr>
          <w:t>(c) Basis vectors for the dual space V*</w:t>
        </w:r>
        <w:r>
          <w:rPr>
            <w:noProof/>
            <w:webHidden/>
          </w:rPr>
          <w:tab/>
        </w:r>
        <w:r>
          <w:rPr>
            <w:noProof/>
            <w:webHidden/>
          </w:rPr>
          <w:fldChar w:fldCharType="begin"/>
        </w:r>
        <w:r>
          <w:rPr>
            <w:noProof/>
            <w:webHidden/>
          </w:rPr>
          <w:instrText xml:space="preserve"> PAGEREF _Toc447798906 \h </w:instrText>
        </w:r>
        <w:r>
          <w:rPr>
            <w:noProof/>
          </w:rPr>
        </w:r>
        <w:r>
          <w:rPr>
            <w:noProof/>
            <w:webHidden/>
          </w:rPr>
          <w:fldChar w:fldCharType="separate"/>
        </w:r>
        <w:r>
          <w:rPr>
            <w:noProof/>
            <w:webHidden/>
          </w:rPr>
          <w:t>29</w:t>
        </w:r>
        <w:r>
          <w:rPr>
            <w:noProof/>
            <w:webHidden/>
          </w:rPr>
          <w:fldChar w:fldCharType="end"/>
        </w:r>
      </w:hyperlink>
    </w:p>
    <w:p w14:paraId="1EC1AF52" w14:textId="77777777" w:rsidR="008E2C02" w:rsidRDefault="008E2C02">
      <w:pPr>
        <w:pStyle w:val="TOC4"/>
        <w:tabs>
          <w:tab w:val="right" w:leader="dot" w:pos="9350"/>
        </w:tabs>
        <w:rPr>
          <w:noProof/>
          <w:sz w:val="24"/>
          <w:szCs w:val="24"/>
        </w:rPr>
      </w:pPr>
      <w:hyperlink w:anchor="_Toc447798907" w:history="1">
        <w:r w:rsidRPr="00503157">
          <w:rPr>
            <w:rStyle w:val="Hyperlink"/>
            <w:noProof/>
          </w:rPr>
          <w:t>(d) Rank-2 functionals and tensor functions</w:t>
        </w:r>
        <w:r>
          <w:rPr>
            <w:noProof/>
            <w:webHidden/>
          </w:rPr>
          <w:tab/>
        </w:r>
        <w:r>
          <w:rPr>
            <w:noProof/>
            <w:webHidden/>
          </w:rPr>
          <w:fldChar w:fldCharType="begin"/>
        </w:r>
        <w:r>
          <w:rPr>
            <w:noProof/>
            <w:webHidden/>
          </w:rPr>
          <w:instrText xml:space="preserve"> PAGEREF _Toc447798907 \h </w:instrText>
        </w:r>
        <w:r>
          <w:rPr>
            <w:noProof/>
          </w:rPr>
        </w:r>
        <w:r>
          <w:rPr>
            <w:noProof/>
            <w:webHidden/>
          </w:rPr>
          <w:fldChar w:fldCharType="separate"/>
        </w:r>
        <w:r>
          <w:rPr>
            <w:noProof/>
            <w:webHidden/>
          </w:rPr>
          <w:t>33</w:t>
        </w:r>
        <w:r>
          <w:rPr>
            <w:noProof/>
            <w:webHidden/>
          </w:rPr>
          <w:fldChar w:fldCharType="end"/>
        </w:r>
      </w:hyperlink>
    </w:p>
    <w:p w14:paraId="076F8DA6" w14:textId="77777777" w:rsidR="008E2C02" w:rsidRDefault="008E2C02">
      <w:pPr>
        <w:pStyle w:val="TOC4"/>
        <w:tabs>
          <w:tab w:val="right" w:leader="dot" w:pos="9350"/>
        </w:tabs>
        <w:rPr>
          <w:noProof/>
          <w:sz w:val="24"/>
          <w:szCs w:val="24"/>
        </w:rPr>
      </w:pPr>
      <w:hyperlink w:anchor="_Toc447798908" w:history="1">
        <w:r w:rsidRPr="00503157">
          <w:rPr>
            <w:rStyle w:val="Hyperlink"/>
            <w:noProof/>
          </w:rPr>
          <w:t>(e) Rank-k functionals and tensor functions</w:t>
        </w:r>
        <w:r>
          <w:rPr>
            <w:noProof/>
            <w:webHidden/>
          </w:rPr>
          <w:tab/>
        </w:r>
        <w:r>
          <w:rPr>
            <w:noProof/>
            <w:webHidden/>
          </w:rPr>
          <w:fldChar w:fldCharType="begin"/>
        </w:r>
        <w:r>
          <w:rPr>
            <w:noProof/>
            <w:webHidden/>
          </w:rPr>
          <w:instrText xml:space="preserve"> PAGEREF _Toc447798908 \h </w:instrText>
        </w:r>
        <w:r>
          <w:rPr>
            <w:noProof/>
          </w:rPr>
        </w:r>
        <w:r>
          <w:rPr>
            <w:noProof/>
            <w:webHidden/>
          </w:rPr>
          <w:fldChar w:fldCharType="separate"/>
        </w:r>
        <w:r>
          <w:rPr>
            <w:noProof/>
            <w:webHidden/>
          </w:rPr>
          <w:t>36</w:t>
        </w:r>
        <w:r>
          <w:rPr>
            <w:noProof/>
            <w:webHidden/>
          </w:rPr>
          <w:fldChar w:fldCharType="end"/>
        </w:r>
      </w:hyperlink>
    </w:p>
    <w:p w14:paraId="5D99C267" w14:textId="77777777" w:rsidR="008E2C02" w:rsidRDefault="008E2C02">
      <w:pPr>
        <w:pStyle w:val="TOC4"/>
        <w:tabs>
          <w:tab w:val="right" w:leader="dot" w:pos="9350"/>
        </w:tabs>
        <w:rPr>
          <w:noProof/>
          <w:sz w:val="24"/>
          <w:szCs w:val="24"/>
        </w:rPr>
      </w:pPr>
      <w:hyperlink w:anchor="_Toc447798909" w:history="1">
        <w:r w:rsidRPr="00503157">
          <w:rPr>
            <w:rStyle w:val="Hyperlink"/>
            <w:noProof/>
          </w:rPr>
          <w:t>(f) The Covariant Transpose</w:t>
        </w:r>
        <w:r>
          <w:rPr>
            <w:noProof/>
            <w:webHidden/>
          </w:rPr>
          <w:tab/>
        </w:r>
        <w:r>
          <w:rPr>
            <w:noProof/>
            <w:webHidden/>
          </w:rPr>
          <w:fldChar w:fldCharType="begin"/>
        </w:r>
        <w:r>
          <w:rPr>
            <w:noProof/>
            <w:webHidden/>
          </w:rPr>
          <w:instrText xml:space="preserve"> PAGEREF _Toc447798909 \h </w:instrText>
        </w:r>
        <w:r>
          <w:rPr>
            <w:noProof/>
          </w:rPr>
        </w:r>
        <w:r>
          <w:rPr>
            <w:noProof/>
            <w:webHidden/>
          </w:rPr>
          <w:fldChar w:fldCharType="separate"/>
        </w:r>
        <w:r>
          <w:rPr>
            <w:noProof/>
            <w:webHidden/>
          </w:rPr>
          <w:t>39</w:t>
        </w:r>
        <w:r>
          <w:rPr>
            <w:noProof/>
            <w:webHidden/>
          </w:rPr>
          <w:fldChar w:fldCharType="end"/>
        </w:r>
      </w:hyperlink>
    </w:p>
    <w:p w14:paraId="6EC3C83D" w14:textId="77777777" w:rsidR="008E2C02" w:rsidRDefault="008E2C02">
      <w:pPr>
        <w:pStyle w:val="TOC4"/>
        <w:tabs>
          <w:tab w:val="right" w:leader="dot" w:pos="9350"/>
        </w:tabs>
        <w:rPr>
          <w:noProof/>
          <w:sz w:val="24"/>
          <w:szCs w:val="24"/>
        </w:rPr>
      </w:pPr>
      <w:hyperlink w:anchor="_Toc447798910" w:history="1">
        <w:r w:rsidRPr="00503157">
          <w:rPr>
            <w:rStyle w:val="Hyperlink"/>
            <w:noProof/>
          </w:rPr>
          <w:t>(g) Linear Dirac Space Operators</w:t>
        </w:r>
        <w:r>
          <w:rPr>
            <w:noProof/>
            <w:webHidden/>
          </w:rPr>
          <w:tab/>
        </w:r>
        <w:r>
          <w:rPr>
            <w:noProof/>
            <w:webHidden/>
          </w:rPr>
          <w:fldChar w:fldCharType="begin"/>
        </w:r>
        <w:r>
          <w:rPr>
            <w:noProof/>
            <w:webHidden/>
          </w:rPr>
          <w:instrText xml:space="preserve"> PAGEREF _Toc447798910 \h </w:instrText>
        </w:r>
        <w:r>
          <w:rPr>
            <w:noProof/>
          </w:rPr>
        </w:r>
        <w:r>
          <w:rPr>
            <w:noProof/>
            <w:webHidden/>
          </w:rPr>
          <w:fldChar w:fldCharType="separate"/>
        </w:r>
        <w:r>
          <w:rPr>
            <w:noProof/>
            <w:webHidden/>
          </w:rPr>
          <w:t>39</w:t>
        </w:r>
        <w:r>
          <w:rPr>
            <w:noProof/>
            <w:webHidden/>
          </w:rPr>
          <w:fldChar w:fldCharType="end"/>
        </w:r>
      </w:hyperlink>
    </w:p>
    <w:p w14:paraId="67E5B402" w14:textId="77777777" w:rsidR="00D72439" w:rsidRDefault="008E2C02" w:rsidP="00D72439">
      <w:pPr>
        <w:pStyle w:val="Heading2"/>
      </w:pPr>
      <w:r>
        <w:rPr>
          <w:rStyle w:val="Hyperlink"/>
          <w:rFonts w:cs="Times New Roman"/>
          <w:b w:val="0"/>
          <w:noProof/>
          <w:szCs w:val="20"/>
        </w:rPr>
        <w:fldChar w:fldCharType="end"/>
      </w:r>
    </w:p>
    <w:p w14:paraId="7237A7A3" w14:textId="77777777" w:rsidR="00FC0D2C" w:rsidRPr="00FC0D2C" w:rsidRDefault="00FC0D2C" w:rsidP="00FC0D2C"/>
    <w:p w14:paraId="5C26FC2B" w14:textId="77777777" w:rsidR="00D72439" w:rsidRDefault="00D72439" w:rsidP="00D72439">
      <w:pPr>
        <w:pStyle w:val="Heading2"/>
      </w:pPr>
      <w:bookmarkStart w:id="1" w:name="_Toc447798889"/>
      <w:r>
        <w:t xml:space="preserve">2. </w:t>
      </w:r>
      <w:r w:rsidRPr="00055CEA">
        <w:t xml:space="preserve"> A Brief Review of </w:t>
      </w:r>
      <w:r>
        <w:t xml:space="preserve">Tensors in </w:t>
      </w:r>
      <w:r w:rsidRPr="00055CEA">
        <w:t>Covariant Notation</w:t>
      </w:r>
      <w:bookmarkEnd w:id="1"/>
    </w:p>
    <w:p w14:paraId="5EA4E372" w14:textId="77777777" w:rsidR="00D72439" w:rsidRDefault="00D72439" w:rsidP="00D72439"/>
    <w:p w14:paraId="76B686D8" w14:textId="77777777" w:rsidR="00D72439" w:rsidRPr="0048229B" w:rsidRDefault="00D72439" w:rsidP="00D72439">
      <w:r>
        <w:t xml:space="preserve">In Chapter 1 we generally avoided mentioning </w:t>
      </w:r>
      <w:r w:rsidRPr="0048229B">
        <w:rPr>
          <w:i/>
        </w:rPr>
        <w:t>components</w:t>
      </w:r>
      <w:r>
        <w:t xml:space="preserve"> of vectors and tensor products. But in many ways, "components" is what tensors are all about. Anyone who wants to use tensor analysis to actually do something practical is going to use tensor components. The whole notion of what it means to be a tensor of some rank requires components and component indices. Later when we deal with tensor functions, the components will in </w:t>
      </w:r>
      <w:r w:rsidR="00BE77EA">
        <w:t>morph into</w:t>
      </w:r>
      <w:r>
        <w:t xml:space="preserve"> the </w:t>
      </w:r>
      <w:r w:rsidR="00BE77EA">
        <w:t xml:space="preserve">vector </w:t>
      </w:r>
      <w:r>
        <w:t>arguments of multilinear functions.</w:t>
      </w:r>
    </w:p>
    <w:p w14:paraId="53600507" w14:textId="77777777" w:rsidR="00D72439" w:rsidRDefault="00D72439" w:rsidP="00D72439">
      <w:pPr>
        <w:tabs>
          <w:tab w:val="right" w:pos="9270"/>
        </w:tabs>
      </w:pPr>
    </w:p>
    <w:p w14:paraId="25ADC16D" w14:textId="77777777" w:rsidR="00D72439" w:rsidRPr="00BE77EA" w:rsidRDefault="00D72439" w:rsidP="00D72439">
      <w:pPr>
        <w:tabs>
          <w:tab w:val="right" w:pos="9270"/>
        </w:tabs>
        <w:rPr>
          <w:color w:val="FF0000"/>
        </w:rPr>
      </w:pPr>
      <w:r>
        <w:t xml:space="preserve">Tensor analysis provides some very heavy-duty machinery to handle manipulations of tensors and tensor components. A key idea is that a true tensor is something that transforms in a certain manner </w:t>
      </w:r>
      <w:r w:rsidRPr="008D00DB">
        <w:rPr>
          <w:i/>
        </w:rPr>
        <w:t>relative to</w:t>
      </w:r>
      <w:r>
        <w:t xml:space="preserve"> some defined underlying transformation which below is called </w:t>
      </w:r>
      <w:r w:rsidRPr="008D00DB">
        <w:rPr>
          <w:b/>
        </w:rPr>
        <w:t>x</w:t>
      </w:r>
      <w:r>
        <w:t xml:space="preserve">' = </w:t>
      </w:r>
      <w:r w:rsidRPr="008D00DB">
        <w:rPr>
          <w:b/>
        </w:rPr>
        <w:t>F</w:t>
      </w:r>
      <w:r>
        <w:t>(</w:t>
      </w:r>
      <w:r w:rsidRPr="008D00DB">
        <w:rPr>
          <w:b/>
        </w:rPr>
        <w:t>x</w:t>
      </w:r>
      <w:r>
        <w:t xml:space="preserve">). In the following notes, we review this machinery, </w:t>
      </w:r>
    </w:p>
    <w:p w14:paraId="15E22AF2" w14:textId="77777777" w:rsidR="00D72439" w:rsidRPr="00BE77EA" w:rsidRDefault="00D72439" w:rsidP="00D72439">
      <w:pPr>
        <w:tabs>
          <w:tab w:val="right" w:pos="9270"/>
        </w:tabs>
        <w:rPr>
          <w:color w:val="FF0000"/>
        </w:rPr>
      </w:pPr>
    </w:p>
    <w:p w14:paraId="2096502C" w14:textId="77777777" w:rsidR="00D72439" w:rsidRDefault="00BE77EA" w:rsidP="00D72439">
      <w:pPr>
        <w:tabs>
          <w:tab w:val="right" w:pos="9270"/>
        </w:tabs>
      </w:pPr>
      <w:r>
        <w:t>The</w:t>
      </w:r>
      <w:r w:rsidR="00D72439">
        <w:t xml:space="preserve"> review is based on our document </w:t>
      </w:r>
      <w:r w:rsidR="00D72439" w:rsidRPr="00767E98">
        <w:rPr>
          <w:i/>
        </w:rPr>
        <w:t>Tensor</w:t>
      </w:r>
      <w:r w:rsidR="00D72439">
        <w:t xml:space="preserve"> which follows the unusual path of developing tensor analysis in a "developmental notation" where all indices are down and covariant objects have overbars, then later this notation is converted to "standard notation" with the usual up and down indices. It is a very large and complicated world, and below we report out only those facts which are useful for our efforts here. </w:t>
      </w:r>
    </w:p>
    <w:p w14:paraId="418E5BAF" w14:textId="77777777" w:rsidR="00D72439" w:rsidRDefault="00D72439" w:rsidP="00D72439">
      <w:pPr>
        <w:tabs>
          <w:tab w:val="right" w:pos="9270"/>
        </w:tabs>
      </w:pPr>
    </w:p>
    <w:p w14:paraId="0D602F28" w14:textId="77777777" w:rsidR="00D72439" w:rsidRDefault="00D72439" w:rsidP="00D72439">
      <w:pPr>
        <w:tabs>
          <w:tab w:val="right" w:pos="9270"/>
        </w:tabs>
      </w:pPr>
      <w:r>
        <w:t xml:space="preserve">Equation numbers referring  to </w:t>
      </w:r>
      <w:r w:rsidRPr="00767E98">
        <w:rPr>
          <w:i/>
        </w:rPr>
        <w:t>Tensor</w:t>
      </w:r>
      <w:r>
        <w:t xml:space="preserve"> are followed by a prime ' . </w:t>
      </w:r>
    </w:p>
    <w:p w14:paraId="3DFDB832" w14:textId="77777777" w:rsidR="00D72439" w:rsidRDefault="00D72439" w:rsidP="00D72439">
      <w:pPr>
        <w:tabs>
          <w:tab w:val="right" w:pos="9270"/>
        </w:tabs>
      </w:pPr>
    </w:p>
    <w:p w14:paraId="49902583" w14:textId="77777777" w:rsidR="00D72439" w:rsidRDefault="00D72439" w:rsidP="00D72439">
      <w:pPr>
        <w:tabs>
          <w:tab w:val="right" w:pos="9270"/>
        </w:tabs>
      </w:pPr>
      <w:r w:rsidRPr="00F35AE4">
        <w:rPr>
          <w:b/>
        </w:rPr>
        <w:t>Bolding Vectors</w:t>
      </w:r>
      <w:r>
        <w:t xml:space="preserve">. For the time being we shall display all vectors in bold font because we feel it helps the reader when dealing with covariant dot products and is compatible with </w:t>
      </w:r>
      <w:r w:rsidRPr="007D4210">
        <w:rPr>
          <w:i/>
        </w:rPr>
        <w:t>Tensor</w:t>
      </w:r>
      <w:r>
        <w:t xml:space="preserve">. However, vector components are </w:t>
      </w:r>
      <w:r w:rsidRPr="00F35AE4">
        <w:rPr>
          <w:i/>
        </w:rPr>
        <w:t>not</w:t>
      </w:r>
      <w:r>
        <w:t xml:space="preserve"> bolded. Thus vector </w:t>
      </w:r>
      <w:r w:rsidRPr="00F35AE4">
        <w:rPr>
          <w:b/>
        </w:rPr>
        <w:t>V</w:t>
      </w:r>
      <w:r>
        <w:t xml:space="preserve"> will have components V</w:t>
      </w:r>
      <w:r>
        <w:rPr>
          <w:rStyle w:val="superscript"/>
        </w:rPr>
        <w:t>a</w:t>
      </w:r>
      <w:r>
        <w:t xml:space="preserve"> and V</w:t>
      </w:r>
      <w:r>
        <w:rPr>
          <w:rStyle w:val="subscript"/>
        </w:rPr>
        <w:t>a</w:t>
      </w:r>
      <w:r>
        <w:t xml:space="preserve">. The exception is when vectors have extra labels, such as for the basis vectors </w:t>
      </w:r>
      <w:r w:rsidRPr="00F35AE4">
        <w:rPr>
          <w:b/>
        </w:rPr>
        <w:t>e</w:t>
      </w:r>
      <w:r>
        <w:rPr>
          <w:rStyle w:val="subscript"/>
        </w:rPr>
        <w:t>n</w:t>
      </w:r>
      <w:r>
        <w:t>. It's components are written (</w:t>
      </w:r>
      <w:r w:rsidRPr="00F35AE4">
        <w:rPr>
          <w:b/>
        </w:rPr>
        <w:t>e</w:t>
      </w:r>
      <w:r>
        <w:rPr>
          <w:rStyle w:val="subscript"/>
        </w:rPr>
        <w:t>n</w:t>
      </w:r>
      <w:r>
        <w:t>)</w:t>
      </w:r>
      <w:r>
        <w:rPr>
          <w:rStyle w:val="superscript"/>
        </w:rPr>
        <w:t>a</w:t>
      </w:r>
      <w:r>
        <w:t xml:space="preserve"> and (</w:t>
      </w:r>
      <w:r w:rsidRPr="00F35AE4">
        <w:rPr>
          <w:b/>
        </w:rPr>
        <w:t>e</w:t>
      </w:r>
      <w:r>
        <w:rPr>
          <w:rStyle w:val="subscript"/>
        </w:rPr>
        <w:t>n</w:t>
      </w:r>
      <w:r>
        <w:t>)</w:t>
      </w:r>
      <w:r w:rsidRPr="00F35AE4">
        <w:rPr>
          <w:rStyle w:val="subscript"/>
        </w:rPr>
        <w:t>a</w:t>
      </w:r>
      <w:r>
        <w:t xml:space="preserve">.  </w:t>
      </w:r>
      <w:r w:rsidRPr="00F10397">
        <w:rPr>
          <w:color w:val="FF0000"/>
        </w:rPr>
        <w:t>Eventually in Section 3.1</w:t>
      </w:r>
      <w:r>
        <w:t xml:space="preserve"> where we finally tie back to Sections 1.1 and 1.2 we shall quietly stop bolding vectors and will then be compatible with those earlier sections. Higher rank tensors are never bolded. </w:t>
      </w:r>
    </w:p>
    <w:p w14:paraId="39FBFA24" w14:textId="77777777" w:rsidR="00D72439" w:rsidRDefault="00D72439" w:rsidP="00D72439">
      <w:pPr>
        <w:tabs>
          <w:tab w:val="right" w:pos="9270"/>
        </w:tabs>
      </w:pPr>
    </w:p>
    <w:p w14:paraId="12B811F8" w14:textId="77777777" w:rsidR="00D72439" w:rsidRDefault="00D72439" w:rsidP="00D72439">
      <w:pPr>
        <w:pStyle w:val="Heading3"/>
      </w:pPr>
      <w:bookmarkStart w:id="2" w:name="_Toc447798890"/>
      <w:r>
        <w:t>2.1</w:t>
      </w:r>
      <w:r w:rsidRPr="00055CEA">
        <w:t xml:space="preserve"> R, S and how tensors transform</w:t>
      </w:r>
      <w:r>
        <w:t xml:space="preserve"> : Picture A</w:t>
      </w:r>
      <w:bookmarkEnd w:id="2"/>
    </w:p>
    <w:p w14:paraId="3A96173C" w14:textId="77777777" w:rsidR="00D72439" w:rsidRDefault="00D72439" w:rsidP="00D72439"/>
    <w:p w14:paraId="2B061EDB" w14:textId="77777777" w:rsidR="00D72439" w:rsidRPr="00F35AE4" w:rsidRDefault="00D72439" w:rsidP="00D72439">
      <w:r w:rsidRPr="00767E98">
        <w:rPr>
          <w:i/>
        </w:rPr>
        <w:t>Tensor</w:t>
      </w:r>
      <w:r>
        <w:t xml:space="preserve"> is in large part based on the following "picture",</w:t>
      </w:r>
    </w:p>
    <w:p w14:paraId="24DA8B08" w14:textId="77777777" w:rsidR="00D72439" w:rsidRDefault="00D72439" w:rsidP="00D72439"/>
    <w:p w14:paraId="6F1472B7" w14:textId="77777777" w:rsidR="00D72439" w:rsidRDefault="00D72439" w:rsidP="00D72439">
      <w:pPr>
        <w:tabs>
          <w:tab w:val="left" w:pos="7200"/>
          <w:tab w:val="left" w:pos="7920"/>
          <w:tab w:val="right" w:pos="9270"/>
        </w:tabs>
      </w:pPr>
      <w:r>
        <w:tab/>
      </w:r>
      <w:r>
        <w:tab/>
      </w:r>
      <w:r>
        <w:tab/>
      </w:r>
      <w:r>
        <w:pict w14:anchorId="42D31C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72.75pt">
            <v:imagedata r:id="rId7" o:title=""/>
          </v:shape>
        </w:pict>
      </w:r>
      <w:r>
        <w:tab/>
        <w:t>(1.11)'</w:t>
      </w:r>
      <w:r>
        <w:tab/>
      </w:r>
      <w:r>
        <w:tab/>
      </w:r>
      <w:r>
        <w:tab/>
        <w:t>(2.1.1)</w:t>
      </w:r>
    </w:p>
    <w:p w14:paraId="7E81DB40" w14:textId="77777777" w:rsidR="00D72439" w:rsidRDefault="00D72439" w:rsidP="00D72439">
      <w:pPr>
        <w:tabs>
          <w:tab w:val="left" w:pos="7200"/>
          <w:tab w:val="left" w:pos="7920"/>
          <w:tab w:val="right" w:pos="9270"/>
        </w:tabs>
      </w:pPr>
    </w:p>
    <w:p w14:paraId="56C5215B" w14:textId="77777777" w:rsidR="00D72439" w:rsidRDefault="00D72439" w:rsidP="00D72439">
      <w:pPr>
        <w:tabs>
          <w:tab w:val="left" w:pos="7200"/>
          <w:tab w:val="left" w:pos="7920"/>
          <w:tab w:val="right" w:pos="9270"/>
        </w:tabs>
      </w:pPr>
      <w:r>
        <w:t xml:space="preserve">Below we shall be thinking of x-space as a </w:t>
      </w:r>
      <w:r w:rsidRPr="00757548">
        <w:rPr>
          <w:b/>
        </w:rPr>
        <w:t xml:space="preserve">vector space </w:t>
      </w:r>
      <w:r w:rsidRPr="00C27A86">
        <w:t>V</w:t>
      </w:r>
      <w:r>
        <w:t xml:space="preserve"> having a set of basis vectors {</w:t>
      </w:r>
      <w:r w:rsidRPr="00757548">
        <w:rPr>
          <w:b/>
        </w:rPr>
        <w:t>e</w:t>
      </w:r>
      <w:r>
        <w:rPr>
          <w:rStyle w:val="subscript"/>
        </w:rPr>
        <w:t>i</w:t>
      </w:r>
      <w:r>
        <w:t>} or {</w:t>
      </w:r>
      <w:r w:rsidRPr="00C27A86">
        <w:rPr>
          <w:b/>
        </w:rPr>
        <w:t>u</w:t>
      </w:r>
      <w:r>
        <w:rPr>
          <w:rStyle w:val="subscript"/>
        </w:rPr>
        <w:t>i</w:t>
      </w:r>
      <w:r>
        <w:t xml:space="preserve">}. Then x'-space is a vector space V'. Below we shall use </w:t>
      </w:r>
      <w:r w:rsidRPr="00C27A86">
        <w:rPr>
          <w:b/>
        </w:rPr>
        <w:t>V</w:t>
      </w:r>
      <w:r>
        <w:t xml:space="preserve"> as a prototype vector in space V,  so </w:t>
      </w:r>
      <w:r w:rsidRPr="00C27A86">
        <w:rPr>
          <w:b/>
        </w:rPr>
        <w:t>V</w:t>
      </w:r>
      <w:r>
        <w:t xml:space="preserve"> ϵ V .</w:t>
      </w:r>
    </w:p>
    <w:p w14:paraId="639D8AAE" w14:textId="77777777" w:rsidR="00D72439" w:rsidRDefault="00D72439" w:rsidP="00D72439">
      <w:pPr>
        <w:tabs>
          <w:tab w:val="left" w:pos="7200"/>
          <w:tab w:val="left" w:pos="7920"/>
          <w:tab w:val="right" w:pos="9270"/>
        </w:tabs>
      </w:pPr>
    </w:p>
    <w:p w14:paraId="2DDE2142" w14:textId="77777777" w:rsidR="00D72439" w:rsidRPr="008307D8" w:rsidRDefault="00D72439" w:rsidP="00D72439">
      <w:pPr>
        <w:tabs>
          <w:tab w:val="left" w:pos="7200"/>
          <w:tab w:val="left" w:pos="7920"/>
          <w:tab w:val="right" w:pos="9270"/>
        </w:tabs>
      </w:pPr>
      <w:r>
        <w:t>The two vector spaces V and V' have the same dimension N. In what follows, repeated indices are implicitly summed (</w:t>
      </w:r>
      <w:r w:rsidRPr="008307D8">
        <w:rPr>
          <w:b/>
        </w:rPr>
        <w:t>Einstein convention</w:t>
      </w:r>
      <w:r>
        <w:t xml:space="preserve">) so for example </w:t>
      </w:r>
      <w:r w:rsidRPr="00601949">
        <w:rPr>
          <w:color w:val="000000"/>
        </w:rPr>
        <w:t>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t xml:space="preserve"> means Σ</w:t>
      </w:r>
      <w:r>
        <w:rPr>
          <w:rStyle w:val="subscript"/>
        </w:rPr>
        <w:t>b=1</w:t>
      </w:r>
      <w:r>
        <w:rPr>
          <w:rStyle w:val="superscript"/>
        </w:rPr>
        <w:t>N</w:t>
      </w:r>
      <w:r>
        <w:t xml:space="preserve"> </w:t>
      </w:r>
      <w:r w:rsidRPr="00601949">
        <w:rPr>
          <w:color w:val="000000"/>
        </w:rPr>
        <w:t>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t xml:space="preserve">. </w:t>
      </w:r>
      <w:r w:rsidR="00BE77EA">
        <w:t>H</w:t>
      </w:r>
      <w:r>
        <w:t xml:space="preserve">anging indices like a in </w:t>
      </w:r>
      <w:r w:rsidRPr="00601949">
        <w:rPr>
          <w:color w:val="000000"/>
        </w:rPr>
        <w:t>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t xml:space="preserve"> can take any value in the range a = 1,2...N. The implied summation convention reduces symbol clutter especially when there are many summed indices in an equation. Sometimes however we will display sums for emphasis. </w:t>
      </w:r>
    </w:p>
    <w:p w14:paraId="3DAEB7F8" w14:textId="77777777" w:rsidR="00D72439" w:rsidRDefault="00D72439" w:rsidP="00D72439"/>
    <w:p w14:paraId="72D47A82" w14:textId="77777777" w:rsidR="00D72439" w:rsidRPr="002D0B41" w:rsidRDefault="00D72439" w:rsidP="00D72439">
      <w:r>
        <w:t xml:space="preserve">Figure (2.1.1) summarizes a generally non-linear transformation </w:t>
      </w:r>
      <w:r w:rsidRPr="00F20453">
        <w:rPr>
          <w:b/>
        </w:rPr>
        <w:t>x</w:t>
      </w:r>
      <w:r>
        <w:t>' =</w:t>
      </w:r>
      <w:r w:rsidRPr="00F20453">
        <w:rPr>
          <w:b/>
        </w:rPr>
        <w:t xml:space="preserve"> F</w:t>
      </w:r>
      <w:r>
        <w:t>(</w:t>
      </w:r>
      <w:r w:rsidRPr="00F20453">
        <w:rPr>
          <w:b/>
        </w:rPr>
        <w:t>x</w:t>
      </w:r>
      <w:r>
        <w:t xml:space="preserve">) between two spaces called x-space on the right (metric tensor g) and x'-space on the left (metric tensor g'). The coordinates of x-space are called </w:t>
      </w:r>
      <w:r w:rsidRPr="00F20453">
        <w:rPr>
          <w:b/>
        </w:rPr>
        <w:t>x</w:t>
      </w:r>
      <w:r>
        <w:t xml:space="preserve">, and those of x'-space are called </w:t>
      </w:r>
      <w:r w:rsidRPr="00F20453">
        <w:rPr>
          <w:b/>
        </w:rPr>
        <w:t>x</w:t>
      </w:r>
      <w:r>
        <w:t xml:space="preserve">'. Quantities in x'-space always have a prime, while those in x-space have no prime. A vector </w:t>
      </w:r>
      <w:r w:rsidRPr="00F20453">
        <w:rPr>
          <w:b/>
        </w:rPr>
        <w:t>V</w:t>
      </w:r>
      <w:r>
        <w:t xml:space="preserve"> in x-space has contravariant components V</w:t>
      </w:r>
      <w:r>
        <w:rPr>
          <w:rStyle w:val="superscript"/>
        </w:rPr>
        <w:t>a</w:t>
      </w:r>
      <w:r>
        <w:t xml:space="preserve"> and covariant components V</w:t>
      </w:r>
      <w:r>
        <w:rPr>
          <w:rStyle w:val="subscript"/>
        </w:rPr>
        <w:t>a</w:t>
      </w:r>
      <w:r>
        <w:t>. The corresponding components V'</w:t>
      </w:r>
      <w:r>
        <w:rPr>
          <w:rStyle w:val="superscript"/>
        </w:rPr>
        <w:t>a</w:t>
      </w:r>
      <w:r>
        <w:t xml:space="preserve"> and V'</w:t>
      </w:r>
      <w:r>
        <w:rPr>
          <w:rStyle w:val="subscript"/>
        </w:rPr>
        <w:t>a</w:t>
      </w:r>
      <w:r>
        <w:t xml:space="preserve"> of </w:t>
      </w:r>
      <w:r w:rsidRPr="00C27A86">
        <w:rPr>
          <w:b/>
        </w:rPr>
        <w:t>V</w:t>
      </w:r>
      <w:r>
        <w:t xml:space="preserve">' in x'-space are these, </w:t>
      </w:r>
    </w:p>
    <w:p w14:paraId="5C6CD020" w14:textId="77777777" w:rsidR="00D72439" w:rsidRDefault="00D72439" w:rsidP="00D72439"/>
    <w:p w14:paraId="5579420D" w14:textId="77777777" w:rsidR="00D72439" w:rsidRPr="00601949" w:rsidRDefault="00D72439" w:rsidP="00D72439">
      <w:pPr>
        <w:rPr>
          <w:color w:val="000000"/>
        </w:rPr>
      </w:pPr>
      <w:r w:rsidRPr="00601949">
        <w:rPr>
          <w:color w:val="000000"/>
        </w:rPr>
        <w:tab/>
        <w:t>V'</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r>
      <w:r w:rsidRPr="00601949">
        <w:rPr>
          <w:color w:val="000000"/>
        </w:rPr>
        <w:tab/>
        <w:t>(7.5.3)'  (7.5.2)'</w:t>
      </w:r>
    </w:p>
    <w:p w14:paraId="27E7D22D" w14:textId="77777777" w:rsidR="00D72439" w:rsidRDefault="00D72439" w:rsidP="00D72439">
      <w:pPr>
        <w:tabs>
          <w:tab w:val="left" w:pos="7200"/>
          <w:tab w:val="left" w:pos="7920"/>
          <w:tab w:val="right" w:pos="9270"/>
        </w:tabs>
        <w:rPr>
          <w:color w:val="000000"/>
        </w:rPr>
      </w:pPr>
      <w:r w:rsidRPr="00601949">
        <w:rPr>
          <w:color w:val="000000"/>
        </w:rPr>
        <w:t xml:space="preserve"> </w:t>
      </w:r>
      <w:r w:rsidRPr="00601949">
        <w:rPr>
          <w:color w:val="000000"/>
        </w:rPr>
        <w:tab/>
        <w:t>V'</w:t>
      </w:r>
      <w:r w:rsidRPr="00601949">
        <w:rPr>
          <w:rStyle w:val="subscript"/>
          <w:color w:val="000000"/>
        </w:rPr>
        <w:t>a</w:t>
      </w:r>
      <w:r w:rsidRPr="00601949">
        <w:rPr>
          <w:color w:val="000000"/>
        </w:rPr>
        <w:t xml:space="preserve"> =  S</w:t>
      </w:r>
      <w:r w:rsidRPr="00601949">
        <w:rPr>
          <w:rStyle w:val="superscript"/>
          <w:color w:val="000000"/>
        </w:rPr>
        <w:t>b</w:t>
      </w:r>
      <w:r w:rsidRPr="00601949">
        <w:rPr>
          <w:rStyle w:val="subscript"/>
          <w:color w:val="000000"/>
        </w:rPr>
        <w:t>a</w:t>
      </w:r>
      <w:r w:rsidRPr="00601949">
        <w:rPr>
          <w:color w:val="000000"/>
        </w:rPr>
        <w:t>V</w:t>
      </w:r>
      <w:r w:rsidRPr="00601949">
        <w:rPr>
          <w:rStyle w:val="subscript"/>
          <w:color w:val="000000"/>
        </w:rPr>
        <w:t>b</w:t>
      </w:r>
      <w:r w:rsidRPr="00601949">
        <w:rPr>
          <w:color w:val="000000"/>
        </w:rPr>
        <w:tab/>
        <w:t>S</w:t>
      </w:r>
      <w:r w:rsidRPr="00601949">
        <w:rPr>
          <w:rStyle w:val="superscript"/>
          <w:color w:val="000000"/>
        </w:rPr>
        <w:t>b</w:t>
      </w:r>
      <w:r w:rsidRPr="00601949">
        <w:rPr>
          <w:rStyle w:val="subscript"/>
          <w:color w:val="000000"/>
        </w:rPr>
        <w:t>a</w:t>
      </w:r>
      <w:r w:rsidRPr="00601949">
        <w:rPr>
          <w:color w:val="000000"/>
        </w:rPr>
        <w:t xml:space="preserve">  ≡  (∂x</w:t>
      </w:r>
      <w:r w:rsidRPr="00601949">
        <w:rPr>
          <w:rStyle w:val="superscript"/>
          <w:color w:val="000000"/>
        </w:rPr>
        <w:t>b</w:t>
      </w:r>
      <w:r w:rsidRPr="00601949">
        <w:rPr>
          <w:color w:val="000000"/>
        </w:rPr>
        <w:t>/∂x'</w:t>
      </w:r>
      <w:r w:rsidRPr="00601949">
        <w:rPr>
          <w:rStyle w:val="superscript"/>
          <w:color w:val="000000"/>
        </w:rPr>
        <w:t>a</w:t>
      </w:r>
      <w:r w:rsidRPr="00601949">
        <w:rPr>
          <w:color w:val="000000"/>
        </w:rPr>
        <w:t>)  = ∂'</w:t>
      </w:r>
      <w:r w:rsidRPr="00601949">
        <w:rPr>
          <w:rStyle w:val="subscript"/>
          <w:color w:val="000000"/>
        </w:rPr>
        <w:t>a</w:t>
      </w:r>
      <w:r w:rsidRPr="00601949">
        <w:rPr>
          <w:color w:val="000000"/>
        </w:rPr>
        <w:t>x</w:t>
      </w:r>
      <w:r w:rsidRPr="00601949">
        <w:rPr>
          <w:rStyle w:val="superscript"/>
          <w:color w:val="000000"/>
        </w:rPr>
        <w:t>b</w:t>
      </w:r>
      <w:r w:rsidRPr="00601949">
        <w:rPr>
          <w:color w:val="000000"/>
        </w:rPr>
        <w:tab/>
      </w:r>
      <w:r w:rsidRPr="00601949">
        <w:rPr>
          <w:color w:val="000000"/>
        </w:rPr>
        <w:tab/>
      </w:r>
      <w:r w:rsidRPr="00601949">
        <w:rPr>
          <w:color w:val="000000"/>
        </w:rPr>
        <w:tab/>
        <w:t>(7.5.4)'</w:t>
      </w:r>
      <w:r w:rsidRPr="00601949">
        <w:rPr>
          <w:color w:val="000000"/>
        </w:rPr>
        <w:tab/>
      </w:r>
      <w:r w:rsidRPr="00601949">
        <w:rPr>
          <w:color w:val="000000"/>
        </w:rPr>
        <w:tab/>
      </w:r>
      <w:r w:rsidRPr="00601949">
        <w:rPr>
          <w:color w:val="000000"/>
        </w:rPr>
        <w:tab/>
        <w:t>(2.1.2)</w:t>
      </w:r>
    </w:p>
    <w:p w14:paraId="0376DFF1" w14:textId="77777777" w:rsidR="00D72439" w:rsidRDefault="00D72439" w:rsidP="00D72439">
      <w:pPr>
        <w:tabs>
          <w:tab w:val="left" w:pos="7200"/>
          <w:tab w:val="left" w:pos="7920"/>
          <w:tab w:val="right" w:pos="9270"/>
        </w:tabs>
        <w:rPr>
          <w:color w:val="000000"/>
        </w:rPr>
      </w:pPr>
    </w:p>
    <w:p w14:paraId="0279E0FE" w14:textId="77777777" w:rsidR="00D72439" w:rsidRPr="00601949" w:rsidRDefault="00BE77EA" w:rsidP="00D72439">
      <w:pPr>
        <w:tabs>
          <w:tab w:val="left" w:pos="7200"/>
          <w:tab w:val="left" w:pos="7920"/>
          <w:tab w:val="right" w:pos="9270"/>
        </w:tabs>
        <w:rPr>
          <w:color w:val="000000"/>
        </w:rPr>
      </w:pPr>
      <w:r>
        <w:rPr>
          <w:color w:val="000000"/>
        </w:rPr>
        <w:t>As noted, primed</w:t>
      </w:r>
      <w:r w:rsidR="00D72439">
        <w:rPr>
          <w:color w:val="000000"/>
        </w:rPr>
        <w:t xml:space="preserve"> equation numbers refer to </w:t>
      </w:r>
      <w:r w:rsidR="00D72439" w:rsidRPr="008307D8">
        <w:rPr>
          <w:i/>
          <w:color w:val="000000"/>
        </w:rPr>
        <w:t>Tensor</w:t>
      </w:r>
      <w:r w:rsidR="00D72439">
        <w:rPr>
          <w:color w:val="000000"/>
        </w:rPr>
        <w:t xml:space="preserve">. </w:t>
      </w:r>
    </w:p>
    <w:p w14:paraId="18B92BD8" w14:textId="77777777" w:rsidR="00D72439" w:rsidRDefault="00D72439" w:rsidP="00D72439">
      <w:r>
        <w:tab/>
        <w:t xml:space="preserve">The matrices R and S in (2.1.2) and Fig (2.1.1) are </w:t>
      </w:r>
      <w:r w:rsidRPr="00AF16E1">
        <w:rPr>
          <w:b/>
        </w:rPr>
        <w:t>linearizations</w:t>
      </w:r>
      <w:r>
        <w:t xml:space="preserve"> of the generally non-linear transformation </w:t>
      </w:r>
      <w:r w:rsidRPr="00210326">
        <w:rPr>
          <w:b/>
        </w:rPr>
        <w:t>x</w:t>
      </w:r>
      <w:r>
        <w:t xml:space="preserve">' = </w:t>
      </w:r>
      <w:r w:rsidRPr="00210326">
        <w:rPr>
          <w:b/>
        </w:rPr>
        <w:t>F</w:t>
      </w:r>
      <w:r>
        <w:t>(</w:t>
      </w:r>
      <w:r w:rsidRPr="00210326">
        <w:rPr>
          <w:b/>
        </w:rPr>
        <w:t>x</w:t>
      </w:r>
      <w:r>
        <w:t xml:space="preserve">) and </w:t>
      </w:r>
      <w:r w:rsidRPr="00210326">
        <w:rPr>
          <w:b/>
        </w:rPr>
        <w:t>x</w:t>
      </w:r>
      <w:r>
        <w:t xml:space="preserve"> = </w:t>
      </w:r>
      <w:r w:rsidRPr="00210326">
        <w:rPr>
          <w:b/>
        </w:rPr>
        <w:t>F</w:t>
      </w:r>
      <w:r>
        <w:rPr>
          <w:rStyle w:val="superscript"/>
        </w:rPr>
        <w:t>-1</w:t>
      </w:r>
      <w:r>
        <w:t>(</w:t>
      </w:r>
      <w:r w:rsidRPr="00210326">
        <w:rPr>
          <w:b/>
        </w:rPr>
        <w:t>x</w:t>
      </w:r>
      <w:r>
        <w:rPr>
          <w:b/>
        </w:rPr>
        <w:t>'</w:t>
      </w:r>
      <w:r>
        <w:t xml:space="preserve">) in the close neighborhood of a selected point </w:t>
      </w:r>
      <w:r w:rsidRPr="00F20453">
        <w:rPr>
          <w:b/>
        </w:rPr>
        <w:t>x</w:t>
      </w:r>
      <w:r>
        <w:t xml:space="preserve"> in x-space and </w:t>
      </w:r>
      <w:r w:rsidRPr="00F20453">
        <w:rPr>
          <w:b/>
        </w:rPr>
        <w:t>x</w:t>
      </w:r>
      <w:r>
        <w:t xml:space="preserve">' = </w:t>
      </w:r>
      <w:r w:rsidRPr="00F20453">
        <w:rPr>
          <w:b/>
        </w:rPr>
        <w:t>F</w:t>
      </w:r>
      <w:r>
        <w:t>(</w:t>
      </w:r>
      <w:r w:rsidRPr="00F20453">
        <w:rPr>
          <w:b/>
        </w:rPr>
        <w:t>x</w:t>
      </w:r>
      <w:r>
        <w:t xml:space="preserve">) in x'-space. Therefore, R and S are in general functions of </w:t>
      </w:r>
      <w:r w:rsidRPr="00F20453">
        <w:rPr>
          <w:b/>
        </w:rPr>
        <w:t>x</w:t>
      </w:r>
      <w:r>
        <w:t>, though we suppress this dependence.</w:t>
      </w:r>
    </w:p>
    <w:p w14:paraId="12D3C076" w14:textId="77777777" w:rsidR="00D72439" w:rsidRDefault="00D72439" w:rsidP="00D72439"/>
    <w:p w14:paraId="608B21D1" w14:textId="77777777" w:rsidR="00D72439" w:rsidRPr="00C27A86" w:rsidRDefault="00D72439" w:rsidP="00D72439">
      <w:r>
        <w:t xml:space="preserve">R is sometimes call </w:t>
      </w:r>
      <w:r w:rsidRPr="00C27A86">
        <w:rPr>
          <w:b/>
        </w:rPr>
        <w:t>the</w:t>
      </w:r>
      <w:r>
        <w:t xml:space="preserve"> </w:t>
      </w:r>
      <w:r w:rsidRPr="00C27A86">
        <w:rPr>
          <w:b/>
        </w:rPr>
        <w:t>differential</w:t>
      </w:r>
      <w:r>
        <w:rPr>
          <w:b/>
        </w:rPr>
        <w:t xml:space="preserve"> </w:t>
      </w:r>
      <w:r>
        <w:t xml:space="preserve">of the transformation </w:t>
      </w:r>
      <w:r w:rsidRPr="00210326">
        <w:rPr>
          <w:b/>
        </w:rPr>
        <w:t>x</w:t>
      </w:r>
      <w:r>
        <w:t xml:space="preserve">' = </w:t>
      </w:r>
      <w:r w:rsidRPr="00210326">
        <w:rPr>
          <w:b/>
        </w:rPr>
        <w:t>F</w:t>
      </w:r>
      <w:r>
        <w:t>(</w:t>
      </w:r>
      <w:r w:rsidRPr="00210326">
        <w:rPr>
          <w:b/>
        </w:rPr>
        <w:t>x</w:t>
      </w:r>
      <w:r>
        <w:t xml:space="preserve">). We call it the R matrix. Many texts don't make up a symbol like R for the differential, and so tensor equations such as (2.1.8) below are </w:t>
      </w:r>
      <w:r>
        <w:lastRenderedPageBreak/>
        <w:t xml:space="preserve">strewn with partial derivatives of the form </w:t>
      </w:r>
      <w:r w:rsidRPr="00601949">
        <w:rPr>
          <w:color w:val="000000"/>
        </w:rPr>
        <w:t>R</w:t>
      </w:r>
      <w:r w:rsidRPr="00601949">
        <w:rPr>
          <w:rStyle w:val="superscript"/>
          <w:color w:val="000000"/>
        </w:rPr>
        <w:t>a</w:t>
      </w:r>
      <w:r w:rsidRPr="00601949">
        <w:rPr>
          <w:rStyle w:val="subscript"/>
          <w:color w:val="000000"/>
        </w:rPr>
        <w:t>b</w:t>
      </w:r>
      <w:r>
        <w:t xml:space="preserve"> = </w:t>
      </w:r>
      <w:r>
        <w:fldChar w:fldCharType="begin"/>
      </w:r>
      <w:r>
        <w:instrText xml:space="preserve"> EQ \f(</w:instrText>
      </w:r>
      <w:r w:rsidRPr="00601949">
        <w:rPr>
          <w:color w:val="000000"/>
        </w:rPr>
        <w:instrText>∂x'</w:instrText>
      </w:r>
      <w:r w:rsidRPr="00601949">
        <w:rPr>
          <w:rStyle w:val="superscript"/>
          <w:color w:val="000000"/>
        </w:rPr>
        <w:instrText>a</w:instrText>
      </w:r>
      <w:r>
        <w:instrText>,</w:instrText>
      </w:r>
      <w:r w:rsidRPr="00601949">
        <w:rPr>
          <w:color w:val="000000"/>
        </w:rPr>
        <w:instrText>∂x</w:instrText>
      </w:r>
      <w:r w:rsidRPr="00601949">
        <w:rPr>
          <w:rStyle w:val="superscript"/>
          <w:color w:val="000000"/>
        </w:rPr>
        <w:instrText>b</w:instrText>
      </w:r>
      <w:r>
        <w:instrText xml:space="preserve">) </w:instrText>
      </w:r>
      <w:r>
        <w:fldChar w:fldCharType="end"/>
      </w:r>
      <w:r>
        <w:t xml:space="preserve">. This is useful in doing chain rules, but otherwise obscures how the indices work. We settled on symbols R and S after rejecting various reasonable alternatives. One should understand that </w:t>
      </w:r>
      <w:r w:rsidRPr="00601949">
        <w:rPr>
          <w:color w:val="000000"/>
        </w:rPr>
        <w:t>R</w:t>
      </w:r>
      <w:r w:rsidRPr="00601949">
        <w:rPr>
          <w:rStyle w:val="superscript"/>
          <w:color w:val="000000"/>
        </w:rPr>
        <w:t>a</w:t>
      </w:r>
      <w:r w:rsidRPr="00601949">
        <w:rPr>
          <w:rStyle w:val="subscript"/>
          <w:color w:val="000000"/>
        </w:rPr>
        <w:t>b</w:t>
      </w:r>
      <w:r>
        <w:t xml:space="preserve"> is in general </w:t>
      </w:r>
      <w:r w:rsidRPr="00C27A86">
        <w:rPr>
          <w:i/>
        </w:rPr>
        <w:t>not</w:t>
      </w:r>
      <w:r>
        <w:t xml:space="preserve"> a simple rotation matrix despite the letter R. </w:t>
      </w:r>
    </w:p>
    <w:p w14:paraId="549D3C8C" w14:textId="77777777" w:rsidR="00D72439" w:rsidRDefault="00D72439" w:rsidP="00D72439"/>
    <w:p w14:paraId="2F2896BC" w14:textId="77777777" w:rsidR="00D72439" w:rsidRDefault="00D72439" w:rsidP="00D72439">
      <w:r>
        <w:t xml:space="preserve"> From the chain rule, one can see that the matrices R and S are inverses of each other, </w:t>
      </w:r>
    </w:p>
    <w:p w14:paraId="432B75E6" w14:textId="77777777" w:rsidR="00D72439" w:rsidRDefault="00D72439" w:rsidP="00D72439"/>
    <w:p w14:paraId="7556DCF5" w14:textId="77777777" w:rsidR="00D72439" w:rsidRDefault="00D72439" w:rsidP="00D72439">
      <w:pPr>
        <w:tabs>
          <w:tab w:val="left" w:pos="7200"/>
          <w:tab w:val="left" w:pos="7920"/>
          <w:tab w:val="right" w:pos="9270"/>
        </w:tabs>
      </w:pPr>
      <w:r>
        <w:tab/>
        <w:t xml:space="preserve"> S</w:t>
      </w:r>
      <w:r>
        <w:rPr>
          <w:rStyle w:val="superscript"/>
        </w:rPr>
        <w:t>a</w:t>
      </w:r>
      <w:r>
        <w:rPr>
          <w:rStyle w:val="subscript"/>
        </w:rPr>
        <w:t>b</w:t>
      </w:r>
      <w:r>
        <w:t xml:space="preserve"> R</w:t>
      </w:r>
      <w:r>
        <w:rPr>
          <w:rStyle w:val="superscript"/>
        </w:rPr>
        <w:t>b</w:t>
      </w:r>
      <w:r>
        <w:rPr>
          <w:rStyle w:val="subscript"/>
        </w:rPr>
        <w:t>c</w:t>
      </w:r>
      <w:r>
        <w:t xml:space="preserve"> = δ</w:t>
      </w:r>
      <w:r>
        <w:rPr>
          <w:rStyle w:val="superscript"/>
        </w:rPr>
        <w:t>a</w:t>
      </w:r>
      <w:r>
        <w:rPr>
          <w:rStyle w:val="subscript"/>
        </w:rPr>
        <w:t>c</w:t>
      </w:r>
      <w:r>
        <w:t xml:space="preserve"> .</w:t>
      </w:r>
      <w:r>
        <w:rPr>
          <w:rFonts w:ascii="Symbol" w:hAnsi="Symbol"/>
        </w:rPr>
        <w:tab/>
      </w:r>
      <w:r>
        <w:t xml:space="preserve">// SR = 1 </w:t>
      </w:r>
      <w:r>
        <w:rPr>
          <w:rFonts w:ascii="Symbol" w:hAnsi="Symbol"/>
        </w:rPr>
        <w:tab/>
      </w:r>
      <w:r>
        <w:rPr>
          <w:rFonts w:ascii="Symbol" w:hAnsi="Symbol"/>
        </w:rPr>
        <w:tab/>
      </w:r>
      <w:r>
        <w:tab/>
      </w:r>
      <w:r>
        <w:tab/>
      </w:r>
      <w:r>
        <w:tab/>
        <w:t>(7.6.1)'</w:t>
      </w:r>
      <w:r>
        <w:tab/>
      </w:r>
      <w:r>
        <w:tab/>
      </w:r>
      <w:r>
        <w:tab/>
        <w:t>(2.1.3)</w:t>
      </w:r>
    </w:p>
    <w:p w14:paraId="20678C21" w14:textId="77777777" w:rsidR="00D72439" w:rsidRDefault="00D72439" w:rsidP="00D72439"/>
    <w:p w14:paraId="3F77A1D5" w14:textId="77777777" w:rsidR="00D72439" w:rsidRDefault="00D72439" w:rsidP="00D72439">
      <w:r>
        <w:t>If desired, the matrix S can be eliminated from the discussion by the fact that (reflect indices in a vertical line between the indices)</w:t>
      </w:r>
    </w:p>
    <w:p w14:paraId="6B884C08" w14:textId="77777777" w:rsidR="00D72439" w:rsidRDefault="00D72439" w:rsidP="00D72439"/>
    <w:p w14:paraId="66D9BF12" w14:textId="77777777" w:rsidR="00D72439" w:rsidRDefault="00D72439" w:rsidP="00D72439">
      <w:pPr>
        <w:rPr>
          <w:rStyle w:val="superscript"/>
        </w:rPr>
      </w:pPr>
      <w:r>
        <w:tab/>
        <w:t>S</w:t>
      </w:r>
      <w:r>
        <w:rPr>
          <w:rStyle w:val="superscript"/>
        </w:rPr>
        <w:t>a</w:t>
      </w:r>
      <w:r>
        <w:rPr>
          <w:rStyle w:val="subscript"/>
        </w:rPr>
        <w:t>b</w:t>
      </w:r>
      <w:r>
        <w:t xml:space="preserve"> = R</w:t>
      </w:r>
      <w:r>
        <w:rPr>
          <w:rStyle w:val="subscript"/>
        </w:rPr>
        <w:t>b</w:t>
      </w:r>
      <w:r>
        <w:rPr>
          <w:rStyle w:val="superscript"/>
        </w:rPr>
        <w:t>a</w:t>
      </w:r>
    </w:p>
    <w:p w14:paraId="4A841298" w14:textId="77777777" w:rsidR="00D72439" w:rsidRDefault="00D72439" w:rsidP="00D72439">
      <w:pPr>
        <w:tabs>
          <w:tab w:val="left" w:pos="7200"/>
          <w:tab w:val="left" w:pos="7920"/>
          <w:tab w:val="right" w:pos="9270"/>
        </w:tabs>
      </w:pPr>
      <w:r>
        <w:rPr>
          <w:color w:val="000000"/>
        </w:rPr>
        <w:tab/>
      </w:r>
      <w:r w:rsidRPr="005E1835">
        <w:rPr>
          <w:color w:val="000000"/>
        </w:rPr>
        <w:t>S</w:t>
      </w:r>
      <w:r w:rsidRPr="005E1835">
        <w:rPr>
          <w:rStyle w:val="subscript"/>
          <w:color w:val="000000"/>
        </w:rPr>
        <w:t>a</w:t>
      </w:r>
      <w:r w:rsidRPr="005E1835">
        <w:rPr>
          <w:rStyle w:val="superscript"/>
          <w:color w:val="000000"/>
        </w:rPr>
        <w:t>b</w:t>
      </w:r>
      <w:r w:rsidRPr="005E1835">
        <w:rPr>
          <w:color w:val="000000"/>
        </w:rPr>
        <w:t xml:space="preserve"> = R</w:t>
      </w:r>
      <w:r w:rsidRPr="005E1835">
        <w:rPr>
          <w:rStyle w:val="superscript"/>
          <w:color w:val="000000"/>
        </w:rPr>
        <w:t>b</w:t>
      </w:r>
      <w:r w:rsidRPr="005E1835">
        <w:rPr>
          <w:rStyle w:val="subscript"/>
          <w:color w:val="000000"/>
        </w:rPr>
        <w:t>a</w:t>
      </w:r>
      <w:r>
        <w:t xml:space="preserve"> .</w:t>
      </w:r>
      <w:r>
        <w:tab/>
      </w:r>
      <w:r>
        <w:tab/>
      </w:r>
      <w:r>
        <w:tab/>
      </w:r>
      <w:r>
        <w:tab/>
      </w:r>
      <w:r>
        <w:tab/>
      </w:r>
      <w:r>
        <w:tab/>
      </w:r>
      <w:r>
        <w:tab/>
      </w:r>
      <w:r>
        <w:tab/>
        <w:t>(7.5.13)'</w:t>
      </w:r>
      <w:r>
        <w:tab/>
      </w:r>
      <w:r>
        <w:tab/>
        <w:t>(2.1.4)</w:t>
      </w:r>
    </w:p>
    <w:p w14:paraId="47CA3120" w14:textId="77777777" w:rsidR="00D72439" w:rsidRDefault="00D72439" w:rsidP="00D72439">
      <w:pPr>
        <w:tabs>
          <w:tab w:val="left" w:pos="7200"/>
          <w:tab w:val="left" w:pos="7920"/>
          <w:tab w:val="right" w:pos="9270"/>
        </w:tabs>
      </w:pPr>
    </w:p>
    <w:p w14:paraId="32CB85A6" w14:textId="77777777" w:rsidR="00D72439" w:rsidRDefault="00D72439" w:rsidP="00D72439">
      <w:r>
        <w:t xml:space="preserve">Then (2.1.2) can be then be written with only R's , </w:t>
      </w:r>
    </w:p>
    <w:p w14:paraId="44D2EFCB" w14:textId="77777777" w:rsidR="00D72439" w:rsidRDefault="00D72439" w:rsidP="00D72439"/>
    <w:p w14:paraId="6B462B51" w14:textId="77777777" w:rsidR="00D72439" w:rsidRPr="00C27A86" w:rsidRDefault="00D72439" w:rsidP="00D72439">
      <w:r w:rsidRPr="00601949">
        <w:rPr>
          <w:color w:val="000000"/>
        </w:rPr>
        <w:tab/>
        <w:t>V'</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r>
      <w:r>
        <w:tab/>
        <w:t xml:space="preserve">//  </w:t>
      </w:r>
      <w:r w:rsidRPr="00C27A86">
        <w:rPr>
          <w:b/>
        </w:rPr>
        <w:t>V</w:t>
      </w:r>
      <w:r>
        <w:t>' = R</w:t>
      </w:r>
      <w:r w:rsidRPr="00C27A86">
        <w:rPr>
          <w:b/>
        </w:rPr>
        <w:t>V</w:t>
      </w:r>
    </w:p>
    <w:p w14:paraId="7DF8A3D4" w14:textId="77777777" w:rsidR="00D72439" w:rsidRDefault="00D72439" w:rsidP="00D72439">
      <w:pPr>
        <w:tabs>
          <w:tab w:val="left" w:pos="7200"/>
          <w:tab w:val="left" w:pos="7920"/>
          <w:tab w:val="right" w:pos="9270"/>
        </w:tabs>
      </w:pPr>
      <w:r w:rsidRPr="00601949">
        <w:rPr>
          <w:color w:val="000000"/>
        </w:rPr>
        <w:t xml:space="preserve"> </w:t>
      </w:r>
      <w:r w:rsidRPr="00601949">
        <w:rPr>
          <w:color w:val="000000"/>
        </w:rPr>
        <w:tab/>
        <w:t>V'</w:t>
      </w:r>
      <w:r w:rsidRPr="00601949">
        <w:rPr>
          <w:rStyle w:val="subscript"/>
          <w:color w:val="000000"/>
        </w:rPr>
        <w:t>a</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V</w:t>
      </w:r>
      <w:r w:rsidRPr="00601949">
        <w:rPr>
          <w:rStyle w:val="subscript"/>
          <w:color w:val="000000"/>
        </w:rPr>
        <w:t>b</w:t>
      </w:r>
      <w:r w:rsidRPr="00601949">
        <w:rPr>
          <w:color w:val="000000"/>
        </w:rPr>
        <w:tab/>
        <w:t>R</w:t>
      </w:r>
      <w:r w:rsidRPr="00601949">
        <w:rPr>
          <w:rStyle w:val="subscript"/>
          <w:color w:val="000000"/>
        </w:rPr>
        <w:t>a</w:t>
      </w:r>
      <w:r w:rsidRPr="00601949">
        <w:rPr>
          <w:rStyle w:val="superscript"/>
          <w:color w:val="000000"/>
        </w:rPr>
        <w:t>b</w:t>
      </w:r>
      <w:r w:rsidRPr="00601949">
        <w:rPr>
          <w:color w:val="000000"/>
        </w:rPr>
        <w:t xml:space="preserve">  ≡  (∂x</w:t>
      </w:r>
      <w:r w:rsidRPr="00601949">
        <w:rPr>
          <w:rStyle w:val="superscript"/>
          <w:color w:val="000000"/>
        </w:rPr>
        <w:t>b</w:t>
      </w:r>
      <w:r w:rsidRPr="00601949">
        <w:rPr>
          <w:color w:val="000000"/>
        </w:rPr>
        <w:t>/∂x'</w:t>
      </w:r>
      <w:r w:rsidRPr="00601949">
        <w:rPr>
          <w:rStyle w:val="superscript"/>
          <w:color w:val="000000"/>
        </w:rPr>
        <w:t>a</w:t>
      </w:r>
      <w:r w:rsidRPr="00601949">
        <w:rPr>
          <w:color w:val="000000"/>
        </w:rPr>
        <w:t>)  = ∂'</w:t>
      </w:r>
      <w:r w:rsidRPr="00601949">
        <w:rPr>
          <w:rStyle w:val="subscript"/>
          <w:color w:val="000000"/>
        </w:rPr>
        <w:t>a</w:t>
      </w:r>
      <w:r w:rsidRPr="00601949">
        <w:rPr>
          <w:color w:val="000000"/>
        </w:rPr>
        <w:t>x</w:t>
      </w:r>
      <w:r w:rsidRPr="00601949">
        <w:rPr>
          <w:rStyle w:val="superscript"/>
          <w:color w:val="000000"/>
        </w:rPr>
        <w:t>b</w:t>
      </w:r>
      <w:r w:rsidRPr="00601949">
        <w:rPr>
          <w:color w:val="000000"/>
        </w:rPr>
        <w:t xml:space="preserve">  .</w:t>
      </w:r>
      <w:r w:rsidRPr="00601949">
        <w:rPr>
          <w:color w:val="000000"/>
        </w:rPr>
        <w:tab/>
      </w:r>
      <w:r w:rsidRPr="00601949">
        <w:rPr>
          <w:color w:val="000000"/>
        </w:rPr>
        <w:tab/>
      </w:r>
      <w:r w:rsidRPr="00601949">
        <w:rPr>
          <w:color w:val="000000"/>
        </w:rPr>
        <w:tab/>
      </w:r>
      <w:r w:rsidRPr="00601949">
        <w:rPr>
          <w:color w:val="000000"/>
        </w:rPr>
        <w:tab/>
      </w:r>
      <w:r w:rsidRPr="00601949">
        <w:rPr>
          <w:color w:val="000000"/>
        </w:rPr>
        <w:tab/>
      </w:r>
      <w:r w:rsidRPr="00601949">
        <w:rPr>
          <w:color w:val="000000"/>
        </w:rPr>
        <w:tab/>
        <w:t>(2.1.5)</w:t>
      </w:r>
    </w:p>
    <w:p w14:paraId="46B20150" w14:textId="77777777" w:rsidR="00D72439" w:rsidRDefault="00D72439" w:rsidP="00D72439">
      <w:pPr>
        <w:tabs>
          <w:tab w:val="left" w:pos="7200"/>
          <w:tab w:val="left" w:pos="7920"/>
          <w:tab w:val="right" w:pos="9270"/>
        </w:tabs>
      </w:pPr>
    </w:p>
    <w:p w14:paraId="35E9394C" w14:textId="77777777" w:rsidR="00D72439" w:rsidRDefault="00D72439" w:rsidP="00D72439">
      <w:pPr>
        <w:tabs>
          <w:tab w:val="left" w:pos="7200"/>
          <w:tab w:val="left" w:pos="7920"/>
          <w:tab w:val="right" w:pos="9270"/>
        </w:tabs>
      </w:pPr>
      <w:r>
        <w:t xml:space="preserve">Here is a table summarizing different forms of the differentials R and S : </w:t>
      </w:r>
    </w:p>
    <w:p w14:paraId="4F47ED47" w14:textId="77777777" w:rsidR="00D72439" w:rsidRDefault="00D72439" w:rsidP="00D72439">
      <w:pPr>
        <w:tabs>
          <w:tab w:val="left" w:pos="7200"/>
          <w:tab w:val="left" w:pos="7920"/>
          <w:tab w:val="right" w:pos="9270"/>
        </w:tabs>
      </w:pPr>
    </w:p>
    <w:p w14:paraId="1566A060" w14:textId="77777777" w:rsidR="00D72439" w:rsidRPr="00C27A86" w:rsidRDefault="00D72439" w:rsidP="00D72439">
      <w:pPr>
        <w:rPr>
          <w:rStyle w:val="subscript"/>
        </w:rPr>
      </w:pPr>
      <w:r w:rsidRPr="00300A26">
        <w:rPr>
          <w:color w:val="000000"/>
        </w:rPr>
        <w:tab/>
        <w:t>S</w:t>
      </w:r>
      <w:r w:rsidRPr="00300A26">
        <w:rPr>
          <w:rStyle w:val="superscript"/>
          <w:color w:val="000000"/>
        </w:rPr>
        <w:t>a</w:t>
      </w:r>
      <w:r w:rsidRPr="00300A26">
        <w:rPr>
          <w:rStyle w:val="subscript"/>
          <w:color w:val="000000"/>
        </w:rPr>
        <w:t>b</w:t>
      </w:r>
      <w:r w:rsidRPr="00300A26">
        <w:rPr>
          <w:color w:val="000000"/>
        </w:rPr>
        <w:t xml:space="preserve"> = R</w:t>
      </w:r>
      <w:r w:rsidRPr="00300A26">
        <w:rPr>
          <w:rStyle w:val="subscript"/>
          <w:color w:val="000000"/>
        </w:rPr>
        <w:t>b</w:t>
      </w:r>
      <w:r w:rsidRPr="00300A26">
        <w:rPr>
          <w:rStyle w:val="superscript"/>
          <w:color w:val="000000"/>
        </w:rPr>
        <w:t>a</w:t>
      </w:r>
      <w:r w:rsidRPr="00300A26">
        <w:rPr>
          <w:color w:val="000000"/>
        </w:rPr>
        <w:tab/>
      </w:r>
      <w:r w:rsidRPr="00300A26">
        <w:rPr>
          <w:color w:val="000000"/>
        </w:rPr>
        <w:tab/>
        <w:t>= (∂x</w:t>
      </w:r>
      <w:r w:rsidRPr="00300A26">
        <w:rPr>
          <w:rStyle w:val="superscript"/>
          <w:color w:val="000000"/>
        </w:rPr>
        <w:t>a</w:t>
      </w:r>
      <w:r w:rsidRPr="00300A26">
        <w:rPr>
          <w:color w:val="000000"/>
        </w:rPr>
        <w:t>/∂x'</w:t>
      </w:r>
      <w:r w:rsidRPr="00300A26">
        <w:rPr>
          <w:rStyle w:val="superscript"/>
          <w:color w:val="000000"/>
        </w:rPr>
        <w:t>b</w:t>
      </w:r>
      <w:r w:rsidRPr="00300A26">
        <w:rPr>
          <w:color w:val="000000"/>
        </w:rPr>
        <w:t>) = (∂x'</w:t>
      </w:r>
      <w:r w:rsidRPr="00300A26">
        <w:rPr>
          <w:rStyle w:val="subscript"/>
          <w:color w:val="000000"/>
        </w:rPr>
        <w:t>b</w:t>
      </w:r>
      <w:r w:rsidRPr="00300A26">
        <w:rPr>
          <w:color w:val="000000"/>
        </w:rPr>
        <w:t>/∂x</w:t>
      </w:r>
      <w:r w:rsidRPr="00300A26">
        <w:rPr>
          <w:rStyle w:val="subscript"/>
          <w:color w:val="000000"/>
        </w:rPr>
        <w:t>a</w:t>
      </w:r>
      <w:r w:rsidRPr="00300A26">
        <w:rPr>
          <w:color w:val="000000"/>
        </w:rPr>
        <w:t>)</w:t>
      </w:r>
      <w:r>
        <w:rPr>
          <w:color w:val="000000"/>
        </w:rPr>
        <w:t xml:space="preserve">  </w:t>
      </w:r>
      <w:r>
        <w:rPr>
          <w:color w:val="000000"/>
        </w:rPr>
        <w:tab/>
        <w:t>= ∂'</w:t>
      </w:r>
      <w:r>
        <w:rPr>
          <w:rStyle w:val="subscript"/>
        </w:rPr>
        <w:t>b</w:t>
      </w:r>
      <w:r>
        <w:t>x</w:t>
      </w:r>
      <w:r>
        <w:rPr>
          <w:rStyle w:val="superscript"/>
        </w:rPr>
        <w:t>a</w:t>
      </w:r>
      <w:r>
        <w:t xml:space="preserve"> = ∂</w:t>
      </w:r>
      <w:r w:rsidRPr="00C27A86">
        <w:rPr>
          <w:rStyle w:val="superscript"/>
        </w:rPr>
        <w:t>a</w:t>
      </w:r>
      <w:r>
        <w:t>x'</w:t>
      </w:r>
      <w:r>
        <w:rPr>
          <w:rStyle w:val="subscript"/>
        </w:rPr>
        <w:t>b</w:t>
      </w:r>
    </w:p>
    <w:p w14:paraId="1D2345B7" w14:textId="77777777" w:rsidR="00D72439" w:rsidRPr="00955F4A" w:rsidRDefault="00D72439" w:rsidP="00D72439">
      <w:r>
        <w:rPr>
          <w:rStyle w:val="superscript"/>
        </w:rPr>
        <w:tab/>
      </w:r>
      <w:r>
        <w:t>S</w:t>
      </w:r>
      <w:r w:rsidRPr="00955F4A">
        <w:rPr>
          <w:rStyle w:val="subscript"/>
        </w:rPr>
        <w:t>a</w:t>
      </w:r>
      <w:r>
        <w:rPr>
          <w:rStyle w:val="subscript"/>
        </w:rPr>
        <w:t>b</w:t>
      </w:r>
      <w:r>
        <w:t xml:space="preserve"> =</w:t>
      </w:r>
      <w:r w:rsidRPr="00955F4A">
        <w:t xml:space="preserve"> </w:t>
      </w:r>
      <w:r>
        <w:t>R</w:t>
      </w:r>
      <w:r>
        <w:rPr>
          <w:rStyle w:val="subscript"/>
        </w:rPr>
        <w:t>b</w:t>
      </w:r>
      <w:r w:rsidRPr="00955F4A">
        <w:rPr>
          <w:rStyle w:val="subscript"/>
        </w:rPr>
        <w:t>a</w:t>
      </w:r>
      <w:r>
        <w:tab/>
      </w:r>
      <w:r>
        <w:tab/>
        <w:t>= (∂x</w:t>
      </w:r>
      <w:r>
        <w:rPr>
          <w:rStyle w:val="subscript"/>
        </w:rPr>
        <w:t>a</w:t>
      </w:r>
      <w:r>
        <w:t>/∂x'</w:t>
      </w:r>
      <w:r w:rsidRPr="00747DE5">
        <w:rPr>
          <w:rStyle w:val="superscript"/>
        </w:rPr>
        <w:t>b</w:t>
      </w:r>
      <w:r>
        <w:t>) = (∂x'</w:t>
      </w:r>
      <w:r>
        <w:rPr>
          <w:rStyle w:val="subscript"/>
        </w:rPr>
        <w:t>b</w:t>
      </w:r>
      <w:r>
        <w:t>/∂x</w:t>
      </w:r>
      <w:r>
        <w:rPr>
          <w:rStyle w:val="superscript"/>
        </w:rPr>
        <w:t>a</w:t>
      </w:r>
      <w:r>
        <w:t xml:space="preserve">) </w:t>
      </w:r>
      <w:r>
        <w:tab/>
      </w:r>
      <w:r>
        <w:rPr>
          <w:color w:val="000000"/>
        </w:rPr>
        <w:t>= ∂'</w:t>
      </w:r>
      <w:r>
        <w:rPr>
          <w:rStyle w:val="subscript"/>
        </w:rPr>
        <w:t>b</w:t>
      </w:r>
      <w:r>
        <w:t>x</w:t>
      </w:r>
      <w:r w:rsidRPr="00C27A86">
        <w:rPr>
          <w:rStyle w:val="subscript"/>
        </w:rPr>
        <w:t>a</w:t>
      </w:r>
      <w:r>
        <w:t xml:space="preserve"> = ∂</w:t>
      </w:r>
      <w:r w:rsidRPr="00C27A86">
        <w:rPr>
          <w:rStyle w:val="subscript"/>
        </w:rPr>
        <w:t>a</w:t>
      </w:r>
      <w:r>
        <w:t>x'</w:t>
      </w:r>
      <w:r>
        <w:rPr>
          <w:rStyle w:val="subscript"/>
        </w:rPr>
        <w:t>b</w:t>
      </w:r>
    </w:p>
    <w:p w14:paraId="6D3631DA" w14:textId="77777777" w:rsidR="00D72439" w:rsidRPr="00955F4A" w:rsidRDefault="00D72439" w:rsidP="00D72439">
      <w:r>
        <w:tab/>
        <w:t>S</w:t>
      </w:r>
      <w:r w:rsidRPr="00955F4A">
        <w:rPr>
          <w:rStyle w:val="superscript"/>
        </w:rPr>
        <w:t>ab</w:t>
      </w:r>
      <w:r>
        <w:t xml:space="preserve"> =</w:t>
      </w:r>
      <w:r w:rsidRPr="00955F4A">
        <w:t xml:space="preserve"> </w:t>
      </w:r>
      <w:r>
        <w:t>R</w:t>
      </w:r>
      <w:r w:rsidRPr="00955F4A">
        <w:rPr>
          <w:rStyle w:val="superscript"/>
        </w:rPr>
        <w:t>ba</w:t>
      </w:r>
      <w:r>
        <w:tab/>
      </w:r>
      <w:r>
        <w:tab/>
        <w:t>= (∂x</w:t>
      </w:r>
      <w:r>
        <w:rPr>
          <w:rStyle w:val="superscript"/>
        </w:rPr>
        <w:t>a</w:t>
      </w:r>
      <w:r>
        <w:t>/∂x'</w:t>
      </w:r>
      <w:r>
        <w:rPr>
          <w:rStyle w:val="subscript"/>
        </w:rPr>
        <w:t>b</w:t>
      </w:r>
      <w:r>
        <w:t>) = (∂x'</w:t>
      </w:r>
      <w:r>
        <w:rPr>
          <w:rStyle w:val="superscript"/>
        </w:rPr>
        <w:t>b</w:t>
      </w:r>
      <w:r>
        <w:t>/∂x</w:t>
      </w:r>
      <w:r>
        <w:rPr>
          <w:rStyle w:val="subscript"/>
        </w:rPr>
        <w:t>a</w:t>
      </w:r>
      <w:r>
        <w:t>)</w:t>
      </w:r>
      <w:r>
        <w:tab/>
      </w:r>
      <w:r>
        <w:rPr>
          <w:color w:val="000000"/>
        </w:rPr>
        <w:t>= ∂'</w:t>
      </w:r>
      <w:r w:rsidRPr="00C27A86">
        <w:rPr>
          <w:rStyle w:val="superscript"/>
        </w:rPr>
        <w:t>b</w:t>
      </w:r>
      <w:r>
        <w:t>x</w:t>
      </w:r>
      <w:r>
        <w:rPr>
          <w:rStyle w:val="superscript"/>
        </w:rPr>
        <w:t>a</w:t>
      </w:r>
      <w:r>
        <w:t xml:space="preserve"> = ∂</w:t>
      </w:r>
      <w:r w:rsidRPr="00C27A86">
        <w:rPr>
          <w:rStyle w:val="superscript"/>
        </w:rPr>
        <w:t>a</w:t>
      </w:r>
      <w:r>
        <w:t>x'</w:t>
      </w:r>
      <w:r w:rsidRPr="00C27A86">
        <w:rPr>
          <w:rStyle w:val="superscript"/>
        </w:rPr>
        <w:t>b</w:t>
      </w:r>
    </w:p>
    <w:p w14:paraId="5323771F" w14:textId="77777777" w:rsidR="00D72439" w:rsidRDefault="00D72439" w:rsidP="00D72439">
      <w:pPr>
        <w:tabs>
          <w:tab w:val="left" w:pos="7200"/>
          <w:tab w:val="left" w:pos="7920"/>
          <w:tab w:val="right" w:pos="9270"/>
        </w:tabs>
      </w:pPr>
      <w:r w:rsidRPr="005E1835">
        <w:rPr>
          <w:color w:val="000000"/>
        </w:rPr>
        <w:tab/>
        <w:t>S</w:t>
      </w:r>
      <w:r w:rsidRPr="005E1835">
        <w:rPr>
          <w:rStyle w:val="subscript"/>
          <w:color w:val="000000"/>
        </w:rPr>
        <w:t>a</w:t>
      </w:r>
      <w:r w:rsidRPr="005E1835">
        <w:rPr>
          <w:rStyle w:val="superscript"/>
          <w:color w:val="000000"/>
        </w:rPr>
        <w:t>b</w:t>
      </w:r>
      <w:r w:rsidRPr="005E1835">
        <w:rPr>
          <w:color w:val="000000"/>
        </w:rPr>
        <w:t xml:space="preserve"> = R</w:t>
      </w:r>
      <w:r w:rsidRPr="005E1835">
        <w:rPr>
          <w:rStyle w:val="superscript"/>
          <w:color w:val="000000"/>
        </w:rPr>
        <w:t>b</w:t>
      </w:r>
      <w:r w:rsidRPr="005E1835">
        <w:rPr>
          <w:rStyle w:val="subscript"/>
          <w:color w:val="000000"/>
        </w:rPr>
        <w:t>a</w:t>
      </w:r>
      <w:r w:rsidRPr="005E1835">
        <w:rPr>
          <w:color w:val="000000"/>
        </w:rPr>
        <w:tab/>
      </w:r>
      <w:r w:rsidRPr="005E1835">
        <w:rPr>
          <w:color w:val="000000"/>
        </w:rPr>
        <w:tab/>
        <w:t>= (∂x</w:t>
      </w:r>
      <w:r w:rsidRPr="005E1835">
        <w:rPr>
          <w:rStyle w:val="subscript"/>
          <w:color w:val="000000"/>
        </w:rPr>
        <w:t>a</w:t>
      </w:r>
      <w:r w:rsidRPr="005E1835">
        <w:rPr>
          <w:color w:val="000000"/>
        </w:rPr>
        <w:t>/∂x'</w:t>
      </w:r>
      <w:r w:rsidRPr="005E1835">
        <w:rPr>
          <w:rStyle w:val="subscript"/>
          <w:color w:val="000000"/>
        </w:rPr>
        <w:t>b</w:t>
      </w:r>
      <w:r w:rsidRPr="005E1835">
        <w:rPr>
          <w:color w:val="000000"/>
        </w:rPr>
        <w:t>) = (∂x'</w:t>
      </w:r>
      <w:r w:rsidRPr="005E1835">
        <w:rPr>
          <w:rStyle w:val="superscript"/>
          <w:color w:val="000000"/>
        </w:rPr>
        <w:t>b</w:t>
      </w:r>
      <w:r w:rsidRPr="005E1835">
        <w:rPr>
          <w:color w:val="000000"/>
        </w:rPr>
        <w:t>/∂x</w:t>
      </w:r>
      <w:r w:rsidRPr="005E1835">
        <w:rPr>
          <w:rStyle w:val="superscript"/>
          <w:color w:val="000000"/>
        </w:rPr>
        <w:t>a</w:t>
      </w:r>
      <w:r w:rsidRPr="005E1835">
        <w:rPr>
          <w:color w:val="000000"/>
        </w:rPr>
        <w:t>)</w:t>
      </w:r>
      <w:r>
        <w:rPr>
          <w:color w:val="000000"/>
        </w:rPr>
        <w:tab/>
        <w:t>= ∂'</w:t>
      </w:r>
      <w:r w:rsidRPr="00C27A86">
        <w:rPr>
          <w:rStyle w:val="superscript"/>
        </w:rPr>
        <w:t>b</w:t>
      </w:r>
      <w:r>
        <w:t>x</w:t>
      </w:r>
      <w:r w:rsidRPr="00C27A86">
        <w:rPr>
          <w:rStyle w:val="subscript"/>
        </w:rPr>
        <w:t>a</w:t>
      </w:r>
      <w:r>
        <w:t xml:space="preserve"> = ∂</w:t>
      </w:r>
      <w:r w:rsidRPr="00C27A86">
        <w:rPr>
          <w:rStyle w:val="subscript"/>
        </w:rPr>
        <w:t>a</w:t>
      </w:r>
      <w:r>
        <w:t>x'</w:t>
      </w:r>
      <w:r w:rsidRPr="00C27A86">
        <w:rPr>
          <w:rStyle w:val="superscript"/>
        </w:rPr>
        <w:t>b</w:t>
      </w:r>
      <w:r>
        <w:t xml:space="preserve"> .</w:t>
      </w:r>
      <w:r>
        <w:rPr>
          <w:color w:val="000000"/>
        </w:rPr>
        <w:tab/>
      </w:r>
      <w:r>
        <w:rPr>
          <w:color w:val="000000"/>
        </w:rPr>
        <w:tab/>
      </w:r>
      <w:r w:rsidRPr="005E1835">
        <w:rPr>
          <w:color w:val="000000"/>
        </w:rPr>
        <w:t>(7.5.16)</w:t>
      </w:r>
      <w:r>
        <w:rPr>
          <w:color w:val="000000"/>
        </w:rPr>
        <w:t>'</w:t>
      </w:r>
      <w:r>
        <w:tab/>
        <w:t>(</w:t>
      </w:r>
      <w:r w:rsidRPr="00601949">
        <w:rPr>
          <w:color w:val="000000"/>
        </w:rPr>
        <w:t>2.1.</w:t>
      </w:r>
      <w:r>
        <w:rPr>
          <w:color w:val="000000"/>
        </w:rPr>
        <w:t>6</w:t>
      </w:r>
      <w:r w:rsidRPr="00601949">
        <w:rPr>
          <w:color w:val="000000"/>
        </w:rPr>
        <w:t>)</w:t>
      </w:r>
    </w:p>
    <w:p w14:paraId="129DD514" w14:textId="77777777" w:rsidR="00D72439" w:rsidRDefault="00D72439" w:rsidP="00D72439">
      <w:pPr>
        <w:tabs>
          <w:tab w:val="left" w:pos="7200"/>
          <w:tab w:val="left" w:pos="7920"/>
          <w:tab w:val="right" w:pos="9270"/>
        </w:tabs>
      </w:pPr>
    </w:p>
    <w:p w14:paraId="4C041A8F" w14:textId="77777777" w:rsidR="00D72439" w:rsidRDefault="00D72439" w:rsidP="00D72439">
      <w:pPr>
        <w:tabs>
          <w:tab w:val="left" w:pos="7200"/>
          <w:tab w:val="left" w:pos="7920"/>
          <w:tab w:val="right" w:pos="9270"/>
        </w:tabs>
      </w:pPr>
      <w:r>
        <w:t xml:space="preserve">Notice how an upper index in a derivative denominator acts as a lower index and vice versa. The fact that each item can be represented by two partial derivatives follows from (2.1.4), (2.1.2) and the raising and lowering operations described in Section 2.2 below. </w:t>
      </w:r>
    </w:p>
    <w:p w14:paraId="547BC5ED" w14:textId="77777777" w:rsidR="00D72439" w:rsidRDefault="00D72439" w:rsidP="00D72439"/>
    <w:p w14:paraId="2B64F71B" w14:textId="77777777" w:rsidR="00D72439" w:rsidRDefault="00D72439" w:rsidP="00D72439">
      <w:r>
        <w:t xml:space="preserve">Vectors which transform under (according to) transformation </w:t>
      </w:r>
      <w:r w:rsidRPr="00C27A86">
        <w:rPr>
          <w:b/>
        </w:rPr>
        <w:t>F</w:t>
      </w:r>
      <w:r>
        <w:t xml:space="preserve"> as in (2.1.5) are called rank-1 tensors. Here is how the four forms of a rank-2 tensor M transform under </w:t>
      </w:r>
      <w:r w:rsidRPr="00C27A86">
        <w:rPr>
          <w:b/>
        </w:rPr>
        <w:t>F</w:t>
      </w:r>
      <w:r>
        <w:t xml:space="preserve">, </w:t>
      </w:r>
    </w:p>
    <w:p w14:paraId="5B6890C3" w14:textId="77777777" w:rsidR="00D72439" w:rsidRDefault="00D72439" w:rsidP="00D72439"/>
    <w:p w14:paraId="55866D65" w14:textId="77777777" w:rsidR="00D72439" w:rsidRPr="00193630" w:rsidRDefault="00D72439" w:rsidP="00D72439">
      <w:r>
        <w:tab/>
        <w:t>M'</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sidRPr="00500898">
        <w:rPr>
          <w:rStyle w:val="superscript"/>
        </w:rPr>
        <w:t>a'b'</w:t>
      </w:r>
      <w:r>
        <w:tab/>
      </w:r>
      <w:r>
        <w:tab/>
        <w:t>// pure contravariant</w:t>
      </w:r>
    </w:p>
    <w:p w14:paraId="211F8C64" w14:textId="77777777" w:rsidR="00D72439" w:rsidRPr="002A44B1" w:rsidRDefault="00D72439" w:rsidP="00D72439">
      <w:r>
        <w:tab/>
        <w:t>M'</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t>R</w:t>
      </w:r>
      <w:r>
        <w:rPr>
          <w:rStyle w:val="subscript"/>
        </w:rPr>
        <w:t>b</w:t>
      </w:r>
      <w:r w:rsidRPr="00193630">
        <w:rPr>
          <w:rStyle w:val="superscript"/>
        </w:rPr>
        <w:t>b</w:t>
      </w:r>
      <w:r>
        <w:rPr>
          <w:rStyle w:val="superscript"/>
        </w:rPr>
        <w:t>'</w:t>
      </w:r>
      <w:r>
        <w:t xml:space="preserve"> M</w:t>
      </w:r>
      <w:r>
        <w:rPr>
          <w:rStyle w:val="superscript"/>
        </w:rPr>
        <w:t>a'</w:t>
      </w:r>
      <w:r>
        <w:rPr>
          <w:rStyle w:val="subscript"/>
        </w:rPr>
        <w:t>b'</w:t>
      </w:r>
      <w:r>
        <w:rPr>
          <w:rStyle w:val="subscript"/>
        </w:rPr>
        <w:tab/>
      </w:r>
      <w:r>
        <w:rPr>
          <w:rStyle w:val="subscript"/>
        </w:rPr>
        <w:tab/>
      </w:r>
      <w:r>
        <w:t>// mixed</w:t>
      </w:r>
    </w:p>
    <w:p w14:paraId="5259A3DB" w14:textId="77777777" w:rsidR="00D72439" w:rsidRPr="002A44B1" w:rsidRDefault="00D72439" w:rsidP="00D72439">
      <w:r>
        <w:tab/>
        <w:t>M'</w:t>
      </w:r>
      <w:r w:rsidRPr="00193630">
        <w:rPr>
          <w:rStyle w:val="subscript"/>
        </w:rPr>
        <w:t>a</w:t>
      </w:r>
      <w:r w:rsidRPr="00500898">
        <w:rPr>
          <w:rStyle w:val="superscript"/>
        </w:rPr>
        <w:t>b</w:t>
      </w:r>
      <w:r>
        <w:t xml:space="preserve"> = R</w:t>
      </w:r>
      <w:r w:rsidRPr="00193630">
        <w:rPr>
          <w:rStyle w:val="subscript"/>
        </w:rPr>
        <w:t>a</w:t>
      </w:r>
      <w:r w:rsidRPr="00193630">
        <w:rPr>
          <w:rStyle w:val="superscript"/>
        </w:rPr>
        <w:t>a'</w:t>
      </w:r>
      <w:r>
        <w:rPr>
          <w:rStyle w:val="subscript"/>
        </w:rPr>
        <w:t xml:space="preserve"> </w:t>
      </w:r>
      <w:r>
        <w:t>R</w:t>
      </w:r>
      <w:r w:rsidRPr="00500898">
        <w:rPr>
          <w:rStyle w:val="superscript"/>
        </w:rPr>
        <w:t>b</w:t>
      </w:r>
      <w:r>
        <w:rPr>
          <w:rStyle w:val="subscript"/>
        </w:rPr>
        <w:t xml:space="preserve">b' </w:t>
      </w:r>
      <w:r>
        <w:t>M</w:t>
      </w:r>
      <w:r w:rsidRPr="00193630">
        <w:rPr>
          <w:rStyle w:val="subscript"/>
        </w:rPr>
        <w:t>a'</w:t>
      </w:r>
      <w:r w:rsidRPr="00500898">
        <w:rPr>
          <w:rStyle w:val="superscript"/>
        </w:rPr>
        <w:t>b'</w:t>
      </w:r>
      <w:r>
        <w:rPr>
          <w:rStyle w:val="superscript"/>
        </w:rPr>
        <w:tab/>
      </w:r>
      <w:r>
        <w:rPr>
          <w:rStyle w:val="superscript"/>
        </w:rPr>
        <w:tab/>
      </w:r>
      <w:r>
        <w:t>// mixed</w:t>
      </w:r>
    </w:p>
    <w:p w14:paraId="53EFE5FE" w14:textId="77777777" w:rsidR="00D72439" w:rsidRDefault="00D72439" w:rsidP="00D72439">
      <w:pPr>
        <w:tabs>
          <w:tab w:val="left" w:pos="7200"/>
          <w:tab w:val="left" w:pos="7920"/>
          <w:tab w:val="right" w:pos="9270"/>
        </w:tabs>
      </w:pPr>
      <w:r>
        <w:tab/>
        <w:t>M'</w:t>
      </w:r>
      <w:r w:rsidRPr="00193630">
        <w:rPr>
          <w:rStyle w:val="subscript"/>
        </w:rPr>
        <w:t>ab</w:t>
      </w:r>
      <w:r>
        <w:t xml:space="preserve"> = R</w:t>
      </w:r>
      <w:r w:rsidRPr="00193630">
        <w:rPr>
          <w:rStyle w:val="subscript"/>
        </w:rPr>
        <w:t>a</w:t>
      </w:r>
      <w:r w:rsidRPr="00193630">
        <w:rPr>
          <w:rStyle w:val="superscript"/>
        </w:rPr>
        <w:t>a'</w:t>
      </w:r>
      <w:r>
        <w:rPr>
          <w:rStyle w:val="subscript"/>
        </w:rPr>
        <w:t xml:space="preserve"> </w:t>
      </w:r>
      <w:r>
        <w:t>R</w:t>
      </w:r>
      <w:r w:rsidRPr="00193630">
        <w:rPr>
          <w:rStyle w:val="subscript"/>
        </w:rPr>
        <w:t>b</w:t>
      </w:r>
      <w:r w:rsidRPr="00193630">
        <w:rPr>
          <w:rStyle w:val="superscript"/>
        </w:rPr>
        <w:t>b'</w:t>
      </w:r>
      <w:r>
        <w:rPr>
          <w:rStyle w:val="subscript"/>
        </w:rPr>
        <w:t xml:space="preserve"> </w:t>
      </w:r>
      <w:r>
        <w:t>M</w:t>
      </w:r>
      <w:r w:rsidRPr="00193630">
        <w:rPr>
          <w:rStyle w:val="subscript"/>
        </w:rPr>
        <w:t>a'b'</w:t>
      </w:r>
      <w:r>
        <w:t xml:space="preserve">  .</w:t>
      </w:r>
      <w:r>
        <w:tab/>
      </w:r>
      <w:r>
        <w:tab/>
        <w:t>// pure covariant</w:t>
      </w:r>
      <w:r>
        <w:tab/>
      </w:r>
      <w:r>
        <w:tab/>
      </w:r>
      <w:r w:rsidRPr="00970CE9">
        <w:rPr>
          <w:color w:val="000000"/>
        </w:rPr>
        <w:t>(7.5.8)</w:t>
      </w:r>
      <w:r>
        <w:rPr>
          <w:color w:val="000000"/>
        </w:rPr>
        <w:t>'</w:t>
      </w:r>
      <w:r>
        <w:tab/>
      </w:r>
      <w:r>
        <w:tab/>
      </w:r>
      <w:r>
        <w:tab/>
        <w:t>(2.1.7)</w:t>
      </w:r>
    </w:p>
    <w:p w14:paraId="35572E85" w14:textId="77777777" w:rsidR="00D72439" w:rsidRDefault="00D72439" w:rsidP="00D72439">
      <w:pPr>
        <w:tabs>
          <w:tab w:val="left" w:pos="7200"/>
          <w:tab w:val="left" w:pos="7920"/>
          <w:tab w:val="right" w:pos="9270"/>
        </w:tabs>
      </w:pPr>
    </w:p>
    <w:p w14:paraId="6CA077B6" w14:textId="77777777" w:rsidR="00D72439" w:rsidRPr="002D0B41" w:rsidRDefault="00D72439" w:rsidP="00D72439">
      <w:pPr>
        <w:tabs>
          <w:tab w:val="left" w:pos="7200"/>
          <w:tab w:val="left" w:pos="7920"/>
          <w:tab w:val="right" w:pos="9270"/>
        </w:tabs>
      </w:pPr>
      <w:r>
        <w:t>We sometimes refer to R</w:t>
      </w:r>
      <w:r w:rsidRPr="00500898">
        <w:rPr>
          <w:rStyle w:val="superscript"/>
        </w:rPr>
        <w:t>a</w:t>
      </w:r>
      <w:r>
        <w:rPr>
          <w:rStyle w:val="subscript"/>
        </w:rPr>
        <w:t>a'</w:t>
      </w:r>
      <w:r>
        <w:t xml:space="preserve"> as the "down-tilt" R matrix, and R</w:t>
      </w:r>
      <w:r w:rsidRPr="00193630">
        <w:rPr>
          <w:rStyle w:val="subscript"/>
        </w:rPr>
        <w:t>a</w:t>
      </w:r>
      <w:r w:rsidRPr="00193630">
        <w:rPr>
          <w:rStyle w:val="superscript"/>
        </w:rPr>
        <w:t>a'</w:t>
      </w:r>
      <w:r>
        <w:rPr>
          <w:rStyle w:val="superscript"/>
        </w:rPr>
        <w:t xml:space="preserve"> </w:t>
      </w:r>
      <w:r>
        <w:t xml:space="preserve">as the "up-tilt" R matrix. One sees that a down-tilt R transforms each contravariant (up) index, while an up-tilt R transforms each covariant (down) index.  </w:t>
      </w:r>
    </w:p>
    <w:p w14:paraId="631D6153" w14:textId="77777777" w:rsidR="00D72439" w:rsidRDefault="00D72439" w:rsidP="00D72439">
      <w:pPr>
        <w:tabs>
          <w:tab w:val="left" w:pos="7200"/>
          <w:tab w:val="left" w:pos="7920"/>
          <w:tab w:val="right" w:pos="9270"/>
        </w:tabs>
      </w:pPr>
    </w:p>
    <w:p w14:paraId="792B8FAE" w14:textId="77777777" w:rsidR="00D72439" w:rsidRDefault="00D72439" w:rsidP="00D72439">
      <w:pPr>
        <w:tabs>
          <w:tab w:val="left" w:pos="7200"/>
          <w:tab w:val="left" w:pos="7920"/>
          <w:tab w:val="right" w:pos="9270"/>
        </w:tabs>
      </w:pPr>
      <w:r>
        <w:t xml:space="preserve">From the above, one can intuit the way an arbitrary </w:t>
      </w:r>
      <w:r w:rsidRPr="00BE77EA">
        <w:rPr>
          <w:b/>
        </w:rPr>
        <w:t>rank-n tensor</w:t>
      </w:r>
      <w:r>
        <w:t xml:space="preserve"> transforms under </w:t>
      </w:r>
      <w:r w:rsidRPr="007D4210">
        <w:rPr>
          <w:b/>
        </w:rPr>
        <w:t>F</w:t>
      </w:r>
      <w:r>
        <w:t>. For example</w:t>
      </w:r>
    </w:p>
    <w:p w14:paraId="173400F2" w14:textId="77777777" w:rsidR="00D72439" w:rsidRDefault="00D72439" w:rsidP="00D72439">
      <w:pPr>
        <w:tabs>
          <w:tab w:val="left" w:pos="7200"/>
          <w:tab w:val="left" w:pos="7920"/>
          <w:tab w:val="right" w:pos="9270"/>
        </w:tabs>
      </w:pPr>
    </w:p>
    <w:p w14:paraId="41150BC5" w14:textId="77777777" w:rsidR="00D72439" w:rsidRPr="00055CEA" w:rsidRDefault="00D72439" w:rsidP="00D72439">
      <w:pPr>
        <w:tabs>
          <w:tab w:val="left" w:pos="7200"/>
          <w:tab w:val="left" w:pos="7920"/>
          <w:tab w:val="right" w:pos="9270"/>
        </w:tabs>
      </w:pPr>
      <w:r>
        <w:lastRenderedPageBreak/>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T</w:t>
      </w:r>
      <w:r>
        <w:rPr>
          <w:rStyle w:val="superscript"/>
        </w:rPr>
        <w:t>a'b'c'</w:t>
      </w:r>
      <w:r>
        <w:rPr>
          <w:rStyle w:val="subscript"/>
        </w:rPr>
        <w:t>d'e'</w:t>
      </w:r>
      <w:r>
        <w:tab/>
        <w:t>.</w:t>
      </w:r>
      <w:r>
        <w:tab/>
      </w:r>
      <w:r>
        <w:tab/>
        <w:t>(7.10.1)'</w:t>
      </w:r>
      <w:r>
        <w:tab/>
      </w:r>
      <w:r>
        <w:tab/>
        <w:t>(2.1.8)</w:t>
      </w:r>
    </w:p>
    <w:p w14:paraId="5F7165D2" w14:textId="77777777" w:rsidR="00D72439" w:rsidRDefault="00D72439" w:rsidP="00D72439">
      <w:pPr>
        <w:tabs>
          <w:tab w:val="left" w:pos="7200"/>
          <w:tab w:val="left" w:pos="7920"/>
          <w:tab w:val="right" w:pos="9270"/>
        </w:tabs>
      </w:pPr>
      <w:r>
        <w:tab/>
      </w:r>
    </w:p>
    <w:p w14:paraId="1C5C20A7" w14:textId="77777777" w:rsidR="00D72439" w:rsidRDefault="00D72439" w:rsidP="00D72439">
      <w:pPr>
        <w:tabs>
          <w:tab w:val="left" w:pos="7200"/>
          <w:tab w:val="left" w:pos="7920"/>
          <w:tab w:val="right" w:pos="9270"/>
        </w:tabs>
      </w:pPr>
      <w:r>
        <w:t xml:space="preserve">The various forms of the R matrix have these four </w:t>
      </w:r>
      <w:r w:rsidRPr="00ED27FA">
        <w:rPr>
          <w:b/>
        </w:rPr>
        <w:t>orthogonality rules</w:t>
      </w:r>
      <w:r>
        <w:t xml:space="preserve">, </w:t>
      </w:r>
    </w:p>
    <w:p w14:paraId="155D67B5" w14:textId="77777777" w:rsidR="00D72439" w:rsidRDefault="00D72439" w:rsidP="00D72439">
      <w:pPr>
        <w:tabs>
          <w:tab w:val="left" w:pos="7200"/>
          <w:tab w:val="left" w:pos="7920"/>
          <w:tab w:val="right" w:pos="9270"/>
        </w:tabs>
      </w:pPr>
    </w:p>
    <w:p w14:paraId="3B6057B5" w14:textId="77777777" w:rsidR="00D72439" w:rsidRDefault="00D72439" w:rsidP="00D72439">
      <w:r>
        <w:tab/>
        <w:t>1: 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ab/>
        <w:t>2: R</w:t>
      </w:r>
      <w:r w:rsidRPr="00827D4C">
        <w:rPr>
          <w:rStyle w:val="superscript"/>
        </w:rPr>
        <w:t>b</w:t>
      </w:r>
      <w:r w:rsidRPr="00827D4C">
        <w:rPr>
          <w:rStyle w:val="subscript"/>
        </w:rPr>
        <w:t>a</w:t>
      </w:r>
      <w:r>
        <w:t xml:space="preserve"> R</w:t>
      </w:r>
      <w:r w:rsidRPr="00827D4C">
        <w:rPr>
          <w:rStyle w:val="subscript"/>
        </w:rPr>
        <w:t>b</w:t>
      </w:r>
      <w:r w:rsidRPr="00827D4C">
        <w:rPr>
          <w:rStyle w:val="superscript"/>
        </w:rPr>
        <w:t>c</w:t>
      </w:r>
      <w:r>
        <w:t xml:space="preserve"> = δ</w:t>
      </w:r>
      <w:r>
        <w:rPr>
          <w:rStyle w:val="subscript"/>
        </w:rPr>
        <w:t>a</w:t>
      </w:r>
      <w:r>
        <w:rPr>
          <w:rStyle w:val="superscript"/>
        </w:rPr>
        <w:t>c</w:t>
      </w:r>
      <w:r>
        <w:tab/>
        <w:t>// sum is on 1st index</w:t>
      </w:r>
    </w:p>
    <w:p w14:paraId="7A118322" w14:textId="77777777" w:rsidR="00D72439" w:rsidRPr="00827D4C" w:rsidRDefault="00D72439" w:rsidP="00D72439">
      <w:r>
        <w:tab/>
      </w:r>
      <w:r>
        <w:tab/>
      </w:r>
    </w:p>
    <w:p w14:paraId="0CE09B07" w14:textId="77777777" w:rsidR="00D72439" w:rsidRDefault="00D72439" w:rsidP="00D72439">
      <w:pPr>
        <w:tabs>
          <w:tab w:val="left" w:pos="7200"/>
          <w:tab w:val="left" w:pos="7920"/>
          <w:tab w:val="right" w:pos="9270"/>
        </w:tabs>
      </w:pPr>
      <w:r>
        <w:tab/>
        <w:t>3: 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ab/>
        <w:t>4: 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δ</w:t>
      </w:r>
      <w:r w:rsidRPr="00827D4C">
        <w:rPr>
          <w:rStyle w:val="subscript"/>
        </w:rPr>
        <w:t>a</w:t>
      </w:r>
      <w:r w:rsidRPr="00827D4C">
        <w:rPr>
          <w:rStyle w:val="superscript"/>
        </w:rPr>
        <w:t>c</w:t>
      </w:r>
      <w:r>
        <w:t xml:space="preserve">  .</w:t>
      </w:r>
      <w:r>
        <w:tab/>
        <w:t>// sum is on 2nd  index</w:t>
      </w:r>
      <w:r>
        <w:tab/>
        <w:t>(7.6.4)'</w:t>
      </w:r>
      <w:r>
        <w:tab/>
      </w:r>
      <w:r>
        <w:tab/>
      </w:r>
      <w:r>
        <w:tab/>
        <w:t>(2.1.9)</w:t>
      </w:r>
    </w:p>
    <w:p w14:paraId="1FA80FC5" w14:textId="77777777" w:rsidR="00D72439" w:rsidRDefault="00D72439" w:rsidP="00D72439">
      <w:pPr>
        <w:tabs>
          <w:tab w:val="left" w:pos="7200"/>
          <w:tab w:val="left" w:pos="7920"/>
          <w:tab w:val="right" w:pos="9270"/>
        </w:tabs>
      </w:pPr>
    </w:p>
    <w:p w14:paraId="0D71C333" w14:textId="77777777" w:rsidR="00D72439" w:rsidRPr="00055CEA" w:rsidRDefault="00D72439" w:rsidP="00D72439">
      <w:pPr>
        <w:tabs>
          <w:tab w:val="left" w:pos="7200"/>
          <w:tab w:val="left" w:pos="7920"/>
          <w:tab w:val="right" w:pos="9270"/>
        </w:tabs>
      </w:pPr>
      <w:r>
        <w:t xml:space="preserve">These are just renditions of (2.1.3) with (2.1.4) ( that is to say, SR = RS = 1 ). </w:t>
      </w:r>
    </w:p>
    <w:p w14:paraId="605A2BB4" w14:textId="77777777" w:rsidR="00D72439" w:rsidRPr="00055CEA" w:rsidRDefault="00D72439" w:rsidP="00D72439">
      <w:pPr>
        <w:tabs>
          <w:tab w:val="left" w:pos="7200"/>
          <w:tab w:val="left" w:pos="7920"/>
          <w:tab w:val="right" w:pos="9270"/>
        </w:tabs>
      </w:pPr>
      <w:r>
        <w:tab/>
      </w:r>
    </w:p>
    <w:p w14:paraId="7E4B90B9" w14:textId="77777777" w:rsidR="00D72439" w:rsidRDefault="00D72439" w:rsidP="00D72439">
      <w:r>
        <w:t>Using these rules, one can show (proof below) that the inverses of the vector transforms shown above in (2.1.5) are these</w:t>
      </w:r>
    </w:p>
    <w:p w14:paraId="33FBFE79" w14:textId="77777777" w:rsidR="00D72439" w:rsidRDefault="00D72439" w:rsidP="00D72439"/>
    <w:p w14:paraId="655E25C5" w14:textId="77777777" w:rsidR="00D72439" w:rsidRDefault="00D72439" w:rsidP="00D72439">
      <w:pPr>
        <w:tabs>
          <w:tab w:val="left" w:pos="7200"/>
          <w:tab w:val="left" w:pos="7920"/>
          <w:tab w:val="right" w:pos="9270"/>
        </w:tabs>
      </w:pPr>
      <w:r>
        <w:tab/>
        <w:t>V</w:t>
      </w:r>
      <w:r>
        <w:rPr>
          <w:rStyle w:val="superscript"/>
        </w:rPr>
        <w:t>a</w:t>
      </w:r>
      <w:r>
        <w:t xml:space="preserve"> = R</w:t>
      </w:r>
      <w:r>
        <w:rPr>
          <w:rStyle w:val="subscript"/>
        </w:rPr>
        <w:t>b</w:t>
      </w:r>
      <w:r>
        <w:rPr>
          <w:rStyle w:val="superscript"/>
        </w:rPr>
        <w:t>a</w:t>
      </w:r>
      <w:r>
        <w:t>V'</w:t>
      </w:r>
      <w:r>
        <w:rPr>
          <w:rStyle w:val="superscript"/>
        </w:rPr>
        <w:t>b</w:t>
      </w:r>
      <w:r>
        <w:tab/>
      </w:r>
      <w:r>
        <w:tab/>
      </w:r>
      <w:r>
        <w:tab/>
      </w:r>
      <w:r>
        <w:tab/>
      </w:r>
      <w:r>
        <w:tab/>
      </w:r>
      <w:r>
        <w:tab/>
      </w:r>
      <w:r>
        <w:tab/>
        <w:t>(7.6.7)'</w:t>
      </w:r>
    </w:p>
    <w:p w14:paraId="67DBF126" w14:textId="77777777" w:rsidR="00D72439" w:rsidRDefault="00D72439" w:rsidP="00D72439">
      <w:pPr>
        <w:tabs>
          <w:tab w:val="left" w:pos="7200"/>
          <w:tab w:val="left" w:pos="7920"/>
          <w:tab w:val="right" w:pos="9270"/>
        </w:tabs>
      </w:pPr>
      <w:r>
        <w:tab/>
        <w:t>V</w:t>
      </w:r>
      <w:r>
        <w:rPr>
          <w:rStyle w:val="subscript"/>
        </w:rPr>
        <w:t>a</w:t>
      </w:r>
      <w:r>
        <w:t xml:space="preserve"> = R</w:t>
      </w:r>
      <w:r>
        <w:rPr>
          <w:rStyle w:val="superscript"/>
        </w:rPr>
        <w:t>b</w:t>
      </w:r>
      <w:r>
        <w:rPr>
          <w:rStyle w:val="subscript"/>
        </w:rPr>
        <w:t>a</w:t>
      </w:r>
      <w:r>
        <w:t>V'</w:t>
      </w:r>
      <w:r>
        <w:rPr>
          <w:rStyle w:val="subscript"/>
        </w:rPr>
        <w:t>b</w:t>
      </w:r>
      <w:r>
        <w:tab/>
      </w:r>
      <w:r>
        <w:tab/>
      </w:r>
      <w:r>
        <w:tab/>
      </w:r>
      <w:r>
        <w:tab/>
      </w:r>
      <w:r>
        <w:tab/>
      </w:r>
      <w:r>
        <w:tab/>
      </w:r>
      <w:r>
        <w:tab/>
        <w:t>(7.6.8)'</w:t>
      </w:r>
      <w:r>
        <w:tab/>
      </w:r>
      <w:r>
        <w:tab/>
      </w:r>
      <w:r>
        <w:tab/>
        <w:t>(2.1.10)</w:t>
      </w:r>
    </w:p>
    <w:p w14:paraId="7BBF1EEF" w14:textId="77777777" w:rsidR="00D72439" w:rsidRDefault="00D72439" w:rsidP="00D72439"/>
    <w:p w14:paraId="6E12B8BF" w14:textId="77777777" w:rsidR="00D72439" w:rsidRDefault="00D72439" w:rsidP="00D72439">
      <w:r>
        <w:t xml:space="preserve">where the summation index b on R is </w:t>
      </w:r>
      <w:r w:rsidRPr="00C27A86">
        <w:rPr>
          <w:i/>
        </w:rPr>
        <w:t>not abutted</w:t>
      </w:r>
      <w:r>
        <w:t xml:space="preserve"> against the following vector. </w:t>
      </w:r>
    </w:p>
    <w:p w14:paraId="5F467663" w14:textId="77777777" w:rsidR="00D72439" w:rsidRDefault="00D72439" w:rsidP="00D72439"/>
    <w:p w14:paraId="2D38AFAC" w14:textId="77777777" w:rsidR="00D72439" w:rsidRDefault="00D72439" w:rsidP="00D72439">
      <w:r>
        <w:t xml:space="preserve">The inversion of any tensor equation can be obtained instantly using the following simple rule: </w:t>
      </w:r>
    </w:p>
    <w:p w14:paraId="72B82F0D" w14:textId="77777777" w:rsidR="00D72439" w:rsidRDefault="00D72439" w:rsidP="00D72439"/>
    <w:p w14:paraId="1EF1F033" w14:textId="77777777" w:rsidR="00D72439" w:rsidRDefault="00D72439" w:rsidP="00D72439">
      <w:pPr>
        <w:tabs>
          <w:tab w:val="left" w:pos="7200"/>
          <w:tab w:val="left" w:pos="7920"/>
          <w:tab w:val="right" w:pos="9270"/>
        </w:tabs>
      </w:pPr>
      <w:r w:rsidRPr="00C27A86">
        <w:rPr>
          <w:b/>
        </w:rPr>
        <w:t>Inversion Rule</w:t>
      </w:r>
      <w:r>
        <w:t>:   For each R,  reflect the indices in a vertical line between the indices.</w:t>
      </w:r>
      <w:r>
        <w:tab/>
      </w:r>
      <w:r>
        <w:tab/>
        <w:t>(2.1.11)</w:t>
      </w:r>
    </w:p>
    <w:p w14:paraId="42988C59" w14:textId="77777777" w:rsidR="00D72439" w:rsidRDefault="00D72439" w:rsidP="00D72439"/>
    <w:p w14:paraId="714D1888" w14:textId="77777777" w:rsidR="00D72439" w:rsidRPr="00767E98" w:rsidRDefault="00D72439" w:rsidP="00D72439">
      <w:pPr>
        <w:tabs>
          <w:tab w:val="left" w:pos="7200"/>
          <w:tab w:val="left" w:pos="7920"/>
          <w:tab w:val="right" w:pos="9270"/>
        </w:tabs>
      </w:pPr>
      <w:r w:rsidRPr="00D70F5B">
        <w:rPr>
          <w:color w:val="000000"/>
          <w:u w:val="single"/>
        </w:rPr>
        <w:t>Example</w:t>
      </w:r>
      <w:r>
        <w:rPr>
          <w:color w:val="000000"/>
          <w:u w:val="single"/>
        </w:rPr>
        <w:t>s</w:t>
      </w:r>
      <w:r>
        <w:rPr>
          <w:color w:val="000000"/>
        </w:rPr>
        <w:t xml:space="preserve">:  </w:t>
      </w:r>
      <w:r>
        <w:rPr>
          <w:color w:val="000000"/>
        </w:rPr>
        <w:tab/>
        <w:t>V</w:t>
      </w:r>
      <w:r>
        <w:rPr>
          <w:rStyle w:val="superscript"/>
        </w:rPr>
        <w:t>'n</w:t>
      </w:r>
      <w:r>
        <w:t xml:space="preserve"> = R</w:t>
      </w:r>
      <w:r>
        <w:rPr>
          <w:rStyle w:val="superscript"/>
        </w:rPr>
        <w:t>n</w:t>
      </w:r>
      <w:r>
        <w:rPr>
          <w:rStyle w:val="subscript"/>
        </w:rPr>
        <w:t>m</w:t>
      </w:r>
      <w:r>
        <w:t xml:space="preserve"> V</w:t>
      </w:r>
      <w:r>
        <w:rPr>
          <w:rStyle w:val="superscript"/>
        </w:rPr>
        <w:t>m</w:t>
      </w:r>
      <w:r>
        <w:t xml:space="preserve"> , </w:t>
      </w:r>
      <w:r>
        <w:tab/>
        <w:t xml:space="preserve">inversion is:   </w:t>
      </w:r>
      <w:r>
        <w:rPr>
          <w:color w:val="000000"/>
        </w:rPr>
        <w:t>V</w:t>
      </w:r>
      <w:r>
        <w:rPr>
          <w:rStyle w:val="superscript"/>
        </w:rPr>
        <w:t>n</w:t>
      </w:r>
      <w:r>
        <w:t xml:space="preserve"> = R</w:t>
      </w:r>
      <w:r>
        <w:rPr>
          <w:rStyle w:val="subscript"/>
        </w:rPr>
        <w:t>m</w:t>
      </w:r>
      <w:r>
        <w:rPr>
          <w:rStyle w:val="superscript"/>
        </w:rPr>
        <w:t>n</w:t>
      </w:r>
      <w:r>
        <w:t xml:space="preserve"> V'</w:t>
      </w:r>
      <w:r>
        <w:rPr>
          <w:rStyle w:val="superscript"/>
        </w:rPr>
        <w:t>m</w:t>
      </w:r>
      <w:r>
        <w:t xml:space="preserve"> </w:t>
      </w:r>
      <w:r>
        <w:tab/>
        <w:t>R</w:t>
      </w:r>
      <w:r>
        <w:rPr>
          <w:rStyle w:val="superscript"/>
        </w:rPr>
        <w:t>n</w:t>
      </w:r>
      <w:r w:rsidRPr="00767E98">
        <w:rPr>
          <w:color w:val="FF0000"/>
        </w:rPr>
        <w:t>|</w:t>
      </w:r>
      <w:r w:rsidRPr="00767E98">
        <w:rPr>
          <w:sz w:val="8"/>
          <w:szCs w:val="8"/>
        </w:rPr>
        <w:t xml:space="preserve"> </w:t>
      </w:r>
      <w:r>
        <w:rPr>
          <w:rStyle w:val="subscript"/>
        </w:rPr>
        <w:t>m</w:t>
      </w:r>
      <w:r>
        <w:t xml:space="preserve">   → R</w:t>
      </w:r>
      <w:r>
        <w:rPr>
          <w:rStyle w:val="subscript"/>
        </w:rPr>
        <w:t>m</w:t>
      </w:r>
      <w:r>
        <w:rPr>
          <w:rStyle w:val="superscript"/>
        </w:rPr>
        <w:t>n</w:t>
      </w:r>
      <w:r>
        <w:tab/>
      </w:r>
    </w:p>
    <w:p w14:paraId="35B31052" w14:textId="77777777" w:rsidR="00D72439" w:rsidRPr="00767E98" w:rsidRDefault="00D72439" w:rsidP="00D72439">
      <w:pPr>
        <w:tabs>
          <w:tab w:val="left" w:pos="7200"/>
          <w:tab w:val="left" w:pos="7920"/>
          <w:tab w:val="right" w:pos="9270"/>
        </w:tabs>
      </w:pPr>
      <w:r>
        <w:tab/>
      </w:r>
      <w:r>
        <w:tab/>
        <w:t xml:space="preserve">   </w:t>
      </w:r>
      <w:r>
        <w:tab/>
      </w:r>
      <w:r>
        <w:rPr>
          <w:color w:val="000000"/>
        </w:rPr>
        <w:t>V</w:t>
      </w:r>
      <w:r>
        <w:rPr>
          <w:rStyle w:val="superscript"/>
        </w:rPr>
        <w:t>'n</w:t>
      </w:r>
      <w:r>
        <w:t xml:space="preserve"> = R</w:t>
      </w:r>
      <w:r>
        <w:rPr>
          <w:rStyle w:val="superscript"/>
        </w:rPr>
        <w:t>n</w:t>
      </w:r>
      <w:r w:rsidRPr="0067692E">
        <w:rPr>
          <w:rStyle w:val="superscript"/>
        </w:rPr>
        <w:t>m</w:t>
      </w:r>
      <w:r>
        <w:t xml:space="preserve"> V</w:t>
      </w:r>
      <w:r w:rsidRPr="0067692E">
        <w:rPr>
          <w:rStyle w:val="subscript"/>
        </w:rPr>
        <w:t>m</w:t>
      </w:r>
      <w:r>
        <w:t xml:space="preserve"> , </w:t>
      </w:r>
      <w:r>
        <w:tab/>
        <w:t xml:space="preserve">inversion is:   </w:t>
      </w:r>
      <w:r>
        <w:rPr>
          <w:color w:val="000000"/>
        </w:rPr>
        <w:t>V</w:t>
      </w:r>
      <w:r>
        <w:rPr>
          <w:rStyle w:val="superscript"/>
        </w:rPr>
        <w:t>n</w:t>
      </w:r>
      <w:r>
        <w:t xml:space="preserve"> = R</w:t>
      </w:r>
      <w:r w:rsidRPr="0067692E">
        <w:rPr>
          <w:rStyle w:val="superscript"/>
        </w:rPr>
        <w:t>m</w:t>
      </w:r>
      <w:r>
        <w:rPr>
          <w:rStyle w:val="superscript"/>
        </w:rPr>
        <w:t>n</w:t>
      </w:r>
      <w:r>
        <w:t xml:space="preserve"> V'</w:t>
      </w:r>
      <w:r w:rsidRPr="0067692E">
        <w:rPr>
          <w:rStyle w:val="subscript"/>
        </w:rPr>
        <w:t>m</w:t>
      </w:r>
      <w:r>
        <w:tab/>
        <w:t>R</w:t>
      </w:r>
      <w:r>
        <w:rPr>
          <w:rStyle w:val="superscript"/>
        </w:rPr>
        <w:t>n</w:t>
      </w:r>
      <w:r w:rsidRPr="00767E98">
        <w:rPr>
          <w:color w:val="FF0000"/>
        </w:rPr>
        <w:t>|</w:t>
      </w:r>
      <w:r w:rsidRPr="00767E98">
        <w:rPr>
          <w:sz w:val="8"/>
          <w:szCs w:val="8"/>
        </w:rPr>
        <w:t xml:space="preserve"> </w:t>
      </w:r>
      <w:r w:rsidRPr="00767E98">
        <w:rPr>
          <w:rStyle w:val="superscript"/>
        </w:rPr>
        <w:t>m</w:t>
      </w:r>
      <w:r>
        <w:t xml:space="preserve">  →  R</w:t>
      </w:r>
      <w:r>
        <w:rPr>
          <w:rStyle w:val="superscript"/>
        </w:rPr>
        <w:t>mn</w:t>
      </w:r>
    </w:p>
    <w:p w14:paraId="3185D775" w14:textId="77777777" w:rsidR="00D72439" w:rsidRDefault="00D72439" w:rsidP="00D72439">
      <w:pPr>
        <w:tabs>
          <w:tab w:val="left" w:pos="7200"/>
          <w:tab w:val="left" w:pos="7920"/>
          <w:tab w:val="right" w:pos="9270"/>
        </w:tabs>
      </w:pPr>
    </w:p>
    <w:p w14:paraId="76A769C9" w14:textId="77777777" w:rsidR="00D72439" w:rsidRPr="00C27A86" w:rsidRDefault="00D72439" w:rsidP="00D72439">
      <w:pPr>
        <w:tabs>
          <w:tab w:val="left" w:pos="7200"/>
          <w:tab w:val="left" w:pos="7920"/>
          <w:tab w:val="right" w:pos="9270"/>
        </w:tabs>
        <w:rPr>
          <w:szCs w:val="22"/>
        </w:rPr>
      </w:pPr>
      <w:r w:rsidRPr="00C27A86">
        <w:rPr>
          <w:u w:val="single"/>
        </w:rPr>
        <w:t>Proof</w:t>
      </w:r>
      <w:r>
        <w:rPr>
          <w:u w:val="single"/>
        </w:rPr>
        <w:t xml:space="preserve"> </w:t>
      </w:r>
      <w:r w:rsidRPr="00C27A86">
        <w:rPr>
          <w:u w:val="single"/>
        </w:rPr>
        <w:t>:</w:t>
      </w:r>
      <w:r>
        <w:tab/>
      </w:r>
      <w:r>
        <w:tab/>
      </w:r>
      <w:r>
        <w:tab/>
      </w:r>
      <w:r>
        <w:tab/>
      </w:r>
      <w:r>
        <w:tab/>
        <w:t xml:space="preserve">         </w:t>
      </w:r>
      <w:r w:rsidRPr="00C27A86">
        <w:rPr>
          <w:szCs w:val="22"/>
        </w:rPr>
        <w:t>(2.1.8)#1</w:t>
      </w:r>
    </w:p>
    <w:p w14:paraId="0F922C66" w14:textId="77777777" w:rsidR="00D72439" w:rsidRDefault="00D72439" w:rsidP="00D72439">
      <w:pPr>
        <w:tabs>
          <w:tab w:val="left" w:pos="7200"/>
          <w:tab w:val="left" w:pos="7920"/>
          <w:tab w:val="right" w:pos="9270"/>
        </w:tabs>
      </w:pPr>
      <w:r>
        <w:tab/>
      </w:r>
      <w:r>
        <w:rPr>
          <w:color w:val="000000"/>
        </w:rPr>
        <w:t>V</w:t>
      </w:r>
      <w:r>
        <w:rPr>
          <w:rStyle w:val="superscript"/>
        </w:rPr>
        <w:t>'n</w:t>
      </w:r>
      <w:r>
        <w:t xml:space="preserve"> = R</w:t>
      </w:r>
      <w:r>
        <w:rPr>
          <w:rStyle w:val="superscript"/>
        </w:rPr>
        <w:t>n</w:t>
      </w:r>
      <w:r>
        <w:rPr>
          <w:rStyle w:val="subscript"/>
        </w:rPr>
        <w:t>m</w:t>
      </w:r>
      <w:r>
        <w:t xml:space="preserve"> V</w:t>
      </w:r>
      <w:r>
        <w:rPr>
          <w:rStyle w:val="superscript"/>
        </w:rPr>
        <w:t>m</w:t>
      </w:r>
      <w:r>
        <w:t xml:space="preserve">   </w:t>
      </w:r>
      <w:r>
        <w:sym w:font="Symbol" w:char="F0DE"/>
      </w:r>
      <w:r>
        <w:t xml:space="preserve">  </w:t>
      </w:r>
      <w:r w:rsidRPr="00C27A86">
        <w:rPr>
          <w:color w:val="FF0000"/>
        </w:rPr>
        <w:t>R</w:t>
      </w:r>
      <w:r w:rsidRPr="00C27A86">
        <w:rPr>
          <w:rStyle w:val="subscript"/>
          <w:color w:val="FF0000"/>
        </w:rPr>
        <w:t>n</w:t>
      </w:r>
      <w:r>
        <w:rPr>
          <w:rStyle w:val="superscript"/>
          <w:color w:val="FF0000"/>
        </w:rPr>
        <w:t>i</w:t>
      </w:r>
      <w:r>
        <w:rPr>
          <w:color w:val="000000"/>
        </w:rPr>
        <w:t>V</w:t>
      </w:r>
      <w:r>
        <w:rPr>
          <w:rStyle w:val="superscript"/>
        </w:rPr>
        <w:t>'n</w:t>
      </w:r>
      <w:r>
        <w:t xml:space="preserve"> =  </w:t>
      </w:r>
      <w:r w:rsidRPr="00C27A86">
        <w:rPr>
          <w:color w:val="FF0000"/>
        </w:rPr>
        <w:t>R</w:t>
      </w:r>
      <w:r w:rsidRPr="00C27A86">
        <w:rPr>
          <w:rStyle w:val="subscript"/>
          <w:color w:val="FF0000"/>
        </w:rPr>
        <w:t>n</w:t>
      </w:r>
      <w:r>
        <w:rPr>
          <w:rStyle w:val="superscript"/>
          <w:color w:val="FF0000"/>
        </w:rPr>
        <w:t>i</w:t>
      </w:r>
      <w:r>
        <w:t>R</w:t>
      </w:r>
      <w:r>
        <w:rPr>
          <w:rStyle w:val="superscript"/>
        </w:rPr>
        <w:t>n</w:t>
      </w:r>
      <w:r>
        <w:rPr>
          <w:rStyle w:val="subscript"/>
        </w:rPr>
        <w:t>m</w:t>
      </w:r>
      <w:r>
        <w:t>V</w:t>
      </w:r>
      <w:r>
        <w:rPr>
          <w:rStyle w:val="superscript"/>
        </w:rPr>
        <w:t xml:space="preserve">m  </w:t>
      </w:r>
      <w:r>
        <w:t>= δ</w:t>
      </w:r>
      <w:r>
        <w:rPr>
          <w:rStyle w:val="superscript"/>
        </w:rPr>
        <w:t>i</w:t>
      </w:r>
      <w:r>
        <w:rPr>
          <w:rStyle w:val="subscript"/>
        </w:rPr>
        <w:t>m</w:t>
      </w:r>
      <w:r>
        <w:t>V</w:t>
      </w:r>
      <w:r>
        <w:rPr>
          <w:rStyle w:val="superscript"/>
        </w:rPr>
        <w:t>m</w:t>
      </w:r>
      <w:r>
        <w:t xml:space="preserve"> = V</w:t>
      </w:r>
      <w:r>
        <w:rPr>
          <w:rStyle w:val="superscript"/>
        </w:rPr>
        <w:t>i</w:t>
      </w:r>
      <w:r>
        <w:t xml:space="preserve">   </w:t>
      </w:r>
      <w:r>
        <w:sym w:font="Symbol" w:char="F0DE"/>
      </w:r>
      <w:r>
        <w:t xml:space="preserve">   V</w:t>
      </w:r>
      <w:r>
        <w:rPr>
          <w:rStyle w:val="superscript"/>
        </w:rPr>
        <w:t>i</w:t>
      </w:r>
      <w:r>
        <w:t xml:space="preserve"> = R</w:t>
      </w:r>
      <w:r>
        <w:rPr>
          <w:rStyle w:val="subscript"/>
        </w:rPr>
        <w:t>n</w:t>
      </w:r>
      <w:r>
        <w:rPr>
          <w:rStyle w:val="superscript"/>
        </w:rPr>
        <w:t>i</w:t>
      </w:r>
      <w:r>
        <w:rPr>
          <w:color w:val="000000"/>
        </w:rPr>
        <w:t>V</w:t>
      </w:r>
      <w:r>
        <w:rPr>
          <w:rStyle w:val="superscript"/>
        </w:rPr>
        <w:t>'n</w:t>
      </w:r>
      <w:r>
        <w:t xml:space="preserve"> </w:t>
      </w:r>
      <w:r>
        <w:sym w:font="Symbol" w:char="F0DE"/>
      </w:r>
      <w:r>
        <w:t xml:space="preserve">  V</w:t>
      </w:r>
      <w:r>
        <w:rPr>
          <w:rStyle w:val="superscript"/>
        </w:rPr>
        <w:t>n</w:t>
      </w:r>
      <w:r>
        <w:t xml:space="preserve"> = R</w:t>
      </w:r>
      <w:r>
        <w:rPr>
          <w:rStyle w:val="subscript"/>
        </w:rPr>
        <w:t>m</w:t>
      </w:r>
      <w:r>
        <w:rPr>
          <w:rStyle w:val="superscript"/>
        </w:rPr>
        <w:t>n</w:t>
      </w:r>
      <w:r>
        <w:rPr>
          <w:color w:val="000000"/>
        </w:rPr>
        <w:t>V</w:t>
      </w:r>
      <w:r>
        <w:rPr>
          <w:rStyle w:val="superscript"/>
        </w:rPr>
        <w:t>'m</w:t>
      </w:r>
      <w:r>
        <w:t xml:space="preserve"> .</w:t>
      </w:r>
    </w:p>
    <w:p w14:paraId="75BDF994" w14:textId="77777777" w:rsidR="00D72439" w:rsidRDefault="00D72439" w:rsidP="00D72439">
      <w:pPr>
        <w:tabs>
          <w:tab w:val="left" w:pos="7200"/>
          <w:tab w:val="left" w:pos="7920"/>
          <w:tab w:val="right" w:pos="9270"/>
        </w:tabs>
      </w:pPr>
      <w:r>
        <w:tab/>
      </w:r>
    </w:p>
    <w:p w14:paraId="141C8945" w14:textId="77777777" w:rsidR="00E74776" w:rsidRDefault="00D72439" w:rsidP="00D72439">
      <w:pPr>
        <w:tabs>
          <w:tab w:val="left" w:pos="7200"/>
          <w:tab w:val="left" w:pos="7920"/>
          <w:tab w:val="right" w:pos="9270"/>
        </w:tabs>
      </w:pPr>
      <w:r>
        <w:t xml:space="preserve">The proof of the 2nd example follows from application of the tilt reversal rule </w:t>
      </w:r>
      <w:r w:rsidRPr="00BE77EA">
        <w:rPr>
          <w:color w:val="FF0000"/>
        </w:rPr>
        <w:t>(2.9.1)</w:t>
      </w:r>
      <w:r>
        <w:t xml:space="preserve"> to the first example</w:t>
      </w:r>
    </w:p>
    <w:p w14:paraId="25CAE220" w14:textId="77777777" w:rsidR="00E74776" w:rsidRDefault="00E74776" w:rsidP="00D72439">
      <w:pPr>
        <w:tabs>
          <w:tab w:val="left" w:pos="7200"/>
          <w:tab w:val="left" w:pos="7920"/>
          <w:tab w:val="right" w:pos="9270"/>
        </w:tabs>
      </w:pPr>
    </w:p>
    <w:p w14:paraId="7351B918" w14:textId="77777777" w:rsidR="00D72439" w:rsidRPr="00E74776" w:rsidRDefault="00E74776" w:rsidP="00D72439">
      <w:pPr>
        <w:tabs>
          <w:tab w:val="left" w:pos="7200"/>
          <w:tab w:val="left" w:pos="7920"/>
          <w:tab w:val="right" w:pos="9270"/>
        </w:tabs>
      </w:pPr>
      <w:r>
        <w:rPr>
          <w:u w:val="single"/>
        </w:rPr>
        <w:t>General</w:t>
      </w:r>
      <w:r w:rsidRPr="00E74776">
        <w:rPr>
          <w:u w:val="single"/>
        </w:rPr>
        <w:t xml:space="preserve"> Proof</w:t>
      </w:r>
      <w:r>
        <w:t>:  Recall from (2.1.4) that S</w:t>
      </w:r>
      <w:r>
        <w:rPr>
          <w:rStyle w:val="superscript"/>
        </w:rPr>
        <w:t>a</w:t>
      </w:r>
      <w:r>
        <w:rPr>
          <w:rStyle w:val="subscript"/>
        </w:rPr>
        <w:t>b</w:t>
      </w:r>
      <w:r>
        <w:t xml:space="preserve"> = R</w:t>
      </w:r>
      <w:r>
        <w:rPr>
          <w:rStyle w:val="subscript"/>
        </w:rPr>
        <w:t>b</w:t>
      </w:r>
      <w:r>
        <w:rPr>
          <w:rStyle w:val="superscript"/>
        </w:rPr>
        <w:t>a</w:t>
      </w:r>
      <w:r>
        <w:t>. The vertical line reflection R</w:t>
      </w:r>
      <w:r>
        <w:rPr>
          <w:rStyle w:val="subscript"/>
        </w:rPr>
        <w:t>a</w:t>
      </w:r>
      <w:r w:rsidRPr="00767E98">
        <w:rPr>
          <w:color w:val="FF0000"/>
        </w:rPr>
        <w:t>|</w:t>
      </w:r>
      <w:r w:rsidRPr="00767E98">
        <w:rPr>
          <w:sz w:val="8"/>
          <w:szCs w:val="8"/>
        </w:rPr>
        <w:t xml:space="preserve"> </w:t>
      </w:r>
      <w:r>
        <w:rPr>
          <w:rStyle w:val="superscript"/>
        </w:rPr>
        <w:t>b</w:t>
      </w:r>
      <w:r>
        <w:t xml:space="preserve"> → R</w:t>
      </w:r>
      <w:r>
        <w:rPr>
          <w:rStyle w:val="superscript"/>
        </w:rPr>
        <w:t>b</w:t>
      </w:r>
      <w:r>
        <w:rPr>
          <w:rStyle w:val="subscript"/>
        </w:rPr>
        <w:t>a</w:t>
      </w:r>
      <w:r>
        <w:t xml:space="preserve"> = S</w:t>
      </w:r>
      <w:r>
        <w:rPr>
          <w:rStyle w:val="superscript"/>
        </w:rPr>
        <w:t>a</w:t>
      </w:r>
      <w:r>
        <w:rPr>
          <w:rStyle w:val="subscript"/>
        </w:rPr>
        <w:t>b</w:t>
      </w:r>
      <w:r>
        <w:t xml:space="preserve"> just changes R into S, and S is the inverse of R as in (2.1.3). So </w:t>
      </w:r>
      <w:r w:rsidRPr="00E74776">
        <w:rPr>
          <w:b/>
        </w:rPr>
        <w:t>V</w:t>
      </w:r>
      <w:r>
        <w:t>' = R</w:t>
      </w:r>
      <w:r w:rsidRPr="00E74776">
        <w:rPr>
          <w:b/>
        </w:rPr>
        <w:t>V</w:t>
      </w:r>
      <w:r>
        <w:t xml:space="preserve"> gives </w:t>
      </w:r>
      <w:r w:rsidRPr="00E74776">
        <w:rPr>
          <w:b/>
        </w:rPr>
        <w:t>V</w:t>
      </w:r>
      <w:r>
        <w:t xml:space="preserve"> = S</w:t>
      </w:r>
      <w:r w:rsidRPr="00E74776">
        <w:rPr>
          <w:b/>
        </w:rPr>
        <w:t>V</w:t>
      </w:r>
      <w:r>
        <w:t xml:space="preserve">' and similarly for higher tensor cases. </w:t>
      </w:r>
    </w:p>
    <w:p w14:paraId="2136B4E6" w14:textId="77777777" w:rsidR="00E74776" w:rsidRDefault="00E74776" w:rsidP="00D72439">
      <w:pPr>
        <w:tabs>
          <w:tab w:val="left" w:pos="7200"/>
          <w:tab w:val="left" w:pos="7920"/>
          <w:tab w:val="right" w:pos="9270"/>
        </w:tabs>
      </w:pPr>
    </w:p>
    <w:p w14:paraId="4AC693AD" w14:textId="77777777" w:rsidR="00E74776" w:rsidRPr="00E74776" w:rsidRDefault="00E74776" w:rsidP="00D72439">
      <w:pPr>
        <w:tabs>
          <w:tab w:val="left" w:pos="7200"/>
          <w:tab w:val="left" w:pos="7920"/>
          <w:tab w:val="right" w:pos="9270"/>
        </w:tabs>
      </w:pPr>
      <w:r w:rsidRPr="00E74776">
        <w:rPr>
          <w:u w:val="single"/>
        </w:rPr>
        <w:t>Exercise</w:t>
      </w:r>
      <w:r>
        <w:t>:  Invert equation (2.1.7) which says M'</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sidRPr="00500898">
        <w:rPr>
          <w:rStyle w:val="superscript"/>
        </w:rPr>
        <w:t>a'b'</w:t>
      </w:r>
      <w:r>
        <w:t xml:space="preserve"> : </w:t>
      </w:r>
    </w:p>
    <w:p w14:paraId="3F1C2F8F" w14:textId="77777777" w:rsidR="00E74776" w:rsidRDefault="00E74776" w:rsidP="00D72439">
      <w:pPr>
        <w:tabs>
          <w:tab w:val="left" w:pos="7200"/>
          <w:tab w:val="left" w:pos="7920"/>
          <w:tab w:val="right" w:pos="9270"/>
        </w:tabs>
      </w:pPr>
    </w:p>
    <w:p w14:paraId="37596761" w14:textId="77777777" w:rsidR="00E74776" w:rsidRPr="00E74776" w:rsidRDefault="00E74776" w:rsidP="00D72439">
      <w:pPr>
        <w:tabs>
          <w:tab w:val="left" w:pos="7200"/>
          <w:tab w:val="left" w:pos="7920"/>
          <w:tab w:val="right" w:pos="9270"/>
        </w:tabs>
      </w:pPr>
      <w:r>
        <w:t>Result:  M</w:t>
      </w:r>
      <w:r w:rsidRPr="00500898">
        <w:rPr>
          <w:rStyle w:val="superscript"/>
        </w:rPr>
        <w:t>ab</w:t>
      </w:r>
      <w:r>
        <w:t xml:space="preserve"> = R</w:t>
      </w:r>
      <w:r>
        <w:rPr>
          <w:rStyle w:val="subscript"/>
        </w:rPr>
        <w:t>a'</w:t>
      </w:r>
      <w:r w:rsidRPr="00500898">
        <w:rPr>
          <w:rStyle w:val="superscript"/>
        </w:rPr>
        <w:t>a</w:t>
      </w:r>
      <w:r>
        <w:rPr>
          <w:rStyle w:val="subscript"/>
        </w:rPr>
        <w:t xml:space="preserve"> </w:t>
      </w:r>
      <w:r>
        <w:t>R</w:t>
      </w:r>
      <w:r>
        <w:rPr>
          <w:rStyle w:val="subscript"/>
        </w:rPr>
        <w:t>b'</w:t>
      </w:r>
      <w:r w:rsidRPr="00500898">
        <w:rPr>
          <w:rStyle w:val="superscript"/>
        </w:rPr>
        <w:t>b</w:t>
      </w:r>
      <w:r>
        <w:rPr>
          <w:rStyle w:val="subscript"/>
        </w:rPr>
        <w:t xml:space="preserve"> </w:t>
      </w:r>
      <w:r>
        <w:t>M'</w:t>
      </w:r>
      <w:r w:rsidRPr="00500898">
        <w:rPr>
          <w:rStyle w:val="superscript"/>
        </w:rPr>
        <w:t>a'b'</w:t>
      </w:r>
      <w:r>
        <w:t xml:space="preserve"> .</w:t>
      </w:r>
    </w:p>
    <w:p w14:paraId="7BDFB353" w14:textId="77777777" w:rsidR="00D72439" w:rsidRDefault="00D72439" w:rsidP="00D72439"/>
    <w:p w14:paraId="4FEF751B" w14:textId="77777777" w:rsidR="00D72439" w:rsidRDefault="00D72439" w:rsidP="00D72439">
      <w:r>
        <w:t xml:space="preserve">The </w:t>
      </w:r>
      <w:r w:rsidRPr="00854F96">
        <w:t>canonical</w:t>
      </w:r>
      <w:r>
        <w:t xml:space="preserve"> vectors are the differential distances dx</w:t>
      </w:r>
      <w:r>
        <w:rPr>
          <w:rStyle w:val="superscript"/>
        </w:rPr>
        <w:t>i</w:t>
      </w:r>
      <w:r>
        <w:t xml:space="preserve"> in x-space and dx'</w:t>
      </w:r>
      <w:r>
        <w:rPr>
          <w:rStyle w:val="superscript"/>
        </w:rPr>
        <w:t>i</w:t>
      </w:r>
      <w:r>
        <w:t xml:space="preserve"> in x'-space (near some point </w:t>
      </w:r>
      <w:r w:rsidRPr="00767E98">
        <w:rPr>
          <w:b/>
        </w:rPr>
        <w:t>x</w:t>
      </w:r>
      <w:r>
        <w:t xml:space="preserve"> and corresponding </w:t>
      </w:r>
      <w:r w:rsidRPr="00767E98">
        <w:rPr>
          <w:b/>
        </w:rPr>
        <w:t>x</w:t>
      </w:r>
      <w:r>
        <w:t xml:space="preserve">'). From (2.1.5) we then have, </w:t>
      </w:r>
    </w:p>
    <w:p w14:paraId="306C73B0" w14:textId="77777777" w:rsidR="00D72439" w:rsidRDefault="00D72439" w:rsidP="00D72439"/>
    <w:p w14:paraId="4B9EE979" w14:textId="77777777" w:rsidR="00D72439" w:rsidRPr="00601949" w:rsidRDefault="00D72439" w:rsidP="00D72439">
      <w:pPr>
        <w:rPr>
          <w:color w:val="000000"/>
        </w:rPr>
      </w:pPr>
      <w:r w:rsidRPr="00601949">
        <w:rPr>
          <w:color w:val="000000"/>
        </w:rPr>
        <w:tab/>
        <w:t>dx'</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dx</w:t>
      </w:r>
      <w:r w:rsidRPr="00601949">
        <w:rPr>
          <w:rStyle w:val="superscript"/>
          <w:color w:val="000000"/>
        </w:rPr>
        <w:t>b</w:t>
      </w:r>
      <w:r w:rsidRPr="00601949">
        <w:rPr>
          <w:color w:val="000000"/>
        </w:rPr>
        <w:t xml:space="preserve"> </w:t>
      </w:r>
      <w:r w:rsidRPr="00601949">
        <w:rPr>
          <w:color w:val="000000"/>
        </w:rPr>
        <w:tab/>
      </w:r>
      <w:r>
        <w:rPr>
          <w:color w:val="000000"/>
        </w:rPr>
        <w:tab/>
        <w:t>//  d</w:t>
      </w:r>
      <w:r w:rsidRPr="00C27A86">
        <w:rPr>
          <w:b/>
          <w:color w:val="000000"/>
        </w:rPr>
        <w:t>x</w:t>
      </w:r>
      <w:r>
        <w:rPr>
          <w:color w:val="000000"/>
        </w:rPr>
        <w:t>' = Rd</w:t>
      </w:r>
      <w:r w:rsidRPr="00C27A86">
        <w:rPr>
          <w:b/>
          <w:color w:val="000000"/>
        </w:rPr>
        <w:t>x</w:t>
      </w:r>
      <w:r>
        <w:rPr>
          <w:b/>
          <w:color w:val="000000"/>
        </w:rPr>
        <w:t xml:space="preserve">  </w:t>
      </w:r>
      <w:r w:rsidRPr="00601949">
        <w:rPr>
          <w:color w:val="000000"/>
        </w:rPr>
        <w:tab/>
      </w:r>
      <w:r w:rsidRPr="00601949">
        <w:rPr>
          <w:color w:val="000000"/>
        </w:rPr>
        <w:tab/>
      </w:r>
    </w:p>
    <w:p w14:paraId="2A6FAC30" w14:textId="77777777" w:rsidR="00D72439" w:rsidRPr="00601949" w:rsidRDefault="00D72439" w:rsidP="00D72439">
      <w:pPr>
        <w:tabs>
          <w:tab w:val="left" w:pos="7200"/>
          <w:tab w:val="left" w:pos="7920"/>
          <w:tab w:val="right" w:pos="9270"/>
        </w:tabs>
        <w:rPr>
          <w:color w:val="000000"/>
        </w:rPr>
      </w:pPr>
      <w:r w:rsidRPr="00601949">
        <w:rPr>
          <w:color w:val="000000"/>
        </w:rPr>
        <w:t xml:space="preserve"> </w:t>
      </w:r>
      <w:r w:rsidRPr="00601949">
        <w:rPr>
          <w:color w:val="000000"/>
        </w:rPr>
        <w:tab/>
        <w:t>dx'</w:t>
      </w:r>
      <w:r w:rsidRPr="00601949">
        <w:rPr>
          <w:rStyle w:val="subscript"/>
          <w:color w:val="000000"/>
        </w:rPr>
        <w:t>a</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dx</w:t>
      </w:r>
      <w:r w:rsidRPr="00601949">
        <w:rPr>
          <w:rStyle w:val="subscript"/>
          <w:color w:val="000000"/>
        </w:rPr>
        <w:t>b</w:t>
      </w:r>
      <w:r>
        <w:t xml:space="preserve"> .</w:t>
      </w:r>
      <w:r w:rsidRPr="00601949">
        <w:rPr>
          <w:color w:val="000000"/>
        </w:rPr>
        <w:tab/>
      </w:r>
      <w:r w:rsidRPr="00601949">
        <w:rPr>
          <w:color w:val="000000"/>
        </w:rPr>
        <w:tab/>
      </w:r>
      <w:r w:rsidRPr="00601949">
        <w:rPr>
          <w:color w:val="000000"/>
        </w:rPr>
        <w:tab/>
      </w:r>
      <w:r w:rsidRPr="00601949">
        <w:rPr>
          <w:color w:val="000000"/>
        </w:rPr>
        <w:tab/>
      </w:r>
      <w:r w:rsidRPr="00601949">
        <w:rPr>
          <w:color w:val="000000"/>
        </w:rPr>
        <w:tab/>
      </w:r>
      <w:r w:rsidRPr="00601949">
        <w:rPr>
          <w:color w:val="000000"/>
        </w:rPr>
        <w:tab/>
      </w:r>
      <w:r>
        <w:rPr>
          <w:color w:val="000000"/>
        </w:rPr>
        <w:tab/>
      </w:r>
      <w:r>
        <w:rPr>
          <w:color w:val="000000"/>
        </w:rPr>
        <w:tab/>
      </w:r>
      <w:r>
        <w:rPr>
          <w:color w:val="000000"/>
        </w:rPr>
        <w:tab/>
      </w:r>
      <w:r>
        <w:rPr>
          <w:color w:val="000000"/>
        </w:rPr>
        <w:tab/>
      </w:r>
      <w:r w:rsidRPr="00601949">
        <w:rPr>
          <w:color w:val="000000"/>
        </w:rPr>
        <w:t>(2.1.1</w:t>
      </w:r>
      <w:r>
        <w:rPr>
          <w:color w:val="000000"/>
        </w:rPr>
        <w:t>2</w:t>
      </w:r>
      <w:r w:rsidRPr="00601949">
        <w:rPr>
          <w:color w:val="000000"/>
        </w:rPr>
        <w:t>)</w:t>
      </w:r>
    </w:p>
    <w:p w14:paraId="192D7020" w14:textId="77777777" w:rsidR="00D72439" w:rsidRPr="00601949" w:rsidRDefault="00D72439" w:rsidP="00D72439">
      <w:pPr>
        <w:rPr>
          <w:color w:val="000000"/>
        </w:rPr>
      </w:pPr>
    </w:p>
    <w:p w14:paraId="7F33486C" w14:textId="77777777" w:rsidR="00D72439" w:rsidRDefault="00D72439" w:rsidP="00D72439">
      <w:pPr>
        <w:rPr>
          <w:color w:val="000000"/>
        </w:rPr>
      </w:pPr>
      <w:r w:rsidRPr="00601949">
        <w:rPr>
          <w:color w:val="000000"/>
        </w:rPr>
        <w:t xml:space="preserve">From </w:t>
      </w:r>
      <w:r>
        <w:rPr>
          <w:color w:val="000000"/>
        </w:rPr>
        <w:t xml:space="preserve">rule </w:t>
      </w:r>
      <w:r w:rsidRPr="00601949">
        <w:rPr>
          <w:color w:val="000000"/>
        </w:rPr>
        <w:t>(2.1.</w:t>
      </w:r>
      <w:r>
        <w:rPr>
          <w:color w:val="000000"/>
        </w:rPr>
        <w:t>11</w:t>
      </w:r>
      <w:r w:rsidRPr="00601949">
        <w:rPr>
          <w:color w:val="000000"/>
        </w:rPr>
        <w:t>) the inverses of (2.1.1</w:t>
      </w:r>
      <w:r>
        <w:rPr>
          <w:color w:val="000000"/>
        </w:rPr>
        <w:t>2</w:t>
      </w:r>
      <w:r w:rsidRPr="00601949">
        <w:rPr>
          <w:color w:val="000000"/>
        </w:rPr>
        <w:t>) are</w:t>
      </w:r>
      <w:r>
        <w:rPr>
          <w:color w:val="000000"/>
        </w:rPr>
        <w:t>,</w:t>
      </w:r>
    </w:p>
    <w:p w14:paraId="6D6E5E67" w14:textId="77777777" w:rsidR="00D72439" w:rsidRDefault="00D72439" w:rsidP="00D72439">
      <w:pPr>
        <w:rPr>
          <w:color w:val="000000"/>
        </w:rPr>
      </w:pPr>
    </w:p>
    <w:p w14:paraId="3E288955" w14:textId="77777777" w:rsidR="00D72439" w:rsidRPr="00601949" w:rsidRDefault="00D72439" w:rsidP="00D72439">
      <w:pPr>
        <w:rPr>
          <w:color w:val="000000"/>
        </w:rPr>
      </w:pPr>
      <w:r w:rsidRPr="00601949">
        <w:rPr>
          <w:color w:val="000000"/>
        </w:rPr>
        <w:tab/>
      </w:r>
      <w:r>
        <w:rPr>
          <w:color w:val="000000"/>
        </w:rPr>
        <w:t>dx</w:t>
      </w:r>
      <w:r w:rsidRPr="00601949">
        <w:rPr>
          <w:rStyle w:val="superscript"/>
          <w:color w:val="000000"/>
        </w:rPr>
        <w:t>a</w:t>
      </w:r>
      <w:r w:rsidRPr="00601949">
        <w:rPr>
          <w:color w:val="000000"/>
        </w:rPr>
        <w:t xml:space="preserve"> =  R</w:t>
      </w:r>
      <w:r>
        <w:rPr>
          <w:rStyle w:val="subscript"/>
        </w:rPr>
        <w:t>b</w:t>
      </w:r>
      <w:r>
        <w:rPr>
          <w:rStyle w:val="superscript"/>
        </w:rPr>
        <w:t>a</w:t>
      </w:r>
      <w:r w:rsidRPr="00601949">
        <w:rPr>
          <w:color w:val="000000"/>
        </w:rPr>
        <w:t>dx</w:t>
      </w:r>
      <w:r>
        <w:rPr>
          <w:color w:val="000000"/>
        </w:rPr>
        <w:t>'</w:t>
      </w:r>
      <w:r w:rsidRPr="00601949">
        <w:rPr>
          <w:rStyle w:val="superscript"/>
          <w:color w:val="000000"/>
        </w:rPr>
        <w:t>b</w:t>
      </w:r>
      <w:r w:rsidRPr="00601949">
        <w:rPr>
          <w:color w:val="000000"/>
        </w:rPr>
        <w:tab/>
      </w:r>
      <w:r w:rsidRPr="00601949">
        <w:rPr>
          <w:color w:val="000000"/>
        </w:rPr>
        <w:tab/>
      </w:r>
      <w:r w:rsidRPr="00601949">
        <w:rPr>
          <w:color w:val="000000"/>
        </w:rPr>
        <w:tab/>
      </w:r>
    </w:p>
    <w:p w14:paraId="34295BB8" w14:textId="77777777" w:rsidR="00D72439" w:rsidRPr="00601949" w:rsidRDefault="00D72439" w:rsidP="00D72439">
      <w:pPr>
        <w:tabs>
          <w:tab w:val="left" w:pos="7200"/>
          <w:tab w:val="left" w:pos="7920"/>
          <w:tab w:val="right" w:pos="9270"/>
        </w:tabs>
        <w:rPr>
          <w:color w:val="000000"/>
        </w:rPr>
      </w:pPr>
      <w:r>
        <w:rPr>
          <w:color w:val="000000"/>
        </w:rPr>
        <w:t xml:space="preserve"> </w:t>
      </w:r>
      <w:r>
        <w:rPr>
          <w:color w:val="000000"/>
        </w:rPr>
        <w:tab/>
        <w:t>dx</w:t>
      </w:r>
      <w:r w:rsidRPr="00601949">
        <w:rPr>
          <w:rStyle w:val="subscript"/>
          <w:color w:val="000000"/>
        </w:rPr>
        <w:t>a</w:t>
      </w:r>
      <w:r w:rsidRPr="00601949">
        <w:rPr>
          <w:color w:val="000000"/>
        </w:rPr>
        <w:t xml:space="preserve"> =  R</w:t>
      </w:r>
      <w:r>
        <w:rPr>
          <w:rStyle w:val="superscript"/>
        </w:rPr>
        <w:t>b</w:t>
      </w:r>
      <w:r>
        <w:rPr>
          <w:rStyle w:val="subscript"/>
        </w:rPr>
        <w:t>a</w:t>
      </w:r>
      <w:r w:rsidRPr="00601949">
        <w:rPr>
          <w:color w:val="000000"/>
        </w:rPr>
        <w:t>dx</w:t>
      </w:r>
      <w:r>
        <w:rPr>
          <w:color w:val="000000"/>
        </w:rPr>
        <w:t>'</w:t>
      </w:r>
      <w:r w:rsidRPr="00601949">
        <w:rPr>
          <w:rStyle w:val="subscript"/>
          <w:color w:val="000000"/>
        </w:rPr>
        <w:t>b</w:t>
      </w:r>
      <w:r>
        <w:t xml:space="preserve"> .</w:t>
      </w:r>
      <w:r w:rsidRPr="00601949">
        <w:rPr>
          <w:color w:val="000000"/>
        </w:rPr>
        <w:tab/>
      </w:r>
      <w:r w:rsidRPr="00601949">
        <w:rPr>
          <w:color w:val="000000"/>
        </w:rPr>
        <w:tab/>
      </w:r>
      <w:r w:rsidRPr="00601949">
        <w:rPr>
          <w:color w:val="000000"/>
        </w:rPr>
        <w:tab/>
      </w:r>
      <w:r>
        <w:rPr>
          <w:color w:val="000000"/>
        </w:rPr>
        <w:tab/>
      </w:r>
      <w:r>
        <w:rPr>
          <w:color w:val="000000"/>
        </w:rPr>
        <w:tab/>
      </w:r>
      <w:r>
        <w:rPr>
          <w:color w:val="000000"/>
        </w:rPr>
        <w:tab/>
      </w:r>
      <w:r>
        <w:rPr>
          <w:color w:val="000000"/>
        </w:rPr>
        <w:tab/>
      </w:r>
      <w:r w:rsidRPr="00601949">
        <w:rPr>
          <w:color w:val="000000"/>
        </w:rPr>
        <w:tab/>
      </w:r>
      <w:r w:rsidRPr="00601949">
        <w:rPr>
          <w:color w:val="000000"/>
        </w:rPr>
        <w:tab/>
      </w:r>
      <w:r w:rsidRPr="00601949">
        <w:rPr>
          <w:color w:val="000000"/>
        </w:rPr>
        <w:tab/>
        <w:t>(2.1.1</w:t>
      </w:r>
      <w:r>
        <w:rPr>
          <w:color w:val="000000"/>
        </w:rPr>
        <w:t>3</w:t>
      </w:r>
      <w:r w:rsidRPr="00601949">
        <w:rPr>
          <w:color w:val="000000"/>
        </w:rPr>
        <w:t>)</w:t>
      </w:r>
    </w:p>
    <w:p w14:paraId="31B07384" w14:textId="77777777" w:rsidR="00D72439" w:rsidRDefault="00D72439" w:rsidP="00D72439"/>
    <w:p w14:paraId="594C6857" w14:textId="77777777" w:rsidR="00D72439" w:rsidRDefault="00D72439" w:rsidP="00D72439">
      <w:r>
        <w:t>The derivative operator ∂</w:t>
      </w:r>
      <w:r w:rsidRPr="00055CEA">
        <w:rPr>
          <w:rStyle w:val="subscript"/>
        </w:rPr>
        <w:t>a</w:t>
      </w:r>
      <w:r>
        <w:t xml:space="preserve"> ≡ ∂/∂x</w:t>
      </w:r>
      <w:r w:rsidRPr="00055CEA">
        <w:rPr>
          <w:rStyle w:val="superscript"/>
        </w:rPr>
        <w:t>a</w:t>
      </w:r>
      <w:r>
        <w:t xml:space="preserve"> transforms like any other covariant vector. It is in fact the canonical covariant vector for the transformation </w:t>
      </w:r>
      <w:r w:rsidRPr="007D4210">
        <w:rPr>
          <w:b/>
        </w:rPr>
        <w:t>F</w:t>
      </w:r>
      <w:r>
        <w:t xml:space="preserve">. Thus, from (2.1.5), </w:t>
      </w:r>
    </w:p>
    <w:p w14:paraId="634BC631" w14:textId="77777777" w:rsidR="00D72439" w:rsidRDefault="00D72439" w:rsidP="00D72439"/>
    <w:p w14:paraId="6CFF37EA" w14:textId="77777777" w:rsidR="00D72439" w:rsidRPr="00601949" w:rsidRDefault="00D72439" w:rsidP="00D72439">
      <w:pPr>
        <w:rPr>
          <w:color w:val="000000"/>
        </w:rPr>
      </w:pPr>
      <w:r w:rsidRPr="00601949">
        <w:rPr>
          <w:color w:val="000000"/>
        </w:rPr>
        <w:tab/>
        <w:t>∂'</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w:t>
      </w:r>
      <w:r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t>∂</w:t>
      </w:r>
      <w:r w:rsidRPr="00601949">
        <w:rPr>
          <w:rStyle w:val="superscript"/>
          <w:color w:val="000000"/>
        </w:rPr>
        <w:t>a</w:t>
      </w:r>
      <w:r w:rsidRPr="00601949">
        <w:rPr>
          <w:color w:val="000000"/>
        </w:rPr>
        <w:t xml:space="preserve"> = ∂/∂x</w:t>
      </w:r>
      <w:r w:rsidRPr="00601949">
        <w:rPr>
          <w:rStyle w:val="subscript"/>
          <w:color w:val="000000"/>
        </w:rPr>
        <w:t>a</w:t>
      </w:r>
      <w:r w:rsidRPr="00601949">
        <w:rPr>
          <w:color w:val="000000"/>
        </w:rPr>
        <w:t xml:space="preserve">   </w:t>
      </w:r>
      <w:r w:rsidRPr="00601949">
        <w:rPr>
          <w:color w:val="000000"/>
        </w:rPr>
        <w:tab/>
        <w:t>∂'</w:t>
      </w:r>
      <w:r w:rsidRPr="00601949">
        <w:rPr>
          <w:rStyle w:val="superscript"/>
          <w:color w:val="000000"/>
        </w:rPr>
        <w:t>a</w:t>
      </w:r>
      <w:r w:rsidRPr="00601949">
        <w:rPr>
          <w:color w:val="000000"/>
        </w:rPr>
        <w:t xml:space="preserve"> = ∂/∂x'</w:t>
      </w:r>
      <w:r w:rsidRPr="00601949">
        <w:rPr>
          <w:rStyle w:val="subscript"/>
          <w:color w:val="000000"/>
        </w:rPr>
        <w:t>a</w:t>
      </w:r>
    </w:p>
    <w:p w14:paraId="1610FE5A" w14:textId="77777777" w:rsidR="00D72439" w:rsidRPr="00601949" w:rsidRDefault="00D72439" w:rsidP="00D72439">
      <w:pPr>
        <w:tabs>
          <w:tab w:val="left" w:pos="7200"/>
          <w:tab w:val="left" w:pos="7920"/>
          <w:tab w:val="right" w:pos="9270"/>
        </w:tabs>
        <w:rPr>
          <w:color w:val="000000"/>
        </w:rPr>
      </w:pPr>
      <w:r w:rsidRPr="00601949">
        <w:rPr>
          <w:color w:val="000000"/>
        </w:rPr>
        <w:t xml:space="preserve"> </w:t>
      </w:r>
      <w:r w:rsidRPr="00601949">
        <w:rPr>
          <w:color w:val="000000"/>
        </w:rPr>
        <w:tab/>
        <w:t>∂'</w:t>
      </w:r>
      <w:r w:rsidRPr="00601949">
        <w:rPr>
          <w:rStyle w:val="subscript"/>
          <w:color w:val="000000"/>
        </w:rPr>
        <w:t>a</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w:t>
      </w:r>
      <w:r w:rsidRPr="00601949">
        <w:rPr>
          <w:rStyle w:val="subscript"/>
          <w:color w:val="000000"/>
        </w:rPr>
        <w:t>b</w:t>
      </w:r>
      <w:r w:rsidRPr="00601949">
        <w:rPr>
          <w:color w:val="000000"/>
        </w:rPr>
        <w:tab/>
      </w:r>
      <w:r w:rsidRPr="00601949">
        <w:rPr>
          <w:color w:val="000000"/>
        </w:rPr>
        <w:tab/>
        <w:t>R</w:t>
      </w:r>
      <w:r w:rsidRPr="00601949">
        <w:rPr>
          <w:rStyle w:val="subscript"/>
          <w:color w:val="000000"/>
        </w:rPr>
        <w:t>a</w:t>
      </w:r>
      <w:r w:rsidRPr="00601949">
        <w:rPr>
          <w:rStyle w:val="superscript"/>
          <w:color w:val="000000"/>
        </w:rPr>
        <w:t>b</w:t>
      </w:r>
      <w:r w:rsidRPr="00601949">
        <w:rPr>
          <w:color w:val="000000"/>
        </w:rPr>
        <w:t xml:space="preserve">  ≡  (∂x</w:t>
      </w:r>
      <w:r w:rsidRPr="00601949">
        <w:rPr>
          <w:rStyle w:val="superscript"/>
          <w:color w:val="000000"/>
        </w:rPr>
        <w:t>b</w:t>
      </w:r>
      <w:r w:rsidRPr="00601949">
        <w:rPr>
          <w:color w:val="000000"/>
        </w:rPr>
        <w:t>/∂x'</w:t>
      </w:r>
      <w:r w:rsidRPr="00601949">
        <w:rPr>
          <w:rStyle w:val="superscript"/>
          <w:color w:val="000000"/>
        </w:rPr>
        <w:t>a</w:t>
      </w:r>
      <w:r w:rsidRPr="00601949">
        <w:rPr>
          <w:color w:val="000000"/>
        </w:rPr>
        <w:t>)  = ∂'</w:t>
      </w:r>
      <w:r w:rsidRPr="00601949">
        <w:rPr>
          <w:rStyle w:val="subscript"/>
          <w:color w:val="000000"/>
        </w:rPr>
        <w:t>a</w:t>
      </w:r>
      <w:r w:rsidRPr="00601949">
        <w:rPr>
          <w:color w:val="000000"/>
        </w:rPr>
        <w:t>x</w:t>
      </w:r>
      <w:r w:rsidRPr="00601949">
        <w:rPr>
          <w:rStyle w:val="superscript"/>
          <w:color w:val="000000"/>
        </w:rPr>
        <w:t>b</w:t>
      </w:r>
      <w:r w:rsidRPr="00601949">
        <w:rPr>
          <w:color w:val="000000"/>
        </w:rPr>
        <w:tab/>
        <w:t>∂</w:t>
      </w:r>
      <w:r w:rsidRPr="00601949">
        <w:rPr>
          <w:rStyle w:val="subscript"/>
          <w:color w:val="000000"/>
        </w:rPr>
        <w:t>a</w:t>
      </w:r>
      <w:r w:rsidRPr="00601949">
        <w:rPr>
          <w:color w:val="000000"/>
        </w:rPr>
        <w:t xml:space="preserve"> = ∂/∂x</w:t>
      </w:r>
      <w:r w:rsidRPr="00601949">
        <w:rPr>
          <w:rStyle w:val="superscript"/>
          <w:color w:val="000000"/>
        </w:rPr>
        <w:t>a</w:t>
      </w:r>
      <w:r w:rsidRPr="00601949">
        <w:rPr>
          <w:color w:val="000000"/>
        </w:rPr>
        <w:tab/>
        <w:t>∂'</w:t>
      </w:r>
      <w:r w:rsidRPr="00601949">
        <w:rPr>
          <w:rStyle w:val="superscript"/>
          <w:color w:val="000000"/>
        </w:rPr>
        <w:t>a</w:t>
      </w:r>
      <w:r w:rsidRPr="00601949">
        <w:rPr>
          <w:color w:val="000000"/>
        </w:rPr>
        <w:t xml:space="preserve"> = ∂/∂x'</w:t>
      </w:r>
      <w:r w:rsidRPr="00601949">
        <w:rPr>
          <w:rStyle w:val="subscript"/>
          <w:color w:val="000000"/>
        </w:rPr>
        <w:t>a</w:t>
      </w:r>
      <w:r w:rsidRPr="00601949">
        <w:rPr>
          <w:color w:val="000000"/>
        </w:rPr>
        <w:tab/>
      </w:r>
      <w:r w:rsidRPr="00601949">
        <w:rPr>
          <w:color w:val="000000"/>
        </w:rPr>
        <w:tab/>
        <w:t>(2.1.1</w:t>
      </w:r>
      <w:r>
        <w:rPr>
          <w:color w:val="000000"/>
        </w:rPr>
        <w:t>4</w:t>
      </w:r>
      <w:r w:rsidRPr="00601949">
        <w:rPr>
          <w:color w:val="000000"/>
        </w:rPr>
        <w:t>)</w:t>
      </w:r>
    </w:p>
    <w:p w14:paraId="24FA7D5E" w14:textId="77777777" w:rsidR="00D72439" w:rsidRDefault="00D72439" w:rsidP="00D72439"/>
    <w:p w14:paraId="38A83B3E" w14:textId="77777777" w:rsidR="00D72439" w:rsidRPr="00F10397" w:rsidRDefault="00D72439" w:rsidP="00D72439">
      <w:pPr>
        <w:rPr>
          <w:color w:val="000000"/>
        </w:rPr>
      </w:pPr>
      <w:r>
        <w:t>For example, if φ(x) is a scalar field (rank-0 tensor), ∂</w:t>
      </w:r>
      <w:r w:rsidRPr="00E76485">
        <w:rPr>
          <w:rStyle w:val="subscript"/>
        </w:rPr>
        <w:t>a</w:t>
      </w:r>
      <w:r>
        <w:t>φ(x) transforms as a covariant vector under F, and ∂</w:t>
      </w:r>
      <w:r>
        <w:rPr>
          <w:rStyle w:val="superscript"/>
        </w:rPr>
        <w:t>a</w:t>
      </w:r>
      <w:r>
        <w:t xml:space="preserve">φ(x) transforms as a contravariant vector. Derivatives of tensors above rank-0 are more complicated, </w:t>
      </w:r>
      <w:r w:rsidRPr="00F10397">
        <w:rPr>
          <w:color w:val="000000"/>
        </w:rPr>
        <w:t xml:space="preserve">see Comment </w:t>
      </w:r>
      <w:r w:rsidR="00F10397" w:rsidRPr="00F10397">
        <w:rPr>
          <w:color w:val="000000"/>
        </w:rPr>
        <w:t>1</w:t>
      </w:r>
      <w:r w:rsidRPr="00F10397">
        <w:rPr>
          <w:color w:val="000000"/>
        </w:rPr>
        <w:t xml:space="preserve"> below. </w:t>
      </w:r>
    </w:p>
    <w:p w14:paraId="28F586ED" w14:textId="77777777" w:rsidR="00D72439" w:rsidRDefault="00D72439" w:rsidP="00D72439"/>
    <w:p w14:paraId="6E45FDEC" w14:textId="77777777" w:rsidR="00D72439" w:rsidRDefault="00D72439" w:rsidP="00D72439">
      <w:r>
        <w:t>The R matrix is really four matrices, and we have seen two of its forms above. The R object is not a tensor because, as R</w:t>
      </w:r>
      <w:r>
        <w:rPr>
          <w:rStyle w:val="superscript"/>
        </w:rPr>
        <w:t>a</w:t>
      </w:r>
      <w:r>
        <w:rPr>
          <w:rStyle w:val="subscript"/>
        </w:rPr>
        <w:t>b</w:t>
      </w:r>
      <w:r>
        <w:t xml:space="preserve">  ≡  (∂x'</w:t>
      </w:r>
      <w:r>
        <w:rPr>
          <w:rStyle w:val="superscript"/>
        </w:rPr>
        <w:t>a</w:t>
      </w:r>
      <w:r>
        <w:t>/∂x</w:t>
      </w:r>
      <w:r>
        <w:rPr>
          <w:rStyle w:val="superscript"/>
        </w:rPr>
        <w:t>b</w:t>
      </w:r>
      <w:r>
        <w:t>) suggests, R has one foot in x'-space and one foot in x-space. In fact, the first index of R is raised or lowered by g', while the second index is raised or lowered by g:</w:t>
      </w:r>
    </w:p>
    <w:p w14:paraId="0E2B400C" w14:textId="77777777" w:rsidR="00D72439" w:rsidRDefault="00D72439" w:rsidP="00D72439"/>
    <w:p w14:paraId="2C44C2D5" w14:textId="77777777" w:rsidR="00D72439" w:rsidRPr="0093674A" w:rsidRDefault="00D72439" w:rsidP="00D72439">
      <w:r>
        <w:tab/>
        <w:t>R</w:t>
      </w:r>
      <w:r>
        <w:rPr>
          <w:rStyle w:val="superscript"/>
        </w:rPr>
        <w:t>a</w:t>
      </w:r>
      <w:r>
        <w:rPr>
          <w:rStyle w:val="subscript"/>
        </w:rPr>
        <w:t>b</w:t>
      </w:r>
      <w:r>
        <w:t xml:space="preserve"> </w:t>
      </w:r>
      <w:r>
        <w:tab/>
      </w:r>
      <w:r>
        <w:tab/>
        <w:t xml:space="preserve">      =   (∂x'</w:t>
      </w:r>
      <w:r>
        <w:rPr>
          <w:rStyle w:val="superscript"/>
        </w:rPr>
        <w:t>a</w:t>
      </w:r>
      <w:r>
        <w:t>/∂x</w:t>
      </w:r>
      <w:r>
        <w:rPr>
          <w:rStyle w:val="superscript"/>
        </w:rPr>
        <w:t>b</w:t>
      </w:r>
      <w:r>
        <w:t>)</w:t>
      </w:r>
    </w:p>
    <w:p w14:paraId="64F3413D" w14:textId="77777777" w:rsidR="00D72439" w:rsidRPr="0093674A" w:rsidRDefault="00D72439" w:rsidP="00D72439">
      <w:pPr>
        <w:rPr>
          <w:rStyle w:val="superscript"/>
          <w:b w:val="0"/>
        </w:rPr>
      </w:pPr>
      <w:r>
        <w:tab/>
        <w:t>R</w:t>
      </w:r>
      <w:r>
        <w:rPr>
          <w:rStyle w:val="superscript"/>
        </w:rPr>
        <w:t>ab</w:t>
      </w:r>
      <w:r>
        <w:t xml:space="preserve"> = R</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t>// g pulls up the second index of R</w:t>
      </w:r>
      <w:r>
        <w:rPr>
          <w:rStyle w:val="superscript"/>
        </w:rPr>
        <w:t>a</w:t>
      </w:r>
      <w:r>
        <w:rPr>
          <w:rStyle w:val="subscript"/>
        </w:rPr>
        <w:t>b</w:t>
      </w:r>
    </w:p>
    <w:p w14:paraId="631AB586" w14:textId="77777777" w:rsidR="00D72439" w:rsidRPr="0093674A" w:rsidRDefault="00D72439" w:rsidP="00D72439">
      <w:pPr>
        <w:rPr>
          <w:rStyle w:val="superscript"/>
          <w:b w:val="0"/>
        </w:rPr>
      </w:pPr>
      <w:r>
        <w:tab/>
        <w:t>R</w:t>
      </w:r>
      <w:r w:rsidRPr="00747DE5">
        <w:rPr>
          <w:rStyle w:val="subscript"/>
        </w:rPr>
        <w:t>a</w:t>
      </w:r>
      <w:r>
        <w:rPr>
          <w:rStyle w:val="subscript"/>
        </w:rPr>
        <w:t>b</w:t>
      </w:r>
      <w:r>
        <w:t xml:space="preserve"> = g'</w:t>
      </w:r>
      <w:r>
        <w:rPr>
          <w:rStyle w:val="subscript"/>
        </w:rPr>
        <w:t>aa'</w:t>
      </w:r>
      <w:r>
        <w:t>R</w:t>
      </w:r>
      <w:r>
        <w:rPr>
          <w:rStyle w:val="superscript"/>
        </w:rPr>
        <w:t>a'</w:t>
      </w:r>
      <w:r>
        <w:rPr>
          <w:rStyle w:val="subscript"/>
        </w:rPr>
        <w:t>b</w:t>
      </w:r>
      <w:r>
        <w:t xml:space="preserve">            =   (∂x'</w:t>
      </w:r>
      <w:r>
        <w:rPr>
          <w:rStyle w:val="subscript"/>
        </w:rPr>
        <w:t>a</w:t>
      </w:r>
      <w:r>
        <w:t>/∂x</w:t>
      </w:r>
      <w:r w:rsidRPr="00747DE5">
        <w:rPr>
          <w:rStyle w:val="superscript"/>
        </w:rPr>
        <w:t>b</w:t>
      </w:r>
      <w:r>
        <w:t>)</w:t>
      </w:r>
      <w:r>
        <w:tab/>
        <w:t>// g' pulls down the first index of R</w:t>
      </w:r>
      <w:r>
        <w:rPr>
          <w:rStyle w:val="superscript"/>
        </w:rPr>
        <w:t>a</w:t>
      </w:r>
      <w:r>
        <w:rPr>
          <w:rStyle w:val="subscript"/>
        </w:rPr>
        <w:t>b</w:t>
      </w:r>
    </w:p>
    <w:p w14:paraId="12B2B2E5" w14:textId="77777777" w:rsidR="00D72439" w:rsidRDefault="00D72439" w:rsidP="00D72439">
      <w:pPr>
        <w:tabs>
          <w:tab w:val="left" w:pos="7200"/>
          <w:tab w:val="left" w:pos="7920"/>
          <w:tab w:val="right" w:pos="9270"/>
        </w:tabs>
      </w:pPr>
      <w:r>
        <w:tab/>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t xml:space="preserve">   =   (∂x'</w:t>
      </w:r>
      <w:r>
        <w:rPr>
          <w:rStyle w:val="subscript"/>
        </w:rPr>
        <w:t>a</w:t>
      </w:r>
      <w:r>
        <w:t>/∂x</w:t>
      </w:r>
      <w:r w:rsidRPr="00747DE5">
        <w:rPr>
          <w:rStyle w:val="subscript"/>
        </w:rPr>
        <w:t>b</w:t>
      </w:r>
      <w:r>
        <w:t>)  .</w:t>
      </w:r>
      <w:r>
        <w:tab/>
        <w:t xml:space="preserve">// both actions at once </w:t>
      </w:r>
      <w:r>
        <w:tab/>
      </w:r>
      <w:r>
        <w:tab/>
        <w:t xml:space="preserve">   (7.5.9)'</w:t>
      </w:r>
      <w:r>
        <w:tab/>
        <w:t>(2.1.15)</w:t>
      </w:r>
    </w:p>
    <w:p w14:paraId="6C85AD2B" w14:textId="77777777" w:rsidR="00D72439" w:rsidRDefault="00D72439" w:rsidP="00D72439">
      <w:pPr>
        <w:tabs>
          <w:tab w:val="left" w:pos="7200"/>
          <w:tab w:val="left" w:pos="7920"/>
          <w:tab w:val="right" w:pos="9270"/>
        </w:tabs>
      </w:pPr>
    </w:p>
    <w:p w14:paraId="5F512A61" w14:textId="77777777" w:rsidR="00D72439" w:rsidRDefault="00D72439" w:rsidP="00D72439">
      <w:pPr>
        <w:tabs>
          <w:tab w:val="left" w:pos="7200"/>
          <w:tab w:val="left" w:pos="7920"/>
          <w:tab w:val="right" w:pos="9270"/>
        </w:tabs>
        <w:rPr>
          <w:color w:val="000000"/>
          <w:u w:val="single"/>
        </w:rPr>
      </w:pPr>
      <w:r w:rsidRPr="00FC0D2C">
        <w:rPr>
          <w:color w:val="000000"/>
          <w:u w:val="single"/>
        </w:rPr>
        <w:t>Tensor fields</w:t>
      </w:r>
    </w:p>
    <w:p w14:paraId="47D3AA79" w14:textId="77777777" w:rsidR="008F4958" w:rsidRPr="00FC0D2C" w:rsidRDefault="008F4958" w:rsidP="00D72439">
      <w:pPr>
        <w:tabs>
          <w:tab w:val="left" w:pos="7200"/>
          <w:tab w:val="left" w:pos="7920"/>
          <w:tab w:val="right" w:pos="9270"/>
        </w:tabs>
        <w:rPr>
          <w:color w:val="000000"/>
          <w:u w:val="single"/>
        </w:rPr>
      </w:pPr>
    </w:p>
    <w:p w14:paraId="1E3FB8A1" w14:textId="77777777" w:rsidR="00D72439" w:rsidRPr="00FC0D2C" w:rsidRDefault="00D72439" w:rsidP="00D72439">
      <w:pPr>
        <w:tabs>
          <w:tab w:val="left" w:pos="7200"/>
          <w:tab w:val="left" w:pos="7920"/>
          <w:tab w:val="right" w:pos="9270"/>
        </w:tabs>
        <w:rPr>
          <w:color w:val="000000"/>
        </w:rPr>
      </w:pPr>
      <w:r w:rsidRPr="00FC0D2C">
        <w:rPr>
          <w:color w:val="000000"/>
        </w:rPr>
        <w:t xml:space="preserve">We have suppressed the fact that </w:t>
      </w:r>
      <w:r w:rsidRPr="00FC0D2C">
        <w:rPr>
          <w:i/>
          <w:color w:val="000000"/>
        </w:rPr>
        <w:t>in general</w:t>
      </w:r>
      <w:r w:rsidRPr="00FC0D2C">
        <w:rPr>
          <w:color w:val="000000"/>
        </w:rPr>
        <w:t xml:space="preserve"> everything above is a function of </w:t>
      </w:r>
      <w:r w:rsidRPr="00FC0D2C">
        <w:rPr>
          <w:b/>
          <w:color w:val="000000"/>
        </w:rPr>
        <w:t>x</w:t>
      </w:r>
      <w:r w:rsidRPr="00FC0D2C">
        <w:rPr>
          <w:color w:val="000000"/>
        </w:rPr>
        <w:t xml:space="preserve"> (or </w:t>
      </w:r>
      <w:r w:rsidR="008F4958">
        <w:rPr>
          <w:color w:val="000000"/>
        </w:rPr>
        <w:t xml:space="preserve">equivalently </w:t>
      </w:r>
      <w:r w:rsidRPr="00FC0D2C">
        <w:rPr>
          <w:b/>
          <w:color w:val="000000"/>
        </w:rPr>
        <w:t>x</w:t>
      </w:r>
      <w:r w:rsidRPr="00FC0D2C">
        <w:rPr>
          <w:color w:val="000000"/>
        </w:rPr>
        <w:t>'). For example, when we compute R</w:t>
      </w:r>
      <w:r w:rsidRPr="00FC0D2C">
        <w:rPr>
          <w:rStyle w:val="superscript"/>
          <w:color w:val="000000"/>
        </w:rPr>
        <w:t>a</w:t>
      </w:r>
      <w:r w:rsidRPr="00FC0D2C">
        <w:rPr>
          <w:rStyle w:val="subscript"/>
          <w:color w:val="000000"/>
        </w:rPr>
        <w:t>b</w:t>
      </w:r>
      <w:r w:rsidRPr="00FC0D2C">
        <w:rPr>
          <w:color w:val="000000"/>
        </w:rPr>
        <w:t xml:space="preserve">  ≡  (∂x'</w:t>
      </w:r>
      <w:r w:rsidRPr="00FC0D2C">
        <w:rPr>
          <w:rStyle w:val="superscript"/>
          <w:color w:val="000000"/>
        </w:rPr>
        <w:t>a</w:t>
      </w:r>
      <w:r w:rsidRPr="00FC0D2C">
        <w:rPr>
          <w:color w:val="000000"/>
        </w:rPr>
        <w:t>/∂x</w:t>
      </w:r>
      <w:r w:rsidRPr="00FC0D2C">
        <w:rPr>
          <w:rStyle w:val="superscript"/>
          <w:color w:val="000000"/>
        </w:rPr>
        <w:t>b</w:t>
      </w:r>
      <w:r w:rsidRPr="00FC0D2C">
        <w:rPr>
          <w:color w:val="000000"/>
        </w:rPr>
        <w:t>) we generally obtain R</w:t>
      </w:r>
      <w:r w:rsidRPr="00FC0D2C">
        <w:rPr>
          <w:rStyle w:val="superscript"/>
          <w:color w:val="000000"/>
        </w:rPr>
        <w:t>a</w:t>
      </w:r>
      <w:r w:rsidRPr="00FC0D2C">
        <w:rPr>
          <w:rStyle w:val="subscript"/>
          <w:color w:val="000000"/>
        </w:rPr>
        <w:t>b</w:t>
      </w:r>
      <w:r w:rsidRPr="00FC0D2C">
        <w:rPr>
          <w:color w:val="000000"/>
        </w:rPr>
        <w:t>(</w:t>
      </w:r>
      <w:r w:rsidRPr="00FC0D2C">
        <w:rPr>
          <w:b/>
          <w:color w:val="000000"/>
        </w:rPr>
        <w:t>x</w:t>
      </w:r>
      <w:r w:rsidRPr="00FC0D2C">
        <w:rPr>
          <w:color w:val="000000"/>
        </w:rPr>
        <w:t>). The transformation of a vector from x-space to x'-space was given in (2.1.5) as V'</w:t>
      </w:r>
      <w:r w:rsidRPr="00FC0D2C">
        <w:rPr>
          <w:rStyle w:val="superscript"/>
          <w:color w:val="000000"/>
        </w:rPr>
        <w:t>a</w:t>
      </w:r>
      <w:r w:rsidRPr="00FC0D2C">
        <w:rPr>
          <w:color w:val="000000"/>
        </w:rPr>
        <w:t xml:space="preserve"> =  R</w:t>
      </w:r>
      <w:r w:rsidRPr="00FC0D2C">
        <w:rPr>
          <w:rStyle w:val="superscript"/>
          <w:color w:val="000000"/>
        </w:rPr>
        <w:t>a</w:t>
      </w:r>
      <w:r w:rsidRPr="00FC0D2C">
        <w:rPr>
          <w:rStyle w:val="subscript"/>
          <w:color w:val="000000"/>
        </w:rPr>
        <w:t>b</w:t>
      </w:r>
      <w:r w:rsidRPr="00FC0D2C">
        <w:rPr>
          <w:color w:val="000000"/>
        </w:rPr>
        <w:t>V</w:t>
      </w:r>
      <w:r w:rsidRPr="00FC0D2C">
        <w:rPr>
          <w:rStyle w:val="superscript"/>
          <w:color w:val="000000"/>
        </w:rPr>
        <w:t>b</w:t>
      </w:r>
      <w:r w:rsidRPr="00FC0D2C">
        <w:rPr>
          <w:color w:val="000000"/>
        </w:rPr>
        <w:t xml:space="preserve">.  For general </w:t>
      </w:r>
      <w:r w:rsidRPr="00FC0D2C">
        <w:rPr>
          <w:b/>
          <w:color w:val="000000"/>
        </w:rPr>
        <w:t>x</w:t>
      </w:r>
      <w:r w:rsidRPr="00FC0D2C">
        <w:rPr>
          <w:color w:val="000000"/>
        </w:rPr>
        <w:t xml:space="preserve">' = </w:t>
      </w:r>
      <w:r w:rsidRPr="00FC0D2C">
        <w:rPr>
          <w:b/>
          <w:color w:val="000000"/>
        </w:rPr>
        <w:t>F</w:t>
      </w:r>
      <w:r w:rsidRPr="00FC0D2C">
        <w:rPr>
          <w:color w:val="000000"/>
        </w:rPr>
        <w:t>(</w:t>
      </w:r>
      <w:r w:rsidRPr="00FC0D2C">
        <w:rPr>
          <w:b/>
          <w:color w:val="000000"/>
        </w:rPr>
        <w:t>x</w:t>
      </w:r>
      <w:r w:rsidRPr="00FC0D2C">
        <w:rPr>
          <w:color w:val="000000"/>
        </w:rPr>
        <w:t xml:space="preserve">) this really a statement about the transformation of vector </w:t>
      </w:r>
      <w:r w:rsidRPr="00FC0D2C">
        <w:rPr>
          <w:i/>
          <w:color w:val="000000"/>
        </w:rPr>
        <w:t>fields</w:t>
      </w:r>
      <w:r w:rsidRPr="00FC0D2C">
        <w:rPr>
          <w:color w:val="000000"/>
        </w:rPr>
        <w:t>: V'</w:t>
      </w:r>
      <w:r w:rsidRPr="00FC0D2C">
        <w:rPr>
          <w:rStyle w:val="superscript"/>
          <w:color w:val="000000"/>
        </w:rPr>
        <w:t>a</w:t>
      </w:r>
      <w:r w:rsidRPr="00FC0D2C">
        <w:rPr>
          <w:color w:val="000000"/>
        </w:rPr>
        <w:t>(</w:t>
      </w:r>
      <w:r w:rsidRPr="00FC0D2C">
        <w:rPr>
          <w:b/>
          <w:color w:val="000000"/>
        </w:rPr>
        <w:t>x</w:t>
      </w:r>
      <w:r w:rsidRPr="00FC0D2C">
        <w:rPr>
          <w:color w:val="000000"/>
        </w:rPr>
        <w:t>') = R</w:t>
      </w:r>
      <w:r w:rsidRPr="00FC0D2C">
        <w:rPr>
          <w:rStyle w:val="superscript"/>
          <w:color w:val="000000"/>
        </w:rPr>
        <w:t>a</w:t>
      </w:r>
      <w:r w:rsidRPr="00FC0D2C">
        <w:rPr>
          <w:rStyle w:val="subscript"/>
          <w:color w:val="000000"/>
        </w:rPr>
        <w:t>b</w:t>
      </w:r>
      <w:r w:rsidRPr="00FC0D2C">
        <w:rPr>
          <w:color w:val="000000"/>
        </w:rPr>
        <w:t>(</w:t>
      </w:r>
      <w:r w:rsidRPr="00FC0D2C">
        <w:rPr>
          <w:b/>
          <w:color w:val="000000"/>
        </w:rPr>
        <w:t>x</w:t>
      </w:r>
      <w:r w:rsidRPr="00FC0D2C">
        <w:rPr>
          <w:color w:val="000000"/>
        </w:rPr>
        <w:t>)V</w:t>
      </w:r>
      <w:r w:rsidRPr="00FC0D2C">
        <w:rPr>
          <w:rStyle w:val="superscript"/>
          <w:color w:val="000000"/>
        </w:rPr>
        <w:t>b</w:t>
      </w:r>
      <w:r w:rsidRPr="00FC0D2C">
        <w:rPr>
          <w:color w:val="000000"/>
        </w:rPr>
        <w:t>(</w:t>
      </w:r>
      <w:r w:rsidRPr="00FC0D2C">
        <w:rPr>
          <w:b/>
          <w:color w:val="000000"/>
        </w:rPr>
        <w:t>x</w:t>
      </w:r>
      <w:r w:rsidRPr="00FC0D2C">
        <w:rPr>
          <w:color w:val="000000"/>
        </w:rPr>
        <w:t>). The rank-2 tensor transformation in (2.1.6) really says M'</w:t>
      </w:r>
      <w:r w:rsidRPr="00FC0D2C">
        <w:rPr>
          <w:rStyle w:val="superscript"/>
          <w:color w:val="000000"/>
        </w:rPr>
        <w:t>ab</w:t>
      </w:r>
      <w:r w:rsidRPr="00FC0D2C">
        <w:rPr>
          <w:color w:val="000000"/>
        </w:rPr>
        <w:t>(</w:t>
      </w:r>
      <w:r w:rsidRPr="00FC0D2C">
        <w:rPr>
          <w:b/>
          <w:color w:val="000000"/>
        </w:rPr>
        <w:t>x</w:t>
      </w:r>
      <w:r w:rsidRPr="00FC0D2C">
        <w:rPr>
          <w:color w:val="000000"/>
        </w:rPr>
        <w:t>') = R</w:t>
      </w:r>
      <w:r w:rsidRPr="00FC0D2C">
        <w:rPr>
          <w:rStyle w:val="superscript"/>
          <w:color w:val="000000"/>
        </w:rPr>
        <w:t>a</w:t>
      </w:r>
      <w:r w:rsidRPr="00FC0D2C">
        <w:rPr>
          <w:rStyle w:val="subscript"/>
          <w:color w:val="000000"/>
        </w:rPr>
        <w:t>a'</w:t>
      </w:r>
      <w:r w:rsidRPr="00FC0D2C">
        <w:rPr>
          <w:color w:val="000000"/>
        </w:rPr>
        <w:t>(</w:t>
      </w:r>
      <w:r w:rsidRPr="00FC0D2C">
        <w:rPr>
          <w:b/>
          <w:color w:val="000000"/>
        </w:rPr>
        <w:t>x</w:t>
      </w:r>
      <w:r w:rsidRPr="00FC0D2C">
        <w:rPr>
          <w:color w:val="000000"/>
        </w:rPr>
        <w:t>)</w:t>
      </w:r>
      <w:r w:rsidRPr="00FC0D2C">
        <w:rPr>
          <w:rStyle w:val="subscript"/>
          <w:color w:val="000000"/>
        </w:rPr>
        <w:t xml:space="preserve"> </w:t>
      </w:r>
      <w:r w:rsidRPr="00FC0D2C">
        <w:rPr>
          <w:color w:val="000000"/>
        </w:rPr>
        <w:t>R</w:t>
      </w:r>
      <w:r w:rsidRPr="00FC0D2C">
        <w:rPr>
          <w:rStyle w:val="superscript"/>
          <w:color w:val="000000"/>
        </w:rPr>
        <w:t>b</w:t>
      </w:r>
      <w:r w:rsidRPr="00FC0D2C">
        <w:rPr>
          <w:rStyle w:val="subscript"/>
          <w:color w:val="000000"/>
        </w:rPr>
        <w:t>b'</w:t>
      </w:r>
      <w:r w:rsidRPr="00FC0D2C">
        <w:rPr>
          <w:color w:val="000000"/>
        </w:rPr>
        <w:t>(</w:t>
      </w:r>
      <w:r w:rsidRPr="00FC0D2C">
        <w:rPr>
          <w:b/>
          <w:color w:val="000000"/>
        </w:rPr>
        <w:t>x</w:t>
      </w:r>
      <w:r w:rsidRPr="00FC0D2C">
        <w:rPr>
          <w:color w:val="000000"/>
        </w:rPr>
        <w:t>)</w:t>
      </w:r>
      <w:r w:rsidRPr="00FC0D2C">
        <w:rPr>
          <w:rStyle w:val="subscript"/>
          <w:color w:val="000000"/>
        </w:rPr>
        <w:t xml:space="preserve"> </w:t>
      </w:r>
      <w:r w:rsidRPr="00FC0D2C">
        <w:rPr>
          <w:color w:val="000000"/>
        </w:rPr>
        <w:t>M</w:t>
      </w:r>
      <w:r w:rsidRPr="00FC0D2C">
        <w:rPr>
          <w:rStyle w:val="superscript"/>
          <w:color w:val="000000"/>
        </w:rPr>
        <w:t>a'b'</w:t>
      </w:r>
      <w:r w:rsidRPr="00FC0D2C">
        <w:rPr>
          <w:color w:val="000000"/>
        </w:rPr>
        <w:t>(</w:t>
      </w:r>
      <w:r w:rsidRPr="00FC0D2C">
        <w:rPr>
          <w:b/>
          <w:color w:val="000000"/>
        </w:rPr>
        <w:t>x</w:t>
      </w:r>
      <w:r w:rsidRPr="00FC0D2C">
        <w:rPr>
          <w:color w:val="000000"/>
        </w:rPr>
        <w:t xml:space="preserve">) and we are transforming a rank-2 </w:t>
      </w:r>
      <w:r w:rsidRPr="00FC0D2C">
        <w:rPr>
          <w:b/>
          <w:color w:val="000000"/>
        </w:rPr>
        <w:t>tensor field</w:t>
      </w:r>
      <w:r w:rsidRPr="00FC0D2C">
        <w:rPr>
          <w:color w:val="000000"/>
        </w:rPr>
        <w:t xml:space="preserve">. </w:t>
      </w:r>
    </w:p>
    <w:p w14:paraId="0D9AB5B5" w14:textId="77777777" w:rsidR="00D72439" w:rsidRPr="00FC0D2C" w:rsidRDefault="00D72439" w:rsidP="00D72439">
      <w:pPr>
        <w:tabs>
          <w:tab w:val="left" w:pos="7200"/>
          <w:tab w:val="left" w:pos="7920"/>
          <w:tab w:val="right" w:pos="9270"/>
        </w:tabs>
        <w:rPr>
          <w:color w:val="000000"/>
        </w:rPr>
      </w:pPr>
      <w:r w:rsidRPr="00FC0D2C">
        <w:rPr>
          <w:color w:val="000000"/>
        </w:rPr>
        <w:tab/>
        <w:t xml:space="preserve">In special relativity it happens that </w:t>
      </w:r>
      <w:r w:rsidRPr="008F4958">
        <w:rPr>
          <w:b/>
          <w:color w:val="000000"/>
        </w:rPr>
        <w:t>x</w:t>
      </w:r>
      <w:r w:rsidRPr="00FC0D2C">
        <w:rPr>
          <w:color w:val="000000"/>
        </w:rPr>
        <w:t xml:space="preserve">' = </w:t>
      </w:r>
      <w:r w:rsidRPr="008F4958">
        <w:rPr>
          <w:b/>
          <w:color w:val="000000"/>
        </w:rPr>
        <w:t>F</w:t>
      </w:r>
      <w:r w:rsidRPr="00FC0D2C">
        <w:rPr>
          <w:color w:val="000000"/>
        </w:rPr>
        <w:t>(</w:t>
      </w:r>
      <w:r w:rsidRPr="008F4958">
        <w:rPr>
          <w:b/>
          <w:color w:val="000000"/>
        </w:rPr>
        <w:t>x</w:t>
      </w:r>
      <w:r w:rsidRPr="00FC0D2C">
        <w:rPr>
          <w:color w:val="000000"/>
        </w:rPr>
        <w:t>) is linear so x'</w:t>
      </w:r>
      <w:r w:rsidRPr="00FC0D2C">
        <w:rPr>
          <w:rStyle w:val="superscript"/>
          <w:color w:val="000000"/>
        </w:rPr>
        <w:t>a</w:t>
      </w:r>
      <w:r w:rsidRPr="00FC0D2C">
        <w:rPr>
          <w:color w:val="000000"/>
        </w:rPr>
        <w:t xml:space="preserve"> = F</w:t>
      </w:r>
      <w:r w:rsidRPr="00FC0D2C">
        <w:rPr>
          <w:rStyle w:val="superscript"/>
          <w:color w:val="000000"/>
        </w:rPr>
        <w:t>a</w:t>
      </w:r>
      <w:r w:rsidRPr="00FC0D2C">
        <w:rPr>
          <w:rStyle w:val="subscript"/>
          <w:color w:val="000000"/>
        </w:rPr>
        <w:t>b</w:t>
      </w:r>
      <w:r w:rsidRPr="00FC0D2C">
        <w:rPr>
          <w:color w:val="000000"/>
        </w:rPr>
        <w:t>x</w:t>
      </w:r>
      <w:r w:rsidRPr="00FC0D2C">
        <w:rPr>
          <w:rStyle w:val="superscript"/>
          <w:color w:val="000000"/>
        </w:rPr>
        <w:t>b</w:t>
      </w:r>
      <w:r w:rsidRPr="00FC0D2C">
        <w:rPr>
          <w:color w:val="000000"/>
        </w:rPr>
        <w:t xml:space="preserve"> (usually written with non-bold 4-vectors and Greek indices like x'</w:t>
      </w:r>
      <w:r w:rsidRPr="00FC0D2C">
        <w:rPr>
          <w:rStyle w:val="superscript"/>
          <w:color w:val="000000"/>
        </w:rPr>
        <w:t>μ</w:t>
      </w:r>
      <w:r w:rsidRPr="00FC0D2C">
        <w:rPr>
          <w:color w:val="000000"/>
        </w:rPr>
        <w:t xml:space="preserve">  = Λ</w:t>
      </w:r>
      <w:r w:rsidRPr="00FC0D2C">
        <w:rPr>
          <w:rStyle w:val="superscript"/>
          <w:color w:val="000000"/>
        </w:rPr>
        <w:t>μ</w:t>
      </w:r>
      <w:r w:rsidRPr="00FC0D2C">
        <w:rPr>
          <w:rStyle w:val="subscript"/>
          <w:color w:val="000000"/>
        </w:rPr>
        <w:t>ν</w:t>
      </w:r>
      <w:r w:rsidRPr="00FC0D2C">
        <w:rPr>
          <w:color w:val="000000"/>
        </w:rPr>
        <w:t>x</w:t>
      </w:r>
      <w:r w:rsidRPr="00FC0D2C">
        <w:rPr>
          <w:rStyle w:val="superscript"/>
          <w:color w:val="000000"/>
        </w:rPr>
        <w:t>ν</w:t>
      </w:r>
      <w:r w:rsidRPr="00FC0D2C">
        <w:rPr>
          <w:color w:val="000000"/>
        </w:rPr>
        <w:t>). In this situation R</w:t>
      </w:r>
      <w:r w:rsidRPr="00FC0D2C">
        <w:rPr>
          <w:rStyle w:val="superscript"/>
          <w:color w:val="000000"/>
        </w:rPr>
        <w:t>a</w:t>
      </w:r>
      <w:r w:rsidRPr="00FC0D2C">
        <w:rPr>
          <w:rStyle w:val="subscript"/>
          <w:color w:val="000000"/>
        </w:rPr>
        <w:t>b</w:t>
      </w:r>
      <w:r w:rsidRPr="00FC0D2C">
        <w:rPr>
          <w:color w:val="000000"/>
        </w:rPr>
        <w:t xml:space="preserve"> does not depend on x, and one can then have vectors which are not fields like p'</w:t>
      </w:r>
      <w:r w:rsidRPr="00FC0D2C">
        <w:rPr>
          <w:rStyle w:val="superscript"/>
          <w:color w:val="000000"/>
        </w:rPr>
        <w:t>μ</w:t>
      </w:r>
      <w:r w:rsidRPr="00FC0D2C">
        <w:rPr>
          <w:color w:val="000000"/>
        </w:rPr>
        <w:t xml:space="preserve"> = Λ</w:t>
      </w:r>
      <w:r w:rsidRPr="00FC0D2C">
        <w:rPr>
          <w:rStyle w:val="superscript"/>
          <w:color w:val="000000"/>
        </w:rPr>
        <w:t>μ</w:t>
      </w:r>
      <w:r w:rsidRPr="00FC0D2C">
        <w:rPr>
          <w:rStyle w:val="subscript"/>
          <w:color w:val="000000"/>
        </w:rPr>
        <w:t>ν</w:t>
      </w:r>
      <w:r w:rsidRPr="00FC0D2C">
        <w:rPr>
          <w:color w:val="000000"/>
        </w:rPr>
        <w:t>p</w:t>
      </w:r>
      <w:r w:rsidRPr="00FC0D2C">
        <w:rPr>
          <w:rStyle w:val="superscript"/>
          <w:color w:val="000000"/>
        </w:rPr>
        <w:t>ν</w:t>
      </w:r>
      <w:r w:rsidRPr="00FC0D2C">
        <w:rPr>
          <w:color w:val="000000"/>
        </w:rPr>
        <w:t xml:space="preserve"> (momentum of a point particle) </w:t>
      </w:r>
      <w:r w:rsidRPr="00FC0D2C">
        <w:rPr>
          <w:i/>
          <w:color w:val="000000"/>
        </w:rPr>
        <w:t>and</w:t>
      </w:r>
      <w:r w:rsidRPr="00FC0D2C">
        <w:rPr>
          <w:color w:val="000000"/>
        </w:rPr>
        <w:t xml:space="preserve"> vectors that are fields like A'</w:t>
      </w:r>
      <w:r w:rsidRPr="00FC0D2C">
        <w:rPr>
          <w:rStyle w:val="superscript"/>
          <w:color w:val="000000"/>
        </w:rPr>
        <w:t>μ</w:t>
      </w:r>
      <w:r w:rsidRPr="00FC0D2C">
        <w:rPr>
          <w:color w:val="000000"/>
        </w:rPr>
        <w:t>(x') = Λ</w:t>
      </w:r>
      <w:r w:rsidRPr="00FC0D2C">
        <w:rPr>
          <w:rStyle w:val="superscript"/>
          <w:color w:val="000000"/>
        </w:rPr>
        <w:t>μ</w:t>
      </w:r>
      <w:r w:rsidRPr="00FC0D2C">
        <w:rPr>
          <w:rStyle w:val="subscript"/>
          <w:color w:val="000000"/>
        </w:rPr>
        <w:t>ν</w:t>
      </w:r>
      <w:r w:rsidRPr="00FC0D2C">
        <w:rPr>
          <w:color w:val="000000"/>
        </w:rPr>
        <w:t>A</w:t>
      </w:r>
      <w:r w:rsidRPr="00FC0D2C">
        <w:rPr>
          <w:rStyle w:val="superscript"/>
          <w:color w:val="000000"/>
        </w:rPr>
        <w:t>ν</w:t>
      </w:r>
      <w:r w:rsidRPr="00FC0D2C">
        <w:rPr>
          <w:color w:val="000000"/>
        </w:rPr>
        <w:t>(x) (electromagnetic vector potential). Notice on the x'-space side of the equation that the vector field A'</w:t>
      </w:r>
      <w:r w:rsidRPr="00FC0D2C">
        <w:rPr>
          <w:rStyle w:val="superscript"/>
          <w:color w:val="000000"/>
        </w:rPr>
        <w:t>μ</w:t>
      </w:r>
      <w:r w:rsidRPr="00FC0D2C">
        <w:rPr>
          <w:color w:val="000000"/>
        </w:rPr>
        <w:t xml:space="preserve"> is a function of the x'-space coordinate x', while on the x-space side A</w:t>
      </w:r>
      <w:r w:rsidRPr="00FC0D2C">
        <w:rPr>
          <w:rStyle w:val="superscript"/>
          <w:color w:val="000000"/>
        </w:rPr>
        <w:t>μ</w:t>
      </w:r>
      <w:r w:rsidRPr="00FC0D2C">
        <w:rPr>
          <w:color w:val="000000"/>
        </w:rPr>
        <w:t xml:space="preserve"> has argument x. In continuum mechanics and general relativity, R</w:t>
      </w:r>
      <w:r w:rsidRPr="00FC0D2C">
        <w:rPr>
          <w:rStyle w:val="superscript"/>
          <w:color w:val="000000"/>
        </w:rPr>
        <w:t>a</w:t>
      </w:r>
      <w:r w:rsidRPr="00FC0D2C">
        <w:rPr>
          <w:rStyle w:val="subscript"/>
          <w:color w:val="000000"/>
        </w:rPr>
        <w:t>b</w:t>
      </w:r>
      <w:r w:rsidRPr="00FC0D2C">
        <w:rPr>
          <w:color w:val="000000"/>
        </w:rPr>
        <w:t xml:space="preserve"> </w:t>
      </w:r>
      <w:r w:rsidRPr="00FC0D2C">
        <w:rPr>
          <w:i/>
          <w:color w:val="000000"/>
        </w:rPr>
        <w:t>is</w:t>
      </w:r>
      <w:r w:rsidRPr="00FC0D2C">
        <w:rPr>
          <w:color w:val="000000"/>
        </w:rPr>
        <w:t xml:space="preserve"> a function of </w:t>
      </w:r>
      <w:r w:rsidRPr="00FC0D2C">
        <w:rPr>
          <w:b/>
          <w:color w:val="000000"/>
        </w:rPr>
        <w:t>x</w:t>
      </w:r>
      <w:r w:rsidRPr="00FC0D2C">
        <w:rPr>
          <w:color w:val="000000"/>
        </w:rPr>
        <w:t xml:space="preserve"> so everything is a field. </w:t>
      </w:r>
    </w:p>
    <w:p w14:paraId="0339A398" w14:textId="77777777" w:rsidR="00D72439" w:rsidRPr="00FC0D2C" w:rsidRDefault="00D72439" w:rsidP="00D72439">
      <w:pPr>
        <w:tabs>
          <w:tab w:val="left" w:pos="7200"/>
          <w:tab w:val="left" w:pos="7920"/>
          <w:tab w:val="right" w:pos="9270"/>
        </w:tabs>
        <w:rPr>
          <w:color w:val="000000"/>
        </w:rPr>
      </w:pPr>
      <w:r w:rsidRPr="00FC0D2C">
        <w:rPr>
          <w:color w:val="000000"/>
        </w:rPr>
        <w:tab/>
        <w:t xml:space="preserve">In the following </w:t>
      </w:r>
      <w:r w:rsidRPr="00FC0D2C">
        <w:rPr>
          <w:b/>
          <w:color w:val="000000"/>
        </w:rPr>
        <w:t>examples</w:t>
      </w:r>
      <w:r w:rsidRPr="00FC0D2C">
        <w:rPr>
          <w:color w:val="000000"/>
        </w:rPr>
        <w:t xml:space="preserve">, matrix R is the linearization of </w:t>
      </w:r>
      <w:r w:rsidRPr="00FC0D2C">
        <w:rPr>
          <w:b/>
          <w:color w:val="000000"/>
        </w:rPr>
        <w:t>x</w:t>
      </w:r>
      <w:r w:rsidRPr="00FC0D2C">
        <w:rPr>
          <w:color w:val="000000"/>
        </w:rPr>
        <w:t xml:space="preserve">' = </w:t>
      </w:r>
      <w:r w:rsidRPr="00FC0D2C">
        <w:rPr>
          <w:b/>
          <w:color w:val="000000"/>
        </w:rPr>
        <w:t>F</w:t>
      </w:r>
      <w:r w:rsidRPr="00FC0D2C">
        <w:rPr>
          <w:color w:val="000000"/>
        </w:rPr>
        <w:t>(</w:t>
      </w:r>
      <w:r w:rsidRPr="00FC0D2C">
        <w:rPr>
          <w:b/>
          <w:color w:val="000000"/>
        </w:rPr>
        <w:t>x</w:t>
      </w:r>
      <w:r w:rsidRPr="00FC0D2C">
        <w:rPr>
          <w:color w:val="000000"/>
        </w:rPr>
        <w:t xml:space="preserve">). In the neighborhood of the point </w:t>
      </w:r>
      <w:r w:rsidRPr="00FC0D2C">
        <w:rPr>
          <w:b/>
          <w:color w:val="000000"/>
        </w:rPr>
        <w:t>x</w:t>
      </w:r>
      <w:r w:rsidRPr="00FC0D2C">
        <w:rPr>
          <w:color w:val="000000"/>
        </w:rPr>
        <w:t xml:space="preserve"> one has d</w:t>
      </w:r>
      <w:r w:rsidRPr="00FC0D2C">
        <w:rPr>
          <w:b/>
          <w:color w:val="000000"/>
        </w:rPr>
        <w:t>x</w:t>
      </w:r>
      <w:r w:rsidRPr="00FC0D2C">
        <w:rPr>
          <w:color w:val="000000"/>
        </w:rPr>
        <w:t>' = R(</w:t>
      </w:r>
      <w:r w:rsidRPr="00FC0D2C">
        <w:rPr>
          <w:b/>
          <w:color w:val="000000"/>
        </w:rPr>
        <w:t>x</w:t>
      </w:r>
      <w:r w:rsidRPr="00FC0D2C">
        <w:rPr>
          <w:color w:val="000000"/>
        </w:rPr>
        <w:t>)d</w:t>
      </w:r>
      <w:r w:rsidRPr="00FC0D2C">
        <w:rPr>
          <w:b/>
          <w:color w:val="000000"/>
        </w:rPr>
        <w:t>x</w:t>
      </w:r>
      <w:r w:rsidRPr="00FC0D2C">
        <w:rPr>
          <w:color w:val="000000"/>
        </w:rPr>
        <w:t xml:space="preserve"> as a "linear fit" to the generally non-linear </w:t>
      </w:r>
      <w:r w:rsidRPr="00FC0D2C">
        <w:rPr>
          <w:b/>
          <w:color w:val="000000"/>
        </w:rPr>
        <w:t>x</w:t>
      </w:r>
      <w:r w:rsidRPr="00FC0D2C">
        <w:rPr>
          <w:color w:val="000000"/>
        </w:rPr>
        <w:t xml:space="preserve">' = </w:t>
      </w:r>
      <w:r w:rsidRPr="00FC0D2C">
        <w:rPr>
          <w:b/>
          <w:color w:val="000000"/>
        </w:rPr>
        <w:t>F</w:t>
      </w:r>
      <w:r w:rsidRPr="00FC0D2C">
        <w:rPr>
          <w:color w:val="000000"/>
        </w:rPr>
        <w:t>(</w:t>
      </w:r>
      <w:r w:rsidRPr="00FC0D2C">
        <w:rPr>
          <w:b/>
          <w:color w:val="000000"/>
        </w:rPr>
        <w:t>x</w:t>
      </w:r>
      <w:r w:rsidRPr="00FC0D2C">
        <w:rPr>
          <w:color w:val="000000"/>
        </w:rPr>
        <w:t xml:space="preserve">). If </w:t>
      </w:r>
      <w:r w:rsidRPr="00FC0D2C">
        <w:rPr>
          <w:b/>
          <w:color w:val="000000"/>
        </w:rPr>
        <w:t>F</w:t>
      </w:r>
      <w:r w:rsidRPr="00FC0D2C">
        <w:rPr>
          <w:color w:val="000000"/>
        </w:rPr>
        <w:t>(</w:t>
      </w:r>
      <w:r w:rsidRPr="00FC0D2C">
        <w:rPr>
          <w:b/>
          <w:color w:val="000000"/>
        </w:rPr>
        <w:t>x</w:t>
      </w:r>
      <w:r w:rsidRPr="00FC0D2C">
        <w:rPr>
          <w:color w:val="000000"/>
        </w:rPr>
        <w:t xml:space="preserve">) is a linear transformation, then </w:t>
      </w:r>
      <w:r w:rsidRPr="00FC0D2C">
        <w:rPr>
          <w:b/>
          <w:color w:val="000000"/>
        </w:rPr>
        <w:t>x</w:t>
      </w:r>
      <w:r w:rsidRPr="00FC0D2C">
        <w:rPr>
          <w:color w:val="000000"/>
        </w:rPr>
        <w:t>' = F</w:t>
      </w:r>
      <w:r w:rsidRPr="00FC0D2C">
        <w:rPr>
          <w:b/>
          <w:color w:val="000000"/>
        </w:rPr>
        <w:t>x</w:t>
      </w:r>
      <w:r w:rsidRPr="00FC0D2C">
        <w:rPr>
          <w:color w:val="000000"/>
        </w:rPr>
        <w:t xml:space="preserve">  so d</w:t>
      </w:r>
      <w:r w:rsidRPr="00FC0D2C">
        <w:rPr>
          <w:b/>
          <w:color w:val="000000"/>
        </w:rPr>
        <w:t>x</w:t>
      </w:r>
      <w:r w:rsidRPr="00FC0D2C">
        <w:rPr>
          <w:color w:val="000000"/>
        </w:rPr>
        <w:t>' = Fd</w:t>
      </w:r>
      <w:r w:rsidRPr="00FC0D2C">
        <w:rPr>
          <w:b/>
          <w:color w:val="000000"/>
        </w:rPr>
        <w:t>x</w:t>
      </w:r>
      <w:r w:rsidRPr="00FC0D2C">
        <w:rPr>
          <w:color w:val="000000"/>
        </w:rPr>
        <w:t xml:space="preserve"> and then R = F = independent of </w:t>
      </w:r>
      <w:r w:rsidRPr="00FC0D2C">
        <w:rPr>
          <w:b/>
          <w:color w:val="000000"/>
        </w:rPr>
        <w:t>x</w:t>
      </w:r>
      <w:r w:rsidRPr="00FC0D2C">
        <w:rPr>
          <w:color w:val="000000"/>
        </w:rPr>
        <w:t xml:space="preserve">. </w:t>
      </w:r>
    </w:p>
    <w:p w14:paraId="5545B298" w14:textId="77777777" w:rsidR="00D72439" w:rsidRPr="00B362F5" w:rsidRDefault="00D72439" w:rsidP="00D72439">
      <w:pPr>
        <w:tabs>
          <w:tab w:val="left" w:pos="7200"/>
          <w:tab w:val="left" w:pos="7920"/>
          <w:tab w:val="right" w:pos="9270"/>
        </w:tabs>
        <w:rPr>
          <w:color w:val="008080"/>
        </w:rPr>
      </w:pPr>
    </w:p>
    <w:p w14:paraId="6DE149C9" w14:textId="77777777" w:rsidR="00D72439" w:rsidRPr="00FC0D2C" w:rsidRDefault="00D72439" w:rsidP="00D72439">
      <w:pPr>
        <w:tabs>
          <w:tab w:val="left" w:pos="7200"/>
          <w:tab w:val="left" w:pos="7920"/>
          <w:tab w:val="right" w:pos="9270"/>
        </w:tabs>
        <w:rPr>
          <w:color w:val="000000"/>
        </w:rPr>
      </w:pPr>
      <w:r w:rsidRPr="00FC0D2C">
        <w:rPr>
          <w:color w:val="000000"/>
        </w:rPr>
        <w:t>(a)</w:t>
      </w:r>
      <w:r w:rsidRPr="00FC0D2C">
        <w:rPr>
          <w:color w:val="000000"/>
        </w:rPr>
        <w:tab/>
        <w:t xml:space="preserve">T' </w:t>
      </w:r>
      <w:r w:rsidRPr="00FC0D2C">
        <w:rPr>
          <w:rStyle w:val="superscript"/>
          <w:color w:val="000000"/>
        </w:rPr>
        <w:t>a'b'</w:t>
      </w:r>
      <w:r w:rsidRPr="00FC0D2C">
        <w:rPr>
          <w:rStyle w:val="subscript"/>
          <w:color w:val="000000"/>
        </w:rPr>
        <w:t>c'd'</w:t>
      </w:r>
      <w:r w:rsidRPr="00FC0D2C">
        <w:rPr>
          <w:color w:val="000000"/>
        </w:rPr>
        <w:t xml:space="preserve"> = R</w:t>
      </w:r>
      <w:r w:rsidRPr="00FC0D2C">
        <w:rPr>
          <w:rStyle w:val="superscript"/>
          <w:color w:val="000000"/>
        </w:rPr>
        <w:t>a'</w:t>
      </w:r>
      <w:r w:rsidRPr="00FC0D2C">
        <w:rPr>
          <w:rStyle w:val="subscript"/>
          <w:color w:val="000000"/>
        </w:rPr>
        <w:t>a</w:t>
      </w:r>
      <w:r w:rsidRPr="00FC0D2C">
        <w:rPr>
          <w:color w:val="000000"/>
        </w:rPr>
        <w:t>R</w:t>
      </w:r>
      <w:r w:rsidRPr="00FC0D2C">
        <w:rPr>
          <w:rStyle w:val="superscript"/>
          <w:color w:val="000000"/>
        </w:rPr>
        <w:t>b'</w:t>
      </w:r>
      <w:r w:rsidRPr="00FC0D2C">
        <w:rPr>
          <w:rStyle w:val="subscript"/>
          <w:color w:val="000000"/>
        </w:rPr>
        <w:t>b</w:t>
      </w:r>
      <w:r w:rsidRPr="00FC0D2C">
        <w:rPr>
          <w:color w:val="000000"/>
        </w:rPr>
        <w:t>R</w:t>
      </w:r>
      <w:r w:rsidRPr="00FC0D2C">
        <w:rPr>
          <w:rStyle w:val="subscript"/>
          <w:color w:val="000000"/>
        </w:rPr>
        <w:t>c'</w:t>
      </w:r>
      <w:r w:rsidRPr="00FC0D2C">
        <w:rPr>
          <w:rStyle w:val="superscript"/>
          <w:color w:val="000000"/>
        </w:rPr>
        <w:t>c</w:t>
      </w:r>
      <w:r w:rsidRPr="00FC0D2C">
        <w:rPr>
          <w:color w:val="000000"/>
        </w:rPr>
        <w:t>R</w:t>
      </w:r>
      <w:r w:rsidRPr="00FC0D2C">
        <w:rPr>
          <w:rStyle w:val="subscript"/>
          <w:color w:val="000000"/>
        </w:rPr>
        <w:t>d'</w:t>
      </w:r>
      <w:r w:rsidRPr="00FC0D2C">
        <w:rPr>
          <w:rStyle w:val="superscript"/>
          <w:color w:val="000000"/>
        </w:rPr>
        <w:t>d</w:t>
      </w:r>
      <w:r w:rsidRPr="00FC0D2C">
        <w:rPr>
          <w:color w:val="000000"/>
        </w:rPr>
        <w:t xml:space="preserve"> T</w:t>
      </w:r>
      <w:r w:rsidRPr="00FC0D2C">
        <w:rPr>
          <w:rStyle w:val="superscript"/>
          <w:color w:val="000000"/>
        </w:rPr>
        <w:t>ab</w:t>
      </w:r>
      <w:r w:rsidRPr="00FC0D2C">
        <w:rPr>
          <w:rStyle w:val="subscript"/>
          <w:color w:val="000000"/>
        </w:rPr>
        <w:t>cd</w:t>
      </w:r>
      <w:r w:rsidRPr="00FC0D2C">
        <w:rPr>
          <w:color w:val="000000"/>
        </w:rPr>
        <w:tab/>
      </w:r>
      <w:r w:rsidRPr="00FC0D2C">
        <w:rPr>
          <w:color w:val="000000"/>
        </w:rPr>
        <w:tab/>
      </w:r>
      <w:r w:rsidRPr="00FC0D2C">
        <w:rPr>
          <w:color w:val="000000"/>
        </w:rPr>
        <w:tab/>
        <w:t>tensor (rank 4, mixed)</w:t>
      </w:r>
      <w:r w:rsidRPr="00FC0D2C">
        <w:rPr>
          <w:color w:val="000000"/>
        </w:rPr>
        <w:tab/>
      </w:r>
    </w:p>
    <w:p w14:paraId="76D88952" w14:textId="77777777" w:rsidR="00D72439" w:rsidRPr="00B362F5" w:rsidRDefault="00D72439" w:rsidP="00D72439">
      <w:pPr>
        <w:tabs>
          <w:tab w:val="left" w:pos="7200"/>
          <w:tab w:val="left" w:pos="7920"/>
          <w:tab w:val="right" w:pos="9270"/>
        </w:tabs>
        <w:rPr>
          <w:color w:val="008080"/>
        </w:rPr>
      </w:pPr>
    </w:p>
    <w:p w14:paraId="6C18FECE" w14:textId="77777777" w:rsidR="00D72439" w:rsidRPr="00FC0D2C" w:rsidRDefault="00D72439" w:rsidP="00D72439">
      <w:pPr>
        <w:tabs>
          <w:tab w:val="left" w:pos="7200"/>
          <w:tab w:val="left" w:pos="7920"/>
          <w:tab w:val="right" w:pos="9270"/>
        </w:tabs>
        <w:rPr>
          <w:color w:val="000000"/>
        </w:rPr>
      </w:pPr>
      <w:r w:rsidRPr="00FC0D2C">
        <w:rPr>
          <w:color w:val="000000"/>
        </w:rPr>
        <w:t xml:space="preserve">(b)  T' </w:t>
      </w:r>
      <w:r w:rsidRPr="00FC0D2C">
        <w:rPr>
          <w:rStyle w:val="superscript"/>
          <w:color w:val="000000"/>
        </w:rPr>
        <w:t>a'b'</w:t>
      </w:r>
      <w:r w:rsidRPr="00FC0D2C">
        <w:rPr>
          <w:rStyle w:val="subscript"/>
          <w:color w:val="000000"/>
        </w:rPr>
        <w:t>c'd'</w:t>
      </w:r>
      <w:r w:rsidRPr="00FC0D2C">
        <w:rPr>
          <w:color w:val="000000"/>
        </w:rPr>
        <w:t>(</w:t>
      </w:r>
      <w:r w:rsidRPr="00FC0D2C">
        <w:rPr>
          <w:b/>
          <w:color w:val="000000"/>
        </w:rPr>
        <w:t>x</w:t>
      </w:r>
      <w:r w:rsidRPr="00FC0D2C">
        <w:rPr>
          <w:color w:val="000000"/>
        </w:rPr>
        <w:t>') = R</w:t>
      </w:r>
      <w:r w:rsidRPr="00FC0D2C">
        <w:rPr>
          <w:rStyle w:val="superscript"/>
          <w:color w:val="000000"/>
        </w:rPr>
        <w:t>a'</w:t>
      </w:r>
      <w:r w:rsidRPr="00FC0D2C">
        <w:rPr>
          <w:rStyle w:val="subscript"/>
          <w:color w:val="000000"/>
        </w:rPr>
        <w:t>a</w:t>
      </w:r>
      <w:r w:rsidRPr="00FC0D2C">
        <w:rPr>
          <w:color w:val="000000"/>
        </w:rPr>
        <w:t>(</w:t>
      </w:r>
      <w:r w:rsidRPr="00FC0D2C">
        <w:rPr>
          <w:b/>
          <w:color w:val="000000"/>
        </w:rPr>
        <w:t>x</w:t>
      </w:r>
      <w:r w:rsidRPr="00FC0D2C">
        <w:rPr>
          <w:color w:val="000000"/>
        </w:rPr>
        <w:t>)R</w:t>
      </w:r>
      <w:r w:rsidRPr="00FC0D2C">
        <w:rPr>
          <w:rStyle w:val="superscript"/>
          <w:color w:val="000000"/>
        </w:rPr>
        <w:t>b'</w:t>
      </w:r>
      <w:r w:rsidRPr="00FC0D2C">
        <w:rPr>
          <w:rStyle w:val="subscript"/>
          <w:color w:val="000000"/>
        </w:rPr>
        <w:t>b</w:t>
      </w:r>
      <w:r w:rsidRPr="00FC0D2C">
        <w:rPr>
          <w:color w:val="000000"/>
        </w:rPr>
        <w:t>(</w:t>
      </w:r>
      <w:r w:rsidRPr="00FC0D2C">
        <w:rPr>
          <w:b/>
          <w:color w:val="000000"/>
        </w:rPr>
        <w:t>x</w:t>
      </w:r>
      <w:r w:rsidRPr="00FC0D2C">
        <w:rPr>
          <w:color w:val="000000"/>
        </w:rPr>
        <w:t>)R</w:t>
      </w:r>
      <w:r w:rsidRPr="00FC0D2C">
        <w:rPr>
          <w:rStyle w:val="subscript"/>
          <w:color w:val="000000"/>
        </w:rPr>
        <w:t>c'</w:t>
      </w:r>
      <w:r w:rsidRPr="00FC0D2C">
        <w:rPr>
          <w:rStyle w:val="superscript"/>
          <w:color w:val="000000"/>
        </w:rPr>
        <w:t>c</w:t>
      </w:r>
      <w:r w:rsidRPr="00FC0D2C">
        <w:rPr>
          <w:color w:val="000000"/>
        </w:rPr>
        <w:t>(</w:t>
      </w:r>
      <w:r w:rsidRPr="00FC0D2C">
        <w:rPr>
          <w:b/>
          <w:color w:val="000000"/>
        </w:rPr>
        <w:t>x</w:t>
      </w:r>
      <w:r w:rsidRPr="00FC0D2C">
        <w:rPr>
          <w:color w:val="000000"/>
        </w:rPr>
        <w:t>)R</w:t>
      </w:r>
      <w:r w:rsidRPr="00FC0D2C">
        <w:rPr>
          <w:rStyle w:val="subscript"/>
          <w:color w:val="000000"/>
        </w:rPr>
        <w:t>d'</w:t>
      </w:r>
      <w:r w:rsidRPr="00FC0D2C">
        <w:rPr>
          <w:rStyle w:val="superscript"/>
          <w:color w:val="000000"/>
        </w:rPr>
        <w:t>d</w:t>
      </w:r>
      <w:r w:rsidRPr="00FC0D2C">
        <w:rPr>
          <w:color w:val="000000"/>
        </w:rPr>
        <w:t>(</w:t>
      </w:r>
      <w:r w:rsidRPr="00FC0D2C">
        <w:rPr>
          <w:b/>
          <w:color w:val="000000"/>
        </w:rPr>
        <w:t>x</w:t>
      </w:r>
      <w:r w:rsidRPr="00FC0D2C">
        <w:rPr>
          <w:color w:val="000000"/>
        </w:rPr>
        <w:t>)T</w:t>
      </w:r>
      <w:r w:rsidRPr="00FC0D2C">
        <w:rPr>
          <w:rStyle w:val="superscript"/>
          <w:color w:val="000000"/>
        </w:rPr>
        <w:t>ab</w:t>
      </w:r>
      <w:r w:rsidRPr="00FC0D2C">
        <w:rPr>
          <w:rStyle w:val="subscript"/>
          <w:color w:val="000000"/>
        </w:rPr>
        <w:t>cd</w:t>
      </w:r>
      <w:r w:rsidRPr="00FC0D2C">
        <w:rPr>
          <w:color w:val="000000"/>
        </w:rPr>
        <w:tab/>
        <w:t>tensor</w:t>
      </w:r>
      <w:r w:rsidR="00FC0D2C" w:rsidRPr="00FC0D2C">
        <w:rPr>
          <w:color w:val="000000"/>
        </w:rPr>
        <w:t xml:space="preserve"> which is</w:t>
      </w:r>
      <w:r w:rsidRPr="00FC0D2C">
        <w:rPr>
          <w:color w:val="000000"/>
        </w:rPr>
        <w:t xml:space="preserve"> not a field in x-space </w:t>
      </w:r>
    </w:p>
    <w:p w14:paraId="15F413F5" w14:textId="77777777" w:rsidR="00D72439" w:rsidRPr="00B362F5" w:rsidRDefault="00D72439" w:rsidP="00D72439">
      <w:pPr>
        <w:tabs>
          <w:tab w:val="left" w:pos="7200"/>
          <w:tab w:val="left" w:pos="7920"/>
          <w:tab w:val="right" w:pos="9270"/>
        </w:tabs>
        <w:rPr>
          <w:color w:val="008080"/>
        </w:rPr>
      </w:pPr>
    </w:p>
    <w:p w14:paraId="4FAE5FDE" w14:textId="77777777" w:rsidR="00D72439" w:rsidRPr="00FC0D2C" w:rsidRDefault="00D72439" w:rsidP="00D72439">
      <w:pPr>
        <w:tabs>
          <w:tab w:val="left" w:pos="7200"/>
          <w:tab w:val="left" w:pos="7920"/>
          <w:tab w:val="right" w:pos="9270"/>
        </w:tabs>
        <w:rPr>
          <w:color w:val="000000"/>
        </w:rPr>
      </w:pPr>
      <w:r w:rsidRPr="00FC0D2C">
        <w:rPr>
          <w:color w:val="000000"/>
        </w:rPr>
        <w:t>(c)</w:t>
      </w:r>
      <w:r w:rsidRPr="00FC0D2C">
        <w:rPr>
          <w:color w:val="000000"/>
        </w:rPr>
        <w:tab/>
        <w:t xml:space="preserve">T' </w:t>
      </w:r>
      <w:r w:rsidRPr="00FC0D2C">
        <w:rPr>
          <w:rStyle w:val="superscript"/>
          <w:color w:val="000000"/>
        </w:rPr>
        <w:t>a'b'</w:t>
      </w:r>
      <w:r w:rsidRPr="00FC0D2C">
        <w:rPr>
          <w:rStyle w:val="subscript"/>
          <w:color w:val="000000"/>
        </w:rPr>
        <w:t>c'd'</w:t>
      </w:r>
      <w:r w:rsidRPr="00FC0D2C">
        <w:rPr>
          <w:color w:val="000000"/>
        </w:rPr>
        <w:t>(</w:t>
      </w:r>
      <w:r w:rsidRPr="00FC0D2C">
        <w:rPr>
          <w:b/>
          <w:color w:val="000000"/>
        </w:rPr>
        <w:t>x</w:t>
      </w:r>
      <w:r w:rsidRPr="00FC0D2C">
        <w:rPr>
          <w:color w:val="000000"/>
        </w:rPr>
        <w:t>') = R</w:t>
      </w:r>
      <w:r w:rsidRPr="00FC0D2C">
        <w:rPr>
          <w:rStyle w:val="superscript"/>
          <w:color w:val="000000"/>
        </w:rPr>
        <w:t>a'</w:t>
      </w:r>
      <w:r w:rsidRPr="00FC0D2C">
        <w:rPr>
          <w:rStyle w:val="subscript"/>
          <w:color w:val="000000"/>
        </w:rPr>
        <w:t>a</w:t>
      </w:r>
      <w:r w:rsidRPr="00FC0D2C">
        <w:rPr>
          <w:color w:val="000000"/>
        </w:rPr>
        <w:t>R</w:t>
      </w:r>
      <w:r w:rsidRPr="00FC0D2C">
        <w:rPr>
          <w:rStyle w:val="superscript"/>
          <w:color w:val="000000"/>
        </w:rPr>
        <w:t>b'</w:t>
      </w:r>
      <w:r w:rsidRPr="00FC0D2C">
        <w:rPr>
          <w:rStyle w:val="subscript"/>
          <w:color w:val="000000"/>
        </w:rPr>
        <w:t>b</w:t>
      </w:r>
      <w:r w:rsidRPr="00FC0D2C">
        <w:rPr>
          <w:color w:val="000000"/>
        </w:rPr>
        <w:t>R</w:t>
      </w:r>
      <w:r w:rsidRPr="00FC0D2C">
        <w:rPr>
          <w:rStyle w:val="subscript"/>
          <w:color w:val="000000"/>
        </w:rPr>
        <w:t>c'</w:t>
      </w:r>
      <w:r w:rsidRPr="00FC0D2C">
        <w:rPr>
          <w:rStyle w:val="superscript"/>
          <w:color w:val="000000"/>
        </w:rPr>
        <w:t>c</w:t>
      </w:r>
      <w:r w:rsidRPr="00FC0D2C">
        <w:rPr>
          <w:color w:val="000000"/>
        </w:rPr>
        <w:t>R</w:t>
      </w:r>
      <w:r w:rsidRPr="00FC0D2C">
        <w:rPr>
          <w:rStyle w:val="subscript"/>
          <w:color w:val="000000"/>
        </w:rPr>
        <w:t>d'</w:t>
      </w:r>
      <w:r w:rsidRPr="00FC0D2C">
        <w:rPr>
          <w:rStyle w:val="superscript"/>
          <w:color w:val="000000"/>
        </w:rPr>
        <w:t>d</w:t>
      </w:r>
      <w:r w:rsidRPr="00FC0D2C">
        <w:rPr>
          <w:color w:val="000000"/>
        </w:rPr>
        <w:t xml:space="preserve"> T</w:t>
      </w:r>
      <w:r w:rsidRPr="00FC0D2C">
        <w:rPr>
          <w:rStyle w:val="superscript"/>
          <w:color w:val="000000"/>
        </w:rPr>
        <w:t>ab</w:t>
      </w:r>
      <w:r w:rsidRPr="00FC0D2C">
        <w:rPr>
          <w:rStyle w:val="subscript"/>
          <w:color w:val="000000"/>
        </w:rPr>
        <w:t>cd</w:t>
      </w:r>
      <w:r w:rsidRPr="00FC0D2C">
        <w:rPr>
          <w:color w:val="000000"/>
        </w:rPr>
        <w:t>(</w:t>
      </w:r>
      <w:r w:rsidRPr="00FC0D2C">
        <w:rPr>
          <w:b/>
          <w:color w:val="000000"/>
        </w:rPr>
        <w:t>x</w:t>
      </w:r>
      <w:r w:rsidRPr="00FC0D2C">
        <w:rPr>
          <w:color w:val="000000"/>
        </w:rPr>
        <w:t>)</w:t>
      </w:r>
      <w:r w:rsidRPr="00FC0D2C">
        <w:rPr>
          <w:color w:val="000000"/>
        </w:rPr>
        <w:tab/>
      </w:r>
      <w:r w:rsidRPr="00FC0D2C">
        <w:rPr>
          <w:color w:val="000000"/>
        </w:rPr>
        <w:tab/>
        <w:t xml:space="preserve">tensor field, linear </w:t>
      </w:r>
      <w:r w:rsidRPr="00FC0D2C">
        <w:rPr>
          <w:b/>
          <w:color w:val="000000"/>
        </w:rPr>
        <w:t>F</w:t>
      </w:r>
      <w:r w:rsidRPr="00FC0D2C">
        <w:rPr>
          <w:color w:val="000000"/>
        </w:rPr>
        <w:t>(</w:t>
      </w:r>
      <w:r w:rsidRPr="00FC0D2C">
        <w:rPr>
          <w:b/>
          <w:color w:val="000000"/>
        </w:rPr>
        <w:t>x</w:t>
      </w:r>
      <w:r w:rsidRPr="00FC0D2C">
        <w:rPr>
          <w:color w:val="000000"/>
        </w:rPr>
        <w:t>)</w:t>
      </w:r>
    </w:p>
    <w:p w14:paraId="6FA09486" w14:textId="77777777" w:rsidR="00D72439" w:rsidRPr="00B362F5" w:rsidRDefault="00D72439" w:rsidP="00D72439">
      <w:pPr>
        <w:tabs>
          <w:tab w:val="left" w:pos="7200"/>
          <w:tab w:val="left" w:pos="7920"/>
          <w:tab w:val="right" w:pos="9270"/>
        </w:tabs>
        <w:rPr>
          <w:color w:val="008080"/>
        </w:rPr>
      </w:pP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p>
    <w:p w14:paraId="7E6EC074" w14:textId="77777777" w:rsidR="00D72439" w:rsidRPr="00FC0D2C" w:rsidRDefault="00D72439" w:rsidP="00D72439">
      <w:pPr>
        <w:tabs>
          <w:tab w:val="left" w:pos="7200"/>
          <w:tab w:val="left" w:pos="7920"/>
          <w:tab w:val="right" w:pos="9270"/>
        </w:tabs>
      </w:pPr>
      <w:r w:rsidRPr="00FC0D2C">
        <w:rPr>
          <w:color w:val="000000"/>
        </w:rPr>
        <w:t>(d)</w:t>
      </w:r>
      <w:r w:rsidRPr="00FC0D2C">
        <w:rPr>
          <w:color w:val="000000"/>
        </w:rPr>
        <w:tab/>
        <w:t xml:space="preserve">T' </w:t>
      </w:r>
      <w:r w:rsidRPr="00FC0D2C">
        <w:rPr>
          <w:rStyle w:val="superscript"/>
          <w:color w:val="000000"/>
        </w:rPr>
        <w:t>a'b'</w:t>
      </w:r>
      <w:r w:rsidRPr="00FC0D2C">
        <w:rPr>
          <w:rStyle w:val="subscript"/>
          <w:color w:val="000000"/>
        </w:rPr>
        <w:t>c'd'</w:t>
      </w:r>
      <w:r w:rsidRPr="00FC0D2C">
        <w:rPr>
          <w:color w:val="000000"/>
        </w:rPr>
        <w:t>(</w:t>
      </w:r>
      <w:r w:rsidRPr="00FC0D2C">
        <w:rPr>
          <w:b/>
          <w:color w:val="000000"/>
        </w:rPr>
        <w:t>x</w:t>
      </w:r>
      <w:r w:rsidRPr="00FC0D2C">
        <w:rPr>
          <w:color w:val="000000"/>
        </w:rPr>
        <w:t>') = R</w:t>
      </w:r>
      <w:r w:rsidRPr="00FC0D2C">
        <w:rPr>
          <w:rStyle w:val="superscript"/>
          <w:color w:val="000000"/>
        </w:rPr>
        <w:t>a'</w:t>
      </w:r>
      <w:r w:rsidRPr="00FC0D2C">
        <w:rPr>
          <w:rStyle w:val="subscript"/>
          <w:color w:val="000000"/>
        </w:rPr>
        <w:t>a</w:t>
      </w:r>
      <w:r w:rsidRPr="00FC0D2C">
        <w:rPr>
          <w:color w:val="000000"/>
        </w:rPr>
        <w:t>(</w:t>
      </w:r>
      <w:r w:rsidRPr="00FC0D2C">
        <w:rPr>
          <w:b/>
          <w:color w:val="000000"/>
        </w:rPr>
        <w:t>x</w:t>
      </w:r>
      <w:r w:rsidRPr="00FC0D2C">
        <w:rPr>
          <w:color w:val="000000"/>
        </w:rPr>
        <w:t>)R</w:t>
      </w:r>
      <w:r w:rsidRPr="00FC0D2C">
        <w:rPr>
          <w:rStyle w:val="superscript"/>
          <w:color w:val="000000"/>
        </w:rPr>
        <w:t>b'</w:t>
      </w:r>
      <w:r w:rsidRPr="00FC0D2C">
        <w:rPr>
          <w:rStyle w:val="subscript"/>
          <w:color w:val="000000"/>
        </w:rPr>
        <w:t>b</w:t>
      </w:r>
      <w:r w:rsidRPr="00FC0D2C">
        <w:rPr>
          <w:color w:val="000000"/>
        </w:rPr>
        <w:t>(</w:t>
      </w:r>
      <w:r w:rsidRPr="00FC0D2C">
        <w:rPr>
          <w:b/>
          <w:color w:val="000000"/>
        </w:rPr>
        <w:t>x</w:t>
      </w:r>
      <w:r w:rsidRPr="00FC0D2C">
        <w:rPr>
          <w:color w:val="000000"/>
        </w:rPr>
        <w:t>)R</w:t>
      </w:r>
      <w:r w:rsidRPr="00FC0D2C">
        <w:rPr>
          <w:rStyle w:val="subscript"/>
          <w:color w:val="000000"/>
        </w:rPr>
        <w:t>c'</w:t>
      </w:r>
      <w:r w:rsidRPr="00FC0D2C">
        <w:rPr>
          <w:rStyle w:val="superscript"/>
          <w:color w:val="000000"/>
        </w:rPr>
        <w:t>c</w:t>
      </w:r>
      <w:r w:rsidRPr="00FC0D2C">
        <w:rPr>
          <w:color w:val="000000"/>
        </w:rPr>
        <w:t>(</w:t>
      </w:r>
      <w:r w:rsidRPr="00FC0D2C">
        <w:rPr>
          <w:b/>
          <w:color w:val="000000"/>
        </w:rPr>
        <w:t>x</w:t>
      </w:r>
      <w:r w:rsidRPr="00FC0D2C">
        <w:rPr>
          <w:color w:val="000000"/>
        </w:rPr>
        <w:t>)R</w:t>
      </w:r>
      <w:r w:rsidRPr="00FC0D2C">
        <w:rPr>
          <w:rStyle w:val="subscript"/>
          <w:color w:val="000000"/>
        </w:rPr>
        <w:t>d'</w:t>
      </w:r>
      <w:r w:rsidRPr="00FC0D2C">
        <w:rPr>
          <w:rStyle w:val="superscript"/>
          <w:color w:val="000000"/>
        </w:rPr>
        <w:t>d</w:t>
      </w:r>
      <w:r w:rsidRPr="00FC0D2C">
        <w:rPr>
          <w:color w:val="000000"/>
        </w:rPr>
        <w:t>(</w:t>
      </w:r>
      <w:r w:rsidRPr="00FC0D2C">
        <w:rPr>
          <w:b/>
          <w:color w:val="000000"/>
        </w:rPr>
        <w:t>x</w:t>
      </w:r>
      <w:r w:rsidRPr="00FC0D2C">
        <w:rPr>
          <w:color w:val="000000"/>
        </w:rPr>
        <w:t>) T</w:t>
      </w:r>
      <w:r w:rsidRPr="00FC0D2C">
        <w:rPr>
          <w:rStyle w:val="superscript"/>
          <w:color w:val="000000"/>
        </w:rPr>
        <w:t>ab</w:t>
      </w:r>
      <w:r w:rsidRPr="00FC0D2C">
        <w:rPr>
          <w:rStyle w:val="subscript"/>
          <w:color w:val="000000"/>
        </w:rPr>
        <w:t>cd</w:t>
      </w:r>
      <w:r w:rsidRPr="00FC0D2C">
        <w:rPr>
          <w:color w:val="000000"/>
        </w:rPr>
        <w:t>(</w:t>
      </w:r>
      <w:r w:rsidRPr="00FC0D2C">
        <w:rPr>
          <w:b/>
          <w:color w:val="000000"/>
        </w:rPr>
        <w:t>x</w:t>
      </w:r>
      <w:r w:rsidRPr="00FC0D2C">
        <w:rPr>
          <w:color w:val="000000"/>
        </w:rPr>
        <w:t>)</w:t>
      </w:r>
      <w:r w:rsidRPr="00FC0D2C">
        <w:rPr>
          <w:color w:val="000000"/>
        </w:rPr>
        <w:tab/>
      </w:r>
      <w:r w:rsidR="00FC0D2C" w:rsidRPr="00FC0D2C">
        <w:rPr>
          <w:color w:val="000000"/>
        </w:rPr>
        <w:t>general tensor field</w:t>
      </w:r>
      <w:r w:rsidR="00FC0D2C">
        <w:tab/>
      </w:r>
      <w:r w:rsidR="00FC0D2C">
        <w:tab/>
        <w:t>(2.1.16)</w:t>
      </w:r>
      <w:r w:rsidR="00FC0D2C">
        <w:tab/>
      </w:r>
    </w:p>
    <w:p w14:paraId="79DA1201" w14:textId="77777777" w:rsidR="00D72439" w:rsidRPr="00B362F5" w:rsidRDefault="00D72439" w:rsidP="00D72439">
      <w:pPr>
        <w:tabs>
          <w:tab w:val="left" w:pos="7200"/>
          <w:tab w:val="left" w:pos="7920"/>
          <w:tab w:val="right" w:pos="9270"/>
        </w:tabs>
        <w:rPr>
          <w:color w:val="008080"/>
        </w:rPr>
      </w:pPr>
    </w:p>
    <w:p w14:paraId="3DF1B7E9" w14:textId="77777777" w:rsidR="00D72439" w:rsidRPr="00FC0D2C" w:rsidRDefault="00D72439" w:rsidP="00D72439">
      <w:pPr>
        <w:tabs>
          <w:tab w:val="left" w:pos="7200"/>
          <w:tab w:val="left" w:pos="7920"/>
          <w:tab w:val="right" w:pos="9270"/>
        </w:tabs>
        <w:rPr>
          <w:color w:val="000000"/>
        </w:rPr>
      </w:pPr>
      <w:r w:rsidRPr="00FC0D2C">
        <w:rPr>
          <w:color w:val="000000"/>
        </w:rPr>
        <w:t xml:space="preserve">Item (a) is </w:t>
      </w:r>
      <w:r w:rsidR="00FC0D2C">
        <w:rPr>
          <w:color w:val="000000"/>
        </w:rPr>
        <w:t>the</w:t>
      </w:r>
      <w:r w:rsidRPr="00FC0D2C">
        <w:rPr>
          <w:color w:val="000000"/>
        </w:rPr>
        <w:t xml:space="preserve"> generic form we use for a transformation of a rank-4 tensor. If </w:t>
      </w:r>
      <w:r w:rsidRPr="00FC0D2C">
        <w:rPr>
          <w:b/>
          <w:color w:val="000000"/>
        </w:rPr>
        <w:t>F</w:t>
      </w:r>
      <w:r w:rsidRPr="00FC0D2C">
        <w:rPr>
          <w:color w:val="000000"/>
        </w:rPr>
        <w:t>(</w:t>
      </w:r>
      <w:r w:rsidRPr="00FC0D2C">
        <w:rPr>
          <w:b/>
          <w:color w:val="000000"/>
        </w:rPr>
        <w:t>x</w:t>
      </w:r>
      <w:r w:rsidRPr="00FC0D2C">
        <w:rPr>
          <w:color w:val="000000"/>
        </w:rPr>
        <w:t>) is linear (as in special relativity), then R</w:t>
      </w:r>
      <w:r w:rsidRPr="00FC0D2C">
        <w:rPr>
          <w:rStyle w:val="superscript"/>
          <w:color w:val="000000"/>
        </w:rPr>
        <w:t>a</w:t>
      </w:r>
      <w:r w:rsidRPr="00FC0D2C">
        <w:rPr>
          <w:rStyle w:val="subscript"/>
          <w:color w:val="000000"/>
        </w:rPr>
        <w:t>b</w:t>
      </w:r>
      <w:r w:rsidRPr="00FC0D2C">
        <w:rPr>
          <w:color w:val="000000"/>
        </w:rPr>
        <w:t xml:space="preserve"> does not depend on position, and it is possible for T</w:t>
      </w:r>
      <w:r w:rsidR="00FC0D2C">
        <w:rPr>
          <w:color w:val="000000"/>
        </w:rPr>
        <w:t>'</w:t>
      </w:r>
      <w:r w:rsidRPr="00FC0D2C">
        <w:rPr>
          <w:rStyle w:val="superscript"/>
          <w:color w:val="000000"/>
        </w:rPr>
        <w:t>ab</w:t>
      </w:r>
      <w:r w:rsidRPr="00FC0D2C">
        <w:rPr>
          <w:rStyle w:val="subscript"/>
          <w:color w:val="000000"/>
        </w:rPr>
        <w:t>cd</w:t>
      </w:r>
      <w:r w:rsidRPr="00FC0D2C">
        <w:rPr>
          <w:color w:val="000000"/>
        </w:rPr>
        <w:t xml:space="preserve"> </w:t>
      </w:r>
      <w:r w:rsidR="00FC0D2C">
        <w:rPr>
          <w:color w:val="000000"/>
        </w:rPr>
        <w:t xml:space="preserve">and </w:t>
      </w:r>
      <w:r w:rsidR="00FC0D2C" w:rsidRPr="00FC0D2C">
        <w:rPr>
          <w:color w:val="000000"/>
        </w:rPr>
        <w:t>T</w:t>
      </w:r>
      <w:r w:rsidR="00FC0D2C" w:rsidRPr="00FC0D2C">
        <w:rPr>
          <w:rStyle w:val="superscript"/>
          <w:color w:val="000000"/>
        </w:rPr>
        <w:t>ab</w:t>
      </w:r>
      <w:r w:rsidR="00FC0D2C" w:rsidRPr="00FC0D2C">
        <w:rPr>
          <w:rStyle w:val="subscript"/>
          <w:color w:val="000000"/>
        </w:rPr>
        <w:t>cd</w:t>
      </w:r>
      <w:r w:rsidR="00FC0D2C">
        <w:rPr>
          <w:rStyle w:val="subscript"/>
          <w:color w:val="000000"/>
        </w:rPr>
        <w:t xml:space="preserve"> </w:t>
      </w:r>
      <w:r w:rsidRPr="00FC0D2C">
        <w:rPr>
          <w:color w:val="000000"/>
        </w:rPr>
        <w:t xml:space="preserve">not to be </w:t>
      </w:r>
      <w:r w:rsidR="00FC0D2C">
        <w:rPr>
          <w:color w:val="000000"/>
        </w:rPr>
        <w:t>fields.</w:t>
      </w:r>
    </w:p>
    <w:p w14:paraId="7D292FBF" w14:textId="77777777" w:rsidR="00D72439" w:rsidRPr="00B362F5" w:rsidRDefault="00D72439" w:rsidP="00D72439">
      <w:pPr>
        <w:tabs>
          <w:tab w:val="left" w:pos="7200"/>
          <w:tab w:val="left" w:pos="7920"/>
          <w:tab w:val="right" w:pos="9270"/>
        </w:tabs>
        <w:rPr>
          <w:color w:val="008080"/>
        </w:rPr>
      </w:pPr>
    </w:p>
    <w:p w14:paraId="3019A4E1" w14:textId="77777777" w:rsidR="00D72439" w:rsidRPr="00FC0D2C" w:rsidRDefault="00D72439" w:rsidP="00D72439">
      <w:pPr>
        <w:tabs>
          <w:tab w:val="left" w:pos="7200"/>
          <w:tab w:val="left" w:pos="7920"/>
          <w:tab w:val="right" w:pos="9270"/>
        </w:tabs>
        <w:rPr>
          <w:color w:val="000000"/>
        </w:rPr>
      </w:pPr>
      <w:r w:rsidRPr="00FC0D2C">
        <w:rPr>
          <w:color w:val="000000"/>
        </w:rPr>
        <w:t xml:space="preserve">Item (b) is for a non-linear </w:t>
      </w:r>
      <w:r w:rsidRPr="00FC0D2C">
        <w:rPr>
          <w:b/>
          <w:color w:val="000000"/>
        </w:rPr>
        <w:t>x</w:t>
      </w:r>
      <w:r w:rsidRPr="00FC0D2C">
        <w:rPr>
          <w:color w:val="000000"/>
        </w:rPr>
        <w:t xml:space="preserve">' = </w:t>
      </w:r>
      <w:r w:rsidRPr="00FC0D2C">
        <w:rPr>
          <w:b/>
          <w:color w:val="000000"/>
        </w:rPr>
        <w:t>F</w:t>
      </w:r>
      <w:r w:rsidRPr="00FC0D2C">
        <w:rPr>
          <w:color w:val="000000"/>
        </w:rPr>
        <w:t>(</w:t>
      </w:r>
      <w:r w:rsidRPr="00FC0D2C">
        <w:rPr>
          <w:b/>
          <w:color w:val="000000"/>
        </w:rPr>
        <w:t>x</w:t>
      </w:r>
      <w:r w:rsidRPr="00FC0D2C">
        <w:rPr>
          <w:color w:val="000000"/>
        </w:rPr>
        <w:t>) where T</w:t>
      </w:r>
      <w:r w:rsidRPr="00FC0D2C">
        <w:rPr>
          <w:rStyle w:val="superscript"/>
          <w:color w:val="000000"/>
        </w:rPr>
        <w:t>ab</w:t>
      </w:r>
      <w:r w:rsidRPr="00FC0D2C">
        <w:rPr>
          <w:rStyle w:val="subscript"/>
          <w:color w:val="000000"/>
        </w:rPr>
        <w:t>cd</w:t>
      </w:r>
      <w:r w:rsidRPr="00FC0D2C">
        <w:rPr>
          <w:color w:val="000000"/>
        </w:rPr>
        <w:t xml:space="preserve"> is not a field. Obviously T'</w:t>
      </w:r>
      <w:r w:rsidRPr="00FC0D2C">
        <w:rPr>
          <w:rStyle w:val="superscript"/>
          <w:color w:val="000000"/>
        </w:rPr>
        <w:t>a'b'</w:t>
      </w:r>
      <w:r w:rsidRPr="00FC0D2C">
        <w:rPr>
          <w:rStyle w:val="subscript"/>
          <w:color w:val="000000"/>
        </w:rPr>
        <w:t>c'd'</w:t>
      </w:r>
      <w:r w:rsidRPr="00FC0D2C">
        <w:rPr>
          <w:color w:val="000000"/>
        </w:rPr>
        <w:t xml:space="preserve"> must depend therefore on </w:t>
      </w:r>
      <w:r w:rsidRPr="00FC0D2C">
        <w:rPr>
          <w:b/>
          <w:color w:val="000000"/>
        </w:rPr>
        <w:t>x</w:t>
      </w:r>
      <w:r w:rsidRPr="00FC0D2C">
        <w:rPr>
          <w:color w:val="000000"/>
        </w:rPr>
        <w:t xml:space="preserve">, and hence </w:t>
      </w:r>
      <w:r w:rsidRPr="00FC0D2C">
        <w:rPr>
          <w:b/>
          <w:color w:val="000000"/>
        </w:rPr>
        <w:t>x</w:t>
      </w:r>
      <w:r w:rsidRPr="00FC0D2C">
        <w:rPr>
          <w:color w:val="000000"/>
        </w:rPr>
        <w:t xml:space="preserve">', and so it </w:t>
      </w:r>
      <w:r w:rsidRPr="00FC0D2C">
        <w:rPr>
          <w:i/>
          <w:color w:val="000000"/>
        </w:rPr>
        <w:t>is</w:t>
      </w:r>
      <w:r w:rsidRPr="00FC0D2C">
        <w:rPr>
          <w:color w:val="000000"/>
        </w:rPr>
        <w:t xml:space="preserve"> a field. In this unusual situation, the entire dependence of T</w:t>
      </w:r>
      <w:r w:rsidR="008F4958">
        <w:rPr>
          <w:color w:val="000000"/>
        </w:rPr>
        <w:t>'</w:t>
      </w:r>
      <w:r w:rsidRPr="00FC0D2C">
        <w:rPr>
          <w:color w:val="000000"/>
        </w:rPr>
        <w:t xml:space="preserve"> on </w:t>
      </w:r>
      <w:r w:rsidRPr="00FC0D2C">
        <w:rPr>
          <w:b/>
          <w:color w:val="000000"/>
        </w:rPr>
        <w:t>x</w:t>
      </w:r>
      <w:r w:rsidRPr="00FC0D2C">
        <w:rPr>
          <w:color w:val="000000"/>
        </w:rPr>
        <w:t xml:space="preserve">' is induced by the non-linearity of the transformation. </w:t>
      </w:r>
    </w:p>
    <w:p w14:paraId="62D71431" w14:textId="77777777" w:rsidR="00D72439" w:rsidRPr="00B362F5" w:rsidRDefault="00D72439" w:rsidP="00D72439">
      <w:pPr>
        <w:tabs>
          <w:tab w:val="left" w:pos="7200"/>
          <w:tab w:val="left" w:pos="7920"/>
          <w:tab w:val="right" w:pos="9270"/>
        </w:tabs>
        <w:rPr>
          <w:color w:val="008080"/>
        </w:rPr>
      </w:pPr>
    </w:p>
    <w:p w14:paraId="702E8E70" w14:textId="77777777" w:rsidR="00D72439" w:rsidRPr="00FC0D2C" w:rsidRDefault="00D72439" w:rsidP="00D72439">
      <w:pPr>
        <w:tabs>
          <w:tab w:val="left" w:pos="7200"/>
          <w:tab w:val="left" w:pos="7920"/>
          <w:tab w:val="right" w:pos="9270"/>
        </w:tabs>
        <w:rPr>
          <w:color w:val="000000"/>
        </w:rPr>
      </w:pPr>
      <w:r w:rsidRPr="00FC0D2C">
        <w:rPr>
          <w:color w:val="000000"/>
        </w:rPr>
        <w:t xml:space="preserve">Item (c) is more standard, where the transformation is linear and a tensor field is being transformed. This is the case in special relativity. </w:t>
      </w:r>
    </w:p>
    <w:p w14:paraId="451B5B71" w14:textId="77777777" w:rsidR="00D72439" w:rsidRPr="00B362F5" w:rsidRDefault="00D72439" w:rsidP="00D72439">
      <w:pPr>
        <w:tabs>
          <w:tab w:val="left" w:pos="7200"/>
          <w:tab w:val="left" w:pos="7920"/>
          <w:tab w:val="right" w:pos="9270"/>
        </w:tabs>
        <w:rPr>
          <w:color w:val="008080"/>
        </w:rPr>
      </w:pPr>
    </w:p>
    <w:p w14:paraId="458FE886" w14:textId="77777777" w:rsidR="00D72439" w:rsidRPr="00FC0D2C" w:rsidRDefault="00D72439" w:rsidP="00D72439">
      <w:pPr>
        <w:tabs>
          <w:tab w:val="left" w:pos="7200"/>
          <w:tab w:val="left" w:pos="7920"/>
          <w:tab w:val="right" w:pos="9270"/>
        </w:tabs>
        <w:rPr>
          <w:color w:val="000000"/>
        </w:rPr>
      </w:pPr>
      <w:r w:rsidRPr="00FC0D2C">
        <w:rPr>
          <w:color w:val="000000"/>
        </w:rPr>
        <w:t xml:space="preserve">Item (d) is the same thing, but the transformation is non-linear so </w:t>
      </w:r>
      <w:r w:rsidR="008F4958">
        <w:rPr>
          <w:color w:val="000000"/>
        </w:rPr>
        <w:t>one has</w:t>
      </w:r>
      <w:r w:rsidRPr="00FC0D2C">
        <w:rPr>
          <w:color w:val="000000"/>
        </w:rPr>
        <w:t xml:space="preserve"> R</w:t>
      </w:r>
      <w:r w:rsidRPr="00FC0D2C">
        <w:rPr>
          <w:rStyle w:val="superscript"/>
          <w:color w:val="000000"/>
        </w:rPr>
        <w:t>i</w:t>
      </w:r>
      <w:r w:rsidRPr="00FC0D2C">
        <w:rPr>
          <w:rStyle w:val="subscript"/>
          <w:color w:val="000000"/>
        </w:rPr>
        <w:t>j</w:t>
      </w:r>
      <w:r w:rsidRPr="00FC0D2C">
        <w:rPr>
          <w:color w:val="000000"/>
        </w:rPr>
        <w:t xml:space="preserve">(x). </w:t>
      </w:r>
    </w:p>
    <w:p w14:paraId="3CD83ACA" w14:textId="77777777" w:rsidR="00D72439" w:rsidRPr="00B362F5" w:rsidRDefault="00D72439" w:rsidP="00D72439">
      <w:pPr>
        <w:tabs>
          <w:tab w:val="left" w:pos="7200"/>
          <w:tab w:val="left" w:pos="7920"/>
          <w:tab w:val="right" w:pos="9270"/>
        </w:tabs>
        <w:rPr>
          <w:color w:val="008080"/>
        </w:rPr>
      </w:pPr>
    </w:p>
    <w:p w14:paraId="4E54369E" w14:textId="77777777" w:rsidR="00D72439" w:rsidRPr="00FC0D2C" w:rsidRDefault="00FC0D2C" w:rsidP="00D72439">
      <w:pPr>
        <w:tabs>
          <w:tab w:val="left" w:pos="7200"/>
          <w:tab w:val="left" w:pos="7920"/>
          <w:tab w:val="right" w:pos="9270"/>
        </w:tabs>
        <w:rPr>
          <w:color w:val="000000"/>
        </w:rPr>
      </w:pPr>
      <w:r w:rsidRPr="00FC0D2C">
        <w:rPr>
          <w:color w:val="000000"/>
          <w:u w:val="single"/>
        </w:rPr>
        <w:t>Comments:</w:t>
      </w:r>
    </w:p>
    <w:p w14:paraId="0FC02012" w14:textId="77777777" w:rsidR="00D72439" w:rsidRPr="00B362F5" w:rsidRDefault="00D72439" w:rsidP="00D72439">
      <w:pPr>
        <w:tabs>
          <w:tab w:val="left" w:pos="7200"/>
          <w:tab w:val="left" w:pos="7920"/>
          <w:tab w:val="right" w:pos="9270"/>
        </w:tabs>
        <w:rPr>
          <w:color w:val="008080"/>
        </w:rPr>
      </w:pPr>
    </w:p>
    <w:p w14:paraId="589B0FC1" w14:textId="77777777" w:rsidR="00D72439" w:rsidRPr="00FC0D2C" w:rsidRDefault="00FC0D2C" w:rsidP="00D72439">
      <w:pPr>
        <w:tabs>
          <w:tab w:val="left" w:pos="7200"/>
          <w:tab w:val="left" w:pos="7920"/>
          <w:tab w:val="right" w:pos="9270"/>
        </w:tabs>
        <w:rPr>
          <w:color w:val="000000"/>
        </w:rPr>
      </w:pPr>
      <w:r w:rsidRPr="00FC0D2C">
        <w:rPr>
          <w:color w:val="000000"/>
        </w:rPr>
        <w:t>1</w:t>
      </w:r>
      <w:r w:rsidR="00D72439" w:rsidRPr="00FC0D2C">
        <w:rPr>
          <w:color w:val="000000"/>
        </w:rPr>
        <w:t>. For situations where R</w:t>
      </w:r>
      <w:r w:rsidR="00D72439" w:rsidRPr="00FC0D2C">
        <w:rPr>
          <w:rStyle w:val="superscript"/>
          <w:color w:val="000000"/>
        </w:rPr>
        <w:t>a</w:t>
      </w:r>
      <w:r w:rsidR="00D72439" w:rsidRPr="00FC0D2C">
        <w:rPr>
          <w:rStyle w:val="subscript"/>
          <w:color w:val="000000"/>
        </w:rPr>
        <w:t>b</w:t>
      </w:r>
      <w:r w:rsidR="00D72439" w:rsidRPr="00FC0D2C">
        <w:rPr>
          <w:color w:val="000000"/>
        </w:rPr>
        <w:t xml:space="preserve"> is a function of </w:t>
      </w:r>
      <w:r w:rsidR="00D72439" w:rsidRPr="00FC0D2C">
        <w:rPr>
          <w:b/>
          <w:color w:val="000000"/>
        </w:rPr>
        <w:t>x</w:t>
      </w:r>
      <w:r w:rsidR="00D72439" w:rsidRPr="00FC0D2C">
        <w:rPr>
          <w:color w:val="000000"/>
        </w:rPr>
        <w:t xml:space="preserve">, it is easy to see why there is trouble with derivatives. One need only consider : </w:t>
      </w:r>
    </w:p>
    <w:p w14:paraId="4FB84850" w14:textId="77777777" w:rsidR="00D72439" w:rsidRPr="00FC0D2C" w:rsidRDefault="00D72439" w:rsidP="00D72439">
      <w:pPr>
        <w:tabs>
          <w:tab w:val="left" w:pos="7200"/>
          <w:tab w:val="left" w:pos="7920"/>
          <w:tab w:val="right" w:pos="9270"/>
        </w:tabs>
        <w:rPr>
          <w:color w:val="000000"/>
        </w:rPr>
      </w:pPr>
    </w:p>
    <w:p w14:paraId="6BBAFFCC" w14:textId="77777777" w:rsidR="00D72439" w:rsidRPr="00FC0D2C" w:rsidRDefault="00D72439" w:rsidP="00D72439">
      <w:pPr>
        <w:tabs>
          <w:tab w:val="left" w:pos="7200"/>
          <w:tab w:val="left" w:pos="7920"/>
          <w:tab w:val="right" w:pos="9270"/>
        </w:tabs>
        <w:rPr>
          <w:color w:val="000000"/>
        </w:rPr>
      </w:pPr>
      <w:r w:rsidRPr="00FC0D2C">
        <w:rPr>
          <w:color w:val="000000"/>
        </w:rPr>
        <w:tab/>
        <w:t>V'</w:t>
      </w:r>
      <w:r w:rsidRPr="00FC0D2C">
        <w:rPr>
          <w:rStyle w:val="superscript"/>
          <w:color w:val="000000"/>
        </w:rPr>
        <w:t>a</w:t>
      </w:r>
      <w:r w:rsidRPr="00FC0D2C">
        <w:rPr>
          <w:color w:val="000000"/>
        </w:rPr>
        <w:t>(x') =  R</w:t>
      </w:r>
      <w:r w:rsidRPr="00FC0D2C">
        <w:rPr>
          <w:rStyle w:val="superscript"/>
          <w:color w:val="000000"/>
        </w:rPr>
        <w:t>a</w:t>
      </w:r>
      <w:r w:rsidRPr="00FC0D2C">
        <w:rPr>
          <w:rStyle w:val="subscript"/>
          <w:color w:val="000000"/>
        </w:rPr>
        <w:t>b</w:t>
      </w:r>
      <w:r w:rsidRPr="00FC0D2C">
        <w:rPr>
          <w:color w:val="000000"/>
        </w:rPr>
        <w:t>(x)V</w:t>
      </w:r>
      <w:r w:rsidRPr="00FC0D2C">
        <w:rPr>
          <w:rStyle w:val="superscript"/>
          <w:color w:val="000000"/>
        </w:rPr>
        <w:t>b</w:t>
      </w:r>
      <w:r w:rsidRPr="00FC0D2C">
        <w:rPr>
          <w:color w:val="000000"/>
        </w:rPr>
        <w:t>(x)   and   ∂'</w:t>
      </w:r>
      <w:r w:rsidRPr="00FC0D2C">
        <w:rPr>
          <w:rStyle w:val="superscript"/>
          <w:color w:val="000000"/>
        </w:rPr>
        <w:t>b</w:t>
      </w:r>
      <w:r w:rsidRPr="00FC0D2C">
        <w:rPr>
          <w:color w:val="000000"/>
        </w:rPr>
        <w:t xml:space="preserve">  = R</w:t>
      </w:r>
      <w:r w:rsidRPr="00FC0D2C">
        <w:rPr>
          <w:rStyle w:val="superscript"/>
          <w:color w:val="000000"/>
        </w:rPr>
        <w:t>b</w:t>
      </w:r>
      <w:r w:rsidRPr="00FC0D2C">
        <w:rPr>
          <w:rStyle w:val="subscript"/>
          <w:color w:val="000000"/>
        </w:rPr>
        <w:t>c</w:t>
      </w:r>
      <w:r w:rsidRPr="00FC0D2C">
        <w:rPr>
          <w:color w:val="000000"/>
        </w:rPr>
        <w:t>(x)∂</w:t>
      </w:r>
      <w:r w:rsidRPr="00FC0D2C">
        <w:rPr>
          <w:rStyle w:val="superscript"/>
          <w:color w:val="000000"/>
        </w:rPr>
        <w:t>c</w:t>
      </w:r>
      <w:r w:rsidRPr="00FC0D2C">
        <w:rPr>
          <w:rStyle w:val="superscript"/>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p>
    <w:p w14:paraId="7FF43409" w14:textId="77777777" w:rsidR="00D72439" w:rsidRPr="00FC0D2C" w:rsidRDefault="00D72439" w:rsidP="00D72439">
      <w:pPr>
        <w:tabs>
          <w:tab w:val="left" w:pos="7200"/>
          <w:tab w:val="left" w:pos="7920"/>
          <w:tab w:val="right" w:pos="9270"/>
        </w:tabs>
        <w:rPr>
          <w:color w:val="000000"/>
        </w:rPr>
      </w:pPr>
      <w:r w:rsidRPr="00FC0D2C">
        <w:rPr>
          <w:color w:val="000000"/>
        </w:rPr>
        <w:t>so</w:t>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p>
    <w:p w14:paraId="567D3215" w14:textId="77777777" w:rsidR="00D72439" w:rsidRPr="00FC0D2C" w:rsidRDefault="00D72439" w:rsidP="00D72439">
      <w:pPr>
        <w:tabs>
          <w:tab w:val="left" w:pos="7200"/>
          <w:tab w:val="left" w:pos="7920"/>
          <w:tab w:val="right" w:pos="9270"/>
        </w:tabs>
        <w:rPr>
          <w:color w:val="000000"/>
        </w:rPr>
      </w:pPr>
      <w:r w:rsidRPr="00FC0D2C">
        <w:rPr>
          <w:color w:val="000000"/>
        </w:rPr>
        <w:tab/>
        <w:t>V'</w:t>
      </w:r>
      <w:r w:rsidRPr="00FC0D2C">
        <w:rPr>
          <w:rStyle w:val="superscript"/>
          <w:color w:val="000000"/>
        </w:rPr>
        <w:t>a,b</w:t>
      </w:r>
      <w:r w:rsidRPr="00FC0D2C">
        <w:rPr>
          <w:color w:val="000000"/>
        </w:rPr>
        <w:t>(x')  ≡  ∂'</w:t>
      </w:r>
      <w:r w:rsidRPr="00FC0D2C">
        <w:rPr>
          <w:rStyle w:val="superscript"/>
          <w:color w:val="000000"/>
        </w:rPr>
        <w:t>b</w:t>
      </w:r>
      <w:r w:rsidRPr="00FC0D2C">
        <w:rPr>
          <w:color w:val="000000"/>
        </w:rPr>
        <w:t>V'</w:t>
      </w:r>
      <w:r w:rsidRPr="00FC0D2C">
        <w:rPr>
          <w:rStyle w:val="superscript"/>
          <w:color w:val="000000"/>
        </w:rPr>
        <w:t>a</w:t>
      </w:r>
      <w:r w:rsidRPr="00FC0D2C">
        <w:rPr>
          <w:color w:val="000000"/>
        </w:rPr>
        <w:t>(x')</w:t>
      </w:r>
      <w:r w:rsidRPr="00FC0D2C">
        <w:rPr>
          <w:color w:val="000000"/>
        </w:rPr>
        <w:tab/>
      </w:r>
      <w:r w:rsidRPr="00FC0D2C">
        <w:rPr>
          <w:color w:val="000000"/>
        </w:rPr>
        <w:tab/>
        <w:t>// V</w:t>
      </w:r>
      <w:r w:rsidRPr="00FC0D2C">
        <w:rPr>
          <w:rStyle w:val="superscript"/>
          <w:color w:val="000000"/>
        </w:rPr>
        <w:t xml:space="preserve">a,b </w:t>
      </w:r>
      <w:r w:rsidRPr="00FC0D2C">
        <w:rPr>
          <w:color w:val="000000"/>
        </w:rPr>
        <w:t xml:space="preserve">is just a new notation for the derivative </w:t>
      </w:r>
    </w:p>
    <w:p w14:paraId="1BF7305D" w14:textId="77777777" w:rsidR="00D72439" w:rsidRPr="00FC0D2C" w:rsidRDefault="00D72439" w:rsidP="00D72439">
      <w:pPr>
        <w:tabs>
          <w:tab w:val="left" w:pos="7200"/>
          <w:tab w:val="left" w:pos="7920"/>
          <w:tab w:val="right" w:pos="9270"/>
        </w:tabs>
        <w:rPr>
          <w:color w:val="000000"/>
        </w:rPr>
      </w:pPr>
      <w:r w:rsidRPr="00FC0D2C">
        <w:rPr>
          <w:color w:val="000000"/>
        </w:rPr>
        <w:tab/>
      </w:r>
      <w:r w:rsidRPr="00FC0D2C">
        <w:rPr>
          <w:color w:val="000000"/>
        </w:rPr>
        <w:tab/>
      </w:r>
    </w:p>
    <w:p w14:paraId="7507265D" w14:textId="77777777" w:rsidR="00D72439" w:rsidRPr="00FC0D2C" w:rsidRDefault="00D72439" w:rsidP="00D72439">
      <w:pPr>
        <w:tabs>
          <w:tab w:val="left" w:pos="7200"/>
          <w:tab w:val="left" w:pos="7920"/>
          <w:tab w:val="right" w:pos="9270"/>
        </w:tabs>
        <w:rPr>
          <w:color w:val="000000"/>
        </w:rPr>
      </w:pPr>
      <w:r w:rsidRPr="00FC0D2C">
        <w:rPr>
          <w:color w:val="000000"/>
        </w:rPr>
        <w:tab/>
        <w:t xml:space="preserve">    = (R</w:t>
      </w:r>
      <w:r w:rsidRPr="00FC0D2C">
        <w:rPr>
          <w:rStyle w:val="superscript"/>
          <w:color w:val="000000"/>
        </w:rPr>
        <w:t>b</w:t>
      </w:r>
      <w:r w:rsidRPr="00FC0D2C">
        <w:rPr>
          <w:rStyle w:val="subscript"/>
          <w:color w:val="000000"/>
        </w:rPr>
        <w:t>c</w:t>
      </w:r>
      <w:r w:rsidRPr="00FC0D2C">
        <w:rPr>
          <w:color w:val="000000"/>
        </w:rPr>
        <w:t>(x)∂</w:t>
      </w:r>
      <w:r w:rsidRPr="00FC0D2C">
        <w:rPr>
          <w:rStyle w:val="superscript"/>
          <w:color w:val="000000"/>
        </w:rPr>
        <w:t>c</w:t>
      </w:r>
      <w:r w:rsidRPr="00FC0D2C">
        <w:rPr>
          <w:color w:val="000000"/>
        </w:rPr>
        <w:t>)[R</w:t>
      </w:r>
      <w:r w:rsidRPr="00FC0D2C">
        <w:rPr>
          <w:rStyle w:val="superscript"/>
          <w:color w:val="000000"/>
        </w:rPr>
        <w:t>a</w:t>
      </w:r>
      <w:r w:rsidRPr="00FC0D2C">
        <w:rPr>
          <w:rStyle w:val="subscript"/>
          <w:color w:val="000000"/>
        </w:rPr>
        <w:t>d</w:t>
      </w:r>
      <w:r w:rsidRPr="00FC0D2C">
        <w:rPr>
          <w:color w:val="000000"/>
        </w:rPr>
        <w:t>(x)V</w:t>
      </w:r>
      <w:r w:rsidRPr="00FC0D2C">
        <w:rPr>
          <w:rStyle w:val="superscript"/>
          <w:color w:val="000000"/>
        </w:rPr>
        <w:t>d</w:t>
      </w:r>
      <w:r w:rsidRPr="00FC0D2C">
        <w:rPr>
          <w:color w:val="000000"/>
        </w:rPr>
        <w:t>(x)]  = R</w:t>
      </w:r>
      <w:r w:rsidRPr="00FC0D2C">
        <w:rPr>
          <w:rStyle w:val="superscript"/>
          <w:color w:val="000000"/>
        </w:rPr>
        <w:t>b</w:t>
      </w:r>
      <w:r w:rsidRPr="00FC0D2C">
        <w:rPr>
          <w:rStyle w:val="subscript"/>
          <w:color w:val="000000"/>
        </w:rPr>
        <w:t>c</w:t>
      </w:r>
      <w:r w:rsidRPr="00FC0D2C">
        <w:rPr>
          <w:color w:val="000000"/>
        </w:rPr>
        <w:t>(x) R</w:t>
      </w:r>
      <w:r w:rsidRPr="00FC0D2C">
        <w:rPr>
          <w:rStyle w:val="superscript"/>
          <w:color w:val="000000"/>
        </w:rPr>
        <w:t>a</w:t>
      </w:r>
      <w:r w:rsidRPr="00FC0D2C">
        <w:rPr>
          <w:rStyle w:val="subscript"/>
          <w:color w:val="000000"/>
        </w:rPr>
        <w:t>d</w:t>
      </w:r>
      <w:r w:rsidRPr="00FC0D2C">
        <w:rPr>
          <w:color w:val="000000"/>
        </w:rPr>
        <w:t>(x) (∂</w:t>
      </w:r>
      <w:r w:rsidRPr="00FC0D2C">
        <w:rPr>
          <w:rStyle w:val="superscript"/>
          <w:color w:val="000000"/>
        </w:rPr>
        <w:t>c</w:t>
      </w:r>
      <w:r w:rsidRPr="00FC0D2C">
        <w:rPr>
          <w:color w:val="000000"/>
        </w:rPr>
        <w:t>V</w:t>
      </w:r>
      <w:r w:rsidRPr="00FC0D2C">
        <w:rPr>
          <w:rStyle w:val="superscript"/>
          <w:color w:val="000000"/>
        </w:rPr>
        <w:t>d</w:t>
      </w:r>
      <w:r w:rsidR="00F10397">
        <w:rPr>
          <w:color w:val="000000"/>
        </w:rPr>
        <w:t xml:space="preserve">(x))  +  </w:t>
      </w:r>
      <w:r w:rsidRPr="00FC0D2C">
        <w:rPr>
          <w:color w:val="000000"/>
        </w:rPr>
        <w:t>R</w:t>
      </w:r>
      <w:r w:rsidRPr="00FC0D2C">
        <w:rPr>
          <w:rStyle w:val="superscript"/>
          <w:color w:val="000000"/>
        </w:rPr>
        <w:t>b</w:t>
      </w:r>
      <w:r w:rsidRPr="00FC0D2C">
        <w:rPr>
          <w:rStyle w:val="subscript"/>
          <w:color w:val="000000"/>
        </w:rPr>
        <w:t>c</w:t>
      </w:r>
      <w:r w:rsidRPr="00FC0D2C">
        <w:rPr>
          <w:color w:val="000000"/>
        </w:rPr>
        <w:t>(x)(∂</w:t>
      </w:r>
      <w:r w:rsidRPr="00FC0D2C">
        <w:rPr>
          <w:rStyle w:val="superscript"/>
          <w:color w:val="000000"/>
        </w:rPr>
        <w:t>c</w:t>
      </w:r>
      <w:r w:rsidRPr="00FC0D2C">
        <w:rPr>
          <w:color w:val="000000"/>
        </w:rPr>
        <w:t>R</w:t>
      </w:r>
      <w:r w:rsidRPr="00FC0D2C">
        <w:rPr>
          <w:rStyle w:val="superscript"/>
          <w:color w:val="000000"/>
        </w:rPr>
        <w:t>a</w:t>
      </w:r>
      <w:r w:rsidRPr="00FC0D2C">
        <w:rPr>
          <w:rStyle w:val="subscript"/>
          <w:color w:val="000000"/>
        </w:rPr>
        <w:t>d</w:t>
      </w:r>
      <w:r w:rsidRPr="00FC0D2C">
        <w:rPr>
          <w:color w:val="000000"/>
        </w:rPr>
        <w:t>(x)) V</w:t>
      </w:r>
      <w:r w:rsidRPr="00FC0D2C">
        <w:rPr>
          <w:rStyle w:val="superscript"/>
          <w:color w:val="000000"/>
        </w:rPr>
        <w:t>d</w:t>
      </w:r>
      <w:r w:rsidRPr="00FC0D2C">
        <w:rPr>
          <w:color w:val="000000"/>
        </w:rPr>
        <w:t>(x)</w:t>
      </w:r>
      <w:r w:rsidRPr="00FC0D2C">
        <w:rPr>
          <w:rStyle w:val="superscript"/>
          <w:color w:val="000000"/>
        </w:rPr>
        <w:t xml:space="preserve"> </w:t>
      </w:r>
      <w:r w:rsidRPr="00FC0D2C">
        <w:rPr>
          <w:color w:val="000000"/>
        </w:rPr>
        <w:t>.</w:t>
      </w:r>
      <w:r w:rsidRPr="00FC0D2C">
        <w:rPr>
          <w:color w:val="000000"/>
        </w:rPr>
        <w:tab/>
        <w:t>(2.1.1</w:t>
      </w:r>
      <w:r w:rsidR="00FC0D2C">
        <w:rPr>
          <w:color w:val="000000"/>
        </w:rPr>
        <w:t>7</w:t>
      </w:r>
      <w:r w:rsidRPr="00FC0D2C">
        <w:rPr>
          <w:color w:val="000000"/>
        </w:rPr>
        <w:t>)</w:t>
      </w:r>
      <w:r w:rsidRPr="00FC0D2C">
        <w:rPr>
          <w:color w:val="000000"/>
        </w:rPr>
        <w:tab/>
      </w:r>
    </w:p>
    <w:p w14:paraId="2E57C209" w14:textId="77777777" w:rsidR="00D72439" w:rsidRPr="00B362F5" w:rsidRDefault="00D72439" w:rsidP="00D72439">
      <w:pPr>
        <w:tabs>
          <w:tab w:val="left" w:pos="7200"/>
          <w:tab w:val="left" w:pos="7920"/>
          <w:tab w:val="right" w:pos="9270"/>
        </w:tabs>
        <w:rPr>
          <w:color w:val="008080"/>
        </w:rPr>
      </w:pPr>
    </w:p>
    <w:p w14:paraId="77BB9DAC" w14:textId="77777777" w:rsidR="00D72439" w:rsidRPr="00FC0D2C" w:rsidRDefault="00D72439" w:rsidP="00D72439">
      <w:pPr>
        <w:tabs>
          <w:tab w:val="left" w:pos="7200"/>
          <w:tab w:val="left" w:pos="7920"/>
          <w:tab w:val="right" w:pos="9270"/>
        </w:tabs>
        <w:rPr>
          <w:color w:val="000000"/>
        </w:rPr>
      </w:pPr>
      <w:r w:rsidRPr="00FC0D2C">
        <w:rPr>
          <w:color w:val="000000"/>
        </w:rPr>
        <w:t>It is this second term that causes ∂</w:t>
      </w:r>
      <w:r w:rsidRPr="00FC0D2C">
        <w:rPr>
          <w:rStyle w:val="superscript"/>
          <w:color w:val="000000"/>
        </w:rPr>
        <w:t>c</w:t>
      </w:r>
      <w:r w:rsidRPr="00FC0D2C">
        <w:rPr>
          <w:color w:val="000000"/>
        </w:rPr>
        <w:t>V</w:t>
      </w:r>
      <w:r w:rsidRPr="00FC0D2C">
        <w:rPr>
          <w:rStyle w:val="superscript"/>
          <w:color w:val="000000"/>
        </w:rPr>
        <w:t>d</w:t>
      </w:r>
      <w:r w:rsidRPr="00FC0D2C">
        <w:rPr>
          <w:color w:val="000000"/>
        </w:rPr>
        <w:t xml:space="preserve"> </w:t>
      </w:r>
      <w:r w:rsidRPr="00FC0D2C">
        <w:rPr>
          <w:i/>
          <w:color w:val="000000"/>
        </w:rPr>
        <w:t>not</w:t>
      </w:r>
      <w:r w:rsidRPr="00FC0D2C">
        <w:rPr>
          <w:color w:val="000000"/>
        </w:rPr>
        <w:t xml:space="preserve"> to transform as a rank-2 tensor. It only transforms as a tensor if it happens that </w:t>
      </w:r>
      <w:r w:rsidRPr="00FC0D2C">
        <w:rPr>
          <w:b/>
          <w:color w:val="000000"/>
        </w:rPr>
        <w:t>x</w:t>
      </w:r>
      <w:r w:rsidRPr="00FC0D2C">
        <w:rPr>
          <w:color w:val="000000"/>
        </w:rPr>
        <w:t>' = F(</w:t>
      </w:r>
      <w:r w:rsidRPr="00FC0D2C">
        <w:rPr>
          <w:b/>
          <w:color w:val="000000"/>
        </w:rPr>
        <w:t>x</w:t>
      </w:r>
      <w:r w:rsidRPr="00FC0D2C">
        <w:rPr>
          <w:color w:val="000000"/>
        </w:rPr>
        <w:t>) is linear</w:t>
      </w:r>
      <w:r w:rsidR="00FC0D2C">
        <w:rPr>
          <w:color w:val="000000"/>
        </w:rPr>
        <w:t xml:space="preserve"> so R</w:t>
      </w:r>
      <w:r w:rsidR="00FC0D2C">
        <w:rPr>
          <w:rStyle w:val="superscript"/>
        </w:rPr>
        <w:t>a</w:t>
      </w:r>
      <w:r w:rsidR="00FC0D2C">
        <w:rPr>
          <w:rStyle w:val="subscript"/>
        </w:rPr>
        <w:t>b</w:t>
      </w:r>
      <w:r w:rsidR="00FC0D2C">
        <w:rPr>
          <w:color w:val="000000"/>
        </w:rPr>
        <w:t xml:space="preserve"> is constant</w:t>
      </w:r>
      <w:r w:rsidRPr="00FC0D2C">
        <w:rPr>
          <w:color w:val="000000"/>
        </w:rPr>
        <w:t xml:space="preserve"> (as in special relativity). This problem is remedied by introducing the </w:t>
      </w:r>
      <w:r w:rsidRPr="00FC0D2C">
        <w:rPr>
          <w:b/>
          <w:color w:val="000000"/>
        </w:rPr>
        <w:t>covariant derivative</w:t>
      </w:r>
      <w:r w:rsidRPr="00FC0D2C">
        <w:rPr>
          <w:color w:val="000000"/>
        </w:rPr>
        <w:t xml:space="preserve"> V</w:t>
      </w:r>
      <w:r w:rsidRPr="00FC0D2C">
        <w:rPr>
          <w:rStyle w:val="superscript"/>
          <w:color w:val="000000"/>
        </w:rPr>
        <w:t>d;c</w:t>
      </w:r>
      <w:r w:rsidRPr="00FC0D2C">
        <w:rPr>
          <w:color w:val="000000"/>
        </w:rPr>
        <w:t xml:space="preserve"> as discussed in </w:t>
      </w:r>
      <w:r w:rsidR="00FC0D2C" w:rsidRPr="00FC0D2C">
        <w:rPr>
          <w:i/>
          <w:color w:val="000000"/>
        </w:rPr>
        <w:t>Tensor</w:t>
      </w:r>
      <w:r w:rsidR="00FC0D2C" w:rsidRPr="00FC0D2C">
        <w:rPr>
          <w:color w:val="000000"/>
        </w:rPr>
        <w:t xml:space="preserve"> </w:t>
      </w:r>
      <w:r w:rsidRPr="00FC0D2C">
        <w:rPr>
          <w:color w:val="000000"/>
        </w:rPr>
        <w:t xml:space="preserve">Appendix F, see for example (F.9.5). This new object then properly transforms as a rank-2 tensor, </w:t>
      </w:r>
    </w:p>
    <w:p w14:paraId="739CB77B" w14:textId="77777777" w:rsidR="00D72439" w:rsidRPr="00FC0D2C" w:rsidRDefault="00D72439" w:rsidP="00D72439">
      <w:pPr>
        <w:tabs>
          <w:tab w:val="left" w:pos="7200"/>
          <w:tab w:val="left" w:pos="7920"/>
          <w:tab w:val="right" w:pos="9270"/>
        </w:tabs>
        <w:rPr>
          <w:color w:val="000000"/>
        </w:rPr>
      </w:pPr>
    </w:p>
    <w:p w14:paraId="5E37EE61" w14:textId="77777777" w:rsidR="00D72439" w:rsidRPr="00FC0D2C" w:rsidRDefault="00D72439" w:rsidP="00D72439">
      <w:pPr>
        <w:tabs>
          <w:tab w:val="left" w:pos="7200"/>
          <w:tab w:val="left" w:pos="7920"/>
          <w:tab w:val="right" w:pos="9270"/>
        </w:tabs>
        <w:rPr>
          <w:color w:val="000000"/>
        </w:rPr>
      </w:pPr>
      <w:r w:rsidRPr="00FC0D2C">
        <w:rPr>
          <w:color w:val="000000"/>
        </w:rPr>
        <w:tab/>
        <w:t>V'</w:t>
      </w:r>
      <w:r w:rsidRPr="00FC0D2C">
        <w:rPr>
          <w:rStyle w:val="superscript"/>
          <w:color w:val="000000"/>
        </w:rPr>
        <w:t>b;a</w:t>
      </w:r>
      <w:r w:rsidRPr="00FC0D2C">
        <w:rPr>
          <w:color w:val="000000"/>
        </w:rPr>
        <w:t>(</w:t>
      </w:r>
      <w:r w:rsidRPr="008F4958">
        <w:rPr>
          <w:b/>
          <w:color w:val="000000"/>
        </w:rPr>
        <w:t>x</w:t>
      </w:r>
      <w:r w:rsidRPr="00FC0D2C">
        <w:rPr>
          <w:color w:val="000000"/>
        </w:rPr>
        <w:t>') =  R</w:t>
      </w:r>
      <w:r w:rsidRPr="00FC0D2C">
        <w:rPr>
          <w:rStyle w:val="superscript"/>
          <w:color w:val="000000"/>
        </w:rPr>
        <w:t>b</w:t>
      </w:r>
      <w:r w:rsidRPr="00FC0D2C">
        <w:rPr>
          <w:rStyle w:val="subscript"/>
          <w:color w:val="000000"/>
        </w:rPr>
        <w:t>c</w:t>
      </w:r>
      <w:r w:rsidRPr="00FC0D2C">
        <w:rPr>
          <w:color w:val="000000"/>
        </w:rPr>
        <w:t>(</w:t>
      </w:r>
      <w:r w:rsidRPr="008F4958">
        <w:rPr>
          <w:b/>
          <w:color w:val="000000"/>
        </w:rPr>
        <w:t>x</w:t>
      </w:r>
      <w:r w:rsidRPr="00FC0D2C">
        <w:rPr>
          <w:color w:val="000000"/>
        </w:rPr>
        <w:t>) R</w:t>
      </w:r>
      <w:r w:rsidRPr="00FC0D2C">
        <w:rPr>
          <w:rStyle w:val="superscript"/>
          <w:color w:val="000000"/>
        </w:rPr>
        <w:t>a</w:t>
      </w:r>
      <w:r w:rsidRPr="00FC0D2C">
        <w:rPr>
          <w:rStyle w:val="subscript"/>
          <w:color w:val="000000"/>
        </w:rPr>
        <w:t>d</w:t>
      </w:r>
      <w:r w:rsidRPr="00FC0D2C">
        <w:rPr>
          <w:color w:val="000000"/>
        </w:rPr>
        <w:t>(</w:t>
      </w:r>
      <w:r w:rsidRPr="008F4958">
        <w:rPr>
          <w:b/>
          <w:color w:val="000000"/>
        </w:rPr>
        <w:t>x</w:t>
      </w:r>
      <w:r w:rsidRPr="00FC0D2C">
        <w:rPr>
          <w:color w:val="000000"/>
        </w:rPr>
        <w:t>)V</w:t>
      </w:r>
      <w:r w:rsidRPr="00FC0D2C">
        <w:rPr>
          <w:rStyle w:val="superscript"/>
          <w:color w:val="000000"/>
        </w:rPr>
        <w:t>d;c</w:t>
      </w:r>
      <w:r w:rsidRPr="00FC0D2C">
        <w:rPr>
          <w:color w:val="000000"/>
        </w:rPr>
        <w:t>(</w:t>
      </w:r>
      <w:r w:rsidRPr="008F4958">
        <w:rPr>
          <w:b/>
          <w:color w:val="000000"/>
        </w:rPr>
        <w:t>x</w:t>
      </w:r>
      <w:r w:rsidRPr="00FC0D2C">
        <w:rPr>
          <w:color w:val="000000"/>
        </w:rPr>
        <w:t>) .</w:t>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t>(2.1.</w:t>
      </w:r>
      <w:r w:rsidR="00E97501">
        <w:rPr>
          <w:color w:val="000000"/>
        </w:rPr>
        <w:t>18</w:t>
      </w:r>
      <w:r w:rsidRPr="00FC0D2C">
        <w:rPr>
          <w:color w:val="000000"/>
        </w:rPr>
        <w:t>)</w:t>
      </w:r>
    </w:p>
    <w:p w14:paraId="22C0F374" w14:textId="77777777" w:rsidR="00D72439" w:rsidRPr="00B362F5" w:rsidRDefault="00D72439" w:rsidP="00D72439">
      <w:pPr>
        <w:tabs>
          <w:tab w:val="left" w:pos="7200"/>
          <w:tab w:val="left" w:pos="7920"/>
          <w:tab w:val="right" w:pos="9270"/>
        </w:tabs>
        <w:rPr>
          <w:color w:val="008080"/>
        </w:rPr>
      </w:pPr>
    </w:p>
    <w:p w14:paraId="5F48786A" w14:textId="77777777" w:rsidR="00D72439" w:rsidRPr="00FC0D2C" w:rsidRDefault="00FC0D2C" w:rsidP="00D72439">
      <w:pPr>
        <w:tabs>
          <w:tab w:val="left" w:pos="7200"/>
          <w:tab w:val="left" w:pos="7920"/>
          <w:tab w:val="right" w:pos="9270"/>
        </w:tabs>
        <w:rPr>
          <w:color w:val="000000"/>
        </w:rPr>
      </w:pPr>
      <w:r w:rsidRPr="00FC0D2C">
        <w:rPr>
          <w:color w:val="000000"/>
        </w:rPr>
        <w:t>2</w:t>
      </w:r>
      <w:r w:rsidR="00D72439" w:rsidRPr="00FC0D2C">
        <w:rPr>
          <w:color w:val="000000"/>
        </w:rPr>
        <w:t>. We have chosen to write (∂x'</w:t>
      </w:r>
      <w:r w:rsidR="00D72439" w:rsidRPr="00FC0D2C">
        <w:rPr>
          <w:rStyle w:val="superscript"/>
          <w:color w:val="000000"/>
        </w:rPr>
        <w:t>a</w:t>
      </w:r>
      <w:r w:rsidR="00D72439" w:rsidRPr="00FC0D2C">
        <w:rPr>
          <w:color w:val="000000"/>
        </w:rPr>
        <w:t>/∂x</w:t>
      </w:r>
      <w:r w:rsidR="00D72439" w:rsidRPr="00FC0D2C">
        <w:rPr>
          <w:rStyle w:val="superscript"/>
          <w:color w:val="000000"/>
        </w:rPr>
        <w:t>b</w:t>
      </w:r>
      <w:r w:rsidR="00D72439" w:rsidRPr="00FC0D2C">
        <w:rPr>
          <w:color w:val="000000"/>
        </w:rPr>
        <w:t>) as R</w:t>
      </w:r>
      <w:r w:rsidR="00D72439" w:rsidRPr="00FC0D2C">
        <w:rPr>
          <w:rStyle w:val="superscript"/>
          <w:color w:val="000000"/>
        </w:rPr>
        <w:t>a</w:t>
      </w:r>
      <w:r w:rsidR="00D72439" w:rsidRPr="00FC0D2C">
        <w:rPr>
          <w:rStyle w:val="subscript"/>
          <w:color w:val="000000"/>
        </w:rPr>
        <w:t>b</w:t>
      </w:r>
      <w:r w:rsidR="00D72439" w:rsidRPr="00FC0D2C">
        <w:rPr>
          <w:color w:val="000000"/>
        </w:rPr>
        <w:t xml:space="preserve"> as a space-saving notation. This </w:t>
      </w:r>
      <w:r w:rsidR="00F10397">
        <w:rPr>
          <w:color w:val="000000"/>
        </w:rPr>
        <w:t>object</w:t>
      </w:r>
      <w:r w:rsidR="00D72439" w:rsidRPr="00FC0D2C">
        <w:rPr>
          <w:color w:val="000000"/>
        </w:rPr>
        <w:t xml:space="preserve"> is often called "</w:t>
      </w:r>
      <w:r w:rsidR="00D72439" w:rsidRPr="00FC0D2C">
        <w:rPr>
          <w:b/>
          <w:color w:val="000000"/>
        </w:rPr>
        <w:t>the</w:t>
      </w:r>
      <w:r w:rsidR="00D72439" w:rsidRPr="00FC0D2C">
        <w:rPr>
          <w:color w:val="000000"/>
        </w:rPr>
        <w:t xml:space="preserve"> </w:t>
      </w:r>
      <w:r w:rsidR="00D72439" w:rsidRPr="00FC0D2C">
        <w:rPr>
          <w:b/>
          <w:color w:val="000000"/>
        </w:rPr>
        <w:t>differential</w:t>
      </w:r>
      <w:r w:rsidR="00D72439" w:rsidRPr="00FC0D2C">
        <w:rPr>
          <w:color w:val="000000"/>
        </w:rPr>
        <w:t xml:space="preserve">" of the transformation </w:t>
      </w:r>
      <w:r w:rsidR="00D72439" w:rsidRPr="00FC0D2C">
        <w:rPr>
          <w:b/>
          <w:color w:val="000000"/>
        </w:rPr>
        <w:t>x</w:t>
      </w:r>
      <w:r w:rsidR="00D72439" w:rsidRPr="00FC0D2C">
        <w:rPr>
          <w:color w:val="000000"/>
        </w:rPr>
        <w:t xml:space="preserve">' = </w:t>
      </w:r>
      <w:r w:rsidR="00D72439" w:rsidRPr="00FC0D2C">
        <w:rPr>
          <w:b/>
          <w:color w:val="000000"/>
        </w:rPr>
        <w:t>F</w:t>
      </w:r>
      <w:r w:rsidR="00D72439" w:rsidRPr="00FC0D2C">
        <w:rPr>
          <w:color w:val="000000"/>
        </w:rPr>
        <w:t>(</w:t>
      </w:r>
      <w:r w:rsidR="00D72439" w:rsidRPr="00FC0D2C">
        <w:rPr>
          <w:b/>
          <w:color w:val="000000"/>
        </w:rPr>
        <w:t>x</w:t>
      </w:r>
      <w:r w:rsidR="00D72439" w:rsidRPr="00FC0D2C">
        <w:rPr>
          <w:color w:val="000000"/>
        </w:rPr>
        <w:t xml:space="preserve">) at point </w:t>
      </w:r>
      <w:r w:rsidR="00D72439" w:rsidRPr="00FC0D2C">
        <w:rPr>
          <w:b/>
          <w:color w:val="000000"/>
        </w:rPr>
        <w:t>x</w:t>
      </w:r>
      <w:r w:rsidR="00D72439" w:rsidRPr="00FC0D2C">
        <w:rPr>
          <w:color w:val="000000"/>
        </w:rPr>
        <w:t xml:space="preserve">. </w:t>
      </w:r>
      <w:r w:rsidRPr="00FC0D2C">
        <w:rPr>
          <w:i/>
          <w:color w:val="000000"/>
        </w:rPr>
        <w:t>Tensor</w:t>
      </w:r>
      <w:r w:rsidR="00D72439" w:rsidRPr="00FC0D2C">
        <w:rPr>
          <w:color w:val="000000"/>
        </w:rPr>
        <w:t xml:space="preserve"> deals only with transformations where </w:t>
      </w:r>
      <w:r w:rsidR="00D72439" w:rsidRPr="00FC0D2C">
        <w:rPr>
          <w:b/>
          <w:color w:val="000000"/>
        </w:rPr>
        <w:t>x</w:t>
      </w:r>
      <w:r w:rsidR="00D72439" w:rsidRPr="00FC0D2C">
        <w:rPr>
          <w:color w:val="000000"/>
        </w:rPr>
        <w:t xml:space="preserve"> and </w:t>
      </w:r>
      <w:r w:rsidR="00D72439" w:rsidRPr="00FC0D2C">
        <w:rPr>
          <w:b/>
          <w:color w:val="000000"/>
        </w:rPr>
        <w:t>x</w:t>
      </w:r>
      <w:r w:rsidR="00D72439" w:rsidRPr="00FC0D2C">
        <w:rPr>
          <w:color w:val="000000"/>
        </w:rPr>
        <w:t>' have the same number of components</w:t>
      </w:r>
      <w:r>
        <w:rPr>
          <w:color w:val="000000"/>
        </w:rPr>
        <w:t xml:space="preserve"> N</w:t>
      </w:r>
      <w:r w:rsidR="00D72439" w:rsidRPr="00FC0D2C">
        <w:rPr>
          <w:color w:val="000000"/>
        </w:rPr>
        <w:t>, but the idea (∂x'</w:t>
      </w:r>
      <w:r w:rsidR="00D72439" w:rsidRPr="00FC0D2C">
        <w:rPr>
          <w:rStyle w:val="superscript"/>
          <w:color w:val="000000"/>
        </w:rPr>
        <w:t>a</w:t>
      </w:r>
      <w:r w:rsidR="00D72439" w:rsidRPr="00FC0D2C">
        <w:rPr>
          <w:color w:val="000000"/>
        </w:rPr>
        <w:t>/∂x</w:t>
      </w:r>
      <w:r w:rsidR="00D72439" w:rsidRPr="00FC0D2C">
        <w:rPr>
          <w:rStyle w:val="superscript"/>
          <w:color w:val="000000"/>
        </w:rPr>
        <w:t>b</w:t>
      </w:r>
      <w:r w:rsidR="00D72439" w:rsidRPr="00FC0D2C">
        <w:rPr>
          <w:color w:val="000000"/>
        </w:rPr>
        <w:t>) as R</w:t>
      </w:r>
      <w:r w:rsidR="00D72439" w:rsidRPr="00FC0D2C">
        <w:rPr>
          <w:rStyle w:val="superscript"/>
          <w:color w:val="000000"/>
        </w:rPr>
        <w:t>a</w:t>
      </w:r>
      <w:r w:rsidR="00D72439" w:rsidRPr="00FC0D2C">
        <w:rPr>
          <w:rStyle w:val="subscript"/>
          <w:color w:val="000000"/>
        </w:rPr>
        <w:t xml:space="preserve">b </w:t>
      </w:r>
      <w:r w:rsidR="00D72439" w:rsidRPr="00FC0D2C">
        <w:rPr>
          <w:color w:val="000000"/>
        </w:rPr>
        <w:t>generalizes beyond this restriction. Of course then the matrix R</w:t>
      </w:r>
      <w:r w:rsidR="00D72439" w:rsidRPr="00FC0D2C">
        <w:rPr>
          <w:rStyle w:val="superscript"/>
          <w:color w:val="000000"/>
        </w:rPr>
        <w:t>a</w:t>
      </w:r>
      <w:r w:rsidR="00D72439" w:rsidRPr="00FC0D2C">
        <w:rPr>
          <w:rStyle w:val="subscript"/>
          <w:color w:val="000000"/>
        </w:rPr>
        <w:t>b</w:t>
      </w:r>
      <w:r w:rsidR="00D72439" w:rsidRPr="00FC0D2C">
        <w:rPr>
          <w:color w:val="000000"/>
        </w:rPr>
        <w:t xml:space="preserve"> is no longer square and the associated linear algebra is more complicated. </w:t>
      </w:r>
      <w:r w:rsidRPr="00FC0D2C">
        <w:rPr>
          <w:color w:val="000000"/>
        </w:rPr>
        <w:t xml:space="preserve">This situation arises in Chapter 10 below. </w:t>
      </w:r>
    </w:p>
    <w:p w14:paraId="7A405B16" w14:textId="77777777" w:rsidR="00D72439" w:rsidRPr="00B362F5" w:rsidRDefault="00D72439" w:rsidP="00D72439">
      <w:pPr>
        <w:tabs>
          <w:tab w:val="left" w:pos="7200"/>
          <w:tab w:val="left" w:pos="7920"/>
          <w:tab w:val="right" w:pos="9270"/>
        </w:tabs>
        <w:rPr>
          <w:color w:val="008080"/>
        </w:rPr>
      </w:pPr>
    </w:p>
    <w:p w14:paraId="11F3605E" w14:textId="77777777" w:rsidR="00D72439" w:rsidRPr="00FC0D2C" w:rsidRDefault="00FC0D2C" w:rsidP="00D72439">
      <w:pPr>
        <w:tabs>
          <w:tab w:val="left" w:pos="7200"/>
          <w:tab w:val="left" w:pos="7920"/>
          <w:tab w:val="right" w:pos="9270"/>
        </w:tabs>
        <w:rPr>
          <w:color w:val="000000"/>
        </w:rPr>
      </w:pPr>
      <w:r w:rsidRPr="00FC0D2C">
        <w:rPr>
          <w:color w:val="000000"/>
        </w:rPr>
        <w:t>3</w:t>
      </w:r>
      <w:r w:rsidR="00D72439" w:rsidRPr="00FC0D2C">
        <w:rPr>
          <w:color w:val="000000"/>
        </w:rPr>
        <w:t xml:space="preserve"> Although we have used the letter R in R</w:t>
      </w:r>
      <w:r w:rsidR="00D72439" w:rsidRPr="00FC0D2C">
        <w:rPr>
          <w:rStyle w:val="superscript"/>
          <w:color w:val="000000"/>
        </w:rPr>
        <w:t>a</w:t>
      </w:r>
      <w:r w:rsidR="00D72439" w:rsidRPr="00FC0D2C">
        <w:rPr>
          <w:rStyle w:val="subscript"/>
          <w:color w:val="000000"/>
        </w:rPr>
        <w:t>b</w:t>
      </w:r>
      <w:r w:rsidR="00D72439" w:rsidRPr="00FC0D2C">
        <w:rPr>
          <w:color w:val="000000"/>
        </w:rPr>
        <w:t xml:space="preserve">, one should </w:t>
      </w:r>
      <w:r w:rsidR="00D72439" w:rsidRPr="00FC0D2C">
        <w:rPr>
          <w:i/>
          <w:color w:val="000000"/>
        </w:rPr>
        <w:t>not</w:t>
      </w:r>
      <w:r w:rsidR="00D72439" w:rsidRPr="00FC0D2C">
        <w:rPr>
          <w:color w:val="000000"/>
        </w:rPr>
        <w:t xml:space="preserve"> think that R is a rotation. It </w:t>
      </w:r>
      <w:r w:rsidR="00D72439" w:rsidRPr="00FC0D2C">
        <w:rPr>
          <w:i/>
          <w:color w:val="000000"/>
        </w:rPr>
        <w:t>could be</w:t>
      </w:r>
      <w:r w:rsidR="00D72439" w:rsidRPr="00FC0D2C">
        <w:rPr>
          <w:color w:val="000000"/>
        </w:rPr>
        <w:t xml:space="preserve"> a rotation, but in general it is more complicated, involving both rotation and stretching. It </w:t>
      </w:r>
      <w:r w:rsidR="00D72439" w:rsidRPr="00FC0D2C">
        <w:rPr>
          <w:i/>
          <w:color w:val="000000"/>
        </w:rPr>
        <w:t>could be</w:t>
      </w:r>
      <w:r w:rsidR="00D72439" w:rsidRPr="00FC0D2C">
        <w:rPr>
          <w:color w:val="000000"/>
        </w:rPr>
        <w:t xml:space="preserve"> a rotation which, although being a rotation, is a different rotation at every point in space, like R</w:t>
      </w:r>
      <w:r w:rsidR="00D72439" w:rsidRPr="00FC0D2C">
        <w:rPr>
          <w:rStyle w:val="subscript"/>
          <w:color w:val="000000"/>
        </w:rPr>
        <w:t>y</w:t>
      </w:r>
      <w:r w:rsidR="00D72439" w:rsidRPr="00FC0D2C">
        <w:rPr>
          <w:color w:val="000000"/>
        </w:rPr>
        <w:t xml:space="preserve">(θ(x)). </w:t>
      </w:r>
    </w:p>
    <w:p w14:paraId="40C4B5EA" w14:textId="77777777" w:rsidR="00D72439" w:rsidRDefault="00D72439" w:rsidP="00D72439">
      <w:pPr>
        <w:pStyle w:val="Heading3"/>
      </w:pPr>
    </w:p>
    <w:p w14:paraId="55839B96" w14:textId="77777777" w:rsidR="00D72439" w:rsidRDefault="00D72439" w:rsidP="00D72439">
      <w:pPr>
        <w:pStyle w:val="Heading3"/>
      </w:pPr>
      <w:bookmarkStart w:id="3" w:name="_Toc447798891"/>
      <w:r>
        <w:t>2.2 T</w:t>
      </w:r>
      <w:r w:rsidRPr="00055CEA">
        <w:t>he metric tensors</w:t>
      </w:r>
      <w:r>
        <w:t xml:space="preserve"> g and g' and the dot product</w:t>
      </w:r>
      <w:bookmarkEnd w:id="3"/>
    </w:p>
    <w:p w14:paraId="34F4B192" w14:textId="77777777" w:rsidR="00D72439" w:rsidRDefault="00D72439" w:rsidP="00D72439"/>
    <w:p w14:paraId="2A4CECFB" w14:textId="77777777" w:rsidR="00D72439" w:rsidRDefault="00D72439" w:rsidP="00D72439">
      <w:r>
        <w:t xml:space="preserve">Within each space (x-space and x'-space in the (2.1.1) Picture A), the metric tensor lowers or raises vector indices,  </w:t>
      </w:r>
    </w:p>
    <w:p w14:paraId="642C22D6" w14:textId="77777777" w:rsidR="00D72439" w:rsidRDefault="00D72439" w:rsidP="00D72439"/>
    <w:p w14:paraId="0C415ACA" w14:textId="77777777" w:rsidR="00D72439" w:rsidRPr="00055CEA" w:rsidRDefault="00D72439" w:rsidP="00D72439">
      <w:r>
        <w:tab/>
        <w:t>V</w:t>
      </w:r>
      <w:r>
        <w:rPr>
          <w:rStyle w:val="subscript"/>
        </w:rPr>
        <w:t>a</w:t>
      </w:r>
      <w:r>
        <w:t xml:space="preserve"> = g</w:t>
      </w:r>
      <w:r>
        <w:rPr>
          <w:rStyle w:val="subscript"/>
        </w:rPr>
        <w:t>ab</w:t>
      </w:r>
      <w:r>
        <w:t>V</w:t>
      </w:r>
      <w:r>
        <w:rPr>
          <w:rStyle w:val="superscript"/>
        </w:rPr>
        <w:t>b</w:t>
      </w:r>
      <w:r>
        <w:tab/>
      </w:r>
      <w:r>
        <w:tab/>
      </w:r>
      <w:r>
        <w:tab/>
        <w:t>V'</w:t>
      </w:r>
      <w:r>
        <w:rPr>
          <w:rStyle w:val="subscript"/>
        </w:rPr>
        <w:t>a</w:t>
      </w:r>
      <w:r>
        <w:t xml:space="preserve"> = g'</w:t>
      </w:r>
      <w:r>
        <w:rPr>
          <w:rStyle w:val="subscript"/>
        </w:rPr>
        <w:t>ab</w:t>
      </w:r>
      <w:r>
        <w:t>V'</w:t>
      </w:r>
      <w:r>
        <w:rPr>
          <w:rStyle w:val="superscript"/>
        </w:rPr>
        <w:t>b</w:t>
      </w:r>
      <w:r>
        <w:tab/>
      </w:r>
      <w:r>
        <w:tab/>
      </w:r>
    </w:p>
    <w:p w14:paraId="4244B234" w14:textId="77777777" w:rsidR="00D72439" w:rsidRDefault="00D72439" w:rsidP="00D72439">
      <w:pPr>
        <w:tabs>
          <w:tab w:val="left" w:pos="7200"/>
          <w:tab w:val="left" w:pos="7920"/>
          <w:tab w:val="right" w:pos="9270"/>
        </w:tabs>
      </w:pPr>
      <w:r>
        <w:tab/>
        <w:t>V</w:t>
      </w:r>
      <w:r>
        <w:rPr>
          <w:rStyle w:val="superscript"/>
        </w:rPr>
        <w:t>a</w:t>
      </w:r>
      <w:r>
        <w:t xml:space="preserve"> = g</w:t>
      </w:r>
      <w:r>
        <w:rPr>
          <w:rStyle w:val="superscript"/>
        </w:rPr>
        <w:t>ab</w:t>
      </w:r>
      <w:r>
        <w:t xml:space="preserve"> V</w:t>
      </w:r>
      <w:r>
        <w:rPr>
          <w:rStyle w:val="subscript"/>
        </w:rPr>
        <w:t>b</w:t>
      </w:r>
      <w:r>
        <w:tab/>
      </w:r>
      <w:r>
        <w:tab/>
        <w:t>V'</w:t>
      </w:r>
      <w:r>
        <w:rPr>
          <w:rStyle w:val="superscript"/>
        </w:rPr>
        <w:t>a</w:t>
      </w:r>
      <w:r>
        <w:t xml:space="preserve"> = g'</w:t>
      </w:r>
      <w:r>
        <w:rPr>
          <w:rStyle w:val="superscript"/>
        </w:rPr>
        <w:t>ab</w:t>
      </w:r>
      <w:r>
        <w:t xml:space="preserve"> V'</w:t>
      </w:r>
      <w:r>
        <w:rPr>
          <w:rStyle w:val="subscript"/>
        </w:rPr>
        <w:t>b</w:t>
      </w:r>
      <w:r>
        <w:tab/>
      </w:r>
      <w:r>
        <w:tab/>
      </w:r>
      <w:r>
        <w:tab/>
        <w:t>(7.4.4)'</w:t>
      </w:r>
      <w:r>
        <w:tab/>
      </w:r>
      <w:r>
        <w:tab/>
      </w:r>
      <w:r>
        <w:tab/>
      </w:r>
      <w:r>
        <w:tab/>
        <w:t>(2.2.1)</w:t>
      </w:r>
    </w:p>
    <w:p w14:paraId="60753EEB" w14:textId="77777777" w:rsidR="00D72439" w:rsidRDefault="00D72439" w:rsidP="00D72439"/>
    <w:p w14:paraId="0CFBA8E6" w14:textId="77777777" w:rsidR="00D72439" w:rsidRDefault="00D72439" w:rsidP="00D72439">
      <w:r>
        <w:t xml:space="preserve">In the same way, the metric tensor lowers or raises any index on any tensor. </w:t>
      </w:r>
    </w:p>
    <w:p w14:paraId="2D8B25C5" w14:textId="77777777" w:rsidR="00D72439" w:rsidRDefault="00D72439" w:rsidP="00D72439"/>
    <w:p w14:paraId="4E34C278" w14:textId="77777777" w:rsidR="00D72439" w:rsidRDefault="00D72439" w:rsidP="00D72439">
      <w:r>
        <w:t xml:space="preserve">The contravariant and covariant metric tensors are inverses of each other, </w:t>
      </w:r>
    </w:p>
    <w:p w14:paraId="59154F82" w14:textId="77777777" w:rsidR="00D72439" w:rsidRDefault="00D72439" w:rsidP="00D72439"/>
    <w:p w14:paraId="219806DE" w14:textId="77777777" w:rsidR="00D72439" w:rsidRPr="00C00677" w:rsidRDefault="00D72439" w:rsidP="00D72439">
      <w:pPr>
        <w:tabs>
          <w:tab w:val="right" w:pos="9270"/>
        </w:tabs>
      </w:pPr>
      <w:r>
        <w:tab/>
        <w:t>g</w:t>
      </w:r>
      <w:r>
        <w:rPr>
          <w:rStyle w:val="subscript"/>
        </w:rPr>
        <w:t>ab</w:t>
      </w:r>
      <w:r>
        <w:t>g</w:t>
      </w:r>
      <w:r>
        <w:rPr>
          <w:rStyle w:val="superscript"/>
        </w:rPr>
        <w:t>bc</w:t>
      </w:r>
      <w:r>
        <w:t xml:space="preserve">  = g</w:t>
      </w:r>
      <w:r>
        <w:rPr>
          <w:rStyle w:val="subscript"/>
        </w:rPr>
        <w:t>a</w:t>
      </w:r>
      <w:r>
        <w:rPr>
          <w:rStyle w:val="superscript"/>
        </w:rPr>
        <w:t>c</w:t>
      </w:r>
      <w:r>
        <w:t xml:space="preserve"> = δ</w:t>
      </w:r>
      <w:r>
        <w:rPr>
          <w:rStyle w:val="subscript"/>
        </w:rPr>
        <w:t>a</w:t>
      </w:r>
      <w:r>
        <w:rPr>
          <w:rStyle w:val="superscript"/>
        </w:rPr>
        <w:t>c</w:t>
      </w:r>
      <w:r>
        <w:t xml:space="preserve"> = δ</w:t>
      </w:r>
      <w:r>
        <w:rPr>
          <w:rStyle w:val="subscript"/>
        </w:rPr>
        <w:t>a,c</w:t>
      </w:r>
      <w:r>
        <w:tab/>
      </w:r>
      <w:r>
        <w:tab/>
        <w:t>// note that δ</w:t>
      </w:r>
      <w:r>
        <w:rPr>
          <w:rStyle w:val="subscript"/>
        </w:rPr>
        <w:t>i</w:t>
      </w:r>
      <w:r>
        <w:rPr>
          <w:rStyle w:val="superscript"/>
        </w:rPr>
        <w:t>j</w:t>
      </w:r>
      <w:r>
        <w:t xml:space="preserve"> = δ</w:t>
      </w:r>
      <w:r>
        <w:rPr>
          <w:rStyle w:val="superscript"/>
        </w:rPr>
        <w:t>i</w:t>
      </w:r>
      <w:r>
        <w:rPr>
          <w:rStyle w:val="subscript"/>
        </w:rPr>
        <w:t>j</w:t>
      </w:r>
      <w:r>
        <w:t xml:space="preserve"> = δ</w:t>
      </w:r>
      <w:r>
        <w:rPr>
          <w:rStyle w:val="subscript"/>
        </w:rPr>
        <w:t>i,j</w:t>
      </w:r>
      <w:r>
        <w:t xml:space="preserve"> . </w:t>
      </w:r>
      <w:r>
        <w:tab/>
      </w:r>
      <w:r>
        <w:tab/>
        <w:t>(2.2.2)</w:t>
      </w:r>
    </w:p>
    <w:p w14:paraId="604C47EA" w14:textId="77777777" w:rsidR="00D72439" w:rsidRDefault="00D72439" w:rsidP="00D72439"/>
    <w:p w14:paraId="696FD0F8" w14:textId="77777777" w:rsidR="00D72439" w:rsidRDefault="00D72439" w:rsidP="00D72439">
      <w:r>
        <w:t>Here the g</w:t>
      </w:r>
      <w:r>
        <w:rPr>
          <w:rStyle w:val="subscript"/>
        </w:rPr>
        <w:t>ab</w:t>
      </w:r>
      <w:r>
        <w:t xml:space="preserve"> lowers the first index on g</w:t>
      </w:r>
      <w:r>
        <w:rPr>
          <w:rStyle w:val="superscript"/>
        </w:rPr>
        <w:t>bc</w:t>
      </w:r>
      <w:r>
        <w:t xml:space="preserve"> to make g</w:t>
      </w:r>
      <w:r>
        <w:rPr>
          <w:rStyle w:val="subscript"/>
        </w:rPr>
        <w:t>a</w:t>
      </w:r>
      <w:r>
        <w:rPr>
          <w:rStyle w:val="superscript"/>
        </w:rPr>
        <w:t>c</w:t>
      </w:r>
      <w:r>
        <w:t xml:space="preserve"> which is δ</w:t>
      </w:r>
      <w:r>
        <w:rPr>
          <w:rStyle w:val="subscript"/>
        </w:rPr>
        <w:t>a</w:t>
      </w:r>
      <w:r>
        <w:rPr>
          <w:rStyle w:val="superscript"/>
        </w:rPr>
        <w:t>c</w:t>
      </w:r>
      <w:r>
        <w:t xml:space="preserve"> = δ</w:t>
      </w:r>
      <w:r>
        <w:rPr>
          <w:rStyle w:val="subscript"/>
        </w:rPr>
        <w:t>a,c</w:t>
      </w:r>
      <w:r>
        <w:t xml:space="preserve"> so g</w:t>
      </w:r>
      <w:r>
        <w:rPr>
          <w:rStyle w:val="subscript"/>
        </w:rPr>
        <w:t>dn</w:t>
      </w:r>
      <w:r>
        <w:t>g</w:t>
      </w:r>
      <w:r w:rsidRPr="007D4210">
        <w:rPr>
          <w:rStyle w:val="subscript"/>
        </w:rPr>
        <w:t>up</w:t>
      </w:r>
      <w:r>
        <w:rPr>
          <w:rStyle w:val="superscript"/>
        </w:rPr>
        <w:t xml:space="preserve"> </w:t>
      </w:r>
      <w:r>
        <w:t xml:space="preserve">= 1. </w:t>
      </w:r>
    </w:p>
    <w:p w14:paraId="01B0A8B1" w14:textId="77777777" w:rsidR="00BE77EA" w:rsidRDefault="00BE77EA" w:rsidP="00D72439"/>
    <w:p w14:paraId="714445AC" w14:textId="77777777" w:rsidR="00BE77EA" w:rsidRPr="00BE77EA" w:rsidRDefault="00BE77EA" w:rsidP="00D72439">
      <w:r>
        <w:t>The objects g</w:t>
      </w:r>
      <w:r>
        <w:rPr>
          <w:rStyle w:val="subscript"/>
        </w:rPr>
        <w:t>ab</w:t>
      </w:r>
      <w:r>
        <w:t>, g</w:t>
      </w:r>
      <w:r>
        <w:rPr>
          <w:rStyle w:val="subscript"/>
        </w:rPr>
        <w:t>a</w:t>
      </w:r>
      <w:r>
        <w:rPr>
          <w:rStyle w:val="superscript"/>
        </w:rPr>
        <w:t>b</w:t>
      </w:r>
      <w:r>
        <w:t>, g</w:t>
      </w:r>
      <w:r>
        <w:rPr>
          <w:rStyle w:val="superscript"/>
        </w:rPr>
        <w:t>b</w:t>
      </w:r>
      <w:r>
        <w:rPr>
          <w:rStyle w:val="subscript"/>
        </w:rPr>
        <w:t>a</w:t>
      </w:r>
      <w:r>
        <w:t xml:space="preserve"> and g</w:t>
      </w:r>
      <w:r>
        <w:rPr>
          <w:rStyle w:val="superscript"/>
        </w:rPr>
        <w:t>ab</w:t>
      </w:r>
      <w:r>
        <w:t xml:space="preserve"> are true tensor objects whereas δ</w:t>
      </w:r>
      <w:r>
        <w:rPr>
          <w:rStyle w:val="subscript"/>
        </w:rPr>
        <w:t>a</w:t>
      </w:r>
      <w:r>
        <w:rPr>
          <w:rStyle w:val="superscript"/>
        </w:rPr>
        <w:t>c</w:t>
      </w:r>
      <w:r>
        <w:t xml:space="preserve"> and δ</w:t>
      </w:r>
      <w:r>
        <w:rPr>
          <w:rStyle w:val="subscript"/>
        </w:rPr>
        <w:t>a,c</w:t>
      </w:r>
      <w:r>
        <w:t xml:space="preserve"> are not. It just happens that the value of  g</w:t>
      </w:r>
      <w:r>
        <w:rPr>
          <w:rStyle w:val="subscript"/>
        </w:rPr>
        <w:t>a</w:t>
      </w:r>
      <w:r>
        <w:rPr>
          <w:rStyle w:val="superscript"/>
        </w:rPr>
        <w:t>c</w:t>
      </w:r>
      <w:r>
        <w:t xml:space="preserve"> is δ</w:t>
      </w:r>
      <w:r>
        <w:rPr>
          <w:rStyle w:val="subscript"/>
        </w:rPr>
        <w:t>a</w:t>
      </w:r>
      <w:r>
        <w:rPr>
          <w:rStyle w:val="superscript"/>
        </w:rPr>
        <w:t>c</w:t>
      </w:r>
      <w:r>
        <w:t>.  In writing covariant equations, one should replace δ</w:t>
      </w:r>
      <w:r>
        <w:rPr>
          <w:rStyle w:val="subscript"/>
        </w:rPr>
        <w:t>a</w:t>
      </w:r>
      <w:r>
        <w:rPr>
          <w:rStyle w:val="superscript"/>
        </w:rPr>
        <w:t>c</w:t>
      </w:r>
      <w:r>
        <w:t xml:space="preserve"> by g</w:t>
      </w:r>
      <w:r>
        <w:rPr>
          <w:rStyle w:val="subscript"/>
        </w:rPr>
        <w:t>a</w:t>
      </w:r>
      <w:r>
        <w:rPr>
          <w:rStyle w:val="superscript"/>
        </w:rPr>
        <w:t>c</w:t>
      </w:r>
      <w:r>
        <w:t xml:space="preserve"> before attempting to raise index a or lower index c. </w:t>
      </w:r>
    </w:p>
    <w:p w14:paraId="6331BA3E" w14:textId="77777777" w:rsidR="00D72439" w:rsidRDefault="00D72439" w:rsidP="00D72439"/>
    <w:p w14:paraId="05C2B684" w14:textId="77777777" w:rsidR="00D72439" w:rsidRDefault="00D72439" w:rsidP="00D72439">
      <w:r>
        <w:t xml:space="preserve">The metric tensor is a rank-2 tensor like any other rank-2 tensor, and so, looking at the first and last lines of (2.1.6), </w:t>
      </w:r>
    </w:p>
    <w:p w14:paraId="19E09F33" w14:textId="77777777" w:rsidR="00D72439" w:rsidRDefault="00D72439" w:rsidP="00D72439"/>
    <w:p w14:paraId="594838AC" w14:textId="77777777" w:rsidR="00D72439" w:rsidRDefault="00D72439" w:rsidP="00D72439">
      <w:r>
        <w:tab/>
        <w:t>g'</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g</w:t>
      </w:r>
      <w:r w:rsidRPr="00500898">
        <w:rPr>
          <w:rStyle w:val="superscript"/>
        </w:rPr>
        <w:t>a'b'</w:t>
      </w:r>
    </w:p>
    <w:p w14:paraId="42B313D2" w14:textId="77777777" w:rsidR="00D72439" w:rsidRPr="00055CEA" w:rsidRDefault="00D72439" w:rsidP="00D72439">
      <w:pPr>
        <w:tabs>
          <w:tab w:val="left" w:pos="7200"/>
          <w:tab w:val="left" w:pos="7920"/>
          <w:tab w:val="right" w:pos="9270"/>
        </w:tabs>
      </w:pPr>
      <w:r>
        <w:tab/>
        <w:t>g'</w:t>
      </w:r>
      <w:r w:rsidRPr="00193630">
        <w:rPr>
          <w:rStyle w:val="subscript"/>
        </w:rPr>
        <w:t>ab</w:t>
      </w:r>
      <w:r>
        <w:t xml:space="preserve"> = R</w:t>
      </w:r>
      <w:r w:rsidRPr="00193630">
        <w:rPr>
          <w:rStyle w:val="subscript"/>
        </w:rPr>
        <w:t>a</w:t>
      </w:r>
      <w:r w:rsidRPr="00193630">
        <w:rPr>
          <w:rStyle w:val="superscript"/>
        </w:rPr>
        <w:t>a'</w:t>
      </w:r>
      <w:r>
        <w:rPr>
          <w:rStyle w:val="subscript"/>
        </w:rPr>
        <w:t xml:space="preserve"> </w:t>
      </w:r>
      <w:r>
        <w:t>R</w:t>
      </w:r>
      <w:r w:rsidRPr="00193630">
        <w:rPr>
          <w:rStyle w:val="subscript"/>
        </w:rPr>
        <w:t>b</w:t>
      </w:r>
      <w:r w:rsidRPr="00193630">
        <w:rPr>
          <w:rStyle w:val="superscript"/>
        </w:rPr>
        <w:t>b'</w:t>
      </w:r>
      <w:r>
        <w:rPr>
          <w:rStyle w:val="subscript"/>
        </w:rPr>
        <w:t xml:space="preserve"> </w:t>
      </w:r>
      <w:r>
        <w:t>g</w:t>
      </w:r>
      <w:r w:rsidRPr="00193630">
        <w:rPr>
          <w:rStyle w:val="subscript"/>
        </w:rPr>
        <w:t>a'b'</w:t>
      </w:r>
      <w:r>
        <w:t xml:space="preserve"> </w:t>
      </w:r>
      <w:r w:rsidR="00BE77EA">
        <w:t xml:space="preserve"> .</w:t>
      </w:r>
      <w:r>
        <w:tab/>
      </w:r>
      <w:r>
        <w:tab/>
      </w:r>
      <w:r>
        <w:tab/>
      </w:r>
      <w:r>
        <w:tab/>
      </w:r>
      <w:r>
        <w:tab/>
        <w:t>(7.5.7)'</w:t>
      </w:r>
      <w:r>
        <w:tab/>
      </w:r>
      <w:r>
        <w:tab/>
      </w:r>
      <w:r>
        <w:tab/>
      </w:r>
      <w:r>
        <w:tab/>
        <w:t>(2.2.3)</w:t>
      </w:r>
    </w:p>
    <w:p w14:paraId="6B0C4A5C" w14:textId="77777777" w:rsidR="00D72439" w:rsidRDefault="00D72439" w:rsidP="00D72439"/>
    <w:p w14:paraId="518D9AEA" w14:textId="77777777" w:rsidR="00D72439" w:rsidRDefault="00D72439" w:rsidP="00D72439">
      <w:r>
        <w:t>Any metric tensor is symmetric,</w:t>
      </w:r>
    </w:p>
    <w:p w14:paraId="407CE7A3" w14:textId="77777777" w:rsidR="00D72439" w:rsidRDefault="00D72439" w:rsidP="00D72439"/>
    <w:p w14:paraId="12CF2FE2" w14:textId="77777777" w:rsidR="00D72439" w:rsidRPr="00055CEA" w:rsidRDefault="00D72439" w:rsidP="00D72439">
      <w:r>
        <w:tab/>
        <w:t>g</w:t>
      </w:r>
      <w:r>
        <w:rPr>
          <w:rStyle w:val="subscript"/>
        </w:rPr>
        <w:t>ab</w:t>
      </w:r>
      <w:r>
        <w:t xml:space="preserve"> = g</w:t>
      </w:r>
      <w:r>
        <w:rPr>
          <w:rStyle w:val="subscript"/>
        </w:rPr>
        <w:t>ba</w:t>
      </w:r>
      <w:r>
        <w:tab/>
      </w:r>
      <w:r>
        <w:tab/>
      </w:r>
      <w:r>
        <w:tab/>
        <w:t>g'</w:t>
      </w:r>
      <w:r>
        <w:rPr>
          <w:rStyle w:val="subscript"/>
        </w:rPr>
        <w:t xml:space="preserve">ab </w:t>
      </w:r>
      <w:r>
        <w:t>=  g'</w:t>
      </w:r>
      <w:r>
        <w:rPr>
          <w:rStyle w:val="subscript"/>
        </w:rPr>
        <w:t>ba</w:t>
      </w:r>
      <w:r>
        <w:tab/>
      </w:r>
      <w:r>
        <w:tab/>
      </w:r>
      <w:r>
        <w:tab/>
      </w:r>
    </w:p>
    <w:p w14:paraId="316CB882" w14:textId="77777777" w:rsidR="00D72439" w:rsidRDefault="00D72439" w:rsidP="00D72439">
      <w:pPr>
        <w:tabs>
          <w:tab w:val="left" w:pos="7200"/>
          <w:tab w:val="left" w:pos="7920"/>
          <w:tab w:val="right" w:pos="9270"/>
        </w:tabs>
      </w:pPr>
      <w:r>
        <w:tab/>
        <w:t>g</w:t>
      </w:r>
      <w:r w:rsidRPr="00055CEA">
        <w:rPr>
          <w:rStyle w:val="superscript"/>
        </w:rPr>
        <w:t>ab</w:t>
      </w:r>
      <w:r>
        <w:t xml:space="preserve"> = g</w:t>
      </w:r>
      <w:r w:rsidRPr="00055CEA">
        <w:rPr>
          <w:rStyle w:val="superscript"/>
        </w:rPr>
        <w:t>ba</w:t>
      </w:r>
      <w:r>
        <w:tab/>
      </w:r>
      <w:r>
        <w:tab/>
      </w:r>
      <w:r>
        <w:tab/>
        <w:t>g'</w:t>
      </w:r>
      <w:r w:rsidRPr="00055CEA">
        <w:rPr>
          <w:rStyle w:val="superscript"/>
        </w:rPr>
        <w:t>ab</w:t>
      </w:r>
      <w:r>
        <w:rPr>
          <w:rStyle w:val="subscript"/>
        </w:rPr>
        <w:t xml:space="preserve"> </w:t>
      </w:r>
      <w:r>
        <w:t>=  g'</w:t>
      </w:r>
      <w:r w:rsidRPr="00055CEA">
        <w:rPr>
          <w:rStyle w:val="superscript"/>
        </w:rPr>
        <w:t>ba</w:t>
      </w:r>
      <w:r>
        <w:t xml:space="preserve">  .</w:t>
      </w:r>
      <w:r>
        <w:tab/>
      </w:r>
      <w:r>
        <w:tab/>
      </w:r>
      <w:r>
        <w:tab/>
        <w:t>(5.4.3)'</w:t>
      </w:r>
      <w:r>
        <w:tab/>
      </w:r>
      <w:r>
        <w:tab/>
      </w:r>
      <w:r>
        <w:tab/>
      </w:r>
      <w:r>
        <w:tab/>
        <w:t>(2.2.4)</w:t>
      </w:r>
    </w:p>
    <w:p w14:paraId="32EF310A" w14:textId="77777777" w:rsidR="00D72439" w:rsidRDefault="00D72439" w:rsidP="00D72439"/>
    <w:p w14:paraId="1D390FFF" w14:textId="77777777" w:rsidR="00D72439" w:rsidRDefault="00D72439" w:rsidP="00D72439">
      <w:r>
        <w:t>The metric tensor defines a dot product in each space</w:t>
      </w:r>
    </w:p>
    <w:p w14:paraId="3127686E" w14:textId="77777777" w:rsidR="00D72439" w:rsidRDefault="00D72439" w:rsidP="00D72439"/>
    <w:p w14:paraId="4FDDFFAE" w14:textId="77777777" w:rsidR="00D72439" w:rsidRPr="00055CEA" w:rsidRDefault="00D72439" w:rsidP="00D72439">
      <w:r>
        <w:tab/>
      </w:r>
      <w:r w:rsidRPr="006F06A2">
        <w:rPr>
          <w:b/>
        </w:rPr>
        <w:t>a</w:t>
      </w:r>
      <w:r>
        <w:t xml:space="preserve"> </w:t>
      </w:r>
      <w:r>
        <w:sym w:font="Symbol" w:char="F0B7"/>
      </w:r>
      <w:r>
        <w:t xml:space="preserve"> </w:t>
      </w:r>
      <w:r w:rsidRPr="006F06A2">
        <w:rPr>
          <w:b/>
        </w:rPr>
        <w:t>b</w:t>
      </w:r>
      <w:r>
        <w:t xml:space="preserve"> = g</w:t>
      </w:r>
      <w:r>
        <w:rPr>
          <w:rStyle w:val="subscript"/>
        </w:rPr>
        <w:t>ij</w:t>
      </w:r>
      <w:r>
        <w:t>a</w:t>
      </w:r>
      <w:r>
        <w:rPr>
          <w:rStyle w:val="superscript"/>
        </w:rPr>
        <w:t>i</w:t>
      </w:r>
      <w:r>
        <w:t>b</w:t>
      </w:r>
      <w:r>
        <w:rPr>
          <w:rStyle w:val="superscript"/>
        </w:rPr>
        <w:t>j</w:t>
      </w:r>
      <w:r>
        <w:t xml:space="preserve"> = g</w:t>
      </w:r>
      <w:r>
        <w:rPr>
          <w:rStyle w:val="superscript"/>
        </w:rPr>
        <w:t>ij</w:t>
      </w:r>
      <w:r>
        <w:t>a</w:t>
      </w:r>
      <w:r>
        <w:rPr>
          <w:rStyle w:val="subscript"/>
        </w:rPr>
        <w:t>i</w:t>
      </w:r>
      <w:r>
        <w:t>b</w:t>
      </w:r>
      <w:r>
        <w:rPr>
          <w:rStyle w:val="subscript"/>
        </w:rPr>
        <w:t>j</w:t>
      </w:r>
      <w:r>
        <w:t xml:space="preserve"> = a</w:t>
      </w:r>
      <w:r>
        <w:rPr>
          <w:rStyle w:val="subscript"/>
        </w:rPr>
        <w:t>i</w:t>
      </w:r>
      <w:r>
        <w:t>b</w:t>
      </w:r>
      <w:r>
        <w:rPr>
          <w:rStyle w:val="superscript"/>
        </w:rPr>
        <w:t>i</w:t>
      </w:r>
      <w:r>
        <w:t xml:space="preserve"> = a</w:t>
      </w:r>
      <w:r>
        <w:rPr>
          <w:rStyle w:val="superscript"/>
        </w:rPr>
        <w:t>i</w:t>
      </w:r>
      <w:r>
        <w:t>b</w:t>
      </w:r>
      <w:r>
        <w:rPr>
          <w:rStyle w:val="subscript"/>
        </w:rPr>
        <w:t>i</w:t>
      </w:r>
      <w:r>
        <w:tab/>
      </w:r>
      <w:r>
        <w:tab/>
        <w:t>x-space</w:t>
      </w:r>
    </w:p>
    <w:p w14:paraId="12A68723" w14:textId="77777777" w:rsidR="00D72439" w:rsidRDefault="00D72439" w:rsidP="00D72439">
      <w:pPr>
        <w:rPr>
          <w:rStyle w:val="subscript"/>
        </w:rPr>
      </w:pPr>
    </w:p>
    <w:p w14:paraId="199B03C9" w14:textId="77777777" w:rsidR="00D72439" w:rsidRPr="00055CEA" w:rsidRDefault="00D72439" w:rsidP="00D72439">
      <w:pPr>
        <w:tabs>
          <w:tab w:val="left" w:pos="7200"/>
          <w:tab w:val="left" w:pos="7920"/>
          <w:tab w:val="right" w:pos="9270"/>
        </w:tabs>
      </w:pPr>
      <w:r>
        <w:tab/>
      </w:r>
      <w:r w:rsidRPr="006F06A2">
        <w:rPr>
          <w:b/>
        </w:rPr>
        <w:t>a</w:t>
      </w:r>
      <w:r>
        <w:t xml:space="preserve"> '</w:t>
      </w:r>
      <w:r>
        <w:sym w:font="Symbol" w:char="F0B7"/>
      </w:r>
      <w:r>
        <w:t xml:space="preserve"> </w:t>
      </w:r>
      <w:r w:rsidRPr="006F06A2">
        <w:rPr>
          <w:b/>
        </w:rPr>
        <w:t>b</w:t>
      </w:r>
      <w:r>
        <w:t>' = g'</w:t>
      </w:r>
      <w:r>
        <w:rPr>
          <w:rStyle w:val="subscript"/>
        </w:rPr>
        <w:t>ij</w:t>
      </w:r>
      <w:r>
        <w:t>a'</w:t>
      </w:r>
      <w:r>
        <w:rPr>
          <w:rStyle w:val="superscript"/>
        </w:rPr>
        <w:t>i</w:t>
      </w:r>
      <w:r>
        <w:t>b'</w:t>
      </w:r>
      <w:r>
        <w:rPr>
          <w:rStyle w:val="superscript"/>
        </w:rPr>
        <w:t>j</w:t>
      </w:r>
      <w:r>
        <w:t xml:space="preserve"> = g'</w:t>
      </w:r>
      <w:r>
        <w:rPr>
          <w:rStyle w:val="superscript"/>
        </w:rPr>
        <w:t>ij</w:t>
      </w:r>
      <w:r>
        <w:t>a'</w:t>
      </w:r>
      <w:r>
        <w:rPr>
          <w:rStyle w:val="subscript"/>
        </w:rPr>
        <w:t>i</w:t>
      </w:r>
      <w:r>
        <w:t>b'</w:t>
      </w:r>
      <w:r>
        <w:rPr>
          <w:rStyle w:val="subscript"/>
        </w:rPr>
        <w:t>j</w:t>
      </w:r>
      <w:r>
        <w:t xml:space="preserve"> = a'</w:t>
      </w:r>
      <w:r>
        <w:rPr>
          <w:rStyle w:val="subscript"/>
        </w:rPr>
        <w:t>i</w:t>
      </w:r>
      <w:r>
        <w:t>b'</w:t>
      </w:r>
      <w:r>
        <w:rPr>
          <w:rStyle w:val="superscript"/>
        </w:rPr>
        <w:t>i</w:t>
      </w:r>
      <w:r>
        <w:t xml:space="preserve"> = a'</w:t>
      </w:r>
      <w:r>
        <w:rPr>
          <w:rStyle w:val="superscript"/>
        </w:rPr>
        <w:t>i</w:t>
      </w:r>
      <w:r>
        <w:t>b'</w:t>
      </w:r>
      <w:r>
        <w:rPr>
          <w:rStyle w:val="subscript"/>
        </w:rPr>
        <w:t>i</w:t>
      </w:r>
      <w:r>
        <w:tab/>
        <w:t>x'-space</w:t>
      </w:r>
      <w:r>
        <w:tab/>
        <w:t xml:space="preserve">  .</w:t>
      </w:r>
      <w:r>
        <w:tab/>
      </w:r>
      <w:r>
        <w:tab/>
      </w:r>
      <w:r>
        <w:tab/>
      </w:r>
      <w:r>
        <w:tab/>
        <w:t>(2.2.5)</w:t>
      </w:r>
    </w:p>
    <w:p w14:paraId="6AED0717" w14:textId="77777777" w:rsidR="00D72439" w:rsidRDefault="00D72439" w:rsidP="00D72439"/>
    <w:p w14:paraId="2235EBBA" w14:textId="77777777" w:rsidR="00D72439" w:rsidRDefault="00D72439" w:rsidP="00D72439">
      <w:r>
        <w:t xml:space="preserve">The dot product is a scalar </w:t>
      </w:r>
      <w:r w:rsidR="00BE77EA">
        <w:t xml:space="preserve">(rank-0 tensor) </w:t>
      </w:r>
      <w:r>
        <w:t>so it must be the same in either space</w:t>
      </w:r>
    </w:p>
    <w:p w14:paraId="09A1077B" w14:textId="77777777" w:rsidR="00D72439" w:rsidRDefault="00D72439" w:rsidP="00D72439"/>
    <w:p w14:paraId="01A8A30C" w14:textId="77777777" w:rsidR="00D72439" w:rsidRDefault="00D72439" w:rsidP="00D72439">
      <w:pPr>
        <w:tabs>
          <w:tab w:val="left" w:pos="7200"/>
          <w:tab w:val="left" w:pos="7920"/>
          <w:tab w:val="right" w:pos="9270"/>
        </w:tabs>
      </w:pPr>
      <w:r>
        <w:tab/>
      </w:r>
      <w:r w:rsidRPr="006F06A2">
        <w:rPr>
          <w:b/>
        </w:rPr>
        <w:t>a</w:t>
      </w:r>
      <w:r>
        <w:t xml:space="preserve"> '</w:t>
      </w:r>
      <w:r>
        <w:sym w:font="Symbol" w:char="F0B7"/>
      </w:r>
      <w:r>
        <w:t xml:space="preserve"> </w:t>
      </w:r>
      <w:r w:rsidRPr="006F06A2">
        <w:rPr>
          <w:b/>
        </w:rPr>
        <w:t>b</w:t>
      </w:r>
      <w:r>
        <w:t xml:space="preserve">' = </w:t>
      </w:r>
      <w:r w:rsidRPr="006F06A2">
        <w:rPr>
          <w:b/>
        </w:rPr>
        <w:t>a</w:t>
      </w:r>
      <w:r>
        <w:t xml:space="preserve"> </w:t>
      </w:r>
      <w:r>
        <w:sym w:font="Symbol" w:char="F0B7"/>
      </w:r>
      <w:r>
        <w:t xml:space="preserve"> </w:t>
      </w:r>
      <w:r w:rsidRPr="006F06A2">
        <w:rPr>
          <w:b/>
        </w:rPr>
        <w:t>b</w:t>
      </w:r>
      <w:r>
        <w:t xml:space="preserve"> .</w:t>
      </w:r>
      <w:r>
        <w:tab/>
      </w:r>
      <w:r>
        <w:tab/>
      </w:r>
      <w:r>
        <w:tab/>
      </w:r>
      <w:r>
        <w:tab/>
      </w:r>
      <w:r>
        <w:tab/>
      </w:r>
      <w:r>
        <w:tab/>
      </w:r>
      <w:r>
        <w:tab/>
      </w:r>
      <w:r>
        <w:tab/>
      </w:r>
      <w:r>
        <w:tab/>
      </w:r>
      <w:r>
        <w:tab/>
        <w:t>(2.2.6)</w:t>
      </w:r>
    </w:p>
    <w:p w14:paraId="3D83C107" w14:textId="77777777" w:rsidR="00D72439" w:rsidRDefault="00D72439" w:rsidP="00D72439"/>
    <w:p w14:paraId="0290EFD5" w14:textId="77777777" w:rsidR="00D72439" w:rsidRPr="00055CEA" w:rsidRDefault="00D72439" w:rsidP="00D72439">
      <w:r>
        <w:t xml:space="preserve">An exception to this rule is noted for fluid flow, see </w:t>
      </w:r>
      <w:r w:rsidRPr="00BB24DF">
        <w:rPr>
          <w:i/>
        </w:rPr>
        <w:t>Tensor</w:t>
      </w:r>
      <w:r>
        <w:t xml:space="preserve"> Section 5.2. </w:t>
      </w:r>
    </w:p>
    <w:p w14:paraId="0D4D657F" w14:textId="77777777" w:rsidR="00D72439" w:rsidRDefault="00D72439" w:rsidP="00D72439"/>
    <w:p w14:paraId="6D3B6592" w14:textId="77777777" w:rsidR="00D72439" w:rsidRDefault="00D72439" w:rsidP="00D72439">
      <w:r>
        <w:t>When applied to the canonical differential vector dx</w:t>
      </w:r>
      <w:r>
        <w:rPr>
          <w:rStyle w:val="superscript"/>
        </w:rPr>
        <w:t>i</w:t>
      </w:r>
      <w:r>
        <w:t xml:space="preserve"> we find</w:t>
      </w:r>
    </w:p>
    <w:p w14:paraId="1AB477DC" w14:textId="77777777" w:rsidR="00D72439" w:rsidRDefault="00D72439" w:rsidP="00D72439"/>
    <w:p w14:paraId="1866F7C9" w14:textId="77777777" w:rsidR="00D72439" w:rsidRPr="00055CEA" w:rsidRDefault="00D72439" w:rsidP="00D72439">
      <w:r>
        <w:tab/>
        <w:t>d</w:t>
      </w:r>
      <w:r w:rsidRPr="00055CEA">
        <w:rPr>
          <w:b/>
        </w:rPr>
        <w:t>x</w:t>
      </w:r>
      <w:r>
        <w:t xml:space="preserve"> </w:t>
      </w:r>
      <w:r>
        <w:sym w:font="Symbol" w:char="F0B7"/>
      </w:r>
      <w:r>
        <w:t xml:space="preserve"> d</w:t>
      </w:r>
      <w:r w:rsidRPr="00055CEA">
        <w:rPr>
          <w:b/>
        </w:rPr>
        <w:t>x</w:t>
      </w:r>
      <w:r>
        <w:t xml:space="preserve"> = g</w:t>
      </w:r>
      <w:r>
        <w:rPr>
          <w:rStyle w:val="subscript"/>
        </w:rPr>
        <w:t>ij</w:t>
      </w:r>
      <w:r>
        <w:t>dx</w:t>
      </w:r>
      <w:r>
        <w:rPr>
          <w:rStyle w:val="superscript"/>
        </w:rPr>
        <w:t>i</w:t>
      </w:r>
      <w:r>
        <w:t>dx</w:t>
      </w:r>
      <w:r>
        <w:rPr>
          <w:rStyle w:val="superscript"/>
        </w:rPr>
        <w:t>j</w:t>
      </w:r>
      <w:r>
        <w:t xml:space="preserve">  = || d</w:t>
      </w:r>
      <w:r w:rsidRPr="00055CEA">
        <w:rPr>
          <w:b/>
        </w:rPr>
        <w:t>x</w:t>
      </w:r>
      <w:r>
        <w:t xml:space="preserve"> ||</w:t>
      </w:r>
      <w:r>
        <w:rPr>
          <w:rStyle w:val="superscript"/>
        </w:rPr>
        <w:t>2</w:t>
      </w:r>
      <w:r>
        <w:t xml:space="preserve">  ≡  (ds)</w:t>
      </w:r>
      <w:r>
        <w:rPr>
          <w:rStyle w:val="superscript"/>
        </w:rPr>
        <w:t>2</w:t>
      </w:r>
      <w:r>
        <w:tab/>
      </w:r>
      <w:r>
        <w:tab/>
        <w:t>x-space</w:t>
      </w:r>
      <w:r>
        <w:tab/>
      </w:r>
      <w:r>
        <w:tab/>
      </w:r>
      <w:r>
        <w:tab/>
      </w:r>
      <w:r>
        <w:tab/>
      </w:r>
      <w:r>
        <w:tab/>
      </w:r>
    </w:p>
    <w:p w14:paraId="413C8AB9" w14:textId="77777777" w:rsidR="00D72439" w:rsidRDefault="00D72439" w:rsidP="00D72439"/>
    <w:p w14:paraId="4AA2B798" w14:textId="77777777" w:rsidR="00D72439" w:rsidRPr="00055CEA" w:rsidRDefault="00D72439" w:rsidP="00D72439">
      <w:pPr>
        <w:tabs>
          <w:tab w:val="left" w:pos="7200"/>
          <w:tab w:val="left" w:pos="7920"/>
          <w:tab w:val="right" w:pos="9270"/>
        </w:tabs>
      </w:pPr>
      <w:r>
        <w:tab/>
        <w:t>d</w:t>
      </w:r>
      <w:r w:rsidRPr="00055CEA">
        <w:rPr>
          <w:b/>
        </w:rPr>
        <w:t>x</w:t>
      </w:r>
      <w:r>
        <w:t xml:space="preserve">' </w:t>
      </w:r>
      <w:r>
        <w:sym w:font="Symbol" w:char="F0B7"/>
      </w:r>
      <w:r>
        <w:t xml:space="preserve"> d</w:t>
      </w:r>
      <w:r w:rsidRPr="00055CEA">
        <w:rPr>
          <w:b/>
        </w:rPr>
        <w:t>x</w:t>
      </w:r>
      <w:r>
        <w:t>' = g'</w:t>
      </w:r>
      <w:r>
        <w:rPr>
          <w:rStyle w:val="subscript"/>
        </w:rPr>
        <w:t>ij</w:t>
      </w:r>
      <w:r>
        <w:t>dx'</w:t>
      </w:r>
      <w:r>
        <w:rPr>
          <w:rStyle w:val="superscript"/>
        </w:rPr>
        <w:t>i</w:t>
      </w:r>
      <w:r>
        <w:t>dx'</w:t>
      </w:r>
      <w:r>
        <w:rPr>
          <w:rStyle w:val="superscript"/>
        </w:rPr>
        <w:t>j</w:t>
      </w:r>
      <w:r>
        <w:t xml:space="preserve">  = || d</w:t>
      </w:r>
      <w:r w:rsidRPr="00055CEA">
        <w:rPr>
          <w:b/>
        </w:rPr>
        <w:t>x</w:t>
      </w:r>
      <w:r>
        <w:t>' ||</w:t>
      </w:r>
      <w:r>
        <w:rPr>
          <w:rStyle w:val="superscript"/>
        </w:rPr>
        <w:t>2</w:t>
      </w:r>
      <w:r>
        <w:t xml:space="preserve">  ≡  (ds')</w:t>
      </w:r>
      <w:r>
        <w:rPr>
          <w:rStyle w:val="superscript"/>
        </w:rPr>
        <w:t>2</w:t>
      </w:r>
      <w:r>
        <w:tab/>
      </w:r>
      <w:r>
        <w:tab/>
        <w:t>x'-space</w:t>
      </w:r>
      <w:r>
        <w:tab/>
      </w:r>
      <w:r>
        <w:tab/>
      </w:r>
      <w:r>
        <w:tab/>
      </w:r>
      <w:r>
        <w:tab/>
      </w:r>
      <w:r>
        <w:tab/>
        <w:t>(2.2.7)</w:t>
      </w:r>
    </w:p>
    <w:p w14:paraId="5F6A1AA2" w14:textId="77777777" w:rsidR="00D72439" w:rsidRDefault="00D72439" w:rsidP="00D72439"/>
    <w:p w14:paraId="048C9F95" w14:textId="77777777" w:rsidR="00D72439" w:rsidRDefault="00D72439" w:rsidP="00D72439">
      <w:r>
        <w:t xml:space="preserve">Thus from (2.2.6) ds = ds' (invariant distance). In special relativity, ds is called the proper time dτ. </w:t>
      </w:r>
    </w:p>
    <w:p w14:paraId="21D2CBBB" w14:textId="77777777" w:rsidR="00D72439" w:rsidRDefault="00D72439" w:rsidP="00D72439"/>
    <w:p w14:paraId="2EDE8C0B" w14:textId="77777777" w:rsidR="00D72439" w:rsidRPr="00767E98" w:rsidRDefault="00D72439" w:rsidP="00D72439">
      <w:r>
        <w:t xml:space="preserve">The metric tensor gets its name from these last equations. The distance between two points </w:t>
      </w:r>
      <w:r w:rsidRPr="00767E98">
        <w:rPr>
          <w:b/>
        </w:rPr>
        <w:t>x</w:t>
      </w:r>
      <w:r>
        <w:t xml:space="preserve"> and </w:t>
      </w:r>
      <w:r w:rsidRPr="00767E98">
        <w:rPr>
          <w:b/>
        </w:rPr>
        <w:t>y</w:t>
      </w:r>
      <w:r>
        <w:t xml:space="preserve"> in a metric space is determined by a function called "the metric" d(</w:t>
      </w:r>
      <w:r w:rsidRPr="00767E98">
        <w:rPr>
          <w:b/>
        </w:rPr>
        <w:t>x</w:t>
      </w:r>
      <w:r>
        <w:t>,</w:t>
      </w:r>
      <w:r w:rsidRPr="00767E98">
        <w:rPr>
          <w:b/>
        </w:rPr>
        <w:t>y</w:t>
      </w:r>
      <w:r>
        <w:t>). A commonly used metric is d(</w:t>
      </w:r>
      <w:r w:rsidRPr="00767E98">
        <w:rPr>
          <w:b/>
        </w:rPr>
        <w:t>x</w:t>
      </w:r>
      <w:r>
        <w:t>,</w:t>
      </w:r>
      <w:r w:rsidRPr="00767E98">
        <w:rPr>
          <w:b/>
        </w:rPr>
        <w:t>y</w:t>
      </w:r>
      <w:r>
        <w:t>) = ||</w:t>
      </w:r>
      <w:r w:rsidRPr="00767E98">
        <w:rPr>
          <w:b/>
        </w:rPr>
        <w:t>x</w:t>
      </w:r>
      <w:r>
        <w:t>-</w:t>
      </w:r>
      <w:r w:rsidRPr="00767E98">
        <w:rPr>
          <w:b/>
        </w:rPr>
        <w:t>y</w:t>
      </w:r>
      <w:r>
        <w:t xml:space="preserve">|| where the metric is defined by the norm. The distance between two close points </w:t>
      </w:r>
      <w:r w:rsidRPr="00767E98">
        <w:rPr>
          <w:b/>
        </w:rPr>
        <w:t>x</w:t>
      </w:r>
      <w:r>
        <w:t xml:space="preserve"> and </w:t>
      </w:r>
      <w:r w:rsidRPr="00767E98">
        <w:rPr>
          <w:b/>
        </w:rPr>
        <w:t>x</w:t>
      </w:r>
      <w:r>
        <w:t>+d</w:t>
      </w:r>
      <w:r w:rsidRPr="00767E98">
        <w:rPr>
          <w:b/>
        </w:rPr>
        <w:t>x</w:t>
      </w:r>
      <w:r>
        <w:t xml:space="preserve"> is then given by d(</w:t>
      </w:r>
      <w:r w:rsidRPr="00767E98">
        <w:rPr>
          <w:b/>
        </w:rPr>
        <w:t>x</w:t>
      </w:r>
      <w:r>
        <w:t>,</w:t>
      </w:r>
      <w:r>
        <w:rPr>
          <w:b/>
        </w:rPr>
        <w:t>x+dx</w:t>
      </w:r>
      <w:r>
        <w:t>) = ||</w:t>
      </w:r>
      <w:r w:rsidRPr="00767E98">
        <w:rPr>
          <w:b/>
        </w:rPr>
        <w:t>x</w:t>
      </w:r>
      <w:r>
        <w:rPr>
          <w:b/>
        </w:rPr>
        <w:t>+dx</w:t>
      </w:r>
      <w:r>
        <w:t>-</w:t>
      </w:r>
      <w:r>
        <w:rPr>
          <w:b/>
        </w:rPr>
        <w:t>x</w:t>
      </w:r>
      <w:r w:rsidR="00F10397">
        <w:t xml:space="preserve">|| </w:t>
      </w:r>
      <w:r>
        <w:t>= || d</w:t>
      </w:r>
      <w:r w:rsidRPr="00767E98">
        <w:rPr>
          <w:b/>
        </w:rPr>
        <w:t>x</w:t>
      </w:r>
      <w:r>
        <w:t xml:space="preserve"> || = ds. Squaring, d</w:t>
      </w:r>
      <w:r>
        <w:rPr>
          <w:rStyle w:val="superscript"/>
        </w:rPr>
        <w:t>2</w:t>
      </w:r>
      <w:r>
        <w:t>(</w:t>
      </w:r>
      <w:r w:rsidRPr="00767E98">
        <w:rPr>
          <w:b/>
        </w:rPr>
        <w:t>x</w:t>
      </w:r>
      <w:r>
        <w:t>,</w:t>
      </w:r>
      <w:r>
        <w:rPr>
          <w:b/>
        </w:rPr>
        <w:t>x+dx</w:t>
      </w:r>
      <w:r>
        <w:t>) = || d</w:t>
      </w:r>
      <w:r w:rsidRPr="00767E98">
        <w:rPr>
          <w:b/>
        </w:rPr>
        <w:t>x</w:t>
      </w:r>
      <w:r>
        <w:t xml:space="preserve"> ||</w:t>
      </w:r>
      <w:r>
        <w:rPr>
          <w:rStyle w:val="superscript"/>
        </w:rPr>
        <w:t>2</w:t>
      </w:r>
      <w:r>
        <w:t xml:space="preserve"> = g</w:t>
      </w:r>
      <w:r>
        <w:rPr>
          <w:rStyle w:val="subscript"/>
        </w:rPr>
        <w:t>ij</w:t>
      </w:r>
      <w:r>
        <w:t>x</w:t>
      </w:r>
      <w:r>
        <w:rPr>
          <w:rStyle w:val="superscript"/>
        </w:rPr>
        <w:t>i</w:t>
      </w:r>
      <w:r>
        <w:t>x</w:t>
      </w:r>
      <w:r>
        <w:rPr>
          <w:rStyle w:val="superscript"/>
        </w:rPr>
        <w:t>j</w:t>
      </w:r>
      <w:r>
        <w:t xml:space="preserve"> which shows how the metric tensor g</w:t>
      </w:r>
      <w:r>
        <w:rPr>
          <w:rStyle w:val="subscript"/>
        </w:rPr>
        <w:t>ij</w:t>
      </w:r>
      <w:r>
        <w:t xml:space="preserve"> describes the squared metric d(</w:t>
      </w:r>
      <w:r w:rsidRPr="00767E98">
        <w:rPr>
          <w:b/>
        </w:rPr>
        <w:t>x</w:t>
      </w:r>
      <w:r>
        <w:t>,</w:t>
      </w:r>
      <w:r>
        <w:rPr>
          <w:b/>
        </w:rPr>
        <w:t>x+dx</w:t>
      </w:r>
      <w:r>
        <w:t>) in the metric space of interest. One might recall that in a raw vector space, there is no distance concept d(</w:t>
      </w:r>
      <w:r w:rsidRPr="00767E98">
        <w:rPr>
          <w:b/>
        </w:rPr>
        <w:t>v</w:t>
      </w:r>
      <w:r>
        <w:rPr>
          <w:rStyle w:val="subscript"/>
        </w:rPr>
        <w:t>1</w:t>
      </w:r>
      <w:r>
        <w:t>,</w:t>
      </w:r>
      <w:r w:rsidRPr="00767E98">
        <w:rPr>
          <w:b/>
        </w:rPr>
        <w:t>v</w:t>
      </w:r>
      <w:r>
        <w:rPr>
          <w:rStyle w:val="subscript"/>
        </w:rPr>
        <w:t>2</w:t>
      </w:r>
      <w:r>
        <w:t xml:space="preserve">). A vector space with a metric and an inner product, such as that shown above as </w:t>
      </w:r>
      <w:r>
        <w:sym w:font="Symbol" w:char="F0B7"/>
      </w:r>
      <w:r>
        <w:t xml:space="preserve">  is then a Hilbert Space. It happens that the same metric tensor g</w:t>
      </w:r>
      <w:r>
        <w:rPr>
          <w:rStyle w:val="subscript"/>
        </w:rPr>
        <w:t>ij</w:t>
      </w:r>
      <w:r>
        <w:t xml:space="preserve"> has two roles to play:  it determines differential distance, and it lowers an index. See Chapter 5 of </w:t>
      </w:r>
      <w:r w:rsidRPr="00767E98">
        <w:rPr>
          <w:i/>
        </w:rPr>
        <w:t>Tensor</w:t>
      </w:r>
      <w:r>
        <w:t xml:space="preserve"> for more details. </w:t>
      </w:r>
    </w:p>
    <w:p w14:paraId="2AAF43EF" w14:textId="77777777" w:rsidR="00D72439" w:rsidRDefault="00D72439" w:rsidP="00D72439"/>
    <w:p w14:paraId="20CDFBAC" w14:textId="77777777" w:rsidR="00D72439" w:rsidRDefault="00D72439" w:rsidP="00D72439">
      <w:r>
        <w:t xml:space="preserve">As </w:t>
      </w:r>
      <w:r w:rsidR="008F4958">
        <w:t>shown in (2.1.16) (d)</w:t>
      </w:r>
      <w:r>
        <w:t xml:space="preserve">, </w:t>
      </w:r>
      <w:r w:rsidR="008F4958">
        <w:t xml:space="preserve">for a general transformation </w:t>
      </w:r>
      <w:r>
        <w:t xml:space="preserve">everything (including g) is a function of </w:t>
      </w:r>
      <w:r w:rsidRPr="00E33A58">
        <w:rPr>
          <w:b/>
        </w:rPr>
        <w:t>x</w:t>
      </w:r>
      <w:r>
        <w:t xml:space="preserve">. For example, </w:t>
      </w:r>
    </w:p>
    <w:p w14:paraId="193CB2C7" w14:textId="77777777" w:rsidR="00D72439" w:rsidRDefault="00D72439" w:rsidP="00D72439"/>
    <w:p w14:paraId="48A34619" w14:textId="77777777" w:rsidR="00D72439" w:rsidRPr="003435BD" w:rsidRDefault="00D72439" w:rsidP="00D72439">
      <w:pPr>
        <w:rPr>
          <w:i/>
        </w:rPr>
      </w:pPr>
      <w:r>
        <w:tab/>
        <w:t>V</w:t>
      </w:r>
      <w:r>
        <w:rPr>
          <w:rStyle w:val="subscript"/>
        </w:rPr>
        <w:t>a</w:t>
      </w:r>
      <w:r>
        <w:t>(</w:t>
      </w:r>
      <w:r w:rsidRPr="00E33A58">
        <w:rPr>
          <w:b/>
        </w:rPr>
        <w:t>x</w:t>
      </w:r>
      <w:r>
        <w:t>) = g</w:t>
      </w:r>
      <w:r>
        <w:rPr>
          <w:rStyle w:val="subscript"/>
        </w:rPr>
        <w:t>ab</w:t>
      </w:r>
      <w:r>
        <w:t>(</w:t>
      </w:r>
      <w:r w:rsidRPr="00E33A58">
        <w:rPr>
          <w:b/>
        </w:rPr>
        <w:t>x</w:t>
      </w:r>
      <w:r>
        <w:t>)V</w:t>
      </w:r>
      <w:r>
        <w:rPr>
          <w:rStyle w:val="superscript"/>
        </w:rPr>
        <w:t>b</w:t>
      </w:r>
      <w:r>
        <w:t>(</w:t>
      </w:r>
      <w:r w:rsidRPr="00E33A58">
        <w:rPr>
          <w:b/>
        </w:rPr>
        <w:t>x</w:t>
      </w:r>
      <w:r>
        <w:t>)</w:t>
      </w:r>
      <w:r>
        <w:tab/>
        <w:t>V'</w:t>
      </w:r>
      <w:r>
        <w:rPr>
          <w:rStyle w:val="subscript"/>
        </w:rPr>
        <w:t>a</w:t>
      </w:r>
      <w:r>
        <w:t>(</w:t>
      </w:r>
      <w:r w:rsidRPr="00E33A58">
        <w:rPr>
          <w:b/>
        </w:rPr>
        <w:t>x</w:t>
      </w:r>
      <w:r>
        <w:t>') = g'</w:t>
      </w:r>
      <w:r>
        <w:rPr>
          <w:rStyle w:val="subscript"/>
        </w:rPr>
        <w:t>ab</w:t>
      </w:r>
      <w:r>
        <w:t>(</w:t>
      </w:r>
      <w:r w:rsidRPr="00E33A58">
        <w:rPr>
          <w:b/>
        </w:rPr>
        <w:t>x</w:t>
      </w:r>
      <w:r>
        <w:t>')V'</w:t>
      </w:r>
      <w:r>
        <w:rPr>
          <w:rStyle w:val="superscript"/>
        </w:rPr>
        <w:t>b</w:t>
      </w:r>
      <w:r>
        <w:t>(</w:t>
      </w:r>
      <w:r w:rsidRPr="00E33A58">
        <w:rPr>
          <w:b/>
        </w:rPr>
        <w:t>x</w:t>
      </w:r>
      <w:r>
        <w:t xml:space="preserve">') </w:t>
      </w:r>
      <w:r>
        <w:tab/>
      </w:r>
      <w:r>
        <w:tab/>
      </w:r>
      <w:r w:rsidRPr="003435BD">
        <w:rPr>
          <w:i/>
        </w:rPr>
        <w:t>(2.2.1)</w:t>
      </w:r>
    </w:p>
    <w:p w14:paraId="3AC503B3" w14:textId="77777777" w:rsidR="00D72439" w:rsidRDefault="00D72439" w:rsidP="00D72439"/>
    <w:p w14:paraId="332BC2F8" w14:textId="77777777" w:rsidR="00D72439" w:rsidRPr="003435BD" w:rsidRDefault="00D72439" w:rsidP="00D72439">
      <w:pPr>
        <w:tabs>
          <w:tab w:val="left" w:pos="7200"/>
          <w:tab w:val="left" w:pos="7920"/>
          <w:tab w:val="right" w:pos="9270"/>
        </w:tabs>
      </w:pPr>
      <w:r>
        <w:tab/>
        <w:t>g'</w:t>
      </w:r>
      <w:r w:rsidRPr="00193630">
        <w:rPr>
          <w:rStyle w:val="subscript"/>
        </w:rPr>
        <w:t>ab</w:t>
      </w:r>
      <w:r>
        <w:t>(</w:t>
      </w:r>
      <w:r w:rsidRPr="00E33A58">
        <w:rPr>
          <w:b/>
        </w:rPr>
        <w:t>x</w:t>
      </w:r>
      <w:r>
        <w:t>') = R</w:t>
      </w:r>
      <w:r w:rsidRPr="00193630">
        <w:rPr>
          <w:rStyle w:val="subscript"/>
        </w:rPr>
        <w:t>a</w:t>
      </w:r>
      <w:r w:rsidRPr="00193630">
        <w:rPr>
          <w:rStyle w:val="superscript"/>
        </w:rPr>
        <w:t>a'</w:t>
      </w:r>
      <w:r>
        <w:t>(</w:t>
      </w:r>
      <w:r w:rsidRPr="00E33A58">
        <w:rPr>
          <w:b/>
        </w:rPr>
        <w:t>x</w:t>
      </w:r>
      <w:r>
        <w:t>)</w:t>
      </w:r>
      <w:r>
        <w:rPr>
          <w:rStyle w:val="subscript"/>
        </w:rPr>
        <w:t xml:space="preserve"> </w:t>
      </w:r>
      <w:r>
        <w:t>R</w:t>
      </w:r>
      <w:r w:rsidRPr="00193630">
        <w:rPr>
          <w:rStyle w:val="subscript"/>
        </w:rPr>
        <w:t>b</w:t>
      </w:r>
      <w:r w:rsidRPr="00193630">
        <w:rPr>
          <w:rStyle w:val="superscript"/>
        </w:rPr>
        <w:t>b'</w:t>
      </w:r>
      <w:r>
        <w:t>(</w:t>
      </w:r>
      <w:r w:rsidRPr="00E33A58">
        <w:rPr>
          <w:b/>
        </w:rPr>
        <w:t>x</w:t>
      </w:r>
      <w:r>
        <w:t>)</w:t>
      </w:r>
      <w:r>
        <w:rPr>
          <w:rStyle w:val="subscript"/>
        </w:rPr>
        <w:t xml:space="preserve"> </w:t>
      </w:r>
      <w:r>
        <w:t>g</w:t>
      </w:r>
      <w:r w:rsidRPr="00193630">
        <w:rPr>
          <w:rStyle w:val="subscript"/>
        </w:rPr>
        <w:t>a'b'</w:t>
      </w:r>
      <w:r>
        <w:t>(</w:t>
      </w:r>
      <w:r w:rsidRPr="00E33A58">
        <w:rPr>
          <w:b/>
        </w:rPr>
        <w:t>x</w:t>
      </w:r>
      <w:r>
        <w:t>) .</w:t>
      </w:r>
      <w:r>
        <w:tab/>
      </w:r>
      <w:r>
        <w:tab/>
      </w:r>
      <w:r>
        <w:tab/>
      </w:r>
      <w:r w:rsidRPr="003435BD">
        <w:rPr>
          <w:i/>
        </w:rPr>
        <w:t>(2.2.3)</w:t>
      </w:r>
      <w:r>
        <w:tab/>
      </w:r>
      <w:r>
        <w:tab/>
      </w:r>
      <w:r>
        <w:tab/>
      </w:r>
      <w:r>
        <w:tab/>
        <w:t>(2.2.8)</w:t>
      </w:r>
      <w:r>
        <w:tab/>
      </w:r>
    </w:p>
    <w:p w14:paraId="30E36EE0" w14:textId="77777777" w:rsidR="00D72439" w:rsidRPr="00055CEA" w:rsidRDefault="00D72439" w:rsidP="00D72439"/>
    <w:p w14:paraId="2021457E" w14:textId="77777777" w:rsidR="00D72439" w:rsidRPr="00055CEA" w:rsidRDefault="00D72439" w:rsidP="00D72439">
      <w:pPr>
        <w:pStyle w:val="Heading3"/>
      </w:pPr>
      <w:bookmarkStart w:id="4" w:name="_Toc447798892"/>
      <w:r>
        <w:t>2.3 The</w:t>
      </w:r>
      <w:r w:rsidRPr="00055CEA">
        <w:t xml:space="preserve"> basis </w:t>
      </w:r>
      <w:r>
        <w:t>vectors</w:t>
      </w:r>
      <w:r w:rsidRPr="00055CEA">
        <w:t xml:space="preserve"> e</w:t>
      </w:r>
      <w:r w:rsidRPr="00055CEA">
        <w:rPr>
          <w:rStyle w:val="subscript"/>
          <w:b/>
        </w:rPr>
        <w:t>n</w:t>
      </w:r>
      <w:r w:rsidRPr="00055CEA">
        <w:t xml:space="preserve"> and e</w:t>
      </w:r>
      <w:r w:rsidRPr="00055CEA">
        <w:rPr>
          <w:rStyle w:val="superscript"/>
          <w:b/>
        </w:rPr>
        <w:t>n</w:t>
      </w:r>
      <w:bookmarkEnd w:id="4"/>
      <w:r w:rsidRPr="00055CEA">
        <w:t xml:space="preserve"> </w:t>
      </w:r>
    </w:p>
    <w:p w14:paraId="3773BC81" w14:textId="77777777" w:rsidR="00D72439" w:rsidRDefault="00D72439" w:rsidP="00D72439"/>
    <w:p w14:paraId="6E137082" w14:textId="77777777" w:rsidR="00D72439" w:rsidRDefault="00D72439" w:rsidP="00D72439">
      <w:r>
        <w:t xml:space="preserve">There are two sets of basis vectors called </w:t>
      </w:r>
      <w:r w:rsidRPr="00055CEA">
        <w:rPr>
          <w:b/>
        </w:rPr>
        <w:t>e</w:t>
      </w:r>
      <w:r>
        <w:rPr>
          <w:rStyle w:val="subscript"/>
        </w:rPr>
        <w:t>n</w:t>
      </w:r>
      <w:r>
        <w:t xml:space="preserve"> and </w:t>
      </w:r>
      <w:r w:rsidRPr="00055CEA">
        <w:rPr>
          <w:b/>
        </w:rPr>
        <w:t>e</w:t>
      </w:r>
      <w:r>
        <w:rPr>
          <w:rStyle w:val="superscript"/>
        </w:rPr>
        <w:t>n</w:t>
      </w:r>
      <w:r>
        <w:t xml:space="preserve"> which exist in x-space (vector space V). The integer n is a </w:t>
      </w:r>
      <w:r w:rsidRPr="00BE77EA">
        <w:rPr>
          <w:b/>
        </w:rPr>
        <w:t>label</w:t>
      </w:r>
      <w:r>
        <w:t>, not a component index. These basis vectors are defined as</w:t>
      </w:r>
    </w:p>
    <w:p w14:paraId="7AD02EA6" w14:textId="77777777" w:rsidR="00D72439" w:rsidRDefault="00D72439" w:rsidP="00D72439"/>
    <w:p w14:paraId="1F9A8739" w14:textId="77777777" w:rsidR="00D72439" w:rsidRDefault="00D72439" w:rsidP="00D72439">
      <w:r>
        <w:tab/>
      </w:r>
      <w:r w:rsidRPr="00F36ABC">
        <w:rPr>
          <w:b/>
        </w:rPr>
        <w:t>e</w:t>
      </w:r>
      <w:r>
        <w:rPr>
          <w:rStyle w:val="subscript"/>
        </w:rPr>
        <w:t>n</w:t>
      </w:r>
      <w:r>
        <w:t xml:space="preserve"> = ∂</w:t>
      </w:r>
      <w:r w:rsidRPr="00893D70">
        <w:rPr>
          <w:b/>
        </w:rPr>
        <w:t>x</w:t>
      </w:r>
      <w:r>
        <w:t>/∂x'</w:t>
      </w:r>
      <w:r w:rsidRPr="00055CEA">
        <w:rPr>
          <w:rStyle w:val="superscript"/>
        </w:rPr>
        <w:t>n</w:t>
      </w:r>
      <w:r>
        <w:t xml:space="preserve">  = ∂'</w:t>
      </w:r>
      <w:r>
        <w:rPr>
          <w:rStyle w:val="subscript"/>
        </w:rPr>
        <w:t>n</w:t>
      </w:r>
      <w:r w:rsidRPr="00893D70">
        <w:rPr>
          <w:b/>
        </w:rPr>
        <w:t>x</w:t>
      </w:r>
      <w:r>
        <w:tab/>
      </w:r>
      <w:r>
        <w:tab/>
        <w:t>tangent base vectors</w:t>
      </w:r>
    </w:p>
    <w:p w14:paraId="0642655C" w14:textId="77777777" w:rsidR="00D72439" w:rsidRDefault="00D72439" w:rsidP="00D72439"/>
    <w:p w14:paraId="3C37311F" w14:textId="77777777" w:rsidR="00D72439" w:rsidRPr="00055CEA" w:rsidRDefault="00D72439" w:rsidP="00D72439">
      <w:pPr>
        <w:tabs>
          <w:tab w:val="left" w:pos="7200"/>
          <w:tab w:val="left" w:pos="7920"/>
          <w:tab w:val="right" w:pos="9270"/>
        </w:tabs>
      </w:pPr>
      <w:r>
        <w:tab/>
      </w:r>
      <w:r w:rsidRPr="00F36ABC">
        <w:rPr>
          <w:b/>
        </w:rPr>
        <w:t>e</w:t>
      </w:r>
      <w:r w:rsidRPr="00055CEA">
        <w:rPr>
          <w:rStyle w:val="superscript"/>
        </w:rPr>
        <w:t>n</w:t>
      </w:r>
      <w:r>
        <w:t xml:space="preserve"> = ∂</w:t>
      </w:r>
      <w:r w:rsidRPr="00893D70">
        <w:rPr>
          <w:b/>
        </w:rPr>
        <w:t>x</w:t>
      </w:r>
      <w:r>
        <w:t>/∂x'</w:t>
      </w:r>
      <w:r w:rsidRPr="00055CEA">
        <w:rPr>
          <w:rStyle w:val="subscript"/>
        </w:rPr>
        <w:t>n</w:t>
      </w:r>
      <w:r>
        <w:t xml:space="preserve">  = ∂'</w:t>
      </w:r>
      <w:r w:rsidRPr="00055CEA">
        <w:rPr>
          <w:rStyle w:val="superscript"/>
        </w:rPr>
        <w:t>n</w:t>
      </w:r>
      <w:r w:rsidRPr="00893D70">
        <w:rPr>
          <w:b/>
        </w:rPr>
        <w:t>x</w:t>
      </w:r>
      <w:r>
        <w:tab/>
        <w:t>.</w:t>
      </w:r>
      <w:r>
        <w:tab/>
        <w:t>reciprocal base vectors</w:t>
      </w:r>
      <w:r>
        <w:tab/>
      </w:r>
      <w:r>
        <w:tab/>
        <w:t>(7.13.5)'</w:t>
      </w:r>
      <w:r>
        <w:tab/>
      </w:r>
      <w:r>
        <w:tab/>
      </w:r>
      <w:r>
        <w:tab/>
        <w:t>(2.3.1)</w:t>
      </w:r>
    </w:p>
    <w:p w14:paraId="2C643CAB" w14:textId="77777777" w:rsidR="00D72439" w:rsidRDefault="00D72439" w:rsidP="00D72439"/>
    <w:p w14:paraId="1C782DC3" w14:textId="77777777" w:rsidR="00D72439" w:rsidRPr="00E63E97" w:rsidRDefault="00D72439" w:rsidP="00D72439">
      <w:r>
        <w:t xml:space="preserve">where </w:t>
      </w:r>
      <w:r w:rsidRPr="00055CEA">
        <w:rPr>
          <w:b/>
        </w:rPr>
        <w:t>x</w:t>
      </w:r>
      <w:r>
        <w:t xml:space="preserve"> = </w:t>
      </w:r>
      <w:r w:rsidRPr="00055CEA">
        <w:rPr>
          <w:b/>
        </w:rPr>
        <w:t>F</w:t>
      </w:r>
      <w:r>
        <w:rPr>
          <w:rStyle w:val="superscript"/>
        </w:rPr>
        <w:t>-1</w:t>
      </w:r>
      <w:r>
        <w:t>(</w:t>
      </w:r>
      <w:r w:rsidRPr="00055CEA">
        <w:rPr>
          <w:b/>
        </w:rPr>
        <w:t>x</w:t>
      </w:r>
      <w:r>
        <w:t xml:space="preserve">'). The tangent base vectors </w:t>
      </w:r>
      <w:r w:rsidRPr="006F06A2">
        <w:rPr>
          <w:b/>
        </w:rPr>
        <w:t>e</w:t>
      </w:r>
      <w:r>
        <w:rPr>
          <w:rStyle w:val="subscript"/>
        </w:rPr>
        <w:t xml:space="preserve">n </w:t>
      </w:r>
      <w:r>
        <w:t>are tangent to the "coordinate lines" in x-space. If in x'-space a particular x'</w:t>
      </w:r>
      <w:r>
        <w:rPr>
          <w:rStyle w:val="superscript"/>
        </w:rPr>
        <w:t>n</w:t>
      </w:r>
      <w:r>
        <w:t xml:space="preserve"> is allowed to vary while all other x'</w:t>
      </w:r>
      <w:r>
        <w:rPr>
          <w:rStyle w:val="superscript"/>
        </w:rPr>
        <w:t>i</w:t>
      </w:r>
      <w:r>
        <w:t xml:space="preserve"> are held fixed, the trace in x'-space is a line parallel to the n axis, while the mapping of that line in x-space is the (often curved) coordinate line associated with x'</w:t>
      </w:r>
      <w:r>
        <w:rPr>
          <w:rStyle w:val="subscript"/>
        </w:rPr>
        <w:t>n</w:t>
      </w:r>
      <w:r>
        <w:t xml:space="preserve">. Then </w:t>
      </w:r>
      <w:r w:rsidRPr="00F36ABC">
        <w:rPr>
          <w:b/>
        </w:rPr>
        <w:t>e</w:t>
      </w:r>
      <w:r>
        <w:rPr>
          <w:rStyle w:val="subscript"/>
        </w:rPr>
        <w:t>n</w:t>
      </w:r>
      <w:r>
        <w:t xml:space="preserve"> = ∂</w:t>
      </w:r>
      <w:r w:rsidRPr="00893D70">
        <w:rPr>
          <w:b/>
        </w:rPr>
        <w:t>x</w:t>
      </w:r>
      <w:r>
        <w:t>/∂x'</w:t>
      </w:r>
      <w:r w:rsidRPr="00055CEA">
        <w:rPr>
          <w:rStyle w:val="superscript"/>
        </w:rPr>
        <w:t>n</w:t>
      </w:r>
      <w:r>
        <w:t xml:space="preserve"> evaluated at a point </w:t>
      </w:r>
      <w:r w:rsidR="00B362F5" w:rsidRPr="00E63E97">
        <w:rPr>
          <w:b/>
        </w:rPr>
        <w:t>x</w:t>
      </w:r>
      <w:r w:rsidR="00B362F5">
        <w:t xml:space="preserve"> </w:t>
      </w:r>
      <w:r>
        <w:t xml:space="preserve">on that coordinate line is a vector in x-space tangent to that coordinate line. For coordinate line examples, see e.g. </w:t>
      </w:r>
      <w:r w:rsidRPr="007D4210">
        <w:rPr>
          <w:i/>
        </w:rPr>
        <w:t>Tensor</w:t>
      </w:r>
      <w:r>
        <w:t xml:space="preserve"> (3.2.8)', (3.4.3)' or (3.4.7)' .</w:t>
      </w:r>
    </w:p>
    <w:p w14:paraId="498049D0" w14:textId="77777777" w:rsidR="00D72439" w:rsidRDefault="00D72439" w:rsidP="00D72439">
      <w:r>
        <w:tab/>
        <w:t xml:space="preserve">Meanwhile, the  reciprocal vectors </w:t>
      </w:r>
      <w:r w:rsidRPr="006F06A2">
        <w:rPr>
          <w:b/>
        </w:rPr>
        <w:t>e</w:t>
      </w:r>
      <w:r>
        <w:rPr>
          <w:rStyle w:val="superscript"/>
        </w:rPr>
        <w:t>n</w:t>
      </w:r>
      <w:r>
        <w:t xml:space="preserve"> are "dual to" the </w:t>
      </w:r>
      <w:r w:rsidRPr="006F06A2">
        <w:rPr>
          <w:b/>
        </w:rPr>
        <w:t>e</w:t>
      </w:r>
      <w:r>
        <w:rPr>
          <w:rStyle w:val="subscript"/>
        </w:rPr>
        <w:t>n</w:t>
      </w:r>
      <w:r>
        <w:t xml:space="preserve"> in that </w:t>
      </w:r>
      <w:r w:rsidRPr="006F06A2">
        <w:rPr>
          <w:b/>
        </w:rPr>
        <w:t>e</w:t>
      </w:r>
      <w:r>
        <w:rPr>
          <w:rStyle w:val="superscript"/>
        </w:rPr>
        <w:t>n</w:t>
      </w:r>
      <w:r>
        <w:t xml:space="preserve"> </w:t>
      </w:r>
      <w:r>
        <w:sym w:font="Symbol" w:char="F0B7"/>
      </w:r>
      <w:r>
        <w:t xml:space="preserve"> </w:t>
      </w:r>
      <w:r w:rsidRPr="006F06A2">
        <w:rPr>
          <w:b/>
        </w:rPr>
        <w:t>e</w:t>
      </w:r>
      <w:r>
        <w:rPr>
          <w:rStyle w:val="subscript"/>
        </w:rPr>
        <w:t>m</w:t>
      </w:r>
      <w:r>
        <w:t xml:space="preserve"> = δ</w:t>
      </w:r>
      <w:r>
        <w:rPr>
          <w:rStyle w:val="superscript"/>
        </w:rPr>
        <w:t>n</w:t>
      </w:r>
      <w:r>
        <w:rPr>
          <w:rStyle w:val="subscript"/>
        </w:rPr>
        <w:t>m</w:t>
      </w:r>
      <w:r>
        <w:t xml:space="preserve"> . In fact we have, </w:t>
      </w:r>
    </w:p>
    <w:p w14:paraId="599C7E56" w14:textId="77777777" w:rsidR="00D72439" w:rsidRDefault="00D72439" w:rsidP="00D72439"/>
    <w:p w14:paraId="63A797E9" w14:textId="77777777" w:rsidR="00D72439" w:rsidRPr="00055CEA" w:rsidRDefault="00D72439" w:rsidP="00D72439">
      <w:r>
        <w:rPr>
          <w:b/>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rsidR="00B362F5">
        <w:rPr>
          <w:rStyle w:val="subscript"/>
          <w:color w:val="000000"/>
        </w:rPr>
        <w:tab/>
      </w:r>
      <w:r w:rsidR="00B362F5">
        <w:rPr>
          <w:rStyle w:val="subscript"/>
          <w:color w:val="000000"/>
        </w:rPr>
        <w:tab/>
      </w:r>
      <w:r w:rsidR="00B362F5">
        <w:rPr>
          <w:color w:val="000000"/>
        </w:rPr>
        <w:t>g'</w:t>
      </w:r>
      <w:r w:rsidR="00B362F5">
        <w:rPr>
          <w:rStyle w:val="superscript"/>
          <w:color w:val="000000"/>
        </w:rPr>
        <w:t xml:space="preserve">in </w:t>
      </w:r>
      <w:r w:rsidR="00B362F5">
        <w:rPr>
          <w:b/>
          <w:color w:val="000000"/>
        </w:rPr>
        <w:t>e</w:t>
      </w:r>
      <w:r w:rsidR="00B362F5">
        <w:rPr>
          <w:rStyle w:val="subscript"/>
          <w:color w:val="000000"/>
        </w:rPr>
        <w:t>n</w:t>
      </w:r>
      <w:r w:rsidR="00B362F5">
        <w:t xml:space="preserve">  = </w:t>
      </w:r>
      <w:r w:rsidR="00B362F5">
        <w:rPr>
          <w:b/>
          <w:color w:val="000000"/>
        </w:rPr>
        <w:t>e</w:t>
      </w:r>
      <w:r w:rsidR="00B362F5">
        <w:rPr>
          <w:rStyle w:val="superscript"/>
        </w:rPr>
        <w:t>i</w:t>
      </w:r>
    </w:p>
    <w:p w14:paraId="2F7BAA59" w14:textId="77777777" w:rsidR="00D72439" w:rsidRPr="00B362F5" w:rsidRDefault="00D72439" w:rsidP="00D72439">
      <w:pPr>
        <w:rPr>
          <w:rStyle w:val="subscript"/>
        </w:rPr>
      </w:pPr>
      <w: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00B362F5">
        <w:t xml:space="preserve"> = g'</w:t>
      </w:r>
      <w:r w:rsidR="00B362F5">
        <w:rPr>
          <w:rStyle w:val="superscript"/>
        </w:rPr>
        <w:t>n</w:t>
      </w:r>
      <w:r w:rsidR="00B362F5">
        <w:rPr>
          <w:rStyle w:val="subscript"/>
        </w:rPr>
        <w:t>m</w:t>
      </w:r>
    </w:p>
    <w:p w14:paraId="3642F6F8" w14:textId="77777777" w:rsidR="00D72439" w:rsidRDefault="00D72439" w:rsidP="00D72439">
      <w:pPr>
        <w:tabs>
          <w:tab w:val="left" w:pos="7200"/>
          <w:tab w:val="left" w:pos="7920"/>
          <w:tab w:val="right" w:pos="9270"/>
        </w:tabs>
      </w:pPr>
      <w: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perscript"/>
          <w:color w:val="000000"/>
        </w:rPr>
        <w:t>m</w:t>
      </w:r>
      <w:r w:rsidRPr="007559C1">
        <w:rPr>
          <w:color w:val="000000"/>
        </w:rPr>
        <w:t xml:space="preserve"> = g'</w:t>
      </w:r>
      <w:r w:rsidRPr="007559C1">
        <w:rPr>
          <w:rStyle w:val="superscript"/>
          <w:color w:val="000000"/>
        </w:rPr>
        <w:t>nm</w:t>
      </w:r>
      <w:r w:rsidR="00B362F5">
        <w:t xml:space="preserve">  </w:t>
      </w:r>
      <w:r>
        <w:tab/>
      </w:r>
      <w:r>
        <w:tab/>
      </w:r>
      <w:r w:rsidR="00B362F5">
        <w:rPr>
          <w:color w:val="000000"/>
        </w:rPr>
        <w:t>g'</w:t>
      </w:r>
      <w:r w:rsidR="00B362F5" w:rsidRPr="00B362F5">
        <w:rPr>
          <w:rStyle w:val="subscript"/>
        </w:rPr>
        <w:t>in</w:t>
      </w:r>
      <w:r w:rsidR="00B362F5">
        <w:rPr>
          <w:rStyle w:val="superscript"/>
          <w:color w:val="000000"/>
        </w:rPr>
        <w:t xml:space="preserve"> </w:t>
      </w:r>
      <w:r w:rsidR="00B362F5">
        <w:rPr>
          <w:b/>
          <w:color w:val="000000"/>
        </w:rPr>
        <w:t>e</w:t>
      </w:r>
      <w:r w:rsidR="00B362F5" w:rsidRPr="00B362F5">
        <w:rPr>
          <w:rStyle w:val="superscript"/>
        </w:rPr>
        <w:t>n</w:t>
      </w:r>
      <w:r w:rsidR="00B362F5">
        <w:t xml:space="preserve">  = </w:t>
      </w:r>
      <w:r w:rsidR="00B362F5">
        <w:rPr>
          <w:b/>
          <w:color w:val="000000"/>
        </w:rPr>
        <w:t>e</w:t>
      </w:r>
      <w:r w:rsidR="00B362F5" w:rsidRPr="00B362F5">
        <w:rPr>
          <w:rStyle w:val="subscript"/>
        </w:rPr>
        <w:t>i</w:t>
      </w:r>
      <w:r w:rsidR="00B362F5">
        <w:tab/>
      </w:r>
      <w:r>
        <w:tab/>
      </w:r>
      <w:r>
        <w:tab/>
        <w:t>(7.18.1)'</w:t>
      </w:r>
      <w:r>
        <w:tab/>
      </w:r>
      <w:r>
        <w:tab/>
      </w:r>
      <w:r>
        <w:tab/>
        <w:t>(2.3.2)</w:t>
      </w:r>
    </w:p>
    <w:p w14:paraId="42094B61" w14:textId="77777777" w:rsidR="00B362F5" w:rsidRDefault="00B362F5" w:rsidP="00D72439">
      <w:pPr>
        <w:tabs>
          <w:tab w:val="left" w:pos="7200"/>
          <w:tab w:val="left" w:pos="7920"/>
          <w:tab w:val="right" w:pos="9270"/>
        </w:tabs>
      </w:pPr>
    </w:p>
    <w:p w14:paraId="799DA66C" w14:textId="77777777" w:rsidR="00B362F5" w:rsidRPr="00B362F5" w:rsidRDefault="00B362F5" w:rsidP="00D72439">
      <w:pPr>
        <w:tabs>
          <w:tab w:val="left" w:pos="7200"/>
          <w:tab w:val="left" w:pos="7920"/>
          <w:tab w:val="right" w:pos="9270"/>
        </w:tabs>
      </w:pPr>
      <w:r>
        <w:t xml:space="preserve">The equations on the left imply those on the right which show how to raise and lower basis vector labels. Although the </w:t>
      </w:r>
      <w:r w:rsidRPr="00B362F5">
        <w:rPr>
          <w:b/>
        </w:rPr>
        <w:t>e</w:t>
      </w:r>
      <w:r>
        <w:rPr>
          <w:rStyle w:val="subscript"/>
        </w:rPr>
        <w:t>n</w:t>
      </w:r>
      <w:r>
        <w:t xml:space="preserve"> and </w:t>
      </w:r>
      <w:r w:rsidRPr="00B362F5">
        <w:rPr>
          <w:b/>
        </w:rPr>
        <w:t>e</w:t>
      </w:r>
      <w:r>
        <w:rPr>
          <w:rStyle w:val="superscript"/>
        </w:rPr>
        <w:t>n</w:t>
      </w:r>
      <w:r>
        <w:t xml:space="preserve"> are vectors in x-space, it is the metric tensor of x'-space which raises and lowers. </w:t>
      </w:r>
    </w:p>
    <w:p w14:paraId="30066370" w14:textId="77777777" w:rsidR="00D72439" w:rsidRDefault="00D72439" w:rsidP="00D72439"/>
    <w:p w14:paraId="0021903D" w14:textId="77777777" w:rsidR="00D72439" w:rsidRPr="00F10397" w:rsidRDefault="00D72439" w:rsidP="00D72439">
      <w:r>
        <w:t xml:space="preserve">For "duality" see text above </w:t>
      </w:r>
      <w:r w:rsidRPr="00E63E97">
        <w:rPr>
          <w:i/>
        </w:rPr>
        <w:t>Tensor</w:t>
      </w:r>
      <w:r>
        <w:t xml:space="preserve"> (6.2.8)'. </w:t>
      </w:r>
      <w:r w:rsidR="00F10397">
        <w:t xml:space="preserve">It is shown there that a unique dual basis </w:t>
      </w:r>
      <w:r w:rsidR="00F10397" w:rsidRPr="00F10397">
        <w:rPr>
          <w:b/>
        </w:rPr>
        <w:t>b</w:t>
      </w:r>
      <w:r w:rsidR="00F10397">
        <w:rPr>
          <w:rStyle w:val="superscript"/>
        </w:rPr>
        <w:t>n</w:t>
      </w:r>
      <w:r w:rsidR="00F10397">
        <w:t xml:space="preserve"> always exists for any given basis</w:t>
      </w:r>
      <w:r w:rsidR="00F10397" w:rsidRPr="00F10397">
        <w:rPr>
          <w:b/>
        </w:rPr>
        <w:t xml:space="preserve"> b</w:t>
      </w:r>
      <w:r w:rsidR="00F10397">
        <w:rPr>
          <w:rStyle w:val="subscript"/>
        </w:rPr>
        <w:t>n</w:t>
      </w:r>
      <w:r w:rsidR="00F10397">
        <w:t xml:space="preserve">. </w:t>
      </w:r>
    </w:p>
    <w:p w14:paraId="22A731C1" w14:textId="77777777" w:rsidR="00D72439" w:rsidRDefault="00D72439" w:rsidP="00D72439"/>
    <w:p w14:paraId="032C786F" w14:textId="77777777" w:rsidR="00D72439" w:rsidRDefault="00D72439" w:rsidP="00D72439">
      <w:r>
        <w:t xml:space="preserve">For a general transformation </w:t>
      </w:r>
      <w:r w:rsidRPr="007D4210">
        <w:rPr>
          <w:b/>
        </w:rPr>
        <w:t>F</w:t>
      </w:r>
      <w:r>
        <w:t xml:space="preserve">, the tangent base vectors are functions of location and should be written </w:t>
      </w:r>
      <w:r w:rsidRPr="00F20453">
        <w:rPr>
          <w:b/>
        </w:rPr>
        <w:t>e</w:t>
      </w:r>
      <w:r>
        <w:rPr>
          <w:rStyle w:val="subscript"/>
        </w:rPr>
        <w:t>n</w:t>
      </w:r>
      <w:r>
        <w:t>(</w:t>
      </w:r>
      <w:r w:rsidRPr="00F20453">
        <w:rPr>
          <w:b/>
        </w:rPr>
        <w:t>x</w:t>
      </w:r>
      <w:r>
        <w:t xml:space="preserve">), and of course the same is true for </w:t>
      </w:r>
      <w:r w:rsidRPr="00F20453">
        <w:rPr>
          <w:b/>
        </w:rPr>
        <w:t>e</w:t>
      </w:r>
      <w:r>
        <w:rPr>
          <w:rStyle w:val="superscript"/>
        </w:rPr>
        <w:t>n</w:t>
      </w:r>
      <w:r>
        <w:t>(</w:t>
      </w:r>
      <w:r w:rsidRPr="00F20453">
        <w:rPr>
          <w:b/>
        </w:rPr>
        <w:t>x</w:t>
      </w:r>
      <w:r>
        <w:t xml:space="preserve">). Looking at (2.3.2), we see that </w:t>
      </w:r>
      <w:r w:rsidRPr="007559C1">
        <w:rPr>
          <w:b/>
          <w:color w:val="000000"/>
        </w:rPr>
        <w:t>e</w:t>
      </w:r>
      <w:r w:rsidRPr="007559C1">
        <w:rPr>
          <w:rStyle w:val="superscript"/>
          <w:color w:val="000000"/>
        </w:rPr>
        <w:t>n</w:t>
      </w:r>
      <w:r>
        <w:t>(</w:t>
      </w:r>
      <w:r w:rsidRPr="00F20453">
        <w:rPr>
          <w:b/>
        </w:rPr>
        <w:t>x</w:t>
      </w:r>
      <w:r>
        <w:t>)</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w:t>
      </w:r>
      <w:r w:rsidRPr="00F20453">
        <w:rPr>
          <w:b/>
        </w:rPr>
        <w:t>x</w:t>
      </w:r>
      <w:r>
        <w:t>)</w:t>
      </w:r>
      <w:r w:rsidRPr="007559C1">
        <w:rPr>
          <w:color w:val="000000"/>
        </w:rPr>
        <w:t xml:space="preserve"> = δ</w:t>
      </w:r>
      <w:r w:rsidRPr="007559C1">
        <w:rPr>
          <w:rStyle w:val="superscript"/>
          <w:color w:val="000000"/>
        </w:rPr>
        <w:t>n</w:t>
      </w:r>
      <w:r w:rsidRPr="007559C1">
        <w:rPr>
          <w:rStyle w:val="subscript"/>
          <w:color w:val="000000"/>
        </w:rPr>
        <w:t>m</w:t>
      </w:r>
      <w:r>
        <w:t xml:space="preserve"> manages to be valid at every point in x-space. On the other hand, </w:t>
      </w:r>
      <w:r w:rsidRPr="007559C1">
        <w:rPr>
          <w:color w:val="000000"/>
        </w:rPr>
        <w:t>g'</w:t>
      </w:r>
      <w:r w:rsidRPr="007559C1">
        <w:rPr>
          <w:rStyle w:val="subscript"/>
          <w:color w:val="000000"/>
        </w:rPr>
        <w:t>nm</w:t>
      </w:r>
      <w:r>
        <w:t>(</w:t>
      </w:r>
      <w:r w:rsidRPr="00F20453">
        <w:rPr>
          <w:b/>
        </w:rPr>
        <w:t>x</w:t>
      </w:r>
      <w:r>
        <w:t xml:space="preserve">) = </w:t>
      </w:r>
      <w:r w:rsidRPr="007559C1">
        <w:rPr>
          <w:b/>
          <w:color w:val="000000"/>
        </w:rPr>
        <w:t>e</w:t>
      </w:r>
      <w:r w:rsidRPr="007559C1">
        <w:rPr>
          <w:rStyle w:val="subscript"/>
          <w:color w:val="000000"/>
        </w:rPr>
        <w:t>n</w:t>
      </w:r>
      <w:r>
        <w:t>(</w:t>
      </w:r>
      <w:r w:rsidRPr="00F20453">
        <w:rPr>
          <w:b/>
        </w:rPr>
        <w:t>x</w:t>
      </w:r>
      <w:r>
        <w:t>)</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w:t>
      </w:r>
      <w:r w:rsidRPr="00F20453">
        <w:rPr>
          <w:b/>
        </w:rPr>
        <w:t>x</w:t>
      </w:r>
      <w:r>
        <w:t xml:space="preserve">) shows that the metric tensor is also a function of </w:t>
      </w:r>
      <w:r w:rsidRPr="00F20453">
        <w:rPr>
          <w:b/>
        </w:rPr>
        <w:t>x</w:t>
      </w:r>
      <w:r>
        <w:t xml:space="preserve">. </w:t>
      </w:r>
    </w:p>
    <w:p w14:paraId="5C14E87B" w14:textId="77777777" w:rsidR="00D72439" w:rsidRDefault="00D72439" w:rsidP="00D72439"/>
    <w:p w14:paraId="29278C55" w14:textId="77777777" w:rsidR="00D72439" w:rsidRPr="00E63E97" w:rsidRDefault="00D72439" w:rsidP="00D72439">
      <w:r w:rsidRPr="00F20453">
        <w:rPr>
          <w:u w:val="single"/>
        </w:rPr>
        <w:t>Example</w:t>
      </w:r>
      <w:r>
        <w:t xml:space="preserve">: In polar coordinates (r,θ) one has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rPr>
          <w:b/>
        </w:rPr>
        <w:t xml:space="preserve">  </w:t>
      </w:r>
      <w:r>
        <w:t xml:space="preserve">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both of which obviously depend on location in space. The metric tensor is g</w:t>
      </w:r>
      <w:r>
        <w:rPr>
          <w:rStyle w:val="subscript"/>
        </w:rPr>
        <w:t>ab</w:t>
      </w:r>
      <w:r>
        <w:t xml:space="preserve"> =  </w:t>
      </w:r>
      <w:r>
        <w:fldChar w:fldCharType="begin"/>
      </w:r>
      <w:r>
        <w:instrText xml:space="preserve"> EQ \B(\A\co2( 1 , 0 , 0 , r</w:instrText>
      </w:r>
      <w:r>
        <w:rPr>
          <w:rStyle w:val="superscript"/>
        </w:rPr>
        <w:instrText>2</w:instrText>
      </w:r>
      <w:r>
        <w:instrText xml:space="preserve"> )) </w:instrText>
      </w:r>
      <w:r>
        <w:fldChar w:fldCharType="end"/>
      </w:r>
      <w:r>
        <w:t xml:space="preserve">and also depends on spatial location through r. The coordinate lines for θ are circles whose tangents are </w:t>
      </w:r>
      <w:r w:rsidRPr="009D34B5">
        <w:rPr>
          <w:b/>
        </w:rPr>
        <w:t>e</w:t>
      </w:r>
      <w:r>
        <w:rPr>
          <w:rStyle w:val="subscript"/>
        </w:rPr>
        <w:t>θ</w:t>
      </w:r>
      <w:r>
        <w:t xml:space="preserve"> , while those for r are rays whose tangents are </w:t>
      </w:r>
      <w:r w:rsidRPr="009D34B5">
        <w:rPr>
          <w:b/>
        </w:rPr>
        <w:t>e</w:t>
      </w:r>
      <w:r>
        <w:rPr>
          <w:rStyle w:val="subscript"/>
        </w:rPr>
        <w:t>r</w:t>
      </w:r>
      <w:r>
        <w:t>.</w:t>
      </w:r>
    </w:p>
    <w:p w14:paraId="6D3F5498" w14:textId="77777777" w:rsidR="00D72439" w:rsidRDefault="00D72439" w:rsidP="00D72439"/>
    <w:p w14:paraId="319D4281" w14:textId="77777777" w:rsidR="00D72439" w:rsidRDefault="00D72439" w:rsidP="00D72439">
      <w:r>
        <w:t>These basis vectors are like any other vectors in x-space, and so they have contravariant and covariant components such as (</w:t>
      </w:r>
      <w:r w:rsidRPr="007559C1">
        <w:rPr>
          <w:b/>
          <w:color w:val="000000"/>
        </w:rPr>
        <w:t>e</w:t>
      </w:r>
      <w:r w:rsidRPr="007559C1">
        <w:rPr>
          <w:rStyle w:val="superscript"/>
          <w:color w:val="000000"/>
        </w:rPr>
        <w:t>n</w:t>
      </w:r>
      <w:r>
        <w:t>)</w:t>
      </w:r>
      <w:r>
        <w:rPr>
          <w:rStyle w:val="superscript"/>
        </w:rPr>
        <w:t>i</w:t>
      </w:r>
      <w:r>
        <w:t xml:space="preserve"> and (</w:t>
      </w:r>
      <w:r w:rsidRPr="007559C1">
        <w:rPr>
          <w:b/>
          <w:color w:val="000000"/>
        </w:rPr>
        <w:t>e</w:t>
      </w:r>
      <w:r w:rsidRPr="007559C1">
        <w:rPr>
          <w:rStyle w:val="superscript"/>
          <w:color w:val="000000"/>
        </w:rPr>
        <w:t>n</w:t>
      </w:r>
      <w:r>
        <w:t>)</w:t>
      </w:r>
      <w:r w:rsidRPr="000901EF">
        <w:rPr>
          <w:rStyle w:val="subscript"/>
        </w:rPr>
        <w:t>i</w:t>
      </w:r>
      <w:r>
        <w:t xml:space="preserve"> . Going back to our definition (2.3.1) we see that</w:t>
      </w:r>
    </w:p>
    <w:p w14:paraId="790D2F4B" w14:textId="77777777" w:rsidR="00D72439" w:rsidRDefault="00D72439" w:rsidP="00D72439"/>
    <w:p w14:paraId="09DC47AF" w14:textId="77777777" w:rsidR="00D72439" w:rsidRPr="00B25B7D" w:rsidRDefault="00D72439" w:rsidP="00D72439">
      <w:r>
        <w:tab/>
      </w:r>
      <w:r w:rsidRPr="00F36ABC">
        <w:rPr>
          <w:b/>
        </w:rPr>
        <w:t>e</w:t>
      </w:r>
      <w:r>
        <w:rPr>
          <w:rStyle w:val="subscript"/>
        </w:rPr>
        <w:t>n</w:t>
      </w:r>
      <w:r>
        <w:t xml:space="preserve"> ≡  ∂</w:t>
      </w:r>
      <w:r w:rsidRPr="00893D70">
        <w:rPr>
          <w:b/>
        </w:rPr>
        <w:t>x</w:t>
      </w:r>
      <w:r>
        <w:t>/∂x'</w:t>
      </w:r>
      <w:r w:rsidRPr="00055CEA">
        <w:rPr>
          <w:rStyle w:val="superscript"/>
        </w:rPr>
        <w:t>n</w:t>
      </w:r>
      <w:r>
        <w:tab/>
      </w:r>
      <w:r>
        <w:sym w:font="Symbol" w:char="F0DE"/>
      </w:r>
      <w:r>
        <w:tab/>
        <w:t>(</w:t>
      </w:r>
      <w:r w:rsidRPr="00B25B7D">
        <w:rPr>
          <w:b/>
        </w:rPr>
        <w:t>e</w:t>
      </w:r>
      <w:r>
        <w:rPr>
          <w:rStyle w:val="subscript"/>
        </w:rPr>
        <w:t>n</w:t>
      </w:r>
      <w:r>
        <w:t>)</w:t>
      </w:r>
      <w:r>
        <w:rPr>
          <w:rStyle w:val="superscript"/>
        </w:rPr>
        <w:t>i</w:t>
      </w:r>
      <w:r>
        <w:t xml:space="preserve"> =  ∂</w:t>
      </w:r>
      <w:r w:rsidRPr="00B25B7D">
        <w:t>x</w:t>
      </w:r>
      <w:r>
        <w:rPr>
          <w:rStyle w:val="superscript"/>
        </w:rPr>
        <w:t>i</w:t>
      </w:r>
      <w:r>
        <w:t>/∂x'</w:t>
      </w:r>
      <w:r w:rsidRPr="00055CEA">
        <w:rPr>
          <w:rStyle w:val="superscript"/>
        </w:rPr>
        <w:t>n</w:t>
      </w:r>
      <w:r>
        <w:t xml:space="preserve">  = R</w:t>
      </w:r>
      <w:r>
        <w:rPr>
          <w:rStyle w:val="subscript"/>
        </w:rPr>
        <w:t>n</w:t>
      </w:r>
      <w:r>
        <w:rPr>
          <w:rStyle w:val="superscript"/>
        </w:rPr>
        <w:t>i</w:t>
      </w:r>
      <w:r>
        <w:t xml:space="preserve"> </w:t>
      </w:r>
      <w:r>
        <w:tab/>
        <w:t>.</w:t>
      </w:r>
      <w:r>
        <w:tab/>
        <w:t>// from (2.1.5)</w:t>
      </w:r>
    </w:p>
    <w:p w14:paraId="62B6CCBA" w14:textId="77777777" w:rsidR="00D72439" w:rsidRDefault="00D72439" w:rsidP="00D72439"/>
    <w:p w14:paraId="19D8F8B4" w14:textId="77777777" w:rsidR="00D72439" w:rsidRDefault="00B362F5" w:rsidP="00D72439">
      <w:r>
        <w:t>Looking</w:t>
      </w:r>
      <w:r w:rsidR="00D72439">
        <w:t xml:space="preserve"> at (</w:t>
      </w:r>
      <w:r w:rsidR="00D72439" w:rsidRPr="00B25B7D">
        <w:rPr>
          <w:b/>
        </w:rPr>
        <w:t>e</w:t>
      </w:r>
      <w:r w:rsidR="00D72439">
        <w:rPr>
          <w:rStyle w:val="subscript"/>
        </w:rPr>
        <w:t>n</w:t>
      </w:r>
      <w:r w:rsidR="00D72439">
        <w:t>)</w:t>
      </w:r>
      <w:r w:rsidR="00D72439">
        <w:rPr>
          <w:rStyle w:val="superscript"/>
        </w:rPr>
        <w:t>i</w:t>
      </w:r>
      <w:r w:rsidR="00D72439">
        <w:t xml:space="preserve"> = R</w:t>
      </w:r>
      <w:r w:rsidR="00D72439">
        <w:rPr>
          <w:rStyle w:val="subscript"/>
        </w:rPr>
        <w:t>n</w:t>
      </w:r>
      <w:r w:rsidR="00D72439">
        <w:rPr>
          <w:rStyle w:val="superscript"/>
        </w:rPr>
        <w:t>i</w:t>
      </w:r>
      <w:r w:rsidR="00D72439">
        <w:t xml:space="preserve"> </w:t>
      </w:r>
      <w:r w:rsidR="00BE77EA">
        <w:t>we</w:t>
      </w:r>
      <w:r w:rsidR="00D72439">
        <w:t xml:space="preserve"> make these observations:  </w:t>
      </w:r>
    </w:p>
    <w:p w14:paraId="33C9D1E8" w14:textId="77777777" w:rsidR="00B362F5" w:rsidRDefault="00B362F5" w:rsidP="00D72439"/>
    <w:p w14:paraId="608673D1" w14:textId="77777777" w:rsidR="00D72439" w:rsidRDefault="00D72439" w:rsidP="00D72439">
      <w:r>
        <w:tab/>
        <w:t xml:space="preserve">(1) the n </w:t>
      </w:r>
      <w:r w:rsidR="00B362F5">
        <w:t>label</w:t>
      </w:r>
      <w:r>
        <w:t xml:space="preserve"> of (</w:t>
      </w:r>
      <w:r w:rsidRPr="00B25B7D">
        <w:rPr>
          <w:b/>
        </w:rPr>
        <w:t>e</w:t>
      </w:r>
      <w:r>
        <w:rPr>
          <w:rStyle w:val="subscript"/>
        </w:rPr>
        <w:t>n</w:t>
      </w:r>
      <w:r>
        <w:t>)</w:t>
      </w:r>
      <w:r>
        <w:rPr>
          <w:rStyle w:val="superscript"/>
        </w:rPr>
        <w:t>i</w:t>
      </w:r>
      <w:r>
        <w:t xml:space="preserve"> goes up and down with g' as shown in (2.3.</w:t>
      </w:r>
      <w:r w:rsidR="00B362F5">
        <w:t>2</w:t>
      </w:r>
      <w:r>
        <w:t xml:space="preserve">). </w:t>
      </w:r>
    </w:p>
    <w:p w14:paraId="2115FE28" w14:textId="77777777" w:rsidR="00D72439" w:rsidRDefault="00D72439" w:rsidP="00D72439">
      <w:r>
        <w:tab/>
        <w:t>(2) the n index of R</w:t>
      </w:r>
      <w:r>
        <w:rPr>
          <w:rStyle w:val="subscript"/>
        </w:rPr>
        <w:t>n</w:t>
      </w:r>
      <w:r>
        <w:rPr>
          <w:rStyle w:val="superscript"/>
        </w:rPr>
        <w:t>i</w:t>
      </w:r>
      <w:r>
        <w:t xml:space="preserve"> also goes up and down with g' as shown in (2.1.13). </w:t>
      </w:r>
    </w:p>
    <w:p w14:paraId="63C40737" w14:textId="77777777" w:rsidR="00D72439" w:rsidRDefault="00D72439" w:rsidP="00D72439">
      <w:r>
        <w:tab/>
        <w:t>(3) the i index of (</w:t>
      </w:r>
      <w:r w:rsidRPr="00B25B7D">
        <w:rPr>
          <w:b/>
        </w:rPr>
        <w:t>e</w:t>
      </w:r>
      <w:r>
        <w:rPr>
          <w:rStyle w:val="subscript"/>
        </w:rPr>
        <w:t>n</w:t>
      </w:r>
      <w:r>
        <w:t>)</w:t>
      </w:r>
      <w:r>
        <w:rPr>
          <w:rStyle w:val="superscript"/>
        </w:rPr>
        <w:t>i</w:t>
      </w:r>
      <w:r>
        <w:t xml:space="preserve"> goes up and down with g as shown in (2.2.1). </w:t>
      </w:r>
    </w:p>
    <w:p w14:paraId="7255BC24" w14:textId="77777777" w:rsidR="00D72439" w:rsidRDefault="00D72439" w:rsidP="00D72439">
      <w:r>
        <w:tab/>
        <w:t>(4) the i index of R</w:t>
      </w:r>
      <w:r>
        <w:rPr>
          <w:rStyle w:val="subscript"/>
        </w:rPr>
        <w:t>n</w:t>
      </w:r>
      <w:r>
        <w:rPr>
          <w:rStyle w:val="superscript"/>
        </w:rPr>
        <w:t>i</w:t>
      </w:r>
      <w:r>
        <w:t xml:space="preserve"> also goes up and down with g as shown in (2.1.13). </w:t>
      </w:r>
    </w:p>
    <w:p w14:paraId="5E1FB83F" w14:textId="77777777" w:rsidR="00D72439" w:rsidRDefault="00D72439" w:rsidP="00D72439"/>
    <w:p w14:paraId="01EC3CCE" w14:textId="77777777" w:rsidR="00D72439" w:rsidRDefault="00D72439" w:rsidP="00D72439">
      <w:r>
        <w:t>Therefore the equation (</w:t>
      </w:r>
      <w:r w:rsidRPr="00B25B7D">
        <w:rPr>
          <w:b/>
        </w:rPr>
        <w:t>e</w:t>
      </w:r>
      <w:r>
        <w:rPr>
          <w:rStyle w:val="subscript"/>
        </w:rPr>
        <w:t>n</w:t>
      </w:r>
      <w:r>
        <w:t>)</w:t>
      </w:r>
      <w:r>
        <w:rPr>
          <w:rStyle w:val="superscript"/>
        </w:rPr>
        <w:t>i</w:t>
      </w:r>
      <w:r>
        <w:t xml:space="preserve"> = R</w:t>
      </w:r>
      <w:r>
        <w:rPr>
          <w:rStyle w:val="subscript"/>
        </w:rPr>
        <w:t>n</w:t>
      </w:r>
      <w:r>
        <w:rPr>
          <w:rStyle w:val="superscript"/>
        </w:rPr>
        <w:t>i</w:t>
      </w:r>
      <w:r>
        <w:t xml:space="preserve"> is "covariant", even though it is not a tensor equation (since R is not a tensor), so we can raise and lower indices at will on both sides. Therefore</w:t>
      </w:r>
    </w:p>
    <w:p w14:paraId="5EE55E3C" w14:textId="77777777" w:rsidR="00D72439" w:rsidRDefault="00D72439" w:rsidP="00D72439"/>
    <w:p w14:paraId="205D14DE" w14:textId="77777777" w:rsidR="00D72439" w:rsidRPr="00B25B7D" w:rsidRDefault="00D72439" w:rsidP="00D72439">
      <w:pPr>
        <w:tabs>
          <w:tab w:val="left" w:pos="7200"/>
          <w:tab w:val="left" w:pos="7920"/>
          <w:tab w:val="right" w:pos="9270"/>
        </w:tabs>
      </w:pPr>
      <w:r>
        <w:tab/>
        <w:t>(</w:t>
      </w:r>
      <w:r w:rsidRPr="00B25B7D">
        <w:rPr>
          <w:b/>
        </w:rPr>
        <w:t>e</w:t>
      </w:r>
      <w:r>
        <w:rPr>
          <w:rStyle w:val="subscript"/>
        </w:rPr>
        <w:t>n</w:t>
      </w:r>
      <w:r>
        <w:t>)</w:t>
      </w:r>
      <w:r>
        <w:rPr>
          <w:rStyle w:val="superscript"/>
        </w:rPr>
        <w:t>i</w:t>
      </w:r>
      <w:r>
        <w:t xml:space="preserve"> = R</w:t>
      </w:r>
      <w:r>
        <w:rPr>
          <w:rStyle w:val="subscript"/>
        </w:rPr>
        <w:t>n</w:t>
      </w:r>
      <w:r>
        <w:rPr>
          <w:rStyle w:val="superscript"/>
        </w:rPr>
        <w:t>i</w:t>
      </w:r>
      <w:r>
        <w:tab/>
      </w:r>
      <w:r>
        <w:tab/>
        <w:t>(</w:t>
      </w:r>
      <w:r w:rsidRPr="00B25B7D">
        <w:rPr>
          <w:b/>
        </w:rPr>
        <w:t>e</w:t>
      </w:r>
      <w:r>
        <w:rPr>
          <w:rStyle w:val="subscript"/>
        </w:rPr>
        <w:t>n</w:t>
      </w:r>
      <w:r>
        <w:t>)</w:t>
      </w:r>
      <w:r w:rsidRPr="00B25B7D">
        <w:rPr>
          <w:rStyle w:val="subscript"/>
        </w:rPr>
        <w:t>i</w:t>
      </w:r>
      <w:r>
        <w:t xml:space="preserve"> = R</w:t>
      </w:r>
      <w:r>
        <w:rPr>
          <w:rStyle w:val="subscript"/>
        </w:rPr>
        <w:t>n</w:t>
      </w:r>
      <w:r w:rsidRPr="00B25B7D">
        <w:rPr>
          <w:rStyle w:val="subscript"/>
        </w:rPr>
        <w:t>i</w:t>
      </w:r>
      <w:r>
        <w:tab/>
        <w:t xml:space="preserve">    (</w:t>
      </w:r>
      <w:r w:rsidRPr="00B25B7D">
        <w:rPr>
          <w:b/>
        </w:rPr>
        <w:t>e</w:t>
      </w:r>
      <w:r>
        <w:rPr>
          <w:rStyle w:val="superscript"/>
        </w:rPr>
        <w:t>n</w:t>
      </w:r>
      <w:r>
        <w:t>)</w:t>
      </w:r>
      <w:r w:rsidRPr="00B25B7D">
        <w:rPr>
          <w:rStyle w:val="subscript"/>
        </w:rPr>
        <w:t>i</w:t>
      </w:r>
      <w:r>
        <w:t xml:space="preserve"> = R</w:t>
      </w:r>
      <w:r w:rsidRPr="00B25B7D">
        <w:rPr>
          <w:rStyle w:val="superscript"/>
        </w:rPr>
        <w:t>n</w:t>
      </w:r>
      <w:r w:rsidRPr="00B25B7D">
        <w:rPr>
          <w:rStyle w:val="subscript"/>
        </w:rPr>
        <w:t>i</w:t>
      </w:r>
      <w:r>
        <w:tab/>
      </w:r>
      <w:r>
        <w:tab/>
        <w:t>(</w:t>
      </w:r>
      <w:r w:rsidRPr="00B25B7D">
        <w:rPr>
          <w:b/>
        </w:rPr>
        <w:t>e</w:t>
      </w:r>
      <w:r>
        <w:rPr>
          <w:rStyle w:val="superscript"/>
        </w:rPr>
        <w:t>n</w:t>
      </w:r>
      <w:r>
        <w:t>)</w:t>
      </w:r>
      <w:r w:rsidRPr="00B25B7D">
        <w:rPr>
          <w:rStyle w:val="superscript"/>
        </w:rPr>
        <w:t>i</w:t>
      </w:r>
      <w:r>
        <w:t xml:space="preserve"> = R</w:t>
      </w:r>
      <w:r w:rsidRPr="00B25B7D">
        <w:rPr>
          <w:rStyle w:val="superscript"/>
        </w:rPr>
        <w:t>ni</w:t>
      </w:r>
      <w:r>
        <w:rPr>
          <w:rStyle w:val="superscript"/>
        </w:rPr>
        <w:t xml:space="preserve">  </w:t>
      </w:r>
      <w:r>
        <w:t>.</w:t>
      </w:r>
      <w:r>
        <w:tab/>
      </w:r>
      <w:r>
        <w:tab/>
      </w:r>
      <w:r>
        <w:tab/>
        <w:t>(2.3.4)</w:t>
      </w:r>
    </w:p>
    <w:p w14:paraId="2DF656CD" w14:textId="77777777" w:rsidR="00D72439" w:rsidRDefault="00D72439" w:rsidP="00D72439">
      <w:r>
        <w:tab/>
      </w:r>
    </w:p>
    <w:p w14:paraId="5E6CBB41" w14:textId="77777777" w:rsidR="00D72439" w:rsidRDefault="00D72439" w:rsidP="00D72439">
      <w:pPr>
        <w:tabs>
          <w:tab w:val="left" w:pos="7200"/>
          <w:tab w:val="left" w:pos="7920"/>
          <w:tab w:val="right" w:pos="9270"/>
        </w:tabs>
      </w:pPr>
      <w:r>
        <w:t xml:space="preserve">The </w:t>
      </w:r>
      <w:r w:rsidRPr="00B25B7D">
        <w:rPr>
          <w:b/>
        </w:rPr>
        <w:t>e</w:t>
      </w:r>
      <w:r>
        <w:rPr>
          <w:rStyle w:val="subscript"/>
        </w:rPr>
        <w:t>n</w:t>
      </w:r>
      <w:r>
        <w:t xml:space="preserve"> and </w:t>
      </w:r>
      <w:r w:rsidRPr="00B25B7D">
        <w:rPr>
          <w:b/>
        </w:rPr>
        <w:t>e</w:t>
      </w:r>
      <w:r>
        <w:rPr>
          <w:rStyle w:val="superscript"/>
        </w:rPr>
        <w:t>n</w:t>
      </w:r>
      <w:r>
        <w:t xml:space="preserve"> also satisfy a "completeness relation", </w:t>
      </w:r>
    </w:p>
    <w:p w14:paraId="0C58A314" w14:textId="77777777" w:rsidR="00D72439" w:rsidRDefault="00D72439" w:rsidP="00D72439">
      <w:pPr>
        <w:tabs>
          <w:tab w:val="left" w:pos="7200"/>
          <w:tab w:val="left" w:pos="7920"/>
          <w:tab w:val="right" w:pos="9270"/>
        </w:tabs>
      </w:pPr>
    </w:p>
    <w:p w14:paraId="3F74F069" w14:textId="77777777" w:rsidR="00D72439" w:rsidRDefault="00D72439" w:rsidP="00D72439">
      <w:pPr>
        <w:tabs>
          <w:tab w:val="left" w:pos="7200"/>
          <w:tab w:val="left" w:pos="7920"/>
          <w:tab w:val="right" w:pos="9270"/>
        </w:tabs>
      </w:pPr>
      <w:r>
        <w:tab/>
        <w:t>(</w:t>
      </w:r>
      <w:r w:rsidRPr="00B25B7D">
        <w:rPr>
          <w:b/>
        </w:rPr>
        <w:t>e</w:t>
      </w:r>
      <w:r>
        <w:rPr>
          <w:rStyle w:val="superscript"/>
        </w:rPr>
        <w:t>n</w:t>
      </w:r>
      <w:r>
        <w:t>)</w:t>
      </w:r>
      <w:r>
        <w:rPr>
          <w:rStyle w:val="subscript"/>
        </w:rPr>
        <w:t>a</w:t>
      </w:r>
      <w:r>
        <w:t>(</w:t>
      </w:r>
      <w:r w:rsidRPr="00B25B7D">
        <w:rPr>
          <w:b/>
        </w:rPr>
        <w:t>e</w:t>
      </w:r>
      <w:r>
        <w:rPr>
          <w:rStyle w:val="subscript"/>
        </w:rPr>
        <w:t>n</w:t>
      </w:r>
      <w:r w:rsidRPr="008817A8">
        <w:t>)</w:t>
      </w:r>
      <w:r>
        <w:rPr>
          <w:rStyle w:val="superscript"/>
        </w:rPr>
        <w:t>b</w:t>
      </w:r>
      <w:r>
        <w:t xml:space="preserve"> = δ</w:t>
      </w:r>
      <w:r>
        <w:rPr>
          <w:rStyle w:val="subscript"/>
        </w:rPr>
        <w:t>a</w:t>
      </w:r>
      <w:r>
        <w:rPr>
          <w:rStyle w:val="superscript"/>
        </w:rPr>
        <w:t>b</w:t>
      </w:r>
      <w:r>
        <w:tab/>
      </w:r>
      <w:r>
        <w:tab/>
      </w:r>
      <w:r>
        <w:tab/>
      </w:r>
      <w:r>
        <w:tab/>
      </w:r>
      <w:r>
        <w:tab/>
      </w:r>
      <w:r>
        <w:tab/>
      </w:r>
      <w:r>
        <w:tab/>
      </w:r>
      <w:r>
        <w:tab/>
      </w:r>
      <w:r>
        <w:tab/>
      </w:r>
      <w:r>
        <w:tab/>
        <w:t>(2.3.5)</w:t>
      </w:r>
    </w:p>
    <w:p w14:paraId="0437C430" w14:textId="77777777" w:rsidR="00D72439" w:rsidRDefault="00D72439" w:rsidP="00D72439">
      <w:pPr>
        <w:tabs>
          <w:tab w:val="left" w:pos="7200"/>
          <w:tab w:val="left" w:pos="7920"/>
          <w:tab w:val="right" w:pos="9270"/>
        </w:tabs>
      </w:pPr>
    </w:p>
    <w:p w14:paraId="6A6E2952" w14:textId="77777777" w:rsidR="00D72439" w:rsidRDefault="00D72439" w:rsidP="00D72439">
      <w:pPr>
        <w:tabs>
          <w:tab w:val="left" w:pos="7200"/>
          <w:tab w:val="left" w:pos="7920"/>
          <w:tab w:val="right" w:pos="9270"/>
        </w:tabs>
      </w:pPr>
      <w:r>
        <w:t>where the implied sum is over the label n. From (2.3.4) this says R</w:t>
      </w:r>
      <w:r>
        <w:rPr>
          <w:rStyle w:val="superscript"/>
        </w:rPr>
        <w:t>n</w:t>
      </w:r>
      <w:r>
        <w:rPr>
          <w:rStyle w:val="subscript"/>
        </w:rPr>
        <w:t>a</w:t>
      </w:r>
      <w:r>
        <w:t xml:space="preserve"> R</w:t>
      </w:r>
      <w:r>
        <w:rPr>
          <w:rStyle w:val="subscript"/>
        </w:rPr>
        <w:t>n</w:t>
      </w:r>
      <w:r>
        <w:rPr>
          <w:rStyle w:val="superscript"/>
        </w:rPr>
        <w:t>b</w:t>
      </w:r>
      <w:r>
        <w:t xml:space="preserve"> = δ</w:t>
      </w:r>
      <w:r>
        <w:rPr>
          <w:rStyle w:val="subscript"/>
        </w:rPr>
        <w:t>a</w:t>
      </w:r>
      <w:r>
        <w:rPr>
          <w:rStyle w:val="superscript"/>
        </w:rPr>
        <w:t>b</w:t>
      </w:r>
      <w:r>
        <w:t xml:space="preserve"> which in fact is just orthogonality rule #2 in (2.1.8). This completeness relation is </w:t>
      </w:r>
      <w:r w:rsidRPr="00C33289">
        <w:rPr>
          <w:i/>
        </w:rPr>
        <w:t>different</w:t>
      </w:r>
      <w:r>
        <w:t xml:space="preserve"> from the "orthogonality relation" </w:t>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t xml:space="preserve"> of (2.3.2) which, with x-space components, is written (</w:t>
      </w:r>
      <w:r w:rsidRPr="00B25B7D">
        <w:rPr>
          <w:b/>
        </w:rPr>
        <w:t>e</w:t>
      </w:r>
      <w:r>
        <w:rPr>
          <w:rStyle w:val="superscript"/>
        </w:rPr>
        <w:t>n</w:t>
      </w:r>
      <w:r>
        <w:t>)</w:t>
      </w:r>
      <w:r w:rsidRPr="00B25B7D">
        <w:rPr>
          <w:rStyle w:val="subscript"/>
        </w:rPr>
        <w:t>i</w:t>
      </w:r>
      <w:r>
        <w:t xml:space="preserve"> (</w:t>
      </w:r>
      <w:r w:rsidRPr="00B25B7D">
        <w:rPr>
          <w:b/>
        </w:rPr>
        <w:t>e</w:t>
      </w:r>
      <w:r>
        <w:rPr>
          <w:rStyle w:val="subscript"/>
        </w:rPr>
        <w:t>m</w:t>
      </w:r>
      <w:r>
        <w:t>)</w:t>
      </w:r>
      <w:r w:rsidRPr="00C33289">
        <w:rPr>
          <w:rStyle w:val="superscript"/>
        </w:rPr>
        <w:t>i</w:t>
      </w:r>
      <w:r>
        <w:t xml:space="preserve">  = </w:t>
      </w:r>
      <w:r w:rsidRPr="007559C1">
        <w:rPr>
          <w:color w:val="000000"/>
        </w:rPr>
        <w:t>δ</w:t>
      </w:r>
      <w:r w:rsidRPr="007559C1">
        <w:rPr>
          <w:rStyle w:val="superscript"/>
          <w:color w:val="000000"/>
        </w:rPr>
        <w:t>n</w:t>
      </w:r>
      <w:r w:rsidRPr="007559C1">
        <w:rPr>
          <w:rStyle w:val="subscript"/>
          <w:color w:val="000000"/>
        </w:rPr>
        <w:t>m</w:t>
      </w:r>
      <w:r>
        <w:t xml:space="preserve"> . Here the implied sum is over the component index i. </w:t>
      </w:r>
    </w:p>
    <w:p w14:paraId="1F341E5C" w14:textId="77777777" w:rsidR="00D72439" w:rsidRDefault="00D72439" w:rsidP="00D72439">
      <w:pPr>
        <w:tabs>
          <w:tab w:val="left" w:pos="7200"/>
          <w:tab w:val="left" w:pos="7920"/>
          <w:tab w:val="right" w:pos="9270"/>
        </w:tabs>
      </w:pPr>
    </w:p>
    <w:p w14:paraId="2D7D74A8" w14:textId="77777777" w:rsidR="00D72439" w:rsidRPr="00C33289" w:rsidRDefault="00D72439" w:rsidP="00D72439">
      <w:pPr>
        <w:tabs>
          <w:tab w:val="left" w:pos="7200"/>
          <w:tab w:val="left" w:pos="7920"/>
          <w:tab w:val="right" w:pos="9270"/>
        </w:tabs>
      </w:pPr>
      <w:r>
        <w:t>Recall from above that</w:t>
      </w:r>
    </w:p>
    <w:p w14:paraId="40F12494" w14:textId="77777777" w:rsidR="00D72439" w:rsidRDefault="00D72439" w:rsidP="00D72439">
      <w:pPr>
        <w:tabs>
          <w:tab w:val="left" w:pos="7200"/>
          <w:tab w:val="left" w:pos="7920"/>
          <w:tab w:val="right" w:pos="9270"/>
        </w:tabs>
      </w:pPr>
    </w:p>
    <w:p w14:paraId="7E15098B" w14:textId="77777777" w:rsidR="00D72439" w:rsidRDefault="00D72439" w:rsidP="00D72439">
      <w:r>
        <w:rPr>
          <w:b/>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t xml:space="preserve">  .</w:t>
      </w:r>
      <w:r>
        <w:tab/>
      </w:r>
      <w:r>
        <w:tab/>
      </w:r>
      <w:r>
        <w:tab/>
      </w:r>
      <w:r>
        <w:tab/>
      </w:r>
      <w:r>
        <w:tab/>
      </w:r>
      <w:r>
        <w:tab/>
      </w:r>
      <w:r>
        <w:tab/>
      </w:r>
      <w:r>
        <w:tab/>
      </w:r>
      <w:r>
        <w:tab/>
      </w:r>
      <w:r>
        <w:tab/>
      </w:r>
      <w:r w:rsidRPr="00757548">
        <w:rPr>
          <w:i/>
        </w:rPr>
        <w:t>(2.3.2)</w:t>
      </w:r>
    </w:p>
    <w:p w14:paraId="081C1A27" w14:textId="77777777" w:rsidR="00D72439" w:rsidRDefault="00D72439" w:rsidP="00D72439"/>
    <w:p w14:paraId="3923F900" w14:textId="77777777" w:rsidR="00D72439" w:rsidRDefault="00D72439" w:rsidP="00D72439">
      <w:r>
        <w:t xml:space="preserve">There are two cases that are often of interest: </w:t>
      </w:r>
    </w:p>
    <w:p w14:paraId="34143CA2" w14:textId="77777777" w:rsidR="00D72439" w:rsidRDefault="00D72439" w:rsidP="00D72439"/>
    <w:p w14:paraId="0766DF35" w14:textId="77777777" w:rsidR="00D72439" w:rsidRDefault="00D72439" w:rsidP="00D72439">
      <w: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w:t>
      </w:r>
      <w:r>
        <w:t xml:space="preserve"> f</w:t>
      </w:r>
      <w:r>
        <w:rPr>
          <w:rStyle w:val="subscript"/>
        </w:rPr>
        <w:t>n</w:t>
      </w:r>
      <w:r>
        <w:t xml:space="preserve"> δ</w:t>
      </w:r>
      <w:r>
        <w:rPr>
          <w:rStyle w:val="subscript"/>
        </w:rPr>
        <w:t>n,m</w:t>
      </w:r>
      <w:r>
        <w:tab/>
      </w:r>
      <w:r>
        <w:tab/>
        <w:t>the {</w:t>
      </w:r>
      <w:r w:rsidRPr="00757548">
        <w:rPr>
          <w:b/>
        </w:rPr>
        <w:t>e</w:t>
      </w:r>
      <w:r>
        <w:rPr>
          <w:rStyle w:val="subscript"/>
        </w:rPr>
        <w:t>n</w:t>
      </w:r>
      <w:r>
        <w:t xml:space="preserve">} form an </w:t>
      </w:r>
      <w:r w:rsidRPr="00757548">
        <w:rPr>
          <w:b/>
        </w:rPr>
        <w:t>orthogonal basis</w:t>
      </w:r>
      <w:r>
        <w:t xml:space="preserve"> for V</w:t>
      </w:r>
    </w:p>
    <w:p w14:paraId="108DAB41" w14:textId="77777777" w:rsidR="00D72439" w:rsidRDefault="00D72439" w:rsidP="00D72439"/>
    <w:p w14:paraId="25EF9C87" w14:textId="77777777" w:rsidR="00D72439" w:rsidRPr="00757548" w:rsidRDefault="00D72439" w:rsidP="00D72439">
      <w: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w:t>
      </w:r>
      <w:r>
        <w:t xml:space="preserve"> δ</w:t>
      </w:r>
      <w:r>
        <w:rPr>
          <w:rStyle w:val="subscript"/>
        </w:rPr>
        <w:t>n,m</w:t>
      </w:r>
      <w:r>
        <w:tab/>
      </w:r>
      <w:r>
        <w:tab/>
        <w:t>the {</w:t>
      </w:r>
      <w:r w:rsidRPr="00757548">
        <w:rPr>
          <w:b/>
        </w:rPr>
        <w:t>e</w:t>
      </w:r>
      <w:r>
        <w:rPr>
          <w:rStyle w:val="subscript"/>
        </w:rPr>
        <w:t>n</w:t>
      </w:r>
      <w:r>
        <w:t xml:space="preserve">} form an </w:t>
      </w:r>
      <w:r w:rsidRPr="00757548">
        <w:rPr>
          <w:b/>
        </w:rPr>
        <w:t>orthonormal basis</w:t>
      </w:r>
      <w:r>
        <w:t xml:space="preserve"> for V</w:t>
      </w:r>
      <w:r>
        <w:tab/>
      </w:r>
      <w:r>
        <w:tab/>
      </w:r>
      <w:r>
        <w:tab/>
        <w:t>(2.3.6)</w:t>
      </w:r>
    </w:p>
    <w:p w14:paraId="7454BE8E" w14:textId="77777777" w:rsidR="00D72439" w:rsidRDefault="00D72439" w:rsidP="00D72439"/>
    <w:p w14:paraId="721F53C8" w14:textId="77777777" w:rsidR="00BE77EA" w:rsidRDefault="00D72439" w:rsidP="00D72439">
      <w:r>
        <w:t xml:space="preserve">Remember that the vectors </w:t>
      </w:r>
      <w:r w:rsidRPr="00757548">
        <w:rPr>
          <w:b/>
        </w:rPr>
        <w:t>e</w:t>
      </w:r>
      <w:r>
        <w:rPr>
          <w:rStyle w:val="subscript"/>
        </w:rPr>
        <w:t>n</w:t>
      </w:r>
      <w:r>
        <w:t xml:space="preserve"> exist in x-space, despite the fact that the metric tensor g'</w:t>
      </w:r>
      <w:r>
        <w:rPr>
          <w:rStyle w:val="subscript"/>
        </w:rPr>
        <w:t>nm</w:t>
      </w:r>
      <w:r>
        <w:t xml:space="preserve"> is for x'-space in our transformation Picture A.</w:t>
      </w:r>
    </w:p>
    <w:p w14:paraId="36DE05C9" w14:textId="77777777" w:rsidR="00D72439" w:rsidRDefault="00D72439" w:rsidP="00D72439"/>
    <w:p w14:paraId="7E90B9AC" w14:textId="77777777" w:rsidR="00D72439" w:rsidRPr="00055CEA" w:rsidRDefault="00D72439" w:rsidP="00D72439">
      <w:pPr>
        <w:pStyle w:val="Heading3"/>
      </w:pPr>
      <w:bookmarkStart w:id="5" w:name="_Toc447798893"/>
      <w:r>
        <w:t>2.4</w:t>
      </w:r>
      <w:r w:rsidRPr="00055CEA">
        <w:t xml:space="preserve"> </w:t>
      </w:r>
      <w:r>
        <w:t>T</w:t>
      </w:r>
      <w:r w:rsidRPr="00055CEA">
        <w:t xml:space="preserve">he basis </w:t>
      </w:r>
      <w:r>
        <w:t>vectors</w:t>
      </w:r>
      <w:r w:rsidRPr="00055CEA">
        <w:t xml:space="preserve"> </w:t>
      </w:r>
      <w:r>
        <w:t>u</w:t>
      </w:r>
      <w:r w:rsidRPr="00055CEA">
        <w:rPr>
          <w:rStyle w:val="subscript"/>
          <w:b/>
        </w:rPr>
        <w:t>n</w:t>
      </w:r>
      <w:r w:rsidRPr="00055CEA">
        <w:t xml:space="preserve"> and </w:t>
      </w:r>
      <w:r>
        <w:t>u</w:t>
      </w:r>
      <w:r w:rsidRPr="00055CEA">
        <w:rPr>
          <w:rStyle w:val="superscript"/>
          <w:b/>
        </w:rPr>
        <w:t>n</w:t>
      </w:r>
      <w:bookmarkEnd w:id="5"/>
      <w:r w:rsidRPr="00055CEA">
        <w:t xml:space="preserve"> </w:t>
      </w:r>
    </w:p>
    <w:p w14:paraId="112FEA88" w14:textId="77777777" w:rsidR="00D72439" w:rsidRDefault="00D72439" w:rsidP="00D72439"/>
    <w:p w14:paraId="76451E5F" w14:textId="77777777" w:rsidR="00D72439" w:rsidRDefault="00D72439" w:rsidP="00D72439">
      <w:r>
        <w:t>One can also define a set of "axis-aligned" basis vectors in x-space as follows</w:t>
      </w:r>
    </w:p>
    <w:p w14:paraId="54AB20D7" w14:textId="77777777" w:rsidR="00D72439" w:rsidRDefault="00D72439" w:rsidP="00D72439"/>
    <w:p w14:paraId="4417BB89" w14:textId="77777777" w:rsidR="00D72439" w:rsidRDefault="00D72439" w:rsidP="00D72439">
      <w:pPr>
        <w:tabs>
          <w:tab w:val="left" w:pos="7200"/>
          <w:tab w:val="left" w:pos="7920"/>
          <w:tab w:val="right" w:pos="9270"/>
        </w:tabs>
      </w:pPr>
      <w:r>
        <w:tab/>
        <w:t>(</w:t>
      </w:r>
      <w:r w:rsidRPr="009E0A21">
        <w:rPr>
          <w:b/>
        </w:rPr>
        <w:t>u</w:t>
      </w:r>
      <w:r w:rsidRPr="009E0A21">
        <w:rPr>
          <w:rStyle w:val="subscript"/>
        </w:rPr>
        <w:t>n</w:t>
      </w:r>
      <w:r>
        <w:t>)</w:t>
      </w:r>
      <w:r>
        <w:rPr>
          <w:rStyle w:val="superscript"/>
        </w:rPr>
        <w:t>i</w:t>
      </w:r>
      <w:r>
        <w:t xml:space="preserve"> = δ</w:t>
      </w:r>
      <w:r>
        <w:rPr>
          <w:rStyle w:val="subscript"/>
        </w:rPr>
        <w:t>n</w:t>
      </w:r>
      <w:r>
        <w:rPr>
          <w:rStyle w:val="superscript"/>
        </w:rPr>
        <w:t>i</w:t>
      </w:r>
      <w:r w:rsidR="00B362F5">
        <w:t xml:space="preserve"> = g</w:t>
      </w:r>
      <w:r w:rsidR="00B362F5">
        <w:rPr>
          <w:rStyle w:val="subscript"/>
        </w:rPr>
        <w:t>n</w:t>
      </w:r>
      <w:r w:rsidR="00B362F5">
        <w:rPr>
          <w:rStyle w:val="superscript"/>
        </w:rPr>
        <w:t>i</w:t>
      </w:r>
      <w:r>
        <w:tab/>
      </w:r>
      <w:r>
        <w:tab/>
        <w:t>(</w:t>
      </w:r>
      <w:r w:rsidRPr="009E0A21">
        <w:rPr>
          <w:b/>
        </w:rPr>
        <w:t>u</w:t>
      </w:r>
      <w:r w:rsidRPr="009E0A21">
        <w:rPr>
          <w:rStyle w:val="superscript"/>
        </w:rPr>
        <w:t>n</w:t>
      </w:r>
      <w:r>
        <w:t>)</w:t>
      </w:r>
      <w:r>
        <w:rPr>
          <w:rStyle w:val="subscript"/>
        </w:rPr>
        <w:t>i</w:t>
      </w:r>
      <w:r>
        <w:t xml:space="preserve"> = δ</w:t>
      </w:r>
      <w:r>
        <w:rPr>
          <w:rStyle w:val="superscript"/>
        </w:rPr>
        <w:t>n</w:t>
      </w:r>
      <w:r>
        <w:rPr>
          <w:rStyle w:val="subscript"/>
        </w:rPr>
        <w:t>i</w:t>
      </w:r>
      <w:r>
        <w:t xml:space="preserve"> </w:t>
      </w:r>
      <w:r w:rsidR="00B362F5">
        <w:t xml:space="preserve"> = g</w:t>
      </w:r>
      <w:r w:rsidR="00B362F5">
        <w:rPr>
          <w:rStyle w:val="superscript"/>
        </w:rPr>
        <w:t>n</w:t>
      </w:r>
      <w:r w:rsidR="00B362F5">
        <w:rPr>
          <w:rStyle w:val="subscript"/>
        </w:rPr>
        <w:t>i</w:t>
      </w:r>
      <w:r>
        <w:tab/>
      </w:r>
      <w:r>
        <w:tab/>
        <w:t>(7.18.3)'</w:t>
      </w:r>
      <w:r>
        <w:tab/>
      </w:r>
      <w:r>
        <w:tab/>
      </w:r>
      <w:r>
        <w:tab/>
        <w:t>(2.4.1)</w:t>
      </w:r>
    </w:p>
    <w:p w14:paraId="5D825208" w14:textId="77777777" w:rsidR="00D72439" w:rsidRDefault="00D72439" w:rsidP="00D72439"/>
    <w:p w14:paraId="6B91DFE2" w14:textId="77777777" w:rsidR="00D72439" w:rsidRDefault="00D72439" w:rsidP="00D72439">
      <w:r>
        <w:t xml:space="preserve">which can be compared with  (2.3.4) for </w:t>
      </w:r>
      <w:r w:rsidRPr="000901EF">
        <w:rPr>
          <w:b/>
        </w:rPr>
        <w:t>e</w:t>
      </w:r>
      <w:r>
        <w:rPr>
          <w:rStyle w:val="subscript"/>
        </w:rPr>
        <w:t>n</w:t>
      </w:r>
      <w:r>
        <w:t xml:space="preserve"> and </w:t>
      </w:r>
      <w:r w:rsidRPr="000901EF">
        <w:rPr>
          <w:b/>
        </w:rPr>
        <w:t>e</w:t>
      </w:r>
      <w:r>
        <w:rPr>
          <w:rStyle w:val="superscript"/>
        </w:rPr>
        <w:t>n</w:t>
      </w:r>
      <w:r>
        <w:t>. Relations involving the u basis vectors are</w:t>
      </w:r>
    </w:p>
    <w:p w14:paraId="5646DF48" w14:textId="77777777" w:rsidR="00D72439" w:rsidRDefault="00D72439" w:rsidP="00D72439"/>
    <w:p w14:paraId="77F0A27F" w14:textId="77777777" w:rsidR="00D72439" w:rsidRDefault="00D72439" w:rsidP="00D72439">
      <w:r>
        <w:rPr>
          <w:b/>
          <w:color w:val="000000"/>
        </w:rPr>
        <w:tab/>
      </w:r>
      <w:r w:rsidRPr="009D6000">
        <w:rPr>
          <w:b/>
          <w:color w:val="000000"/>
        </w:rPr>
        <w:t>u</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Pr>
          <w:color w:val="000000"/>
        </w:rPr>
        <w:t xml:space="preserve"> = g</w:t>
      </w:r>
      <w:r w:rsidRPr="007559C1">
        <w:rPr>
          <w:rStyle w:val="subscript"/>
          <w:color w:val="000000"/>
        </w:rPr>
        <w:t>nm</w:t>
      </w:r>
      <w:r w:rsidR="00B362F5">
        <w:rPr>
          <w:rStyle w:val="subscript"/>
          <w:color w:val="000000"/>
        </w:rPr>
        <w:tab/>
      </w:r>
      <w:r w:rsidR="00B362F5">
        <w:rPr>
          <w:rStyle w:val="subscript"/>
          <w:color w:val="000000"/>
        </w:rPr>
        <w:tab/>
      </w:r>
      <w:r w:rsidR="00B362F5">
        <w:rPr>
          <w:color w:val="000000"/>
        </w:rPr>
        <w:t>g</w:t>
      </w:r>
      <w:r w:rsidR="00B362F5">
        <w:rPr>
          <w:rStyle w:val="superscript"/>
          <w:color w:val="000000"/>
        </w:rPr>
        <w:t xml:space="preserve">in </w:t>
      </w:r>
      <w:r w:rsidR="00B362F5" w:rsidRPr="009D6000">
        <w:rPr>
          <w:b/>
          <w:color w:val="000000"/>
        </w:rPr>
        <w:t>u</w:t>
      </w:r>
      <w:r w:rsidR="00B362F5">
        <w:rPr>
          <w:rStyle w:val="subscript"/>
          <w:color w:val="000000"/>
        </w:rPr>
        <w:t>n</w:t>
      </w:r>
      <w:r w:rsidR="00B362F5">
        <w:t xml:space="preserve">  = </w:t>
      </w:r>
      <w:r w:rsidR="00B362F5" w:rsidRPr="009D6000">
        <w:rPr>
          <w:b/>
          <w:color w:val="000000"/>
        </w:rPr>
        <w:t>u</w:t>
      </w:r>
      <w:r w:rsidR="00B362F5">
        <w:rPr>
          <w:rStyle w:val="superscript"/>
        </w:rPr>
        <w:t>i</w:t>
      </w:r>
    </w:p>
    <w:p w14:paraId="6596DE11" w14:textId="77777777" w:rsidR="00D72439" w:rsidRPr="00B362F5" w:rsidRDefault="00D72439" w:rsidP="00D72439">
      <w:pPr>
        <w:rPr>
          <w:rStyle w:val="subscript"/>
        </w:rPr>
      </w:pPr>
      <w:r>
        <w:rPr>
          <w:b/>
          <w:color w:val="000000"/>
        </w:rPr>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00B362F5">
        <w:t xml:space="preserve"> = g</w:t>
      </w:r>
      <w:r w:rsidR="00B362F5">
        <w:rPr>
          <w:rStyle w:val="superscript"/>
        </w:rPr>
        <w:t>n</w:t>
      </w:r>
      <w:r w:rsidR="00B362F5">
        <w:rPr>
          <w:rStyle w:val="subscript"/>
        </w:rPr>
        <w:t>m</w:t>
      </w:r>
    </w:p>
    <w:p w14:paraId="67D21CCC" w14:textId="77777777" w:rsidR="00D72439" w:rsidRPr="009E0A21" w:rsidRDefault="00D72439" w:rsidP="00D72439">
      <w:pPr>
        <w:tabs>
          <w:tab w:val="left" w:pos="7200"/>
          <w:tab w:val="left" w:pos="7920"/>
          <w:tab w:val="right" w:pos="9270"/>
        </w:tabs>
      </w:pPr>
      <w:r>
        <w:rPr>
          <w:b/>
          <w:color w:val="000000"/>
        </w:rPr>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Pr>
          <w:b/>
          <w:color w:val="000000"/>
        </w:rPr>
        <w:t>u</w:t>
      </w:r>
      <w:r w:rsidRPr="00063C1C">
        <w:rPr>
          <w:rStyle w:val="superscript"/>
        </w:rPr>
        <w:t>m</w:t>
      </w:r>
      <w:r>
        <w:rPr>
          <w:color w:val="000000"/>
        </w:rPr>
        <w:t xml:space="preserve"> = g</w:t>
      </w:r>
      <w:r w:rsidRPr="007559C1">
        <w:rPr>
          <w:rStyle w:val="superscript"/>
          <w:color w:val="000000"/>
        </w:rPr>
        <w:t>nm</w:t>
      </w:r>
      <w:r>
        <w:tab/>
      </w:r>
      <w:r>
        <w:tab/>
      </w:r>
      <w:r w:rsidR="00B362F5">
        <w:rPr>
          <w:color w:val="000000"/>
        </w:rPr>
        <w:t>g</w:t>
      </w:r>
      <w:r w:rsidR="00B362F5">
        <w:rPr>
          <w:rStyle w:val="superscript"/>
          <w:color w:val="000000"/>
        </w:rPr>
        <w:t xml:space="preserve">in </w:t>
      </w:r>
      <w:r w:rsidR="00B362F5" w:rsidRPr="009D6000">
        <w:rPr>
          <w:b/>
          <w:color w:val="000000"/>
        </w:rPr>
        <w:t>u</w:t>
      </w:r>
      <w:r w:rsidR="00B362F5">
        <w:rPr>
          <w:rStyle w:val="subscript"/>
          <w:color w:val="000000"/>
        </w:rPr>
        <w:t>n</w:t>
      </w:r>
      <w:r w:rsidR="00B362F5">
        <w:t xml:space="preserve">  = </w:t>
      </w:r>
      <w:r w:rsidR="00B362F5" w:rsidRPr="009D6000">
        <w:rPr>
          <w:b/>
          <w:color w:val="000000"/>
        </w:rPr>
        <w:t>u</w:t>
      </w:r>
      <w:r w:rsidR="00B362F5">
        <w:rPr>
          <w:rStyle w:val="superscript"/>
        </w:rPr>
        <w:t>i</w:t>
      </w:r>
      <w:r w:rsidR="00BE77EA">
        <w:t xml:space="preserve"> .</w:t>
      </w:r>
      <w:r>
        <w:tab/>
      </w:r>
      <w:r>
        <w:tab/>
      </w:r>
      <w:r>
        <w:tab/>
        <w:t>(7.18.3)'</w:t>
      </w:r>
      <w:r>
        <w:tab/>
      </w:r>
      <w:r>
        <w:tab/>
      </w:r>
      <w:r>
        <w:tab/>
        <w:t>(2.4.2)</w:t>
      </w:r>
    </w:p>
    <w:p w14:paraId="02A7AA29" w14:textId="77777777" w:rsidR="00B362F5" w:rsidRDefault="00B362F5" w:rsidP="00D72439"/>
    <w:p w14:paraId="75379785" w14:textId="77777777" w:rsidR="00D72439" w:rsidRDefault="00D72439" w:rsidP="00D72439">
      <w:r>
        <w:t xml:space="preserve">Notice the similarity to the relations for the </w:t>
      </w:r>
      <w:r w:rsidRPr="00EF479E">
        <w:rPr>
          <w:b/>
        </w:rPr>
        <w:t>e</w:t>
      </w:r>
      <w:r>
        <w:rPr>
          <w:rStyle w:val="subscript"/>
        </w:rPr>
        <w:t>n</w:t>
      </w:r>
      <w:r>
        <w:t xml:space="preserve"> and </w:t>
      </w:r>
      <w:r w:rsidRPr="00EF479E">
        <w:rPr>
          <w:b/>
        </w:rPr>
        <w:t>e</w:t>
      </w:r>
      <w:r>
        <w:rPr>
          <w:rStyle w:val="superscript"/>
        </w:rPr>
        <w:t>n</w:t>
      </w:r>
      <w:r>
        <w:t xml:space="preserve">. The </w:t>
      </w:r>
      <w:r w:rsidRPr="00EF479E">
        <w:rPr>
          <w:b/>
        </w:rPr>
        <w:t>u</w:t>
      </w:r>
      <w:r>
        <w:rPr>
          <w:rStyle w:val="superscript"/>
        </w:rPr>
        <w:t>n</w:t>
      </w:r>
      <w:r>
        <w:t xml:space="preserve"> are dual to the </w:t>
      </w:r>
      <w:r w:rsidRPr="00EF479E">
        <w:rPr>
          <w:b/>
        </w:rPr>
        <w:t>u</w:t>
      </w:r>
      <w:r>
        <w:rPr>
          <w:rStyle w:val="subscript"/>
        </w:rPr>
        <w:t>n</w:t>
      </w:r>
      <w:r>
        <w:t xml:space="preserve">. Whereas the </w:t>
      </w:r>
      <w:r w:rsidRPr="00EF479E">
        <w:rPr>
          <w:b/>
        </w:rPr>
        <w:t>e</w:t>
      </w:r>
      <w:r>
        <w:rPr>
          <w:rStyle w:val="subscript"/>
        </w:rPr>
        <w:t>n</w:t>
      </w:r>
      <w:r>
        <w:t xml:space="preserve"> and </w:t>
      </w:r>
      <w:r w:rsidRPr="006F06A2">
        <w:rPr>
          <w:b/>
        </w:rPr>
        <w:t>e</w:t>
      </w:r>
      <w:r>
        <w:rPr>
          <w:rStyle w:val="superscript"/>
        </w:rPr>
        <w:t>n</w:t>
      </w:r>
      <w:r>
        <w:t xml:space="preserve"> involve the x'-space metric tensor g', the </w:t>
      </w:r>
      <w:r w:rsidRPr="00EF479E">
        <w:rPr>
          <w:b/>
        </w:rPr>
        <w:t>u</w:t>
      </w:r>
      <w:r>
        <w:rPr>
          <w:rStyle w:val="subscript"/>
        </w:rPr>
        <w:t>n</w:t>
      </w:r>
      <w:r>
        <w:t xml:space="preserve"> and </w:t>
      </w:r>
      <w:r w:rsidRPr="00EF479E">
        <w:rPr>
          <w:b/>
        </w:rPr>
        <w:t>u</w:t>
      </w:r>
      <w:r>
        <w:rPr>
          <w:rStyle w:val="superscript"/>
        </w:rPr>
        <w:t>n</w:t>
      </w:r>
      <w:r>
        <w:t xml:space="preserve"> involve the x-space metric tensor g. </w:t>
      </w:r>
    </w:p>
    <w:p w14:paraId="70BCC519" w14:textId="77777777" w:rsidR="00D72439" w:rsidRDefault="00D72439" w:rsidP="00D72439">
      <w:r>
        <w:tab/>
        <w:t>We can easily calculate from (2.3.4) and (2.4.1) that</w:t>
      </w:r>
    </w:p>
    <w:p w14:paraId="14E243B3" w14:textId="77777777" w:rsidR="00D72439" w:rsidRDefault="00D72439" w:rsidP="00D72439"/>
    <w:p w14:paraId="474BE7FE" w14:textId="77777777" w:rsidR="00D72439" w:rsidRDefault="00D72439" w:rsidP="00D72439">
      <w:pPr>
        <w:tabs>
          <w:tab w:val="left" w:pos="7200"/>
          <w:tab w:val="left" w:pos="7920"/>
          <w:tab w:val="right" w:pos="9270"/>
        </w:tabs>
      </w:pPr>
      <w:r>
        <w:tab/>
      </w:r>
      <w:r w:rsidRPr="00EF479E">
        <w:rPr>
          <w:b/>
        </w:rPr>
        <w:t>e</w:t>
      </w:r>
      <w:r>
        <w:rPr>
          <w:rStyle w:val="superscript"/>
        </w:rPr>
        <w:t>n</w:t>
      </w:r>
      <w:r>
        <w:t xml:space="preserve"> </w:t>
      </w:r>
      <w:r>
        <w:sym w:font="Symbol" w:char="F0B7"/>
      </w:r>
      <w:r>
        <w:t xml:space="preserve"> </w:t>
      </w:r>
      <w:r w:rsidRPr="00EF479E">
        <w:rPr>
          <w:b/>
        </w:rPr>
        <w:t>u</w:t>
      </w:r>
      <w:r>
        <w:rPr>
          <w:rStyle w:val="subscript"/>
        </w:rPr>
        <w:t>m</w:t>
      </w:r>
      <w:r>
        <w:t xml:space="preserve">  =  (</w:t>
      </w:r>
      <w:r w:rsidRPr="0022333D">
        <w:rPr>
          <w:b/>
        </w:rPr>
        <w:t>e</w:t>
      </w:r>
      <w:r>
        <w:rPr>
          <w:rStyle w:val="superscript"/>
        </w:rPr>
        <w:t>n</w:t>
      </w:r>
      <w:r>
        <w:t>)</w:t>
      </w:r>
      <w:r>
        <w:rPr>
          <w:rStyle w:val="subscript"/>
        </w:rPr>
        <w:t>i</w:t>
      </w:r>
      <w:r>
        <w:t>(</w:t>
      </w:r>
      <w:r w:rsidRPr="0022333D">
        <w:rPr>
          <w:b/>
        </w:rPr>
        <w:t>u</w:t>
      </w:r>
      <w:r>
        <w:rPr>
          <w:rStyle w:val="subscript"/>
        </w:rPr>
        <w:t>m</w:t>
      </w:r>
      <w:r>
        <w:t>)</w:t>
      </w:r>
      <w:r>
        <w:rPr>
          <w:rStyle w:val="superscript"/>
        </w:rPr>
        <w:t>i</w:t>
      </w:r>
      <w:r>
        <w:t xml:space="preserve">  = </w:t>
      </w:r>
      <w:r w:rsidRPr="007559C1">
        <w:rPr>
          <w:color w:val="000000"/>
        </w:rPr>
        <w:t>R</w:t>
      </w:r>
      <w:r w:rsidRPr="007559C1">
        <w:rPr>
          <w:rStyle w:val="superscript"/>
          <w:color w:val="000000"/>
        </w:rPr>
        <w:t>n</w:t>
      </w:r>
      <w:r w:rsidRPr="007559C1">
        <w:rPr>
          <w:rStyle w:val="subscript"/>
          <w:color w:val="000000"/>
        </w:rPr>
        <w:t>i</w:t>
      </w:r>
      <w:r>
        <w:t xml:space="preserve"> δ</w:t>
      </w:r>
      <w:r>
        <w:rPr>
          <w:rStyle w:val="subscript"/>
        </w:rPr>
        <w:t>m</w:t>
      </w:r>
      <w:r>
        <w:rPr>
          <w:rStyle w:val="superscript"/>
        </w:rPr>
        <w:t>i</w:t>
      </w:r>
      <w:r>
        <w:t xml:space="preserve">  = R</w:t>
      </w:r>
      <w:r>
        <w:rPr>
          <w:rStyle w:val="superscript"/>
        </w:rPr>
        <w:t>n</w:t>
      </w:r>
      <w:r>
        <w:rPr>
          <w:rStyle w:val="subscript"/>
        </w:rPr>
        <w:t>m</w:t>
      </w:r>
      <w:r>
        <w:t xml:space="preserve"> .</w:t>
      </w:r>
      <w:r>
        <w:tab/>
      </w:r>
      <w:r>
        <w:tab/>
      </w:r>
      <w:r>
        <w:tab/>
      </w:r>
      <w:r>
        <w:tab/>
      </w:r>
      <w:r>
        <w:tab/>
      </w:r>
      <w:r>
        <w:tab/>
      </w:r>
      <w:r>
        <w:tab/>
        <w:t>(2.4.</w:t>
      </w:r>
      <w:r w:rsidR="00B362F5">
        <w:t>3</w:t>
      </w:r>
      <w:r>
        <w:t>)</w:t>
      </w:r>
    </w:p>
    <w:p w14:paraId="460FDD6E" w14:textId="77777777" w:rsidR="00D72439" w:rsidRDefault="00D72439" w:rsidP="00D72439"/>
    <w:p w14:paraId="69AE9CD9" w14:textId="77777777" w:rsidR="00D72439" w:rsidRDefault="00D72439" w:rsidP="00D72439">
      <w:r>
        <w:t>According to (2.3.</w:t>
      </w:r>
      <w:r w:rsidR="00B362F5">
        <w:t>2</w:t>
      </w:r>
      <w:r>
        <w:t xml:space="preserve">), g' raises and lowers the label n on </w:t>
      </w:r>
      <w:r w:rsidRPr="006F06A2">
        <w:rPr>
          <w:b/>
        </w:rPr>
        <w:t>e</w:t>
      </w:r>
      <w:r>
        <w:rPr>
          <w:rStyle w:val="superscript"/>
        </w:rPr>
        <w:t>n</w:t>
      </w:r>
      <w:r>
        <w:t>. According to (2.1.13), g' raises and lowers the first index n on R</w:t>
      </w:r>
      <w:r>
        <w:rPr>
          <w:rStyle w:val="superscript"/>
        </w:rPr>
        <w:t>n</w:t>
      </w:r>
      <w:r>
        <w:rPr>
          <w:rStyle w:val="subscript"/>
        </w:rPr>
        <w:t>m</w:t>
      </w:r>
      <w:r>
        <w:t xml:space="preserve">. Similarly, the label on </w:t>
      </w:r>
      <w:r w:rsidRPr="006F06A2">
        <w:rPr>
          <w:b/>
        </w:rPr>
        <w:t>u</w:t>
      </w:r>
      <w:r>
        <w:rPr>
          <w:rStyle w:val="subscript"/>
        </w:rPr>
        <w:t xml:space="preserve">m </w:t>
      </w:r>
      <w:r>
        <w:t>and the second index of R</w:t>
      </w:r>
      <w:r>
        <w:rPr>
          <w:rStyle w:val="superscript"/>
        </w:rPr>
        <w:t>n</w:t>
      </w:r>
      <w:r>
        <w:rPr>
          <w:rStyle w:val="subscript"/>
        </w:rPr>
        <w:t>m</w:t>
      </w:r>
      <w:r>
        <w:t xml:space="preserve"> are raised and lowered by g. Thus our equation (2.4.</w:t>
      </w:r>
      <w:r w:rsidR="00B362F5">
        <w:t>3</w:t>
      </w:r>
      <w:r>
        <w:t>) is "covariant" (even though it is not a true tensor equation), so we can at once write out all four forms of the dot products betw</w:t>
      </w:r>
      <w:r w:rsidR="00BE77EA">
        <w:t xml:space="preserve">een the e and u basis vectors on the left below, </w:t>
      </w:r>
    </w:p>
    <w:p w14:paraId="6AC43381" w14:textId="77777777" w:rsidR="00D72439" w:rsidRDefault="00D72439" w:rsidP="00D72439"/>
    <w:p w14:paraId="03F8D3AD" w14:textId="77777777" w:rsidR="00D72439" w:rsidRPr="00985E5E" w:rsidRDefault="00D72439" w:rsidP="00D72439">
      <w:r>
        <w:tab/>
      </w:r>
      <w:r w:rsidRPr="00EF479E">
        <w:rPr>
          <w:b/>
        </w:rPr>
        <w:t>e</w:t>
      </w:r>
      <w:r>
        <w:rPr>
          <w:rStyle w:val="superscript"/>
        </w:rPr>
        <w:t>n</w:t>
      </w:r>
      <w:r>
        <w:t xml:space="preserve"> </w:t>
      </w:r>
      <w:r>
        <w:sym w:font="Symbol" w:char="F0B7"/>
      </w:r>
      <w:r>
        <w:t xml:space="preserve"> </w:t>
      </w:r>
      <w:r w:rsidRPr="00EF479E">
        <w:rPr>
          <w:b/>
        </w:rPr>
        <w:t>u</w:t>
      </w:r>
      <w:r>
        <w:rPr>
          <w:rStyle w:val="subscript"/>
        </w:rPr>
        <w:t>m</w:t>
      </w:r>
      <w:r>
        <w:t xml:space="preserve">  = R</w:t>
      </w:r>
      <w:r>
        <w:rPr>
          <w:rStyle w:val="superscript"/>
        </w:rPr>
        <w:t>n</w:t>
      </w:r>
      <w:r>
        <w:rPr>
          <w:rStyle w:val="subscript"/>
        </w:rPr>
        <w:t>m</w:t>
      </w:r>
      <w:r w:rsidR="004E0008">
        <w:tab/>
      </w:r>
      <w:r w:rsidR="004E0008">
        <w:tab/>
      </w:r>
      <w:r w:rsidR="00BE77EA">
        <w:sym w:font="Symbol" w:char="F0DE"/>
      </w:r>
      <w:r w:rsidR="00BE77EA">
        <w:tab/>
      </w:r>
      <w:r w:rsidR="00BE77EA">
        <w:tab/>
      </w:r>
      <w:r w:rsidR="00BE77EA">
        <w:rPr>
          <w:b/>
        </w:rPr>
        <w:t>e</w:t>
      </w:r>
      <w:r w:rsidR="00BE77EA">
        <w:rPr>
          <w:rStyle w:val="superscript"/>
        </w:rPr>
        <w:t>n</w:t>
      </w:r>
      <w:r w:rsidR="00985E5E">
        <w:t xml:space="preserve"> = </w:t>
      </w:r>
      <w:r w:rsidR="00BE77EA">
        <w:t>R</w:t>
      </w:r>
      <w:r w:rsidR="00BE77EA">
        <w:rPr>
          <w:rStyle w:val="superscript"/>
        </w:rPr>
        <w:t>n</w:t>
      </w:r>
      <w:r w:rsidR="00BE77EA">
        <w:rPr>
          <w:rStyle w:val="subscript"/>
        </w:rPr>
        <w:t>m</w:t>
      </w:r>
      <w:r w:rsidR="00BE77EA">
        <w:t xml:space="preserve"> </w:t>
      </w:r>
      <w:r w:rsidR="00BE77EA">
        <w:rPr>
          <w:b/>
        </w:rPr>
        <w:t>u</w:t>
      </w:r>
      <w:r w:rsidR="00BE77EA">
        <w:rPr>
          <w:rStyle w:val="superscript"/>
        </w:rPr>
        <w:t>m</w:t>
      </w:r>
      <w:r w:rsidR="00985E5E">
        <w:t xml:space="preserve">  = R</w:t>
      </w:r>
      <w:r w:rsidR="00985E5E">
        <w:rPr>
          <w:rStyle w:val="superscript"/>
        </w:rPr>
        <w:t>n</w:t>
      </w:r>
      <w:r w:rsidR="00985E5E" w:rsidRPr="00985E5E">
        <w:rPr>
          <w:rStyle w:val="superscript"/>
        </w:rPr>
        <w:t>m</w:t>
      </w:r>
      <w:r w:rsidR="00985E5E">
        <w:t xml:space="preserve"> </w:t>
      </w:r>
      <w:r w:rsidR="00985E5E">
        <w:rPr>
          <w:b/>
        </w:rPr>
        <w:t>u</w:t>
      </w:r>
      <w:r w:rsidR="00985E5E" w:rsidRPr="00985E5E">
        <w:rPr>
          <w:rStyle w:val="subscript"/>
        </w:rPr>
        <w:t>m</w:t>
      </w:r>
    </w:p>
    <w:p w14:paraId="7BDD5867" w14:textId="77777777" w:rsidR="00D72439" w:rsidRPr="00985E5E" w:rsidRDefault="00D72439" w:rsidP="00D72439">
      <w:r>
        <w:tab/>
      </w:r>
      <w:r w:rsidRPr="00EF479E">
        <w:rPr>
          <w:b/>
        </w:rPr>
        <w:t>e</w:t>
      </w:r>
      <w:r w:rsidRPr="00B1247F">
        <w:rPr>
          <w:rStyle w:val="subscript"/>
        </w:rPr>
        <w:t>n</w:t>
      </w:r>
      <w:r>
        <w:t xml:space="preserve"> </w:t>
      </w:r>
      <w:r>
        <w:sym w:font="Symbol" w:char="F0B7"/>
      </w:r>
      <w:r>
        <w:t xml:space="preserve"> </w:t>
      </w:r>
      <w:r w:rsidRPr="00EF479E">
        <w:rPr>
          <w:b/>
        </w:rPr>
        <w:t>u</w:t>
      </w:r>
      <w:r>
        <w:rPr>
          <w:rStyle w:val="subscript"/>
        </w:rPr>
        <w:t>m</w:t>
      </w:r>
      <w:r>
        <w:t xml:space="preserve">  = R</w:t>
      </w:r>
      <w:r w:rsidRPr="00B1247F">
        <w:rPr>
          <w:rStyle w:val="subscript"/>
        </w:rPr>
        <w:t>n</w:t>
      </w:r>
      <w:r>
        <w:rPr>
          <w:rStyle w:val="subscript"/>
        </w:rPr>
        <w:t>m</w:t>
      </w:r>
      <w:r w:rsidR="00BE77EA">
        <w:rPr>
          <w:rStyle w:val="subscript"/>
        </w:rPr>
        <w:tab/>
      </w:r>
      <w:r w:rsidR="00BE77EA">
        <w:rPr>
          <w:rStyle w:val="subscript"/>
        </w:rPr>
        <w:tab/>
      </w:r>
      <w:r w:rsidR="00BE77EA">
        <w:sym w:font="Symbol" w:char="F0DE"/>
      </w:r>
      <w:r w:rsidR="00BE77EA">
        <w:tab/>
      </w:r>
      <w:r w:rsidR="00BE77EA">
        <w:tab/>
      </w:r>
      <w:r w:rsidR="00BE77EA">
        <w:rPr>
          <w:b/>
        </w:rPr>
        <w:t>e</w:t>
      </w:r>
      <w:r w:rsidR="00BE77EA" w:rsidRPr="00BE77EA">
        <w:rPr>
          <w:rStyle w:val="subscript"/>
        </w:rPr>
        <w:t>n</w:t>
      </w:r>
      <w:r w:rsidR="00985E5E">
        <w:t xml:space="preserve"> = </w:t>
      </w:r>
      <w:r w:rsidR="00BE77EA">
        <w:t>R</w:t>
      </w:r>
      <w:r w:rsidR="00BE77EA" w:rsidRPr="00BE77EA">
        <w:rPr>
          <w:rStyle w:val="subscript"/>
        </w:rPr>
        <w:t>n</w:t>
      </w:r>
      <w:r w:rsidR="00BE77EA">
        <w:rPr>
          <w:rStyle w:val="subscript"/>
        </w:rPr>
        <w:t>m</w:t>
      </w:r>
      <w:r w:rsidR="00BE77EA">
        <w:t xml:space="preserve"> </w:t>
      </w:r>
      <w:r w:rsidR="00BE77EA">
        <w:rPr>
          <w:b/>
        </w:rPr>
        <w:t>u</w:t>
      </w:r>
      <w:r w:rsidR="00BE77EA">
        <w:rPr>
          <w:rStyle w:val="superscript"/>
        </w:rPr>
        <w:t>m</w:t>
      </w:r>
      <w:r w:rsidR="00985E5E">
        <w:t xml:space="preserve"> = R</w:t>
      </w:r>
      <w:r w:rsidR="00985E5E" w:rsidRPr="00BE77EA">
        <w:rPr>
          <w:rStyle w:val="subscript"/>
        </w:rPr>
        <w:t>n</w:t>
      </w:r>
      <w:r w:rsidR="00985E5E" w:rsidRPr="00985E5E">
        <w:rPr>
          <w:rStyle w:val="superscript"/>
        </w:rPr>
        <w:t>m</w:t>
      </w:r>
      <w:r w:rsidR="00985E5E">
        <w:t xml:space="preserve"> </w:t>
      </w:r>
      <w:r w:rsidR="00985E5E">
        <w:rPr>
          <w:b/>
        </w:rPr>
        <w:t>u</w:t>
      </w:r>
      <w:r w:rsidR="00985E5E" w:rsidRPr="00985E5E">
        <w:rPr>
          <w:rStyle w:val="subscript"/>
        </w:rPr>
        <w:t>m</w:t>
      </w:r>
    </w:p>
    <w:p w14:paraId="75956F56" w14:textId="77777777" w:rsidR="00D72439" w:rsidRPr="00BE77EA" w:rsidRDefault="00D72439" w:rsidP="00D72439">
      <w:r>
        <w:tab/>
      </w:r>
      <w:r w:rsidRPr="00EF479E">
        <w:rPr>
          <w:b/>
        </w:rPr>
        <w:t>e</w:t>
      </w:r>
      <w:r w:rsidRPr="00B1247F">
        <w:rPr>
          <w:rStyle w:val="subscript"/>
        </w:rPr>
        <w:t>n</w:t>
      </w:r>
      <w:r>
        <w:t xml:space="preserve"> </w:t>
      </w:r>
      <w:r>
        <w:sym w:font="Symbol" w:char="F0B7"/>
      </w:r>
      <w:r>
        <w:t xml:space="preserve"> </w:t>
      </w:r>
      <w:r w:rsidRPr="00EF479E">
        <w:rPr>
          <w:b/>
        </w:rPr>
        <w:t>u</w:t>
      </w:r>
      <w:r w:rsidRPr="00B1247F">
        <w:rPr>
          <w:rStyle w:val="superscript"/>
        </w:rPr>
        <w:t>m</w:t>
      </w:r>
      <w:r>
        <w:t xml:space="preserve">  = R</w:t>
      </w:r>
      <w:r w:rsidRPr="00B1247F">
        <w:rPr>
          <w:rStyle w:val="subscript"/>
        </w:rPr>
        <w:t>n</w:t>
      </w:r>
      <w:r w:rsidRPr="00B1247F">
        <w:rPr>
          <w:rStyle w:val="superscript"/>
        </w:rPr>
        <w:t>m</w:t>
      </w:r>
      <w:r w:rsidR="004E0008">
        <w:t xml:space="preserve"> </w:t>
      </w:r>
      <w:r w:rsidR="004E0008">
        <w:tab/>
      </w:r>
      <w:r w:rsidR="004E0008">
        <w:tab/>
      </w:r>
      <w:r w:rsidR="00BE77EA">
        <w:sym w:font="Symbol" w:char="F0DE"/>
      </w:r>
      <w:r w:rsidR="00BE77EA">
        <w:tab/>
      </w:r>
      <w:r w:rsidR="00BE77EA">
        <w:tab/>
      </w:r>
      <w:r w:rsidR="00BE77EA" w:rsidRPr="00BE77EA">
        <w:rPr>
          <w:b/>
        </w:rPr>
        <w:t>u</w:t>
      </w:r>
      <w:r w:rsidR="00BE77EA">
        <w:rPr>
          <w:rStyle w:val="superscript"/>
        </w:rPr>
        <w:t>n</w:t>
      </w:r>
      <w:r w:rsidR="00985E5E">
        <w:t xml:space="preserve"> = </w:t>
      </w:r>
      <w:r w:rsidR="00BE77EA">
        <w:t>R</w:t>
      </w:r>
      <w:r w:rsidR="00BE77EA">
        <w:rPr>
          <w:rStyle w:val="subscript"/>
        </w:rPr>
        <w:t>m</w:t>
      </w:r>
      <w:r w:rsidR="00BE77EA">
        <w:rPr>
          <w:rStyle w:val="superscript"/>
        </w:rPr>
        <w:t>n</w:t>
      </w:r>
      <w:r w:rsidR="00BE77EA">
        <w:t xml:space="preserve"> </w:t>
      </w:r>
      <w:r w:rsidR="00BE77EA">
        <w:rPr>
          <w:b/>
        </w:rPr>
        <w:t>e</w:t>
      </w:r>
      <w:r w:rsidR="00BE77EA">
        <w:rPr>
          <w:rStyle w:val="superscript"/>
        </w:rPr>
        <w:t>m</w:t>
      </w:r>
      <w:r w:rsidR="00985E5E">
        <w:rPr>
          <w:rStyle w:val="superscript"/>
        </w:rPr>
        <w:t xml:space="preserve"> </w:t>
      </w:r>
      <w:r w:rsidR="00985E5E">
        <w:t>= R</w:t>
      </w:r>
      <w:r w:rsidR="00985E5E" w:rsidRPr="00985E5E">
        <w:rPr>
          <w:rStyle w:val="superscript"/>
        </w:rPr>
        <w:t>m</w:t>
      </w:r>
      <w:r w:rsidR="00985E5E">
        <w:rPr>
          <w:rStyle w:val="superscript"/>
        </w:rPr>
        <w:t>n</w:t>
      </w:r>
      <w:r w:rsidR="00985E5E">
        <w:t xml:space="preserve"> </w:t>
      </w:r>
      <w:r w:rsidR="00985E5E">
        <w:rPr>
          <w:b/>
        </w:rPr>
        <w:t>e</w:t>
      </w:r>
      <w:r w:rsidR="00985E5E" w:rsidRPr="00985E5E">
        <w:rPr>
          <w:rStyle w:val="subscript"/>
        </w:rPr>
        <w:t>m</w:t>
      </w:r>
    </w:p>
    <w:p w14:paraId="00DD2344" w14:textId="77777777" w:rsidR="00D72439" w:rsidRDefault="00D72439" w:rsidP="00D72439">
      <w:pPr>
        <w:tabs>
          <w:tab w:val="left" w:pos="7200"/>
          <w:tab w:val="left" w:pos="7920"/>
          <w:tab w:val="right" w:pos="9270"/>
        </w:tabs>
      </w:pPr>
      <w:r>
        <w:tab/>
      </w:r>
      <w:r w:rsidRPr="00EF479E">
        <w:rPr>
          <w:b/>
        </w:rPr>
        <w:t>e</w:t>
      </w:r>
      <w:r w:rsidRPr="00B1247F">
        <w:rPr>
          <w:rStyle w:val="superscript"/>
        </w:rPr>
        <w:t>n</w:t>
      </w:r>
      <w:r>
        <w:t xml:space="preserve"> </w:t>
      </w:r>
      <w:r>
        <w:sym w:font="Symbol" w:char="F0B7"/>
      </w:r>
      <w:r>
        <w:t xml:space="preserve"> </w:t>
      </w:r>
      <w:r w:rsidRPr="00EF479E">
        <w:rPr>
          <w:b/>
        </w:rPr>
        <w:t>u</w:t>
      </w:r>
      <w:r w:rsidRPr="00B1247F">
        <w:rPr>
          <w:rStyle w:val="superscript"/>
        </w:rPr>
        <w:t>m</w:t>
      </w:r>
      <w:r>
        <w:t xml:space="preserve">  = R</w:t>
      </w:r>
      <w:r>
        <w:rPr>
          <w:rStyle w:val="superscript"/>
        </w:rPr>
        <w:t>n</w:t>
      </w:r>
      <w:r w:rsidRPr="00B1247F">
        <w:rPr>
          <w:rStyle w:val="superscript"/>
        </w:rPr>
        <w:t>m</w:t>
      </w:r>
      <w:r w:rsidR="004E0008">
        <w:rPr>
          <w:rStyle w:val="subscript"/>
        </w:rPr>
        <w:tab/>
      </w:r>
      <w:r w:rsidR="004E0008">
        <w:rPr>
          <w:rStyle w:val="subscript"/>
        </w:rPr>
        <w:tab/>
      </w:r>
      <w:r w:rsidR="00BE77EA">
        <w:sym w:font="Symbol" w:char="F0DE"/>
      </w:r>
      <w:r w:rsidR="00BE77EA">
        <w:tab/>
      </w:r>
      <w:r w:rsidR="00BE77EA">
        <w:tab/>
      </w:r>
      <w:r w:rsidR="00BE77EA" w:rsidRPr="00BE77EA">
        <w:rPr>
          <w:b/>
        </w:rPr>
        <w:t>u</w:t>
      </w:r>
      <w:r w:rsidR="00BE77EA" w:rsidRPr="00BE77EA">
        <w:rPr>
          <w:rStyle w:val="subscript"/>
        </w:rPr>
        <w:t>n</w:t>
      </w:r>
      <w:r w:rsidR="00985E5E">
        <w:t xml:space="preserve"> = </w:t>
      </w:r>
      <w:r w:rsidR="00BE77EA">
        <w:t>R</w:t>
      </w:r>
      <w:r w:rsidR="00BE77EA">
        <w:rPr>
          <w:rStyle w:val="subscript"/>
        </w:rPr>
        <w:t>m</w:t>
      </w:r>
      <w:r w:rsidR="00BE77EA" w:rsidRPr="00BE77EA">
        <w:rPr>
          <w:rStyle w:val="subscript"/>
        </w:rPr>
        <w:t>n</w:t>
      </w:r>
      <w:r w:rsidR="00BE77EA">
        <w:t xml:space="preserve"> </w:t>
      </w:r>
      <w:r w:rsidR="00BE77EA">
        <w:rPr>
          <w:b/>
        </w:rPr>
        <w:t>e</w:t>
      </w:r>
      <w:r w:rsidR="00BE77EA">
        <w:rPr>
          <w:rStyle w:val="superscript"/>
        </w:rPr>
        <w:t>m</w:t>
      </w:r>
      <w:r w:rsidR="00985E5E">
        <w:t xml:space="preserve">  = R</w:t>
      </w:r>
      <w:r w:rsidR="00985E5E" w:rsidRPr="00985E5E">
        <w:rPr>
          <w:rStyle w:val="superscript"/>
        </w:rPr>
        <w:t>m</w:t>
      </w:r>
      <w:r w:rsidR="00985E5E" w:rsidRPr="00BE77EA">
        <w:rPr>
          <w:rStyle w:val="subscript"/>
        </w:rPr>
        <w:t>n</w:t>
      </w:r>
      <w:r w:rsidR="00985E5E">
        <w:t xml:space="preserve"> </w:t>
      </w:r>
      <w:r w:rsidR="00985E5E">
        <w:rPr>
          <w:b/>
        </w:rPr>
        <w:t>e</w:t>
      </w:r>
      <w:r w:rsidR="00985E5E" w:rsidRPr="00985E5E">
        <w:rPr>
          <w:rStyle w:val="subscript"/>
        </w:rPr>
        <w:t>m</w:t>
      </w:r>
      <w:r w:rsidR="00BE77EA">
        <w:tab/>
      </w:r>
      <w:r w:rsidR="00BE77EA">
        <w:tab/>
      </w:r>
      <w:r w:rsidR="00BE77EA">
        <w:tab/>
      </w:r>
      <w:r w:rsidR="00F10397">
        <w:tab/>
      </w:r>
      <w:r>
        <w:t>(2.4.</w:t>
      </w:r>
      <w:r w:rsidR="00B362F5">
        <w:t>4</w:t>
      </w:r>
      <w:r>
        <w:t>)</w:t>
      </w:r>
    </w:p>
    <w:p w14:paraId="3E9EA645" w14:textId="77777777" w:rsidR="00BE77EA" w:rsidRDefault="00BE77EA" w:rsidP="00D72439">
      <w:pPr>
        <w:tabs>
          <w:tab w:val="left" w:pos="7200"/>
          <w:tab w:val="left" w:pos="7920"/>
          <w:tab w:val="right" w:pos="9270"/>
        </w:tabs>
      </w:pPr>
    </w:p>
    <w:p w14:paraId="675D723E" w14:textId="77777777" w:rsidR="00BE77EA" w:rsidRDefault="00BE77EA" w:rsidP="00D72439">
      <w:pPr>
        <w:tabs>
          <w:tab w:val="left" w:pos="7200"/>
          <w:tab w:val="left" w:pos="7920"/>
          <w:tab w:val="right" w:pos="9270"/>
        </w:tabs>
      </w:pPr>
      <w:r>
        <w:t>The left column implies the right column</w:t>
      </w:r>
      <w:r w:rsidR="00985E5E">
        <w:t xml:space="preserve"> (implied sum on m)</w:t>
      </w:r>
      <w:r>
        <w:t>. For example, for the third line</w:t>
      </w:r>
    </w:p>
    <w:p w14:paraId="06F49D47" w14:textId="77777777" w:rsidR="00BE77EA" w:rsidRDefault="00BE77EA" w:rsidP="00D72439">
      <w:pPr>
        <w:tabs>
          <w:tab w:val="left" w:pos="7200"/>
          <w:tab w:val="left" w:pos="7920"/>
          <w:tab w:val="right" w:pos="9270"/>
        </w:tabs>
      </w:pPr>
      <w:r>
        <w:tab/>
      </w:r>
    </w:p>
    <w:p w14:paraId="71425DB8" w14:textId="77777777" w:rsidR="00BE77EA" w:rsidRPr="00BE77EA" w:rsidRDefault="00BE77EA" w:rsidP="00D72439">
      <w:pPr>
        <w:tabs>
          <w:tab w:val="left" w:pos="7200"/>
          <w:tab w:val="left" w:pos="7920"/>
          <w:tab w:val="right" w:pos="9270"/>
        </w:tabs>
      </w:pPr>
      <w:r>
        <w:tab/>
      </w:r>
      <w:r w:rsidRPr="00BE77EA">
        <w:rPr>
          <w:b/>
        </w:rPr>
        <w:t>u</w:t>
      </w:r>
      <w:r>
        <w:rPr>
          <w:rStyle w:val="superscript"/>
        </w:rPr>
        <w:t>n</w:t>
      </w:r>
      <w:r>
        <w:t xml:space="preserve"> = Σ</w:t>
      </w:r>
      <w:r>
        <w:rPr>
          <w:rStyle w:val="subscript"/>
        </w:rPr>
        <w:t>m</w:t>
      </w:r>
      <w:r>
        <w:t xml:space="preserve">  R</w:t>
      </w:r>
      <w:r>
        <w:rPr>
          <w:rStyle w:val="subscript"/>
        </w:rPr>
        <w:t>m</w:t>
      </w:r>
      <w:r>
        <w:rPr>
          <w:rStyle w:val="superscript"/>
        </w:rPr>
        <w:t>n</w:t>
      </w:r>
      <w:r>
        <w:t xml:space="preserve"> </w:t>
      </w:r>
      <w:r>
        <w:rPr>
          <w:b/>
        </w:rPr>
        <w:t>e</w:t>
      </w:r>
      <w:r>
        <w:rPr>
          <w:rStyle w:val="superscript"/>
        </w:rPr>
        <w:t>m</w:t>
      </w:r>
      <w:r>
        <w:tab/>
      </w:r>
      <w:r>
        <w:sym w:font="Symbol" w:char="F0DE"/>
      </w:r>
      <w:r>
        <w:tab/>
      </w:r>
      <w:r>
        <w:rPr>
          <w:b/>
        </w:rPr>
        <w:t>e</w:t>
      </w:r>
      <w:r>
        <w:rPr>
          <w:rStyle w:val="subscript"/>
        </w:rPr>
        <w:t>k</w:t>
      </w:r>
      <w:r>
        <w:t xml:space="preserve"> </w:t>
      </w:r>
      <w:r>
        <w:sym w:font="Symbol" w:char="F0B7"/>
      </w:r>
      <w:r>
        <w:t xml:space="preserve"> </w:t>
      </w:r>
      <w:r w:rsidRPr="00BE77EA">
        <w:rPr>
          <w:b/>
        </w:rPr>
        <w:t>u</w:t>
      </w:r>
      <w:r>
        <w:rPr>
          <w:rStyle w:val="superscript"/>
        </w:rPr>
        <w:t>n</w:t>
      </w:r>
      <w:r>
        <w:t xml:space="preserve"> = Σ</w:t>
      </w:r>
      <w:r>
        <w:rPr>
          <w:rStyle w:val="subscript"/>
        </w:rPr>
        <w:t>m</w:t>
      </w:r>
      <w:r>
        <w:t xml:space="preserve"> R</w:t>
      </w:r>
      <w:r>
        <w:rPr>
          <w:rStyle w:val="subscript"/>
        </w:rPr>
        <w:t>m</w:t>
      </w:r>
      <w:r>
        <w:rPr>
          <w:rStyle w:val="superscript"/>
        </w:rPr>
        <w:t>n</w:t>
      </w:r>
      <w:r>
        <w:t xml:space="preserve"> </w:t>
      </w:r>
      <w:r>
        <w:rPr>
          <w:b/>
        </w:rPr>
        <w:t>e</w:t>
      </w:r>
      <w:r>
        <w:rPr>
          <w:rStyle w:val="subscript"/>
        </w:rPr>
        <w:t>k</w:t>
      </w:r>
      <w:r>
        <w:t xml:space="preserve"> </w:t>
      </w:r>
      <w:r>
        <w:sym w:font="Symbol" w:char="F0B7"/>
      </w:r>
      <w:r>
        <w:t xml:space="preserve"> </w:t>
      </w:r>
      <w:r>
        <w:rPr>
          <w:b/>
        </w:rPr>
        <w:t>e</w:t>
      </w:r>
      <w:r>
        <w:rPr>
          <w:rStyle w:val="superscript"/>
        </w:rPr>
        <w:t>m</w:t>
      </w:r>
      <w:r>
        <w:t xml:space="preserve">  =  Σ</w:t>
      </w:r>
      <w:r>
        <w:rPr>
          <w:rStyle w:val="subscript"/>
        </w:rPr>
        <w:t>m</w:t>
      </w:r>
      <w:r>
        <w:t xml:space="preserve"> R</w:t>
      </w:r>
      <w:r>
        <w:rPr>
          <w:rStyle w:val="subscript"/>
        </w:rPr>
        <w:t>m</w:t>
      </w:r>
      <w:r>
        <w:rPr>
          <w:rStyle w:val="superscript"/>
        </w:rPr>
        <w:t>n</w:t>
      </w:r>
      <w:r>
        <w:t xml:space="preserve"> </w:t>
      </w:r>
      <w:r w:rsidRPr="00BE77EA">
        <w:t>δ</w:t>
      </w:r>
      <w:r>
        <w:rPr>
          <w:rStyle w:val="subscript"/>
        </w:rPr>
        <w:t>k</w:t>
      </w:r>
      <w:r>
        <w:rPr>
          <w:rStyle w:val="superscript"/>
        </w:rPr>
        <w:t>m</w:t>
      </w:r>
      <w:r>
        <w:t xml:space="preserve">  = R</w:t>
      </w:r>
      <w:r>
        <w:rPr>
          <w:rStyle w:val="subscript"/>
        </w:rPr>
        <w:t>k</w:t>
      </w:r>
      <w:r>
        <w:rPr>
          <w:rStyle w:val="superscript"/>
        </w:rPr>
        <w:t>n</w:t>
      </w:r>
      <w:r>
        <w:t xml:space="preserve"> . </w:t>
      </w:r>
      <w:r>
        <w:tab/>
      </w:r>
      <w:r>
        <w:tab/>
      </w:r>
      <w:r>
        <w:tab/>
        <w:t>(2.4.5)</w:t>
      </w:r>
    </w:p>
    <w:p w14:paraId="1A124D23" w14:textId="77777777" w:rsidR="00BE77EA" w:rsidRDefault="00BE77EA" w:rsidP="00D72439">
      <w:pPr>
        <w:tabs>
          <w:tab w:val="left" w:pos="7200"/>
          <w:tab w:val="left" w:pos="7920"/>
          <w:tab w:val="right" w:pos="9270"/>
        </w:tabs>
      </w:pPr>
    </w:p>
    <w:p w14:paraId="4B2603C4" w14:textId="77777777" w:rsidR="00BE77EA" w:rsidRDefault="00BE77EA" w:rsidP="00D72439">
      <w:pPr>
        <w:tabs>
          <w:tab w:val="left" w:pos="7200"/>
          <w:tab w:val="left" w:pos="7920"/>
          <w:tab w:val="right" w:pos="9270"/>
        </w:tabs>
      </w:pPr>
      <w:r>
        <w:t xml:space="preserve">The equations on the right of (2.4.4) show that the R matrix is the "basis change matrix" relating the two different basis of x-space. </w:t>
      </w:r>
    </w:p>
    <w:p w14:paraId="0C6B5E0F" w14:textId="77777777" w:rsidR="004E0008" w:rsidRDefault="004E0008" w:rsidP="00D72439">
      <w:pPr>
        <w:tabs>
          <w:tab w:val="left" w:pos="7200"/>
          <w:tab w:val="left" w:pos="7920"/>
          <w:tab w:val="right" w:pos="9270"/>
        </w:tabs>
      </w:pPr>
    </w:p>
    <w:p w14:paraId="0E040F7D" w14:textId="77777777" w:rsidR="004E0008" w:rsidRDefault="004E0008" w:rsidP="00D72439">
      <w:pPr>
        <w:tabs>
          <w:tab w:val="left" w:pos="7200"/>
          <w:tab w:val="left" w:pos="7920"/>
          <w:tab w:val="right" w:pos="9270"/>
        </w:tabs>
      </w:pPr>
      <w:r>
        <w:t xml:space="preserve">The basis </w:t>
      </w:r>
      <w:r w:rsidRPr="004E0008">
        <w:rPr>
          <w:b/>
        </w:rPr>
        <w:t>u</w:t>
      </w:r>
      <w:r>
        <w:rPr>
          <w:rStyle w:val="subscript"/>
        </w:rPr>
        <w:t>i</w:t>
      </w:r>
      <w:r>
        <w:t xml:space="preserve"> has a special place among possible bases for x-space. Above we call it an "axis-aligned" basis since (</w:t>
      </w:r>
      <w:r w:rsidRPr="009E0A21">
        <w:rPr>
          <w:b/>
        </w:rPr>
        <w:t>u</w:t>
      </w:r>
      <w:r w:rsidRPr="009E0A21">
        <w:rPr>
          <w:rStyle w:val="subscript"/>
        </w:rPr>
        <w:t>n</w:t>
      </w:r>
      <w:r>
        <w:t>)</w:t>
      </w:r>
      <w:r>
        <w:rPr>
          <w:rStyle w:val="superscript"/>
        </w:rPr>
        <w:t>i</w:t>
      </w:r>
      <w:r>
        <w:t xml:space="preserve"> = δ</w:t>
      </w:r>
      <w:r>
        <w:rPr>
          <w:rStyle w:val="subscript"/>
        </w:rPr>
        <w:t>n</w:t>
      </w:r>
      <w:r>
        <w:rPr>
          <w:rStyle w:val="superscript"/>
        </w:rPr>
        <w:t>i</w:t>
      </w:r>
      <w:r>
        <w:t xml:space="preserve"> so for example in R</w:t>
      </w:r>
      <w:r>
        <w:rPr>
          <w:rStyle w:val="superscript"/>
        </w:rPr>
        <w:t>2</w:t>
      </w:r>
      <w:r>
        <w:t xml:space="preserve"> we would have </w:t>
      </w:r>
      <w:r w:rsidRPr="004E0008">
        <w:rPr>
          <w:b/>
        </w:rPr>
        <w:t>u</w:t>
      </w:r>
      <w:r>
        <w:rPr>
          <w:rStyle w:val="subscript"/>
        </w:rPr>
        <w:t>1</w:t>
      </w:r>
      <w:r>
        <w:rPr>
          <w:rStyle w:val="superscript"/>
        </w:rPr>
        <w:t>*</w:t>
      </w:r>
      <w:r>
        <w:t xml:space="preserve"> = (1,0) and </w:t>
      </w:r>
      <w:r w:rsidRPr="004E0008">
        <w:rPr>
          <w:b/>
        </w:rPr>
        <w:t>u</w:t>
      </w:r>
      <w:r>
        <w:rPr>
          <w:rStyle w:val="subscript"/>
        </w:rPr>
        <w:t>2</w:t>
      </w:r>
      <w:r>
        <w:rPr>
          <w:rStyle w:val="superscript"/>
        </w:rPr>
        <w:t>*</w:t>
      </w:r>
      <w:r>
        <w:t xml:space="preserve"> = (0,1). Here the little asterisk is a notation to show we are talking about contravariant components. To say that (</w:t>
      </w:r>
      <w:r w:rsidRPr="009E0A21">
        <w:rPr>
          <w:b/>
        </w:rPr>
        <w:t>u</w:t>
      </w:r>
      <w:r w:rsidRPr="009E0A21">
        <w:rPr>
          <w:rStyle w:val="subscript"/>
        </w:rPr>
        <w:t>n</w:t>
      </w:r>
      <w:r>
        <w:t>)</w:t>
      </w:r>
      <w:r>
        <w:rPr>
          <w:rStyle w:val="superscript"/>
        </w:rPr>
        <w:t>i</w:t>
      </w:r>
      <w:r>
        <w:t xml:space="preserve"> = δ</w:t>
      </w:r>
      <w:r>
        <w:rPr>
          <w:rStyle w:val="subscript"/>
        </w:rPr>
        <w:t>n</w:t>
      </w:r>
      <w:r>
        <w:rPr>
          <w:rStyle w:val="superscript"/>
        </w:rPr>
        <w:t>i</w:t>
      </w:r>
      <w:r>
        <w:t xml:space="preserve"> does not say that x-space is Cartesian, since x-space could have any metric tensor g</w:t>
      </w:r>
      <w:r>
        <w:rPr>
          <w:rStyle w:val="subscript"/>
        </w:rPr>
        <w:t>ij</w:t>
      </w:r>
      <w:r>
        <w:t xml:space="preserve">.  </w:t>
      </w:r>
    </w:p>
    <w:p w14:paraId="4CD2DE10" w14:textId="77777777" w:rsidR="004E0008" w:rsidRDefault="004E0008" w:rsidP="00D72439">
      <w:pPr>
        <w:tabs>
          <w:tab w:val="left" w:pos="7200"/>
          <w:tab w:val="left" w:pos="7920"/>
          <w:tab w:val="right" w:pos="9270"/>
        </w:tabs>
      </w:pPr>
    </w:p>
    <w:p w14:paraId="509DF9BB" w14:textId="77777777" w:rsidR="004E0008" w:rsidRDefault="004E0008" w:rsidP="00D72439">
      <w:pPr>
        <w:tabs>
          <w:tab w:val="left" w:pos="7200"/>
          <w:tab w:val="left" w:pos="7920"/>
          <w:tab w:val="right" w:pos="9270"/>
        </w:tabs>
      </w:pPr>
      <w:r>
        <w:t>What is really being said by the statement (</w:t>
      </w:r>
      <w:r w:rsidRPr="009E0A21">
        <w:rPr>
          <w:b/>
        </w:rPr>
        <w:t>u</w:t>
      </w:r>
      <w:r w:rsidRPr="009E0A21">
        <w:rPr>
          <w:rStyle w:val="subscript"/>
        </w:rPr>
        <w:t>n</w:t>
      </w:r>
      <w:r>
        <w:t>)</w:t>
      </w:r>
      <w:r>
        <w:rPr>
          <w:rStyle w:val="superscript"/>
        </w:rPr>
        <w:t>i</w:t>
      </w:r>
      <w:r>
        <w:t xml:space="preserve"> = δ</w:t>
      </w:r>
      <w:r>
        <w:rPr>
          <w:rStyle w:val="subscript"/>
        </w:rPr>
        <w:t>n</w:t>
      </w:r>
      <w:r>
        <w:rPr>
          <w:rStyle w:val="superscript"/>
        </w:rPr>
        <w:t>i</w:t>
      </w:r>
      <w:r>
        <w:t xml:space="preserve"> is that the </w:t>
      </w:r>
      <w:r w:rsidRPr="004E0008">
        <w:rPr>
          <w:i/>
        </w:rPr>
        <w:t>components</w:t>
      </w:r>
      <w:r>
        <w:t xml:space="preserve"> of vectors (and higher tensors) are being defined in a specific way.  </w:t>
      </w:r>
    </w:p>
    <w:p w14:paraId="578266AE" w14:textId="77777777" w:rsidR="004E0008" w:rsidRDefault="004E0008" w:rsidP="00D72439">
      <w:pPr>
        <w:tabs>
          <w:tab w:val="left" w:pos="7200"/>
          <w:tab w:val="left" w:pos="7920"/>
          <w:tab w:val="right" w:pos="9270"/>
        </w:tabs>
      </w:pPr>
      <w:r>
        <w:tab/>
        <w:t xml:space="preserve">If </w:t>
      </w:r>
      <w:r w:rsidRPr="004E0008">
        <w:rPr>
          <w:b/>
        </w:rPr>
        <w:t>v</w:t>
      </w:r>
      <w:r>
        <w:t xml:space="preserve"> is a vector, then v</w:t>
      </w:r>
      <w:r>
        <w:rPr>
          <w:rStyle w:val="superscript"/>
        </w:rPr>
        <w:t>i</w:t>
      </w:r>
      <w:r>
        <w:t xml:space="preserve"> has the following meaning:  v</w:t>
      </w:r>
      <w:r>
        <w:rPr>
          <w:rStyle w:val="superscript"/>
        </w:rPr>
        <w:t>i</w:t>
      </w:r>
      <w:r>
        <w:t xml:space="preserve"> =</w:t>
      </w:r>
      <w:r w:rsidRPr="004E0008">
        <w:rPr>
          <w:b/>
        </w:rPr>
        <w:t xml:space="preserve"> u</w:t>
      </w:r>
      <w:r>
        <w:rPr>
          <w:rStyle w:val="superscript"/>
        </w:rPr>
        <w:t>i</w:t>
      </w:r>
      <w:r>
        <w:t xml:space="preserve"> </w:t>
      </w:r>
      <w:r>
        <w:sym w:font="Symbol" w:char="F0B7"/>
      </w:r>
      <w:r>
        <w:t xml:space="preserve"> </w:t>
      </w:r>
      <w:r w:rsidRPr="004E0008">
        <w:rPr>
          <w:b/>
        </w:rPr>
        <w:t>v</w:t>
      </w:r>
      <w:r>
        <w:t>. Another way to say this is that the v</w:t>
      </w:r>
      <w:r>
        <w:rPr>
          <w:rStyle w:val="superscript"/>
        </w:rPr>
        <w:t>i</w:t>
      </w:r>
      <w:r>
        <w:t xml:space="preserve"> are the components of </w:t>
      </w:r>
      <w:r w:rsidRPr="004E0008">
        <w:rPr>
          <w:b/>
        </w:rPr>
        <w:t>v</w:t>
      </w:r>
      <w:r>
        <w:t xml:space="preserve"> when </w:t>
      </w:r>
      <w:r w:rsidRPr="004E0008">
        <w:rPr>
          <w:b/>
        </w:rPr>
        <w:t>v</w:t>
      </w:r>
      <w:r>
        <w:t xml:space="preserve"> is expanded in the u basis:  </w:t>
      </w:r>
      <w:r w:rsidRPr="004E0008">
        <w:rPr>
          <w:b/>
        </w:rPr>
        <w:t>v</w:t>
      </w:r>
      <w:r>
        <w:t xml:space="preserve"> = Σ</w:t>
      </w:r>
      <w:r>
        <w:rPr>
          <w:rStyle w:val="subscript"/>
        </w:rPr>
        <w:t>i</w:t>
      </w:r>
      <w:r>
        <w:t xml:space="preserve"> v</w:t>
      </w:r>
      <w:r>
        <w:rPr>
          <w:rStyle w:val="superscript"/>
        </w:rPr>
        <w:t>i</w:t>
      </w:r>
      <w:r w:rsidRPr="004E0008">
        <w:rPr>
          <w:b/>
        </w:rPr>
        <w:t>u</w:t>
      </w:r>
      <w:r>
        <w:rPr>
          <w:rStyle w:val="subscript"/>
        </w:rPr>
        <w:t>i</w:t>
      </w:r>
      <w:r>
        <w:t xml:space="preserve">. In particular, since </w:t>
      </w:r>
      <w:r w:rsidRPr="009E0A21">
        <w:rPr>
          <w:b/>
        </w:rPr>
        <w:t>u</w:t>
      </w:r>
      <w:r w:rsidRPr="009E0A21">
        <w:rPr>
          <w:rStyle w:val="subscript"/>
        </w:rPr>
        <w:t>n</w:t>
      </w:r>
      <w:r>
        <w:t xml:space="preserve"> is itself a vector, we have </w:t>
      </w:r>
      <w:r w:rsidRPr="009E0A21">
        <w:rPr>
          <w:b/>
        </w:rPr>
        <w:t>u</w:t>
      </w:r>
      <w:r w:rsidRPr="009E0A21">
        <w:rPr>
          <w:rStyle w:val="subscript"/>
        </w:rPr>
        <w:t>n</w:t>
      </w:r>
      <w:r>
        <w:t xml:space="preserve"> = Σ</w:t>
      </w:r>
      <w:r>
        <w:rPr>
          <w:rStyle w:val="subscript"/>
        </w:rPr>
        <w:t>i</w:t>
      </w:r>
      <w:r>
        <w:t xml:space="preserve"> (</w:t>
      </w:r>
      <w:r w:rsidRPr="009E0A21">
        <w:rPr>
          <w:b/>
        </w:rPr>
        <w:t>u</w:t>
      </w:r>
      <w:r w:rsidRPr="009E0A21">
        <w:rPr>
          <w:rStyle w:val="subscript"/>
        </w:rPr>
        <w:t>n</w:t>
      </w:r>
      <w:r>
        <w:t>)</w:t>
      </w:r>
      <w:r>
        <w:rPr>
          <w:rStyle w:val="superscript"/>
        </w:rPr>
        <w:t>i</w:t>
      </w:r>
      <w:r w:rsidRPr="004E0008">
        <w:rPr>
          <w:b/>
        </w:rPr>
        <w:t>u</w:t>
      </w:r>
      <w:r>
        <w:rPr>
          <w:rStyle w:val="subscript"/>
        </w:rPr>
        <w:t>i</w:t>
      </w:r>
      <w:r>
        <w:t xml:space="preserve"> = Σ</w:t>
      </w:r>
      <w:r>
        <w:rPr>
          <w:rStyle w:val="subscript"/>
        </w:rPr>
        <w:t>i</w:t>
      </w:r>
      <w:r>
        <w:t xml:space="preserve"> δ</w:t>
      </w:r>
      <w:r>
        <w:rPr>
          <w:rStyle w:val="subscript"/>
        </w:rPr>
        <w:t>n</w:t>
      </w:r>
      <w:r>
        <w:rPr>
          <w:rStyle w:val="superscript"/>
        </w:rPr>
        <w:t>i</w:t>
      </w:r>
      <w:r w:rsidRPr="004E0008">
        <w:rPr>
          <w:b/>
        </w:rPr>
        <w:t>u</w:t>
      </w:r>
      <w:r>
        <w:rPr>
          <w:rStyle w:val="subscript"/>
        </w:rPr>
        <w:t>i</w:t>
      </w:r>
      <w:r>
        <w:t xml:space="preserve"> = </w:t>
      </w:r>
      <w:r w:rsidRPr="004E0008">
        <w:rPr>
          <w:b/>
        </w:rPr>
        <w:t>u</w:t>
      </w:r>
      <w:r>
        <w:rPr>
          <w:rStyle w:val="subscript"/>
        </w:rPr>
        <w:t>n</w:t>
      </w:r>
      <w:r>
        <w:t xml:space="preserve">. So the components of vectors are always defined </w:t>
      </w:r>
      <w:r w:rsidRPr="004E0008">
        <w:rPr>
          <w:i/>
        </w:rPr>
        <w:t>relative to</w:t>
      </w:r>
      <w:r>
        <w:t xml:space="preserve"> the u basis when u is selected as the "axis aligned basis" with (</w:t>
      </w:r>
      <w:r w:rsidRPr="009E0A21">
        <w:rPr>
          <w:b/>
        </w:rPr>
        <w:t>u</w:t>
      </w:r>
      <w:r w:rsidRPr="009E0A21">
        <w:rPr>
          <w:rStyle w:val="subscript"/>
        </w:rPr>
        <w:t>n</w:t>
      </w:r>
      <w:r>
        <w:t>)</w:t>
      </w:r>
      <w:r>
        <w:rPr>
          <w:rStyle w:val="superscript"/>
        </w:rPr>
        <w:t>i</w:t>
      </w:r>
      <w:r>
        <w:t xml:space="preserve"> = δ</w:t>
      </w:r>
      <w:r>
        <w:rPr>
          <w:rStyle w:val="subscript"/>
        </w:rPr>
        <w:t>n</w:t>
      </w:r>
      <w:r>
        <w:rPr>
          <w:rStyle w:val="superscript"/>
        </w:rPr>
        <w:t>i</w:t>
      </w:r>
      <w:r>
        <w:t>. The component indices on all tensors of Chapter 2 are referred to the u basis, for example the i and j of the metric tensor g</w:t>
      </w:r>
      <w:r>
        <w:rPr>
          <w:rStyle w:val="subscript"/>
        </w:rPr>
        <w:t>ij</w:t>
      </w:r>
      <w:r>
        <w:t xml:space="preserve"> and of any tensor M</w:t>
      </w:r>
      <w:r>
        <w:rPr>
          <w:rStyle w:val="subscript"/>
        </w:rPr>
        <w:t>ij</w:t>
      </w:r>
      <w:r>
        <w:t xml:space="preserve"> or M</w:t>
      </w:r>
      <w:r>
        <w:rPr>
          <w:rStyle w:val="subscript"/>
        </w:rPr>
        <w:t>ijk</w:t>
      </w:r>
      <w:r>
        <w:t xml:space="preserve">. </w:t>
      </w:r>
    </w:p>
    <w:p w14:paraId="40AA02B1" w14:textId="77777777" w:rsidR="004E0008" w:rsidRDefault="004E0008" w:rsidP="00D72439">
      <w:pPr>
        <w:tabs>
          <w:tab w:val="left" w:pos="7200"/>
          <w:tab w:val="left" w:pos="7920"/>
          <w:tab w:val="right" w:pos="9270"/>
        </w:tabs>
      </w:pPr>
      <w:r>
        <w:tab/>
        <w:t xml:space="preserve">We shall see below that one could expand vector </w:t>
      </w:r>
      <w:r w:rsidRPr="004E0008">
        <w:rPr>
          <w:b/>
        </w:rPr>
        <w:t>v</w:t>
      </w:r>
      <w:r>
        <w:t xml:space="preserve"> on the </w:t>
      </w:r>
      <w:r w:rsidRPr="004E0008">
        <w:rPr>
          <w:b/>
        </w:rPr>
        <w:t>e</w:t>
      </w:r>
      <w:r>
        <w:rPr>
          <w:rStyle w:val="subscript"/>
        </w:rPr>
        <w:t>n</w:t>
      </w:r>
      <w:r>
        <w:t xml:space="preserve"> basis, but then one gets  </w:t>
      </w:r>
      <w:r w:rsidRPr="004E0008">
        <w:rPr>
          <w:b/>
        </w:rPr>
        <w:t>v</w:t>
      </w:r>
      <w:r>
        <w:t xml:space="preserve"> = Σ</w:t>
      </w:r>
      <w:r>
        <w:rPr>
          <w:rStyle w:val="subscript"/>
        </w:rPr>
        <w:t>i</w:t>
      </w:r>
      <w:r>
        <w:t xml:space="preserve"> v'</w:t>
      </w:r>
      <w:r>
        <w:rPr>
          <w:rStyle w:val="superscript"/>
        </w:rPr>
        <w:t>i</w:t>
      </w:r>
      <w:r>
        <w:rPr>
          <w:b/>
        </w:rPr>
        <w:t>e</w:t>
      </w:r>
      <w:r>
        <w:rPr>
          <w:rStyle w:val="subscript"/>
        </w:rPr>
        <w:t>i</w:t>
      </w:r>
      <w:r>
        <w:t xml:space="preserve">  where v'</w:t>
      </w:r>
      <w:r>
        <w:rPr>
          <w:rStyle w:val="superscript"/>
        </w:rPr>
        <w:t>i</w:t>
      </w:r>
      <w:r>
        <w:t xml:space="preserve"> =</w:t>
      </w:r>
      <w:r w:rsidRPr="004E0008">
        <w:rPr>
          <w:b/>
        </w:rPr>
        <w:t xml:space="preserve"> </w:t>
      </w:r>
      <w:r>
        <w:rPr>
          <w:b/>
        </w:rPr>
        <w:t>e</w:t>
      </w:r>
      <w:r>
        <w:rPr>
          <w:rStyle w:val="superscript"/>
        </w:rPr>
        <w:t>i</w:t>
      </w:r>
      <w:r>
        <w:t xml:space="preserve"> </w:t>
      </w:r>
      <w:r>
        <w:sym w:font="Symbol" w:char="F0B7"/>
      </w:r>
      <w:r>
        <w:t xml:space="preserve"> </w:t>
      </w:r>
      <w:r w:rsidRPr="004E0008">
        <w:rPr>
          <w:b/>
        </w:rPr>
        <w:t>v</w:t>
      </w:r>
      <w:r>
        <w:rPr>
          <w:b/>
        </w:rPr>
        <w:t xml:space="preserve"> </w:t>
      </w:r>
      <w:r>
        <w:t>. The coefficient v'</w:t>
      </w:r>
      <w:r>
        <w:rPr>
          <w:rStyle w:val="superscript"/>
        </w:rPr>
        <w:t>i</w:t>
      </w:r>
      <w:r>
        <w:t xml:space="preserve"> here is of course different from v</w:t>
      </w:r>
      <w:r>
        <w:rPr>
          <w:rStyle w:val="superscript"/>
        </w:rPr>
        <w:t>i</w:t>
      </w:r>
      <w:r>
        <w:t xml:space="preserve"> since the bases are different. In fact v'</w:t>
      </w:r>
      <w:r>
        <w:rPr>
          <w:rStyle w:val="superscript"/>
        </w:rPr>
        <w:t>i</w:t>
      </w:r>
      <w:r>
        <w:t xml:space="preserve"> = R</w:t>
      </w:r>
      <w:r>
        <w:rPr>
          <w:rStyle w:val="superscript"/>
        </w:rPr>
        <w:t>i</w:t>
      </w:r>
      <w:r>
        <w:rPr>
          <w:rStyle w:val="subscript"/>
        </w:rPr>
        <w:t>j</w:t>
      </w:r>
      <w:r>
        <w:t>v</w:t>
      </w:r>
      <w:r>
        <w:rPr>
          <w:rStyle w:val="superscript"/>
        </w:rPr>
        <w:t>j</w:t>
      </w:r>
      <w:r>
        <w:t xml:space="preserve">. </w:t>
      </w:r>
    </w:p>
    <w:p w14:paraId="55362634" w14:textId="77777777" w:rsidR="004E0008" w:rsidRPr="00BE77EA" w:rsidRDefault="004E0008" w:rsidP="00D72439">
      <w:pPr>
        <w:tabs>
          <w:tab w:val="left" w:pos="7200"/>
          <w:tab w:val="left" w:pos="7920"/>
          <w:tab w:val="right" w:pos="9270"/>
        </w:tabs>
      </w:pPr>
    </w:p>
    <w:p w14:paraId="196473EE" w14:textId="77777777" w:rsidR="00BE77EA" w:rsidRPr="00B362F5" w:rsidRDefault="00FC0D2C" w:rsidP="00BE77EA">
      <w:pPr>
        <w:pStyle w:val="Heading3"/>
      </w:pPr>
      <w:bookmarkStart w:id="6" w:name="_Toc447798894"/>
      <w:r>
        <w:t xml:space="preserve">2.5 </w:t>
      </w:r>
      <w:r w:rsidR="00BE77EA">
        <w:t>T</w:t>
      </w:r>
      <w:r w:rsidR="00BE77EA" w:rsidRPr="00055CEA">
        <w:t xml:space="preserve">he basis </w:t>
      </w:r>
      <w:r w:rsidR="00BE77EA">
        <w:t>vectors</w:t>
      </w:r>
      <w:r w:rsidR="00BE77EA" w:rsidRPr="00055CEA">
        <w:t xml:space="preserve"> </w:t>
      </w:r>
      <w:r w:rsidR="00BE77EA" w:rsidRPr="00B362F5">
        <w:t>e</w:t>
      </w:r>
      <w:r w:rsidR="00BE77EA">
        <w:t>'</w:t>
      </w:r>
      <w:r w:rsidR="00BE77EA" w:rsidRPr="00055CEA">
        <w:rPr>
          <w:rStyle w:val="subscript"/>
          <w:b/>
        </w:rPr>
        <w:t>n</w:t>
      </w:r>
      <w:r w:rsidR="00BE77EA">
        <w:t xml:space="preserve"> and u'</w:t>
      </w:r>
      <w:r w:rsidR="00BE77EA" w:rsidRPr="00055CEA">
        <w:rPr>
          <w:rStyle w:val="subscript"/>
          <w:b/>
        </w:rPr>
        <w:t>n</w:t>
      </w:r>
      <w:r w:rsidR="00BE77EA">
        <w:t xml:space="preserve"> and a summary</w:t>
      </w:r>
      <w:bookmarkEnd w:id="6"/>
    </w:p>
    <w:p w14:paraId="3DC03F89" w14:textId="77777777" w:rsidR="00BE77EA" w:rsidRDefault="00BE77EA" w:rsidP="00BE77EA"/>
    <w:p w14:paraId="13524EF4" w14:textId="77777777" w:rsidR="00BE77EA" w:rsidRDefault="00FA4D4C" w:rsidP="00BE77EA">
      <w:r>
        <w:t xml:space="preserve">Basis vectors </w:t>
      </w:r>
      <w:r>
        <w:rPr>
          <w:b/>
        </w:rPr>
        <w:t>e</w:t>
      </w:r>
      <w:r>
        <w:t>'</w:t>
      </w:r>
      <w:r>
        <w:rPr>
          <w:rStyle w:val="subscript"/>
        </w:rPr>
        <w:t>n</w:t>
      </w:r>
      <w:r>
        <w:t xml:space="preserve"> and </w:t>
      </w:r>
      <w:r>
        <w:rPr>
          <w:b/>
        </w:rPr>
        <w:t>u</w:t>
      </w:r>
      <w:r>
        <w:t>'</w:t>
      </w:r>
      <w:r>
        <w:rPr>
          <w:rStyle w:val="subscript"/>
        </w:rPr>
        <w:t>n</w:t>
      </w:r>
      <w:r>
        <w:t xml:space="preserve"> </w:t>
      </w:r>
      <w:r w:rsidR="00BE77EA">
        <w:t xml:space="preserve">are just mappings of </w:t>
      </w:r>
      <w:r w:rsidR="008D38E5">
        <w:rPr>
          <w:b/>
        </w:rPr>
        <w:t>e</w:t>
      </w:r>
      <w:r w:rsidR="008D38E5">
        <w:rPr>
          <w:rStyle w:val="subscript"/>
        </w:rPr>
        <w:t>n</w:t>
      </w:r>
      <w:r w:rsidR="008D38E5">
        <w:t xml:space="preserve"> and </w:t>
      </w:r>
      <w:r w:rsidR="008D38E5">
        <w:rPr>
          <w:b/>
        </w:rPr>
        <w:t>u</w:t>
      </w:r>
      <w:r w:rsidR="008D38E5">
        <w:rPr>
          <w:rStyle w:val="subscript"/>
        </w:rPr>
        <w:t>n</w:t>
      </w:r>
      <w:r w:rsidR="00BE77EA">
        <w:t xml:space="preserve"> from x-space to x'-space, </w:t>
      </w:r>
    </w:p>
    <w:p w14:paraId="57AB947F" w14:textId="77777777" w:rsidR="00BE77EA" w:rsidRDefault="00BE77EA" w:rsidP="00BE77EA"/>
    <w:p w14:paraId="6C6CAC44" w14:textId="77777777" w:rsidR="00BE77EA" w:rsidRPr="00B362F5" w:rsidRDefault="00BE77EA" w:rsidP="00BE77EA">
      <w:r>
        <w:tab/>
      </w:r>
      <w:r>
        <w:rPr>
          <w:b/>
        </w:rPr>
        <w:t>u</w:t>
      </w:r>
      <w:r>
        <w:t>'</w:t>
      </w:r>
      <w:r>
        <w:rPr>
          <w:rStyle w:val="subscript"/>
        </w:rPr>
        <w:t>n</w:t>
      </w:r>
      <w:r>
        <w:t xml:space="preserve"> = R </w:t>
      </w:r>
      <w:r>
        <w:rPr>
          <w:b/>
        </w:rPr>
        <w:t>u</w:t>
      </w:r>
      <w:r>
        <w:rPr>
          <w:rStyle w:val="subscript"/>
        </w:rPr>
        <w:t>n</w:t>
      </w:r>
    </w:p>
    <w:p w14:paraId="2019AEA2" w14:textId="77777777" w:rsidR="00BE77EA" w:rsidRPr="00B362F5" w:rsidRDefault="00BE77EA" w:rsidP="00BE77EA">
      <w:r>
        <w:tab/>
      </w:r>
      <w:r>
        <w:rPr>
          <w:b/>
        </w:rPr>
        <w:t>u</w:t>
      </w:r>
      <w:r>
        <w:t>'</w:t>
      </w:r>
      <w:r w:rsidRPr="00B362F5">
        <w:rPr>
          <w:rStyle w:val="superscript"/>
        </w:rPr>
        <w:t>n</w:t>
      </w:r>
      <w:r>
        <w:t xml:space="preserve"> = R </w:t>
      </w:r>
      <w:r>
        <w:rPr>
          <w:b/>
        </w:rPr>
        <w:t>u</w:t>
      </w:r>
      <w:r w:rsidRPr="00B362F5">
        <w:rPr>
          <w:rStyle w:val="superscript"/>
        </w:rPr>
        <w:t>n</w:t>
      </w:r>
    </w:p>
    <w:p w14:paraId="144D2F22" w14:textId="77777777" w:rsidR="00BE77EA" w:rsidRDefault="00BE77EA" w:rsidP="00BE77EA"/>
    <w:p w14:paraId="7015DA41" w14:textId="77777777" w:rsidR="00BE77EA" w:rsidRPr="00B362F5" w:rsidRDefault="00BE77EA" w:rsidP="00BE77EA">
      <w:r>
        <w:tab/>
      </w:r>
      <w:r>
        <w:rPr>
          <w:b/>
        </w:rPr>
        <w:t>e</w:t>
      </w:r>
      <w:r>
        <w:t>'</w:t>
      </w:r>
      <w:r>
        <w:rPr>
          <w:rStyle w:val="subscript"/>
        </w:rPr>
        <w:t>n</w:t>
      </w:r>
      <w:r>
        <w:t xml:space="preserve"> = R </w:t>
      </w:r>
      <w:r>
        <w:rPr>
          <w:b/>
        </w:rPr>
        <w:t>e</w:t>
      </w:r>
      <w:r>
        <w:rPr>
          <w:rStyle w:val="subscript"/>
        </w:rPr>
        <w:t>n</w:t>
      </w:r>
    </w:p>
    <w:p w14:paraId="1162E494" w14:textId="77777777" w:rsidR="00BE77EA" w:rsidRPr="00B362F5" w:rsidRDefault="00BE77EA" w:rsidP="00BE77EA">
      <w:r>
        <w:tab/>
      </w:r>
      <w:r>
        <w:rPr>
          <w:b/>
        </w:rPr>
        <w:t>e</w:t>
      </w:r>
      <w:r>
        <w:t>'</w:t>
      </w:r>
      <w:r w:rsidRPr="00B362F5">
        <w:rPr>
          <w:rStyle w:val="superscript"/>
        </w:rPr>
        <w:t>n</w:t>
      </w:r>
      <w:r>
        <w:t xml:space="preserve"> = R </w:t>
      </w:r>
      <w:r>
        <w:rPr>
          <w:b/>
        </w:rPr>
        <w:t>e</w:t>
      </w:r>
      <w:r w:rsidRPr="00B362F5">
        <w:rPr>
          <w:rStyle w:val="superscript"/>
        </w:rPr>
        <w:t>n</w:t>
      </w:r>
      <w:r w:rsidR="008D38E5">
        <w:t xml:space="preserve"> .</w:t>
      </w:r>
      <w:r w:rsidRPr="008D38E5">
        <w:tab/>
      </w:r>
      <w:r>
        <w:tab/>
      </w:r>
      <w:r>
        <w:tab/>
      </w:r>
      <w:r>
        <w:tab/>
      </w:r>
      <w:r>
        <w:tab/>
      </w:r>
      <w:r>
        <w:tab/>
      </w:r>
      <w:r>
        <w:tab/>
      </w:r>
      <w:r>
        <w:tab/>
      </w:r>
      <w:r>
        <w:tab/>
      </w:r>
      <w:r>
        <w:tab/>
      </w:r>
      <w:r>
        <w:tab/>
        <w:t>(2.5.1)</w:t>
      </w:r>
    </w:p>
    <w:p w14:paraId="19E7CA13" w14:textId="77777777" w:rsidR="00BE77EA" w:rsidRDefault="00BE77EA" w:rsidP="00BE77EA"/>
    <w:p w14:paraId="6C3FF93E" w14:textId="77777777" w:rsidR="00BE77EA" w:rsidRDefault="00FA4D4C" w:rsidP="00BE77EA">
      <w:r>
        <w:t>Each</w:t>
      </w:r>
      <w:r w:rsidR="00BE77EA">
        <w:t xml:space="preserve"> of these mappings is like any vector mapping </w:t>
      </w:r>
      <w:r w:rsidR="00BE77EA" w:rsidRPr="00B362F5">
        <w:rPr>
          <w:b/>
        </w:rPr>
        <w:t>V</w:t>
      </w:r>
      <w:r w:rsidR="00BE77EA">
        <w:t>' = R</w:t>
      </w:r>
      <w:r w:rsidR="00BE77EA" w:rsidRPr="00B362F5">
        <w:rPr>
          <w:b/>
        </w:rPr>
        <w:t>V</w:t>
      </w:r>
      <w:r w:rsidR="00BE77EA">
        <w:t xml:space="preserve">. The primed basis vectors exist in x'-space, whereas the unprimed ones exist in x-space. </w:t>
      </w:r>
    </w:p>
    <w:p w14:paraId="6D499E28" w14:textId="77777777" w:rsidR="00BE77EA" w:rsidRDefault="00BE77EA" w:rsidP="00BE77EA"/>
    <w:p w14:paraId="3C454E41" w14:textId="77777777" w:rsidR="00BE77EA" w:rsidRDefault="00BE77EA" w:rsidP="00BE77EA">
      <w:r>
        <w:t xml:space="preserve">The components of these vectors are easily computed, </w:t>
      </w:r>
    </w:p>
    <w:p w14:paraId="49D7F8D7" w14:textId="77777777" w:rsidR="00BE77EA" w:rsidRDefault="00BE77EA" w:rsidP="00BE77EA"/>
    <w:p w14:paraId="7D723927" w14:textId="77777777" w:rsidR="00BE77EA" w:rsidRPr="00B362F5" w:rsidRDefault="00BE77EA" w:rsidP="00BE77EA">
      <w:r>
        <w:tab/>
        <w:t>(</w:t>
      </w:r>
      <w:r>
        <w:rPr>
          <w:b/>
        </w:rPr>
        <w:t>u</w:t>
      </w:r>
      <w:r>
        <w:t>'</w:t>
      </w:r>
      <w:r>
        <w:rPr>
          <w:rStyle w:val="subscript"/>
        </w:rPr>
        <w:t>n</w:t>
      </w:r>
      <w:r>
        <w:t>)</w:t>
      </w:r>
      <w:r>
        <w:rPr>
          <w:rStyle w:val="superscript"/>
        </w:rPr>
        <w:t>i</w:t>
      </w:r>
      <w:r>
        <w:t xml:space="preserve"> = R</w:t>
      </w:r>
      <w:r>
        <w:rPr>
          <w:rStyle w:val="superscript"/>
        </w:rPr>
        <w:t>i</w:t>
      </w:r>
      <w:r>
        <w:rPr>
          <w:rStyle w:val="subscript"/>
        </w:rPr>
        <w:t>j</w:t>
      </w:r>
      <w:r>
        <w:t xml:space="preserve"> (</w:t>
      </w:r>
      <w:r>
        <w:rPr>
          <w:b/>
        </w:rPr>
        <w:t>u</w:t>
      </w:r>
      <w:r>
        <w:rPr>
          <w:rStyle w:val="subscript"/>
        </w:rPr>
        <w:t>n</w:t>
      </w:r>
      <w:r>
        <w:t>)</w:t>
      </w:r>
      <w:r>
        <w:rPr>
          <w:rStyle w:val="superscript"/>
        </w:rPr>
        <w:t xml:space="preserve">j </w:t>
      </w:r>
      <w:r>
        <w:t xml:space="preserve"> = R</w:t>
      </w:r>
      <w:r>
        <w:rPr>
          <w:rStyle w:val="superscript"/>
        </w:rPr>
        <w:t>i</w:t>
      </w:r>
      <w:r>
        <w:rPr>
          <w:rStyle w:val="subscript"/>
        </w:rPr>
        <w:t>j</w:t>
      </w:r>
      <w:r>
        <w:t xml:space="preserve"> δ</w:t>
      </w:r>
      <w:r>
        <w:rPr>
          <w:rStyle w:val="subscript"/>
        </w:rPr>
        <w:t>n</w:t>
      </w:r>
      <w:r>
        <w:rPr>
          <w:rStyle w:val="superscript"/>
        </w:rPr>
        <w:t xml:space="preserve">j </w:t>
      </w:r>
      <w:r>
        <w:t xml:space="preserve"> = R</w:t>
      </w:r>
      <w:r>
        <w:rPr>
          <w:rStyle w:val="superscript"/>
        </w:rPr>
        <w:t>i</w:t>
      </w:r>
      <w:r>
        <w:rPr>
          <w:rStyle w:val="subscript"/>
        </w:rPr>
        <w:t>n</w:t>
      </w:r>
      <w:r>
        <w:tab/>
      </w:r>
      <w:r>
        <w:tab/>
        <w:t>// (2.4.1)</w:t>
      </w:r>
    </w:p>
    <w:p w14:paraId="22078056" w14:textId="77777777" w:rsidR="00BE77EA" w:rsidRDefault="00BE77EA" w:rsidP="00BE77EA"/>
    <w:p w14:paraId="14D31DC4" w14:textId="77777777" w:rsidR="00BE77EA" w:rsidRDefault="00BE77EA" w:rsidP="00BE77EA">
      <w:r>
        <w:tab/>
        <w:t>(</w:t>
      </w:r>
      <w:r>
        <w:rPr>
          <w:b/>
        </w:rPr>
        <w:t>e</w:t>
      </w:r>
      <w:r>
        <w:t>'</w:t>
      </w:r>
      <w:r>
        <w:rPr>
          <w:rStyle w:val="subscript"/>
        </w:rPr>
        <w:t>n</w:t>
      </w:r>
      <w:r>
        <w:t>)</w:t>
      </w:r>
      <w:r>
        <w:rPr>
          <w:rStyle w:val="superscript"/>
        </w:rPr>
        <w:t>i</w:t>
      </w:r>
      <w:r>
        <w:t xml:space="preserve"> = R</w:t>
      </w:r>
      <w:r>
        <w:rPr>
          <w:rStyle w:val="superscript"/>
        </w:rPr>
        <w:t>i</w:t>
      </w:r>
      <w:r>
        <w:rPr>
          <w:rStyle w:val="subscript"/>
        </w:rPr>
        <w:t>j</w:t>
      </w:r>
      <w:r>
        <w:t xml:space="preserve"> (</w:t>
      </w:r>
      <w:r>
        <w:rPr>
          <w:b/>
        </w:rPr>
        <w:t>e</w:t>
      </w:r>
      <w:r>
        <w:rPr>
          <w:rStyle w:val="subscript"/>
        </w:rPr>
        <w:t>n</w:t>
      </w:r>
      <w:r>
        <w:t>)</w:t>
      </w:r>
      <w:r>
        <w:rPr>
          <w:rStyle w:val="superscript"/>
        </w:rPr>
        <w:t xml:space="preserve">j </w:t>
      </w:r>
      <w:r>
        <w:t xml:space="preserve"> = R</w:t>
      </w:r>
      <w:r>
        <w:rPr>
          <w:rStyle w:val="superscript"/>
        </w:rPr>
        <w:t>i</w:t>
      </w:r>
      <w:r>
        <w:rPr>
          <w:rStyle w:val="subscript"/>
        </w:rPr>
        <w:t>j</w:t>
      </w:r>
      <w:r>
        <w:t xml:space="preserve"> R</w:t>
      </w:r>
      <w:r>
        <w:rPr>
          <w:rStyle w:val="subscript"/>
        </w:rPr>
        <w:t>n</w:t>
      </w:r>
      <w:r>
        <w:rPr>
          <w:rStyle w:val="superscript"/>
        </w:rPr>
        <w:t xml:space="preserve">j </w:t>
      </w:r>
      <w:r>
        <w:t xml:space="preserve"> = δ</w:t>
      </w:r>
      <w:r>
        <w:rPr>
          <w:rStyle w:val="superscript"/>
        </w:rPr>
        <w:t>i</w:t>
      </w:r>
      <w:r>
        <w:rPr>
          <w:rStyle w:val="subscript"/>
        </w:rPr>
        <w:t>n</w:t>
      </w:r>
      <w:r>
        <w:tab/>
        <w:t xml:space="preserve"> = g'</w:t>
      </w:r>
      <w:r>
        <w:rPr>
          <w:rStyle w:val="superscript"/>
        </w:rPr>
        <w:t>i</w:t>
      </w:r>
      <w:r>
        <w:rPr>
          <w:rStyle w:val="subscript"/>
        </w:rPr>
        <w:t>n</w:t>
      </w:r>
      <w:r>
        <w:tab/>
      </w:r>
      <w:r>
        <w:tab/>
        <w:t>// (2.3.4) and (2.1.9) #3</w:t>
      </w:r>
      <w:r>
        <w:tab/>
        <w:t xml:space="preserve"> .</w:t>
      </w:r>
      <w:r>
        <w:tab/>
      </w:r>
      <w:r>
        <w:tab/>
        <w:t>(2.5.2)</w:t>
      </w:r>
    </w:p>
    <w:p w14:paraId="0229965D" w14:textId="77777777" w:rsidR="00BE77EA" w:rsidRDefault="00BE77EA" w:rsidP="00BE77EA"/>
    <w:p w14:paraId="107A1D11" w14:textId="77777777" w:rsidR="00BE77EA" w:rsidRDefault="00BE77EA" w:rsidP="00BE77EA">
      <w:r>
        <w:t xml:space="preserve">Whereas the </w:t>
      </w:r>
      <w:r w:rsidRPr="00B362F5">
        <w:rPr>
          <w:b/>
        </w:rPr>
        <w:t>u</w:t>
      </w:r>
      <w:r>
        <w:rPr>
          <w:rStyle w:val="subscript"/>
        </w:rPr>
        <w:t>n</w:t>
      </w:r>
      <w:r>
        <w:t xml:space="preserve"> were the axis-aligned basis vectors in x-space, we see that the </w:t>
      </w:r>
      <w:r>
        <w:rPr>
          <w:b/>
        </w:rPr>
        <w:t>e</w:t>
      </w:r>
      <w:r>
        <w:t>'</w:t>
      </w:r>
      <w:r>
        <w:rPr>
          <w:rStyle w:val="subscript"/>
        </w:rPr>
        <w:t>n</w:t>
      </w:r>
      <w:r>
        <w:t xml:space="preserve"> are the axis-aligned basis vectors in x'-space. </w:t>
      </w:r>
      <w:r w:rsidR="00707131">
        <w:t xml:space="preserve">Consider : </w:t>
      </w:r>
    </w:p>
    <w:p w14:paraId="37B9E042" w14:textId="77777777" w:rsidR="00BE77EA" w:rsidRDefault="00BE77EA" w:rsidP="00BE77EA"/>
    <w:p w14:paraId="70DD0E9A" w14:textId="77777777" w:rsidR="00BE77EA" w:rsidRDefault="00BE77EA" w:rsidP="00BE77EA">
      <w:r>
        <w:pict>
          <v:shape id="_x0000_i1026" type="#_x0000_t75" style="width:468pt;height:165pt">
            <v:imagedata r:id="rId8" o:title=""/>
          </v:shape>
        </w:pict>
      </w:r>
    </w:p>
    <w:p w14:paraId="6B8626D9" w14:textId="77777777" w:rsidR="00BE77EA" w:rsidRDefault="00BE77EA" w:rsidP="00BE77EA">
      <w:r>
        <w:tab/>
      </w:r>
      <w:r>
        <w:tab/>
      </w:r>
      <w:r>
        <w:tab/>
      </w:r>
      <w:r>
        <w:tab/>
      </w:r>
      <w:r>
        <w:tab/>
      </w:r>
      <w:r>
        <w:tab/>
      </w:r>
      <w:r>
        <w:tab/>
      </w:r>
      <w:r>
        <w:tab/>
      </w:r>
      <w:r>
        <w:tab/>
      </w:r>
      <w:r>
        <w:tab/>
      </w:r>
      <w:r>
        <w:tab/>
      </w:r>
      <w:r>
        <w:tab/>
      </w:r>
      <w:r>
        <w:tab/>
        <w:t>(2.5.3)</w:t>
      </w:r>
    </w:p>
    <w:p w14:paraId="148D4B3F" w14:textId="77777777" w:rsidR="00BE77EA" w:rsidRDefault="00BE77EA" w:rsidP="00BE77EA"/>
    <w:p w14:paraId="0B8C5F78" w14:textId="77777777" w:rsidR="00BE77EA" w:rsidRDefault="00BE77EA" w:rsidP="00BE77EA">
      <w:r>
        <w:t xml:space="preserve">The figure shows just one base vector of each type. Here red </w:t>
      </w:r>
      <w:r w:rsidRPr="00B362F5">
        <w:rPr>
          <w:b/>
        </w:rPr>
        <w:t>e</w:t>
      </w:r>
      <w:r>
        <w:rPr>
          <w:rStyle w:val="subscript"/>
        </w:rPr>
        <w:t>1</w:t>
      </w:r>
      <w:r>
        <w:t xml:space="preserve"> is the tangent base vector for coordinate x'</w:t>
      </w:r>
      <w:r>
        <w:rPr>
          <w:rStyle w:val="superscript"/>
        </w:rPr>
        <w:t>1</w:t>
      </w:r>
      <w:r>
        <w:t xml:space="preserve">, whereas blue </w:t>
      </w:r>
      <w:r w:rsidRPr="00B362F5">
        <w:rPr>
          <w:b/>
        </w:rPr>
        <w:t>u</w:t>
      </w:r>
      <w:r>
        <w:t>'</w:t>
      </w:r>
      <w:r>
        <w:rPr>
          <w:rStyle w:val="subscript"/>
        </w:rPr>
        <w:t>1</w:t>
      </w:r>
      <w:r>
        <w:t xml:space="preserve"> is the tangent base vector of the inverse transformation </w:t>
      </w:r>
      <w:r w:rsidRPr="00B362F5">
        <w:rPr>
          <w:b/>
        </w:rPr>
        <w:t>x</w:t>
      </w:r>
      <w:r>
        <w:t xml:space="preserve"> = </w:t>
      </w:r>
      <w:r w:rsidRPr="00B362F5">
        <w:rPr>
          <w:b/>
        </w:rPr>
        <w:t>F</w:t>
      </w:r>
      <w:r>
        <w:rPr>
          <w:rStyle w:val="superscript"/>
        </w:rPr>
        <w:t>-1</w:t>
      </w:r>
      <w:r>
        <w:t>(</w:t>
      </w:r>
      <w:r w:rsidRPr="00B362F5">
        <w:rPr>
          <w:b/>
        </w:rPr>
        <w:t>x</w:t>
      </w:r>
      <w:r>
        <w:t>') for coordinate x</w:t>
      </w:r>
      <w:r>
        <w:rPr>
          <w:rStyle w:val="superscript"/>
        </w:rPr>
        <w:t>1</w:t>
      </w:r>
      <w:r>
        <w:t xml:space="preserve">. In each case a light black curve </w:t>
      </w:r>
      <w:r w:rsidR="00FA4D4C">
        <w:t>represents</w:t>
      </w:r>
      <w:r>
        <w:t xml:space="preserve"> a piece of a coordinate line (curve) </w:t>
      </w:r>
      <w:r w:rsidR="008D38E5">
        <w:t>whose tangent is</w:t>
      </w:r>
      <w:r>
        <w:t xml:space="preserve"> the tangent base vector. </w:t>
      </w:r>
    </w:p>
    <w:p w14:paraId="23373F2F" w14:textId="77777777" w:rsidR="00BE77EA" w:rsidRDefault="00BE77EA" w:rsidP="00BE77EA"/>
    <w:p w14:paraId="197FB795" w14:textId="77777777" w:rsidR="00BE77EA" w:rsidRDefault="00BE77EA" w:rsidP="00BE77EA">
      <w:r>
        <w:t xml:space="preserve">The associated dot products are obtained from (2.4.2) and (2.3.2), </w:t>
      </w:r>
    </w:p>
    <w:p w14:paraId="53B289DF" w14:textId="77777777" w:rsidR="00BE77EA" w:rsidRDefault="00BE77EA" w:rsidP="00BE77EA"/>
    <w:p w14:paraId="03601971" w14:textId="77777777" w:rsidR="00BE77EA" w:rsidRPr="00B362F5" w:rsidRDefault="00BE77EA" w:rsidP="00BE77EA">
      <w:r>
        <w:rPr>
          <w:b/>
          <w:color w:val="000000"/>
        </w:rPr>
        <w:tab/>
      </w:r>
      <w:r w:rsidRPr="009D6000">
        <w:rPr>
          <w:b/>
          <w:color w:val="000000"/>
        </w:rPr>
        <w:t>u</w:t>
      </w:r>
      <w:r>
        <w:rPr>
          <w:b/>
          <w:color w:val="000000"/>
        </w:rPr>
        <w:t>'</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b/>
          <w:color w:val="000000"/>
        </w:rPr>
        <w:t>'</w:t>
      </w:r>
      <w:r>
        <w:rPr>
          <w:rStyle w:val="subscript"/>
          <w:color w:val="000000"/>
        </w:rPr>
        <w:t>m</w:t>
      </w:r>
      <w:r>
        <w:rPr>
          <w:color w:val="000000"/>
        </w:rPr>
        <w:t xml:space="preserve"> = g</w:t>
      </w:r>
      <w:r w:rsidRPr="007559C1">
        <w:rPr>
          <w:rStyle w:val="subscript"/>
          <w:color w:val="000000"/>
        </w:rPr>
        <w:t>nm</w:t>
      </w:r>
      <w:r>
        <w:tab/>
      </w:r>
      <w:r>
        <w:tab/>
        <w:t xml:space="preserve">// = </w:t>
      </w:r>
      <w:r w:rsidRPr="009D6000">
        <w:rPr>
          <w:b/>
          <w:color w:val="000000"/>
        </w:rPr>
        <w:t>u</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tab/>
      </w:r>
      <w:r>
        <w:tab/>
      </w:r>
      <w:r>
        <w:rPr>
          <w:color w:val="000000"/>
        </w:rPr>
        <w:t>g</w:t>
      </w:r>
      <w:r>
        <w:rPr>
          <w:rStyle w:val="superscript"/>
          <w:color w:val="000000"/>
        </w:rPr>
        <w:t xml:space="preserve">in </w:t>
      </w:r>
      <w:r w:rsidRPr="009D6000">
        <w:rPr>
          <w:b/>
          <w:color w:val="000000"/>
        </w:rPr>
        <w:t>u</w:t>
      </w:r>
      <w:r>
        <w:rPr>
          <w:b/>
          <w:color w:val="000000"/>
        </w:rPr>
        <w:t>'</w:t>
      </w:r>
      <w:r>
        <w:rPr>
          <w:rStyle w:val="subscript"/>
          <w:color w:val="000000"/>
        </w:rPr>
        <w:t>n</w:t>
      </w:r>
      <w:r>
        <w:t xml:space="preserve">  = </w:t>
      </w:r>
      <w:r w:rsidRPr="009D6000">
        <w:rPr>
          <w:b/>
          <w:color w:val="000000"/>
        </w:rPr>
        <w:t>u</w:t>
      </w:r>
      <w:r>
        <w:rPr>
          <w:b/>
          <w:color w:val="000000"/>
        </w:rPr>
        <w:t>'</w:t>
      </w:r>
      <w:r>
        <w:rPr>
          <w:rStyle w:val="superscript"/>
        </w:rPr>
        <w:t>i</w:t>
      </w:r>
    </w:p>
    <w:p w14:paraId="18BCA6F8" w14:textId="77777777" w:rsidR="00BE77EA" w:rsidRPr="009E0A21" w:rsidRDefault="00BE77EA" w:rsidP="00BE77EA">
      <w:r>
        <w:rPr>
          <w:b/>
          <w:color w:val="000000"/>
        </w:rPr>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b/>
          <w:color w:val="000000"/>
        </w:rPr>
        <w:t>'</w:t>
      </w:r>
      <w:r>
        <w:rPr>
          <w:rStyle w:val="subscript"/>
          <w:color w:val="000000"/>
        </w:rPr>
        <w:t>m</w:t>
      </w:r>
      <w:r w:rsidRPr="007559C1">
        <w:rPr>
          <w:color w:val="000000"/>
        </w:rPr>
        <w:t xml:space="preserve"> = </w:t>
      </w:r>
      <w:r>
        <w:rPr>
          <w:color w:val="000000"/>
        </w:rPr>
        <w:t>g</w:t>
      </w:r>
      <w:r w:rsidRPr="007559C1">
        <w:rPr>
          <w:rStyle w:val="superscript"/>
          <w:color w:val="000000"/>
        </w:rPr>
        <w:t>n</w:t>
      </w:r>
      <w:r w:rsidRPr="007559C1">
        <w:rPr>
          <w:rStyle w:val="subscript"/>
          <w:color w:val="000000"/>
        </w:rPr>
        <w:t>m</w:t>
      </w:r>
    </w:p>
    <w:p w14:paraId="185E444C" w14:textId="77777777" w:rsidR="00BE77EA" w:rsidRPr="00B362F5" w:rsidRDefault="00BE77EA" w:rsidP="00BE77EA">
      <w:pPr>
        <w:tabs>
          <w:tab w:val="left" w:pos="7200"/>
          <w:tab w:val="left" w:pos="7920"/>
          <w:tab w:val="right" w:pos="9270"/>
        </w:tabs>
      </w:pPr>
      <w:r>
        <w:rPr>
          <w:b/>
          <w:color w:val="000000"/>
        </w:rPr>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Pr>
          <w:b/>
          <w:color w:val="000000"/>
        </w:rPr>
        <w:t>u'</w:t>
      </w:r>
      <w:r w:rsidRPr="00063C1C">
        <w:rPr>
          <w:rStyle w:val="superscript"/>
        </w:rPr>
        <w:t>m</w:t>
      </w:r>
      <w:r>
        <w:rPr>
          <w:color w:val="000000"/>
        </w:rPr>
        <w:t xml:space="preserve"> = g</w:t>
      </w:r>
      <w:r w:rsidRPr="007559C1">
        <w:rPr>
          <w:rStyle w:val="superscript"/>
          <w:color w:val="000000"/>
        </w:rPr>
        <w:t>nm</w:t>
      </w:r>
      <w:r>
        <w:tab/>
      </w:r>
      <w:r>
        <w:tab/>
      </w:r>
      <w:r>
        <w:tab/>
      </w:r>
      <w:r>
        <w:tab/>
      </w:r>
      <w:r>
        <w:tab/>
      </w:r>
      <w:r>
        <w:rPr>
          <w:color w:val="000000"/>
        </w:rPr>
        <w:t>g</w:t>
      </w:r>
      <w:r w:rsidRPr="00B362F5">
        <w:rPr>
          <w:rStyle w:val="subscript"/>
        </w:rPr>
        <w:t>in</w:t>
      </w:r>
      <w:r>
        <w:rPr>
          <w:rStyle w:val="superscript"/>
          <w:color w:val="000000"/>
        </w:rPr>
        <w:t xml:space="preserve"> </w:t>
      </w:r>
      <w:r w:rsidRPr="009D6000">
        <w:rPr>
          <w:b/>
          <w:color w:val="000000"/>
        </w:rPr>
        <w:t>u</w:t>
      </w:r>
      <w:r>
        <w:rPr>
          <w:b/>
          <w:color w:val="000000"/>
        </w:rPr>
        <w:t>'</w:t>
      </w:r>
      <w:r w:rsidRPr="00B362F5">
        <w:rPr>
          <w:rStyle w:val="superscript"/>
        </w:rPr>
        <w:t>n</w:t>
      </w:r>
      <w:r>
        <w:t xml:space="preserve">  = </w:t>
      </w:r>
      <w:r w:rsidRPr="009D6000">
        <w:rPr>
          <w:b/>
          <w:color w:val="000000"/>
        </w:rPr>
        <w:t>u</w:t>
      </w:r>
      <w:r>
        <w:rPr>
          <w:b/>
          <w:color w:val="000000"/>
        </w:rPr>
        <w:t>'</w:t>
      </w:r>
      <w:r w:rsidRPr="00B362F5">
        <w:rPr>
          <w:rStyle w:val="subscript"/>
        </w:rPr>
        <w:t>i</w:t>
      </w:r>
      <w:r>
        <w:tab/>
      </w:r>
      <w:r>
        <w:tab/>
      </w:r>
      <w:r>
        <w:tab/>
      </w:r>
      <w:r>
        <w:tab/>
        <w:t>(2.5.4)</w:t>
      </w:r>
    </w:p>
    <w:p w14:paraId="736EE708" w14:textId="77777777" w:rsidR="00BE77EA" w:rsidRDefault="00BE77EA" w:rsidP="00BE77EA"/>
    <w:p w14:paraId="00A20C6E" w14:textId="77777777" w:rsidR="00BE77EA" w:rsidRDefault="00BE77EA" w:rsidP="00BE77EA">
      <w:r>
        <w:tab/>
      </w:r>
      <w:r w:rsidRPr="007559C1">
        <w:rPr>
          <w:b/>
          <w:color w:val="000000"/>
        </w:rPr>
        <w:t>e</w:t>
      </w:r>
      <w:r>
        <w:rPr>
          <w:b/>
          <w:color w:val="000000"/>
        </w:rPr>
        <w:t>'</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Pr>
          <w:b/>
          <w:color w:val="000000"/>
        </w:rPr>
        <w:t>'</w:t>
      </w:r>
      <w:r w:rsidRPr="007559C1">
        <w:rPr>
          <w:rStyle w:val="subscript"/>
          <w:color w:val="000000"/>
        </w:rPr>
        <w:t>m</w:t>
      </w:r>
      <w:r w:rsidRPr="007559C1">
        <w:rPr>
          <w:color w:val="000000"/>
        </w:rPr>
        <w:t xml:space="preserve"> = g'</w:t>
      </w:r>
      <w:r w:rsidRPr="007559C1">
        <w:rPr>
          <w:rStyle w:val="subscript"/>
          <w:color w:val="000000"/>
        </w:rPr>
        <w:t>nm</w:t>
      </w:r>
      <w:r>
        <w:t xml:space="preserve">  </w:t>
      </w:r>
      <w:r>
        <w:tab/>
      </w:r>
      <w:r>
        <w:tab/>
        <w:t xml:space="preserve">// =  </w:t>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ab/>
      </w:r>
      <w:r>
        <w:tab/>
      </w:r>
      <w:r>
        <w:rPr>
          <w:color w:val="000000"/>
        </w:rPr>
        <w:t>g'</w:t>
      </w:r>
      <w:r>
        <w:rPr>
          <w:rStyle w:val="superscript"/>
          <w:color w:val="000000"/>
        </w:rPr>
        <w:t xml:space="preserve">in </w:t>
      </w:r>
      <w:r>
        <w:rPr>
          <w:b/>
          <w:color w:val="000000"/>
        </w:rPr>
        <w:t>e'</w:t>
      </w:r>
      <w:r>
        <w:rPr>
          <w:rStyle w:val="subscript"/>
          <w:color w:val="000000"/>
        </w:rPr>
        <w:t>n</w:t>
      </w:r>
      <w:r>
        <w:t xml:space="preserve">  = </w:t>
      </w:r>
      <w:r>
        <w:rPr>
          <w:b/>
          <w:color w:val="000000"/>
        </w:rPr>
        <w:t>e'</w:t>
      </w:r>
      <w:r>
        <w:rPr>
          <w:rStyle w:val="superscript"/>
        </w:rPr>
        <w:t>i</w:t>
      </w:r>
      <w:r>
        <w:tab/>
      </w:r>
      <w:r>
        <w:tab/>
      </w:r>
      <w:r>
        <w:tab/>
      </w:r>
      <w:r>
        <w:tab/>
      </w:r>
      <w:r>
        <w:tab/>
      </w:r>
    </w:p>
    <w:p w14:paraId="63C38870" w14:textId="77777777" w:rsidR="00BE77EA" w:rsidRDefault="00BE77EA" w:rsidP="00BE77EA">
      <w:r>
        <w:rPr>
          <w:b/>
          <w:color w:val="000000"/>
        </w:rPr>
        <w:tab/>
      </w:r>
      <w:r w:rsidRPr="007559C1">
        <w:rPr>
          <w:b/>
          <w:color w:val="000000"/>
        </w:rPr>
        <w:t>e</w:t>
      </w:r>
      <w:r>
        <w:rPr>
          <w:b/>
          <w:color w:val="000000"/>
        </w:rPr>
        <w:t>'</w:t>
      </w:r>
      <w:r w:rsidRPr="00B362F5">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Pr>
          <w:b/>
          <w:color w:val="000000"/>
        </w:rPr>
        <w:t>'</w:t>
      </w:r>
      <w:r w:rsidRPr="007559C1">
        <w:rPr>
          <w:rStyle w:val="subscript"/>
          <w:color w:val="000000"/>
        </w:rPr>
        <w:t>m</w:t>
      </w:r>
      <w:r w:rsidRPr="007559C1">
        <w:rPr>
          <w:color w:val="000000"/>
        </w:rPr>
        <w:t xml:space="preserve"> = g'</w:t>
      </w:r>
      <w:r w:rsidRPr="00B362F5">
        <w:rPr>
          <w:rStyle w:val="superscript"/>
        </w:rPr>
        <w:t>n</w:t>
      </w:r>
      <w:r w:rsidRPr="007559C1">
        <w:rPr>
          <w:rStyle w:val="subscript"/>
          <w:color w:val="000000"/>
        </w:rPr>
        <w:t>m</w:t>
      </w:r>
    </w:p>
    <w:p w14:paraId="5F561E88" w14:textId="77777777" w:rsidR="00BE77EA" w:rsidRPr="00B362F5" w:rsidRDefault="00BE77EA" w:rsidP="00BE77EA">
      <w:r>
        <w:tab/>
      </w:r>
      <w:r w:rsidRPr="007559C1">
        <w:rPr>
          <w:b/>
          <w:color w:val="000000"/>
        </w:rPr>
        <w:t>e</w:t>
      </w:r>
      <w:r>
        <w:rPr>
          <w:b/>
          <w:color w:val="000000"/>
        </w:rPr>
        <w:t>'</w:t>
      </w:r>
      <w:r w:rsidRPr="00B362F5">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Pr>
          <w:b/>
          <w:color w:val="000000"/>
        </w:rPr>
        <w:t>'</w:t>
      </w:r>
      <w:r w:rsidRPr="00B362F5">
        <w:rPr>
          <w:rStyle w:val="superscript"/>
        </w:rPr>
        <w:t>m</w:t>
      </w:r>
      <w:r w:rsidRPr="007559C1">
        <w:rPr>
          <w:color w:val="000000"/>
        </w:rPr>
        <w:t xml:space="preserve"> = g'</w:t>
      </w:r>
      <w:r w:rsidRPr="00B362F5">
        <w:rPr>
          <w:rStyle w:val="superscript"/>
        </w:rPr>
        <w:t>nm</w:t>
      </w:r>
      <w:r>
        <w:tab/>
      </w:r>
      <w:r>
        <w:tab/>
      </w:r>
      <w:r>
        <w:tab/>
      </w:r>
      <w:r>
        <w:tab/>
      </w:r>
      <w:r>
        <w:tab/>
      </w:r>
      <w:r>
        <w:rPr>
          <w:color w:val="000000"/>
        </w:rPr>
        <w:t>g'</w:t>
      </w:r>
      <w:r w:rsidRPr="00B362F5">
        <w:rPr>
          <w:rStyle w:val="subscript"/>
        </w:rPr>
        <w:t>in</w:t>
      </w:r>
      <w:r>
        <w:rPr>
          <w:rStyle w:val="superscript"/>
          <w:color w:val="000000"/>
        </w:rPr>
        <w:t xml:space="preserve"> </w:t>
      </w:r>
      <w:r w:rsidRPr="009D6000">
        <w:rPr>
          <w:b/>
          <w:color w:val="000000"/>
        </w:rPr>
        <w:t>u</w:t>
      </w:r>
      <w:r>
        <w:rPr>
          <w:b/>
          <w:color w:val="000000"/>
        </w:rPr>
        <w:t>'</w:t>
      </w:r>
      <w:r w:rsidRPr="00B362F5">
        <w:rPr>
          <w:rStyle w:val="superscript"/>
        </w:rPr>
        <w:t>n</w:t>
      </w:r>
      <w:r>
        <w:t xml:space="preserve">  = </w:t>
      </w:r>
      <w:r w:rsidRPr="009D6000">
        <w:rPr>
          <w:b/>
          <w:color w:val="000000"/>
        </w:rPr>
        <w:t>u</w:t>
      </w:r>
      <w:r>
        <w:rPr>
          <w:b/>
          <w:color w:val="000000"/>
        </w:rPr>
        <w:t>'</w:t>
      </w:r>
      <w:r w:rsidRPr="00B362F5">
        <w:rPr>
          <w:rStyle w:val="subscript"/>
        </w:rPr>
        <w:t>i</w:t>
      </w:r>
      <w:r>
        <w:tab/>
      </w:r>
      <w:r>
        <w:tab/>
      </w:r>
      <w:r>
        <w:tab/>
      </w:r>
      <w:r>
        <w:tab/>
        <w:t>(2.5.5)</w:t>
      </w:r>
    </w:p>
    <w:p w14:paraId="05DE37A7" w14:textId="77777777" w:rsidR="00BE77EA" w:rsidRDefault="00BE77EA" w:rsidP="00BE77EA"/>
    <w:p w14:paraId="3909B8E4" w14:textId="77777777" w:rsidR="00BE77EA" w:rsidRDefault="00BE77EA" w:rsidP="00BE77EA">
      <w:r>
        <w:t xml:space="preserve">and the basis vectors can therefore be raised and lowered as shown on the right by an appropriate metric tensor. </w:t>
      </w:r>
    </w:p>
    <w:p w14:paraId="4506D7A6" w14:textId="77777777" w:rsidR="00BE77EA" w:rsidRDefault="00BE77EA" w:rsidP="00BE77EA"/>
    <w:p w14:paraId="328BC675" w14:textId="77777777" w:rsidR="00BE77EA" w:rsidRDefault="00BE77EA" w:rsidP="00BE77EA">
      <w:r>
        <w:t xml:space="preserve">So far we have computed these basis vector components, </w:t>
      </w:r>
    </w:p>
    <w:p w14:paraId="37495776" w14:textId="77777777" w:rsidR="00BE77EA" w:rsidRDefault="00BE77EA" w:rsidP="00BE77EA"/>
    <w:p w14:paraId="13AD255C" w14:textId="77777777" w:rsidR="00BE77EA" w:rsidRPr="00B362F5" w:rsidRDefault="00BE77EA" w:rsidP="00BE77EA">
      <w:r>
        <w:tab/>
        <w:t>(</w:t>
      </w:r>
      <w:r w:rsidRPr="009E0A21">
        <w:rPr>
          <w:b/>
        </w:rPr>
        <w:t>u</w:t>
      </w:r>
      <w:r w:rsidRPr="009E0A21">
        <w:rPr>
          <w:rStyle w:val="subscript"/>
        </w:rPr>
        <w:t>n</w:t>
      </w:r>
      <w:r>
        <w:t>)</w:t>
      </w:r>
      <w:r>
        <w:rPr>
          <w:rStyle w:val="superscript"/>
        </w:rPr>
        <w:t>i</w:t>
      </w:r>
      <w:r>
        <w:t xml:space="preserve"> = g</w:t>
      </w:r>
      <w:r>
        <w:rPr>
          <w:rStyle w:val="subscript"/>
        </w:rPr>
        <w:t>n</w:t>
      </w:r>
      <w:r>
        <w:rPr>
          <w:rStyle w:val="superscript"/>
        </w:rPr>
        <w:t>i</w:t>
      </w:r>
      <w:r>
        <w:tab/>
        <w:t xml:space="preserve"> = δ</w:t>
      </w:r>
      <w:r>
        <w:rPr>
          <w:rStyle w:val="subscript"/>
        </w:rPr>
        <w:t>n</w:t>
      </w:r>
      <w:r>
        <w:rPr>
          <w:rStyle w:val="superscript"/>
        </w:rPr>
        <w:t>i</w:t>
      </w:r>
      <w:r>
        <w:tab/>
      </w:r>
      <w:r w:rsidRPr="00BE77EA">
        <w:rPr>
          <w:i/>
        </w:rPr>
        <w:t>(2.4.1)</w:t>
      </w:r>
      <w:r>
        <w:tab/>
      </w:r>
      <w:r>
        <w:tab/>
        <w:t>(</w:t>
      </w:r>
      <w:r w:rsidRPr="00B25B7D">
        <w:rPr>
          <w:b/>
        </w:rPr>
        <w:t>e</w:t>
      </w:r>
      <w:r>
        <w:rPr>
          <w:rStyle w:val="subscript"/>
        </w:rPr>
        <w:t>n</w:t>
      </w:r>
      <w:r>
        <w:t>)</w:t>
      </w:r>
      <w:r>
        <w:rPr>
          <w:rStyle w:val="superscript"/>
        </w:rPr>
        <w:t>i</w:t>
      </w:r>
      <w:r>
        <w:t xml:space="preserve"> = R</w:t>
      </w:r>
      <w:r>
        <w:rPr>
          <w:rStyle w:val="subscript"/>
        </w:rPr>
        <w:t>n</w:t>
      </w:r>
      <w:r>
        <w:rPr>
          <w:rStyle w:val="superscript"/>
        </w:rPr>
        <w:t>i</w:t>
      </w:r>
      <w:r>
        <w:tab/>
      </w:r>
      <w:r>
        <w:tab/>
      </w:r>
      <w:r w:rsidRPr="00BE77EA">
        <w:rPr>
          <w:i/>
        </w:rPr>
        <w:t>(2.3.4)</w:t>
      </w:r>
      <w:r>
        <w:tab/>
      </w:r>
    </w:p>
    <w:p w14:paraId="747EE594" w14:textId="77777777" w:rsidR="00BE77EA" w:rsidRDefault="00BE77EA" w:rsidP="00BE77EA">
      <w:r>
        <w:tab/>
        <w:t>(</w:t>
      </w:r>
      <w:r>
        <w:rPr>
          <w:b/>
        </w:rPr>
        <w:t>u</w:t>
      </w:r>
      <w:r>
        <w:t>'</w:t>
      </w:r>
      <w:r>
        <w:rPr>
          <w:rStyle w:val="subscript"/>
        </w:rPr>
        <w:t>n</w:t>
      </w:r>
      <w:r>
        <w:t>)</w:t>
      </w:r>
      <w:r>
        <w:rPr>
          <w:rStyle w:val="superscript"/>
        </w:rPr>
        <w:t>i</w:t>
      </w:r>
      <w:r>
        <w:t xml:space="preserve"> = R</w:t>
      </w:r>
      <w:r>
        <w:rPr>
          <w:rStyle w:val="superscript"/>
        </w:rPr>
        <w:t>i</w:t>
      </w:r>
      <w:r>
        <w:rPr>
          <w:rStyle w:val="subscript"/>
        </w:rPr>
        <w:t>n</w:t>
      </w:r>
      <w:r>
        <w:rPr>
          <w:rStyle w:val="subscript"/>
        </w:rPr>
        <w:tab/>
      </w:r>
      <w:r>
        <w:rPr>
          <w:rStyle w:val="subscript"/>
        </w:rPr>
        <w:tab/>
      </w:r>
      <w:r w:rsidRPr="00BE77EA">
        <w:rPr>
          <w:i/>
        </w:rPr>
        <w:t>(2.5.2)</w:t>
      </w:r>
      <w:r>
        <w:rPr>
          <w:rStyle w:val="subscript"/>
        </w:rPr>
        <w:tab/>
      </w:r>
      <w:r>
        <w:rPr>
          <w:rStyle w:val="subscript"/>
        </w:rPr>
        <w:tab/>
      </w:r>
      <w:r>
        <w:t>(</w:t>
      </w:r>
      <w:r>
        <w:rPr>
          <w:b/>
        </w:rPr>
        <w:t>e</w:t>
      </w:r>
      <w:r>
        <w:t>'</w:t>
      </w:r>
      <w:r>
        <w:rPr>
          <w:rStyle w:val="subscript"/>
        </w:rPr>
        <w:t>n</w:t>
      </w:r>
      <w:r>
        <w:t>)</w:t>
      </w:r>
      <w:r>
        <w:rPr>
          <w:rStyle w:val="superscript"/>
        </w:rPr>
        <w:t>i</w:t>
      </w:r>
      <w:r>
        <w:t xml:space="preserve"> =  g'</w:t>
      </w:r>
      <w:r>
        <w:rPr>
          <w:rStyle w:val="superscript"/>
        </w:rPr>
        <w:t>i</w:t>
      </w:r>
      <w:r>
        <w:rPr>
          <w:rStyle w:val="subscript"/>
        </w:rPr>
        <w:t>n</w:t>
      </w:r>
      <w:r>
        <w:t xml:space="preserve"> = δ</w:t>
      </w:r>
      <w:r>
        <w:rPr>
          <w:rStyle w:val="superscript"/>
        </w:rPr>
        <w:t>i</w:t>
      </w:r>
      <w:r>
        <w:rPr>
          <w:rStyle w:val="subscript"/>
        </w:rPr>
        <w:t>n</w:t>
      </w:r>
      <w:r>
        <w:tab/>
      </w:r>
      <w:r w:rsidRPr="00BE77EA">
        <w:rPr>
          <w:i/>
        </w:rPr>
        <w:t>(2.5.2)</w:t>
      </w:r>
      <w:r>
        <w:tab/>
      </w:r>
      <w:r>
        <w:tab/>
      </w:r>
      <w:r>
        <w:tab/>
      </w:r>
      <w:r>
        <w:tab/>
        <w:t>(2.5.6)</w:t>
      </w:r>
    </w:p>
    <w:p w14:paraId="433A5095" w14:textId="77777777" w:rsidR="00BE77EA" w:rsidRDefault="00BE77EA" w:rsidP="00BE77EA"/>
    <w:p w14:paraId="2F323AAC" w14:textId="77777777" w:rsidR="00BE77EA" w:rsidRDefault="00BE77EA" w:rsidP="00BE77EA">
      <w:r>
        <w:t>By raising n, lowering i, or doing both, one arrives at 12 more equations to get this full set</w:t>
      </w:r>
      <w:r w:rsidR="008D38E5">
        <w:t xml:space="preserve"> of 16, </w:t>
      </w:r>
    </w:p>
    <w:p w14:paraId="3501AA75" w14:textId="77777777" w:rsidR="00BE77EA" w:rsidRDefault="00BE77EA" w:rsidP="00BE77EA"/>
    <w:p w14:paraId="1BF51968" w14:textId="77777777" w:rsidR="00BE77EA" w:rsidRPr="00B362F5" w:rsidRDefault="00207774" w:rsidP="00BE77EA">
      <w:r>
        <w:t>1</w:t>
      </w:r>
      <w:r w:rsidR="00BE77EA">
        <w:tab/>
        <w:t>(</w:t>
      </w:r>
      <w:r w:rsidR="00BE77EA" w:rsidRPr="009E0A21">
        <w:rPr>
          <w:b/>
        </w:rPr>
        <w:t>u</w:t>
      </w:r>
      <w:r w:rsidR="00BE77EA" w:rsidRPr="009E0A21">
        <w:rPr>
          <w:rStyle w:val="subscript"/>
        </w:rPr>
        <w:t>n</w:t>
      </w:r>
      <w:r w:rsidR="00BE77EA">
        <w:t>)</w:t>
      </w:r>
      <w:r w:rsidR="00BE77EA">
        <w:rPr>
          <w:rStyle w:val="superscript"/>
        </w:rPr>
        <w:t>i</w:t>
      </w:r>
      <w:r w:rsidR="00BE77EA">
        <w:t xml:space="preserve"> = g</w:t>
      </w:r>
      <w:r w:rsidR="00BE77EA">
        <w:rPr>
          <w:rStyle w:val="subscript"/>
        </w:rPr>
        <w:t>n</w:t>
      </w:r>
      <w:r w:rsidR="00BE77EA">
        <w:rPr>
          <w:rStyle w:val="superscript"/>
        </w:rPr>
        <w:t>i</w:t>
      </w:r>
      <w:r w:rsidR="00BE77EA">
        <w:tab/>
        <w:t xml:space="preserve"> = δ</w:t>
      </w:r>
      <w:r w:rsidR="00BE77EA">
        <w:rPr>
          <w:rStyle w:val="subscript"/>
        </w:rPr>
        <w:t>n</w:t>
      </w:r>
      <w:r w:rsidR="00BE77EA">
        <w:rPr>
          <w:rStyle w:val="superscript"/>
        </w:rPr>
        <w:t>i</w:t>
      </w:r>
      <w:r>
        <w:tab/>
      </w:r>
      <w:r>
        <w:tab/>
      </w:r>
      <w:r w:rsidR="00BE77EA">
        <w:t>(</w:t>
      </w:r>
      <w:r w:rsidR="00BE77EA" w:rsidRPr="00B25B7D">
        <w:rPr>
          <w:b/>
        </w:rPr>
        <w:t>e</w:t>
      </w:r>
      <w:r w:rsidR="00BE77EA">
        <w:rPr>
          <w:rStyle w:val="subscript"/>
        </w:rPr>
        <w:t>n</w:t>
      </w:r>
      <w:r w:rsidR="00BE77EA">
        <w:t>)</w:t>
      </w:r>
      <w:r w:rsidR="00BE77EA">
        <w:rPr>
          <w:rStyle w:val="superscript"/>
        </w:rPr>
        <w:t>i</w:t>
      </w:r>
      <w:r w:rsidR="00BE77EA">
        <w:t xml:space="preserve"> = R</w:t>
      </w:r>
      <w:r w:rsidR="00BE77EA">
        <w:rPr>
          <w:rStyle w:val="subscript"/>
        </w:rPr>
        <w:t>n</w:t>
      </w:r>
      <w:r w:rsidR="00BE77EA">
        <w:rPr>
          <w:rStyle w:val="superscript"/>
        </w:rPr>
        <w:t>i</w:t>
      </w:r>
      <w:r w:rsidR="00BE77EA">
        <w:tab/>
      </w:r>
      <w:r w:rsidR="00BE77EA">
        <w:tab/>
      </w:r>
    </w:p>
    <w:p w14:paraId="24DC6886" w14:textId="77777777" w:rsidR="00BE77EA" w:rsidRDefault="00207774" w:rsidP="00BE77EA">
      <w:r>
        <w:t>2</w:t>
      </w:r>
      <w:r w:rsidR="00BE77EA">
        <w:tab/>
        <w:t>(</w:t>
      </w:r>
      <w:r w:rsidR="00BE77EA">
        <w:rPr>
          <w:b/>
        </w:rPr>
        <w:t>u</w:t>
      </w:r>
      <w:r w:rsidR="00BE77EA">
        <w:t>'</w:t>
      </w:r>
      <w:r w:rsidR="00BE77EA">
        <w:rPr>
          <w:rStyle w:val="subscript"/>
        </w:rPr>
        <w:t>n</w:t>
      </w:r>
      <w:r w:rsidR="00BE77EA">
        <w:t>)</w:t>
      </w:r>
      <w:r w:rsidR="00BE77EA">
        <w:rPr>
          <w:rStyle w:val="superscript"/>
        </w:rPr>
        <w:t>i</w:t>
      </w:r>
      <w:r w:rsidR="00BE77EA">
        <w:t xml:space="preserve"> = R</w:t>
      </w:r>
      <w:r w:rsidR="00BE77EA">
        <w:rPr>
          <w:rStyle w:val="superscript"/>
        </w:rPr>
        <w:t>i</w:t>
      </w:r>
      <w:r>
        <w:rPr>
          <w:rStyle w:val="subscript"/>
        </w:rPr>
        <w:t>n</w:t>
      </w:r>
      <w:r>
        <w:rPr>
          <w:rStyle w:val="subscript"/>
        </w:rPr>
        <w:tab/>
      </w:r>
      <w:r>
        <w:rPr>
          <w:rStyle w:val="subscript"/>
        </w:rPr>
        <w:tab/>
      </w:r>
      <w:r>
        <w:rPr>
          <w:rStyle w:val="subscript"/>
        </w:rPr>
        <w:tab/>
      </w:r>
      <w:r w:rsidR="00BE77EA">
        <w:t>(</w:t>
      </w:r>
      <w:r w:rsidR="00BE77EA">
        <w:rPr>
          <w:b/>
        </w:rPr>
        <w:t>e</w:t>
      </w:r>
      <w:r w:rsidR="00BE77EA">
        <w:t>'</w:t>
      </w:r>
      <w:r w:rsidR="00BE77EA">
        <w:rPr>
          <w:rStyle w:val="subscript"/>
        </w:rPr>
        <w:t>n</w:t>
      </w:r>
      <w:r w:rsidR="00BE77EA">
        <w:t>)</w:t>
      </w:r>
      <w:r w:rsidR="00BE77EA">
        <w:rPr>
          <w:rStyle w:val="superscript"/>
        </w:rPr>
        <w:t>i</w:t>
      </w:r>
      <w:r w:rsidR="00BE77EA">
        <w:t xml:space="preserve"> =  g'</w:t>
      </w:r>
      <w:r w:rsidR="00BE77EA">
        <w:rPr>
          <w:rStyle w:val="superscript"/>
        </w:rPr>
        <w:t>i</w:t>
      </w:r>
      <w:r w:rsidR="00BE77EA">
        <w:rPr>
          <w:rStyle w:val="subscript"/>
        </w:rPr>
        <w:t>n</w:t>
      </w:r>
      <w:r w:rsidR="00BE77EA">
        <w:t xml:space="preserve"> = δ</w:t>
      </w:r>
      <w:r w:rsidR="00BE77EA">
        <w:rPr>
          <w:rStyle w:val="superscript"/>
        </w:rPr>
        <w:t>i</w:t>
      </w:r>
      <w:r w:rsidR="00BE77EA">
        <w:rPr>
          <w:rStyle w:val="subscript"/>
        </w:rPr>
        <w:t>n</w:t>
      </w:r>
    </w:p>
    <w:p w14:paraId="36A2A9EF" w14:textId="77777777" w:rsidR="00BE77EA" w:rsidRDefault="00BE77EA" w:rsidP="00BE77EA"/>
    <w:p w14:paraId="195DF3B8" w14:textId="77777777" w:rsidR="00BE77EA" w:rsidRPr="00B362F5" w:rsidRDefault="00207774" w:rsidP="00BE77EA">
      <w:r>
        <w:t>3</w:t>
      </w:r>
      <w:r w:rsidR="00BE77EA">
        <w:tab/>
        <w:t>(</w:t>
      </w:r>
      <w:r w:rsidR="00BE77EA" w:rsidRPr="009E0A21">
        <w:rPr>
          <w:b/>
        </w:rPr>
        <w:t>u</w:t>
      </w:r>
      <w:r w:rsidR="00BE77EA" w:rsidRPr="00BE77EA">
        <w:rPr>
          <w:rStyle w:val="superscript"/>
        </w:rPr>
        <w:t>n</w:t>
      </w:r>
      <w:r w:rsidR="00BE77EA">
        <w:t>)</w:t>
      </w:r>
      <w:r w:rsidR="00BE77EA">
        <w:rPr>
          <w:rStyle w:val="superscript"/>
        </w:rPr>
        <w:t>i</w:t>
      </w:r>
      <w:r w:rsidR="00BE77EA">
        <w:t xml:space="preserve"> = g</w:t>
      </w:r>
      <w:r w:rsidR="00BE77EA" w:rsidRPr="00BE77EA">
        <w:rPr>
          <w:rStyle w:val="superscript"/>
        </w:rPr>
        <w:t>n</w:t>
      </w:r>
      <w:r w:rsidR="00BE77EA">
        <w:rPr>
          <w:rStyle w:val="superscript"/>
        </w:rPr>
        <w:t>i</w:t>
      </w:r>
      <w:r>
        <w:tab/>
      </w:r>
      <w:r>
        <w:tab/>
      </w:r>
      <w:r>
        <w:tab/>
      </w:r>
      <w:r w:rsidR="00BE77EA">
        <w:t>(</w:t>
      </w:r>
      <w:r w:rsidR="00BE77EA" w:rsidRPr="00B25B7D">
        <w:rPr>
          <w:b/>
        </w:rPr>
        <w:t>e</w:t>
      </w:r>
      <w:r w:rsidR="00BE77EA" w:rsidRPr="00BE77EA">
        <w:rPr>
          <w:rStyle w:val="superscript"/>
        </w:rPr>
        <w:t>n</w:t>
      </w:r>
      <w:r w:rsidR="00BE77EA">
        <w:t>)</w:t>
      </w:r>
      <w:r w:rsidR="00BE77EA">
        <w:rPr>
          <w:rStyle w:val="superscript"/>
        </w:rPr>
        <w:t>i</w:t>
      </w:r>
      <w:r w:rsidR="00BE77EA">
        <w:t xml:space="preserve"> = R</w:t>
      </w:r>
      <w:r w:rsidR="00BE77EA" w:rsidRPr="00BE77EA">
        <w:rPr>
          <w:rStyle w:val="superscript"/>
        </w:rPr>
        <w:t>n</w:t>
      </w:r>
      <w:r w:rsidR="00BE77EA">
        <w:rPr>
          <w:rStyle w:val="superscript"/>
        </w:rPr>
        <w:t>i</w:t>
      </w:r>
      <w:r w:rsidR="00BE77EA">
        <w:tab/>
      </w:r>
      <w:r w:rsidR="00BE77EA">
        <w:tab/>
      </w:r>
    </w:p>
    <w:p w14:paraId="445B8EAB" w14:textId="77777777" w:rsidR="00BE77EA" w:rsidRDefault="00207774" w:rsidP="00BE77EA">
      <w:r>
        <w:t>4</w:t>
      </w:r>
      <w:r w:rsidR="00BE77EA">
        <w:tab/>
        <w:t>(</w:t>
      </w:r>
      <w:r w:rsidR="00BE77EA">
        <w:rPr>
          <w:b/>
        </w:rPr>
        <w:t>u</w:t>
      </w:r>
      <w:r w:rsidR="00BE77EA">
        <w:t>'</w:t>
      </w:r>
      <w:r w:rsidR="00BE77EA" w:rsidRPr="00BE77EA">
        <w:rPr>
          <w:rStyle w:val="superscript"/>
        </w:rPr>
        <w:t>n</w:t>
      </w:r>
      <w:r w:rsidR="00BE77EA">
        <w:t>)</w:t>
      </w:r>
      <w:r w:rsidR="00BE77EA">
        <w:rPr>
          <w:rStyle w:val="superscript"/>
        </w:rPr>
        <w:t>i</w:t>
      </w:r>
      <w:r w:rsidR="00BE77EA">
        <w:t xml:space="preserve"> = R</w:t>
      </w:r>
      <w:r w:rsidR="00BE77EA">
        <w:rPr>
          <w:rStyle w:val="superscript"/>
        </w:rPr>
        <w:t>i</w:t>
      </w:r>
      <w:r w:rsidR="00BE77EA" w:rsidRPr="00BE77EA">
        <w:rPr>
          <w:rStyle w:val="superscript"/>
        </w:rPr>
        <w:t>n</w:t>
      </w:r>
      <w:r>
        <w:rPr>
          <w:rStyle w:val="subscript"/>
        </w:rPr>
        <w:tab/>
      </w:r>
      <w:r>
        <w:rPr>
          <w:rStyle w:val="subscript"/>
        </w:rPr>
        <w:tab/>
      </w:r>
      <w:r>
        <w:rPr>
          <w:rStyle w:val="subscript"/>
        </w:rPr>
        <w:tab/>
      </w:r>
      <w:r w:rsidR="00BE77EA">
        <w:t>(</w:t>
      </w:r>
      <w:r w:rsidR="00BE77EA">
        <w:rPr>
          <w:b/>
        </w:rPr>
        <w:t>e</w:t>
      </w:r>
      <w:r w:rsidR="00BE77EA">
        <w:t>'</w:t>
      </w:r>
      <w:r w:rsidR="00BE77EA" w:rsidRPr="00BE77EA">
        <w:rPr>
          <w:rStyle w:val="superscript"/>
        </w:rPr>
        <w:t>n</w:t>
      </w:r>
      <w:r w:rsidR="00BE77EA">
        <w:t>)</w:t>
      </w:r>
      <w:r w:rsidR="00BE77EA">
        <w:rPr>
          <w:rStyle w:val="superscript"/>
        </w:rPr>
        <w:t>i</w:t>
      </w:r>
      <w:r w:rsidR="00BE77EA">
        <w:t xml:space="preserve"> =  g'</w:t>
      </w:r>
      <w:r w:rsidR="00BE77EA">
        <w:rPr>
          <w:rStyle w:val="superscript"/>
        </w:rPr>
        <w:t>i</w:t>
      </w:r>
      <w:r w:rsidR="00BE77EA" w:rsidRPr="00BE77EA">
        <w:rPr>
          <w:rStyle w:val="superscript"/>
        </w:rPr>
        <w:t>n</w:t>
      </w:r>
      <w:r w:rsidR="00BE77EA">
        <w:t xml:space="preserve"> </w:t>
      </w:r>
    </w:p>
    <w:p w14:paraId="077D1223" w14:textId="77777777" w:rsidR="00BE77EA" w:rsidRDefault="00BE77EA" w:rsidP="00BE77EA"/>
    <w:p w14:paraId="642D7E49" w14:textId="77777777" w:rsidR="00BE77EA" w:rsidRPr="00B362F5" w:rsidRDefault="00207774" w:rsidP="00BE77EA">
      <w:r>
        <w:t>5</w:t>
      </w:r>
      <w:r w:rsidR="00BE77EA">
        <w:tab/>
        <w:t>(</w:t>
      </w:r>
      <w:r w:rsidR="00BE77EA" w:rsidRPr="009E0A21">
        <w:rPr>
          <w:b/>
        </w:rPr>
        <w:t>u</w:t>
      </w:r>
      <w:r w:rsidR="00BE77EA" w:rsidRPr="009E0A21">
        <w:rPr>
          <w:rStyle w:val="subscript"/>
        </w:rPr>
        <w:t>n</w:t>
      </w:r>
      <w:r w:rsidR="00BE77EA">
        <w:t>)</w:t>
      </w:r>
      <w:r w:rsidR="00BE77EA" w:rsidRPr="00BE77EA">
        <w:rPr>
          <w:rStyle w:val="subscript"/>
        </w:rPr>
        <w:t>i</w:t>
      </w:r>
      <w:r w:rsidR="00BE77EA">
        <w:t xml:space="preserve"> = g</w:t>
      </w:r>
      <w:r w:rsidR="00BE77EA">
        <w:rPr>
          <w:rStyle w:val="subscript"/>
        </w:rPr>
        <w:t>n</w:t>
      </w:r>
      <w:r w:rsidR="00BE77EA" w:rsidRPr="00BE77EA">
        <w:rPr>
          <w:rStyle w:val="subscript"/>
        </w:rPr>
        <w:t>i</w:t>
      </w:r>
      <w:r>
        <w:tab/>
      </w:r>
      <w:r>
        <w:tab/>
      </w:r>
      <w:r>
        <w:tab/>
      </w:r>
      <w:r w:rsidR="00BE77EA">
        <w:t>(</w:t>
      </w:r>
      <w:r w:rsidR="00BE77EA" w:rsidRPr="00B25B7D">
        <w:rPr>
          <w:b/>
        </w:rPr>
        <w:t>e</w:t>
      </w:r>
      <w:r w:rsidR="00BE77EA">
        <w:rPr>
          <w:rStyle w:val="subscript"/>
        </w:rPr>
        <w:t>n</w:t>
      </w:r>
      <w:r w:rsidR="00BE77EA">
        <w:t>)</w:t>
      </w:r>
      <w:r w:rsidR="00BE77EA" w:rsidRPr="00BE77EA">
        <w:rPr>
          <w:rStyle w:val="subscript"/>
        </w:rPr>
        <w:t>i</w:t>
      </w:r>
      <w:r w:rsidR="00BE77EA">
        <w:t xml:space="preserve"> = R</w:t>
      </w:r>
      <w:r w:rsidR="00BE77EA">
        <w:rPr>
          <w:rStyle w:val="subscript"/>
        </w:rPr>
        <w:t>n</w:t>
      </w:r>
      <w:r w:rsidR="00BE77EA" w:rsidRPr="00BE77EA">
        <w:rPr>
          <w:rStyle w:val="subscript"/>
        </w:rPr>
        <w:t>i</w:t>
      </w:r>
      <w:r w:rsidR="00BE77EA">
        <w:tab/>
      </w:r>
      <w:r w:rsidR="00BE77EA">
        <w:tab/>
      </w:r>
    </w:p>
    <w:p w14:paraId="4052B1DA" w14:textId="77777777" w:rsidR="00BE77EA" w:rsidRDefault="00207774" w:rsidP="00BE77EA">
      <w:r>
        <w:t>6</w:t>
      </w:r>
      <w:r w:rsidR="00BE77EA">
        <w:tab/>
        <w:t>(</w:t>
      </w:r>
      <w:r w:rsidR="00BE77EA">
        <w:rPr>
          <w:b/>
        </w:rPr>
        <w:t>u</w:t>
      </w:r>
      <w:r w:rsidR="00BE77EA">
        <w:t>'</w:t>
      </w:r>
      <w:r w:rsidR="00BE77EA">
        <w:rPr>
          <w:rStyle w:val="subscript"/>
        </w:rPr>
        <w:t>n</w:t>
      </w:r>
      <w:r w:rsidR="00BE77EA">
        <w:t>)</w:t>
      </w:r>
      <w:r w:rsidR="00BE77EA" w:rsidRPr="00BE77EA">
        <w:rPr>
          <w:rStyle w:val="subscript"/>
        </w:rPr>
        <w:t>i</w:t>
      </w:r>
      <w:r w:rsidR="00BE77EA">
        <w:t xml:space="preserve"> = R</w:t>
      </w:r>
      <w:r w:rsidR="00BE77EA" w:rsidRPr="00BE77EA">
        <w:rPr>
          <w:rStyle w:val="subscript"/>
        </w:rPr>
        <w:t>i</w:t>
      </w:r>
      <w:r>
        <w:rPr>
          <w:rStyle w:val="subscript"/>
        </w:rPr>
        <w:t>n</w:t>
      </w:r>
      <w:r>
        <w:rPr>
          <w:rStyle w:val="subscript"/>
        </w:rPr>
        <w:tab/>
      </w:r>
      <w:r>
        <w:rPr>
          <w:rStyle w:val="subscript"/>
        </w:rPr>
        <w:tab/>
      </w:r>
      <w:r>
        <w:rPr>
          <w:rStyle w:val="subscript"/>
        </w:rPr>
        <w:tab/>
      </w:r>
      <w:r w:rsidR="00BE77EA">
        <w:t>(</w:t>
      </w:r>
      <w:r w:rsidR="00BE77EA">
        <w:rPr>
          <w:b/>
        </w:rPr>
        <w:t>e</w:t>
      </w:r>
      <w:r w:rsidR="00BE77EA">
        <w:t>'</w:t>
      </w:r>
      <w:r w:rsidR="00BE77EA">
        <w:rPr>
          <w:rStyle w:val="subscript"/>
        </w:rPr>
        <w:t>n</w:t>
      </w:r>
      <w:r w:rsidR="00BE77EA">
        <w:t>)</w:t>
      </w:r>
      <w:r w:rsidR="00BE77EA" w:rsidRPr="00BE77EA">
        <w:rPr>
          <w:rStyle w:val="subscript"/>
        </w:rPr>
        <w:t>i</w:t>
      </w:r>
      <w:r w:rsidR="00BE77EA">
        <w:t xml:space="preserve"> =  g'</w:t>
      </w:r>
      <w:r w:rsidR="00BE77EA" w:rsidRPr="00BE77EA">
        <w:rPr>
          <w:rStyle w:val="subscript"/>
        </w:rPr>
        <w:t>i</w:t>
      </w:r>
      <w:r w:rsidR="00BE77EA">
        <w:rPr>
          <w:rStyle w:val="subscript"/>
        </w:rPr>
        <w:t>n</w:t>
      </w:r>
    </w:p>
    <w:p w14:paraId="3F7DD149" w14:textId="77777777" w:rsidR="00BE77EA" w:rsidRDefault="00BE77EA" w:rsidP="00BE77EA"/>
    <w:p w14:paraId="58D2B63C" w14:textId="77777777" w:rsidR="00BE77EA" w:rsidRPr="00B362F5" w:rsidRDefault="00207774" w:rsidP="00BE77EA">
      <w:r>
        <w:t>7</w:t>
      </w:r>
      <w:r w:rsidR="00BE77EA">
        <w:tab/>
        <w:t>(</w:t>
      </w:r>
      <w:r w:rsidR="00BE77EA" w:rsidRPr="009E0A21">
        <w:rPr>
          <w:b/>
        </w:rPr>
        <w:t>u</w:t>
      </w:r>
      <w:r w:rsidR="00BE77EA" w:rsidRPr="00BE77EA">
        <w:rPr>
          <w:rStyle w:val="superscript"/>
        </w:rPr>
        <w:t>n</w:t>
      </w:r>
      <w:r w:rsidR="00BE77EA">
        <w:t>)</w:t>
      </w:r>
      <w:r w:rsidR="00BE77EA" w:rsidRPr="00BE77EA">
        <w:rPr>
          <w:rStyle w:val="subscript"/>
        </w:rPr>
        <w:t>i</w:t>
      </w:r>
      <w:r w:rsidR="00BE77EA">
        <w:t xml:space="preserve"> = g</w:t>
      </w:r>
      <w:r w:rsidR="00BE77EA" w:rsidRPr="00BE77EA">
        <w:rPr>
          <w:rStyle w:val="superscript"/>
        </w:rPr>
        <w:t>n</w:t>
      </w:r>
      <w:r w:rsidR="00BE77EA" w:rsidRPr="00BE77EA">
        <w:rPr>
          <w:rStyle w:val="subscript"/>
        </w:rPr>
        <w:t>i</w:t>
      </w:r>
      <w:r>
        <w:tab/>
      </w:r>
      <w:r>
        <w:tab/>
      </w:r>
      <w:r>
        <w:tab/>
      </w:r>
      <w:r w:rsidR="00BE77EA">
        <w:t>(</w:t>
      </w:r>
      <w:r w:rsidR="00BE77EA" w:rsidRPr="00B25B7D">
        <w:rPr>
          <w:b/>
        </w:rPr>
        <w:t>e</w:t>
      </w:r>
      <w:r w:rsidR="00BE77EA" w:rsidRPr="00BE77EA">
        <w:rPr>
          <w:rStyle w:val="superscript"/>
        </w:rPr>
        <w:t>n</w:t>
      </w:r>
      <w:r w:rsidR="00BE77EA">
        <w:t>)</w:t>
      </w:r>
      <w:r w:rsidR="00BE77EA" w:rsidRPr="00BE77EA">
        <w:rPr>
          <w:rStyle w:val="subscript"/>
        </w:rPr>
        <w:t>i</w:t>
      </w:r>
      <w:r w:rsidR="00BE77EA">
        <w:t xml:space="preserve"> = R</w:t>
      </w:r>
      <w:r w:rsidR="00BE77EA" w:rsidRPr="00BE77EA">
        <w:rPr>
          <w:rStyle w:val="superscript"/>
        </w:rPr>
        <w:t>n</w:t>
      </w:r>
      <w:r w:rsidR="00BE77EA" w:rsidRPr="00BE77EA">
        <w:rPr>
          <w:rStyle w:val="subscript"/>
        </w:rPr>
        <w:t>i</w:t>
      </w:r>
      <w:r w:rsidR="00BE77EA">
        <w:tab/>
      </w:r>
      <w:r w:rsidR="00BE77EA">
        <w:tab/>
      </w:r>
    </w:p>
    <w:p w14:paraId="26A5F809" w14:textId="77777777" w:rsidR="00BE77EA" w:rsidRPr="00BE77EA" w:rsidRDefault="00207774" w:rsidP="00BE77EA">
      <w:r>
        <w:t>8</w:t>
      </w:r>
      <w:r w:rsidR="00BE77EA">
        <w:tab/>
        <w:t>(</w:t>
      </w:r>
      <w:r w:rsidR="00BE77EA">
        <w:rPr>
          <w:b/>
        </w:rPr>
        <w:t>u</w:t>
      </w:r>
      <w:r w:rsidR="00BE77EA">
        <w:t>'</w:t>
      </w:r>
      <w:r w:rsidR="00BE77EA" w:rsidRPr="00BE77EA">
        <w:rPr>
          <w:rStyle w:val="superscript"/>
        </w:rPr>
        <w:t>n</w:t>
      </w:r>
      <w:r w:rsidR="00BE77EA">
        <w:t>)</w:t>
      </w:r>
      <w:r w:rsidR="00BE77EA" w:rsidRPr="00BE77EA">
        <w:rPr>
          <w:rStyle w:val="subscript"/>
        </w:rPr>
        <w:t>i</w:t>
      </w:r>
      <w:r w:rsidR="00BE77EA">
        <w:t xml:space="preserve"> = R</w:t>
      </w:r>
      <w:r w:rsidR="00BE77EA" w:rsidRPr="00BE77EA">
        <w:rPr>
          <w:rStyle w:val="subscript"/>
        </w:rPr>
        <w:t>i</w:t>
      </w:r>
      <w:r w:rsidR="00BE77EA" w:rsidRPr="00BE77EA">
        <w:rPr>
          <w:rStyle w:val="superscript"/>
        </w:rPr>
        <w:t>n</w:t>
      </w:r>
      <w:r>
        <w:rPr>
          <w:rStyle w:val="subscript"/>
        </w:rPr>
        <w:tab/>
      </w:r>
      <w:r>
        <w:rPr>
          <w:rStyle w:val="subscript"/>
        </w:rPr>
        <w:tab/>
      </w:r>
      <w:r>
        <w:rPr>
          <w:rStyle w:val="subscript"/>
        </w:rPr>
        <w:tab/>
      </w:r>
      <w:r w:rsidR="00BE77EA">
        <w:t>(</w:t>
      </w:r>
      <w:r w:rsidR="00BE77EA">
        <w:rPr>
          <w:b/>
        </w:rPr>
        <w:t>e</w:t>
      </w:r>
      <w:r w:rsidR="00BE77EA">
        <w:t>'</w:t>
      </w:r>
      <w:r w:rsidR="00BE77EA" w:rsidRPr="00BE77EA">
        <w:rPr>
          <w:rStyle w:val="superscript"/>
        </w:rPr>
        <w:t>n</w:t>
      </w:r>
      <w:r w:rsidR="00BE77EA">
        <w:t>)</w:t>
      </w:r>
      <w:r w:rsidR="00BE77EA" w:rsidRPr="00BE77EA">
        <w:rPr>
          <w:rStyle w:val="subscript"/>
        </w:rPr>
        <w:t>i</w:t>
      </w:r>
      <w:r w:rsidR="00BE77EA">
        <w:t xml:space="preserve"> =  g'</w:t>
      </w:r>
      <w:r w:rsidR="00BE77EA" w:rsidRPr="00BE77EA">
        <w:rPr>
          <w:rStyle w:val="subscript"/>
        </w:rPr>
        <w:t>i</w:t>
      </w:r>
      <w:r w:rsidR="00BE77EA" w:rsidRPr="00BE77EA">
        <w:rPr>
          <w:rStyle w:val="superscript"/>
        </w:rPr>
        <w:t>n</w:t>
      </w:r>
      <w:r w:rsidR="00BE77EA">
        <w:tab/>
      </w:r>
      <w:r w:rsidR="00BE77EA">
        <w:tab/>
      </w:r>
      <w:r w:rsidR="00BE77EA">
        <w:tab/>
      </w:r>
      <w:r>
        <w:tab/>
      </w:r>
      <w:r w:rsidR="00BE77EA">
        <w:tab/>
      </w:r>
      <w:r w:rsidR="00BE77EA">
        <w:tab/>
      </w:r>
      <w:r w:rsidR="00BE77EA">
        <w:tab/>
        <w:t>(2.5.7)</w:t>
      </w:r>
    </w:p>
    <w:p w14:paraId="48293BC0" w14:textId="77777777" w:rsidR="00BE77EA" w:rsidRDefault="00BE77EA" w:rsidP="00BE77EA"/>
    <w:p w14:paraId="70E5FD5A" w14:textId="77777777" w:rsidR="00BE77EA" w:rsidRDefault="00BE77EA" w:rsidP="00BE77EA">
      <w:r>
        <w:t>The reason one is allowed to do this follows from the label raising and lowering relations shown on the right side of (2.3.2), (2.4.2),(2.5.4), (2.5.5),  and finally from (2.1.15) concerning indices on R</w:t>
      </w:r>
      <w:r>
        <w:rPr>
          <w:rStyle w:val="superscript"/>
        </w:rPr>
        <w:t>i</w:t>
      </w:r>
      <w:r>
        <w:rPr>
          <w:rStyle w:val="subscript"/>
        </w:rPr>
        <w:t>j</w:t>
      </w:r>
      <w:r>
        <w:t xml:space="preserve"> . </w:t>
      </w:r>
    </w:p>
    <w:p w14:paraId="42356646" w14:textId="77777777" w:rsidR="00207774" w:rsidRPr="00207774" w:rsidRDefault="00207774" w:rsidP="00207774">
      <w:r>
        <w:tab/>
        <w:t>Since (</w:t>
      </w:r>
      <w:r>
        <w:rPr>
          <w:b/>
        </w:rPr>
        <w:t>u</w:t>
      </w:r>
      <w:r>
        <w:t>'</w:t>
      </w:r>
      <w:r>
        <w:rPr>
          <w:rStyle w:val="subscript"/>
        </w:rPr>
        <w:t>n</w:t>
      </w:r>
      <w:r>
        <w:t>)</w:t>
      </w:r>
      <w:r>
        <w:rPr>
          <w:rStyle w:val="superscript"/>
        </w:rPr>
        <w:t>i</w:t>
      </w:r>
      <w:r>
        <w:t xml:space="preserve"> = R</w:t>
      </w:r>
      <w:r>
        <w:rPr>
          <w:rStyle w:val="superscript"/>
        </w:rPr>
        <w:t>i</w:t>
      </w:r>
      <w:r>
        <w:rPr>
          <w:rStyle w:val="subscript"/>
        </w:rPr>
        <w:t>n</w:t>
      </w:r>
      <w:r>
        <w:t xml:space="preserve"> , the contravariant </w:t>
      </w:r>
      <w:r>
        <w:rPr>
          <w:b/>
        </w:rPr>
        <w:t>u</w:t>
      </w:r>
      <w:r>
        <w:t>'</w:t>
      </w:r>
      <w:r>
        <w:rPr>
          <w:rStyle w:val="subscript"/>
        </w:rPr>
        <w:t>n</w:t>
      </w:r>
      <w:r>
        <w:t xml:space="preserve"> vectors are the columns of R</w:t>
      </w:r>
      <w:r>
        <w:rPr>
          <w:rStyle w:val="superscript"/>
        </w:rPr>
        <w:t>*</w:t>
      </w:r>
      <w:r>
        <w:rPr>
          <w:rStyle w:val="subscript"/>
        </w:rPr>
        <w:t>*</w:t>
      </w:r>
      <w:r>
        <w:t xml:space="preserve">. </w:t>
      </w:r>
    </w:p>
    <w:p w14:paraId="15A15995" w14:textId="77777777" w:rsidR="00207774" w:rsidRPr="00207774" w:rsidRDefault="00207774" w:rsidP="00207774">
      <w:r>
        <w:tab/>
        <w:t>Since (</w:t>
      </w:r>
      <w:r w:rsidRPr="00B25B7D">
        <w:rPr>
          <w:b/>
        </w:rPr>
        <w:t>e</w:t>
      </w:r>
      <w:r w:rsidRPr="00BE77EA">
        <w:rPr>
          <w:rStyle w:val="superscript"/>
        </w:rPr>
        <w:t>n</w:t>
      </w:r>
      <w:r>
        <w:t>)</w:t>
      </w:r>
      <w:r w:rsidRPr="00BE77EA">
        <w:rPr>
          <w:rStyle w:val="subscript"/>
        </w:rPr>
        <w:t>i</w:t>
      </w:r>
      <w:r>
        <w:t xml:space="preserve"> =  R</w:t>
      </w:r>
      <w:r w:rsidRPr="00BE77EA">
        <w:rPr>
          <w:rStyle w:val="superscript"/>
        </w:rPr>
        <w:t>n</w:t>
      </w:r>
      <w:r w:rsidRPr="00BE77EA">
        <w:rPr>
          <w:rStyle w:val="subscript"/>
        </w:rPr>
        <w:t>i</w:t>
      </w:r>
      <w:r>
        <w:t xml:space="preserve"> , the covariant </w:t>
      </w:r>
      <w:r w:rsidRPr="00207774">
        <w:rPr>
          <w:b/>
        </w:rPr>
        <w:t>e</w:t>
      </w:r>
      <w:r>
        <w:rPr>
          <w:rStyle w:val="superscript"/>
        </w:rPr>
        <w:t>n</w:t>
      </w:r>
      <w:r>
        <w:t xml:space="preserve"> vectors are the rows of R</w:t>
      </w:r>
      <w:r>
        <w:rPr>
          <w:rStyle w:val="superscript"/>
        </w:rPr>
        <w:t>*</w:t>
      </w:r>
      <w:r>
        <w:rPr>
          <w:rStyle w:val="subscript"/>
        </w:rPr>
        <w:t>*</w:t>
      </w:r>
      <w:r w:rsidR="00FA4D4C">
        <w:t xml:space="preserve">  :  </w:t>
      </w:r>
    </w:p>
    <w:p w14:paraId="69F66DE9" w14:textId="77777777" w:rsidR="00207774" w:rsidRDefault="00207774" w:rsidP="00BE77EA"/>
    <w:p w14:paraId="2DE37A1C" w14:textId="77777777" w:rsidR="00207774" w:rsidRPr="00207774" w:rsidRDefault="00207774" w:rsidP="00BE77EA">
      <w:r>
        <w:tab/>
      </w:r>
      <w:r>
        <w:tab/>
        <w:t>R</w:t>
      </w:r>
      <w:r>
        <w:rPr>
          <w:rStyle w:val="superscript"/>
        </w:rPr>
        <w:t>*</w:t>
      </w:r>
      <w:r>
        <w:rPr>
          <w:rStyle w:val="subscript"/>
        </w:rPr>
        <w:t>*</w:t>
      </w:r>
      <w:r>
        <w:t xml:space="preserve"> =  [</w:t>
      </w:r>
      <w:r>
        <w:rPr>
          <w:b/>
        </w:rPr>
        <w:t>u</w:t>
      </w:r>
      <w:r>
        <w:t>'</w:t>
      </w:r>
      <w:r>
        <w:rPr>
          <w:rStyle w:val="subscript"/>
        </w:rPr>
        <w:t>1</w:t>
      </w:r>
      <w:r>
        <w:rPr>
          <w:rStyle w:val="superscript"/>
        </w:rPr>
        <w:t>*</w:t>
      </w:r>
      <w:r>
        <w:t>,</w:t>
      </w:r>
      <w:r>
        <w:rPr>
          <w:b/>
        </w:rPr>
        <w:t>u</w:t>
      </w:r>
      <w:r>
        <w:t>'</w:t>
      </w:r>
      <w:r>
        <w:rPr>
          <w:rStyle w:val="subscript"/>
        </w:rPr>
        <w:t>2</w:t>
      </w:r>
      <w:r>
        <w:rPr>
          <w:rStyle w:val="superscript"/>
        </w:rPr>
        <w:t>*</w:t>
      </w:r>
      <w:r>
        <w:t>, ...</w:t>
      </w:r>
      <w:r>
        <w:rPr>
          <w:b/>
        </w:rPr>
        <w:t>u</w:t>
      </w:r>
      <w:r>
        <w:t>'</w:t>
      </w:r>
      <w:r>
        <w:rPr>
          <w:rStyle w:val="subscript"/>
        </w:rPr>
        <w:t>N</w:t>
      </w:r>
      <w:r>
        <w:rPr>
          <w:rStyle w:val="superscript"/>
        </w:rPr>
        <w:t>*</w:t>
      </w:r>
      <w:r>
        <w:t xml:space="preserve"> ]  = </w:t>
      </w:r>
      <w:r>
        <w:fldChar w:fldCharType="begin"/>
      </w:r>
      <w:r>
        <w:instrText xml:space="preserve"> EQ \b \bc\[ (\A(</w:instrText>
      </w:r>
      <w:r w:rsidRPr="00B25B7D">
        <w:rPr>
          <w:b/>
        </w:rPr>
        <w:instrText>e</w:instrText>
      </w:r>
      <w:r>
        <w:rPr>
          <w:rStyle w:val="superscript"/>
        </w:rPr>
        <w:instrText>1</w:instrText>
      </w:r>
      <w:r>
        <w:rPr>
          <w:rStyle w:val="subscript"/>
        </w:rPr>
        <w:instrText>*</w:instrText>
      </w:r>
      <w:r>
        <w:instrText>,</w:instrText>
      </w:r>
      <w:r w:rsidRPr="00B25B7D">
        <w:rPr>
          <w:b/>
        </w:rPr>
        <w:instrText>e</w:instrText>
      </w:r>
      <w:r>
        <w:rPr>
          <w:rStyle w:val="superscript"/>
        </w:rPr>
        <w:instrText>2</w:instrText>
      </w:r>
      <w:r>
        <w:rPr>
          <w:rStyle w:val="subscript"/>
        </w:rPr>
        <w:instrText>*</w:instrText>
      </w:r>
      <w:r>
        <w:instrText>,...,</w:instrText>
      </w:r>
      <w:r w:rsidRPr="00B25B7D">
        <w:rPr>
          <w:b/>
        </w:rPr>
        <w:instrText>e</w:instrText>
      </w:r>
      <w:r>
        <w:rPr>
          <w:rStyle w:val="superscript"/>
        </w:rPr>
        <w:instrText>3</w:instrText>
      </w:r>
      <w:r>
        <w:rPr>
          <w:rStyle w:val="subscript"/>
        </w:rPr>
        <w:instrText>*</w:instrText>
      </w:r>
      <w:r>
        <w:instrText xml:space="preserve">)) </w:instrText>
      </w:r>
      <w:r>
        <w:fldChar w:fldCharType="end"/>
      </w:r>
      <w:r>
        <w:tab/>
      </w:r>
      <w:r>
        <w:tab/>
      </w:r>
      <w:r>
        <w:tab/>
      </w:r>
      <w:r>
        <w:tab/>
      </w:r>
      <w:r>
        <w:tab/>
      </w:r>
      <w:r>
        <w:tab/>
      </w:r>
      <w:r>
        <w:tab/>
        <w:t>(2.5.8)</w:t>
      </w:r>
    </w:p>
    <w:p w14:paraId="0AD03E52" w14:textId="77777777" w:rsidR="00207774" w:rsidRDefault="00207774" w:rsidP="00BE77EA"/>
    <w:p w14:paraId="71F38177" w14:textId="77777777" w:rsidR="00207774" w:rsidRPr="00BE77EA" w:rsidRDefault="00207774" w:rsidP="00207774">
      <w:r>
        <w:rPr>
          <w:u w:val="single"/>
        </w:rPr>
        <w:t>Fact:</w:t>
      </w:r>
      <w:r w:rsidRPr="00BE77EA">
        <w:t xml:space="preserve">  One can treat</w:t>
      </w:r>
      <w:r>
        <w:t xml:space="preserve"> the</w:t>
      </w:r>
      <w:r w:rsidRPr="00BE77EA">
        <w:t xml:space="preserve"> </w:t>
      </w:r>
      <w:r w:rsidRPr="00BE77EA">
        <w:rPr>
          <w:b/>
        </w:rPr>
        <w:t>e</w:t>
      </w:r>
      <w:r w:rsidRPr="00BE77EA">
        <w:rPr>
          <w:rStyle w:val="subscript"/>
        </w:rPr>
        <w:t>n</w:t>
      </w:r>
      <w:r w:rsidRPr="00BE77EA">
        <w:t xml:space="preserve"> as</w:t>
      </w:r>
      <w:r w:rsidR="00506F78">
        <w:t xml:space="preserve"> an</w:t>
      </w:r>
      <w:r w:rsidRPr="00BE77EA">
        <w:t xml:space="preserve"> </w:t>
      </w:r>
      <w:r w:rsidRPr="00506F78">
        <w:rPr>
          <w:i/>
        </w:rPr>
        <w:t>arbitrary</w:t>
      </w:r>
      <w:r w:rsidRPr="00BE77EA">
        <w:t xml:space="preserve"> </w:t>
      </w:r>
      <w:r w:rsidR="00506F78">
        <w:t xml:space="preserve">set of </w:t>
      </w:r>
      <w:r w:rsidRPr="00BE77EA">
        <w:t xml:space="preserve">basis vectors </w:t>
      </w:r>
      <w:r w:rsidRPr="00BE77EA">
        <w:tab/>
      </w:r>
      <w:r w:rsidR="00506F78">
        <w:tab/>
      </w:r>
      <w:r w:rsidR="00506F78">
        <w:tab/>
      </w:r>
      <w:r w:rsidR="00506F78">
        <w:tab/>
      </w:r>
      <w:r w:rsidR="00506F78">
        <w:tab/>
      </w:r>
      <w:r>
        <w:t>(2.</w:t>
      </w:r>
      <w:r w:rsidR="00506F78">
        <w:t>5</w:t>
      </w:r>
      <w:r>
        <w:t>.9)</w:t>
      </w:r>
    </w:p>
    <w:p w14:paraId="25BA9C7B" w14:textId="77777777" w:rsidR="00207774" w:rsidRDefault="00207774" w:rsidP="00207774">
      <w:pPr>
        <w:tabs>
          <w:tab w:val="left" w:pos="7200"/>
          <w:tab w:val="left" w:pos="7920"/>
          <w:tab w:val="right" w:pos="9270"/>
        </w:tabs>
      </w:pPr>
    </w:p>
    <w:p w14:paraId="0311E40B" w14:textId="77777777" w:rsidR="00207774" w:rsidRDefault="00207774" w:rsidP="00207774">
      <w:pPr>
        <w:tabs>
          <w:tab w:val="left" w:pos="7200"/>
          <w:tab w:val="left" w:pos="7920"/>
          <w:tab w:val="right" w:pos="9270"/>
        </w:tabs>
      </w:pPr>
      <w:r>
        <w:t xml:space="preserve">Above we started off by assuming some arbitrary transformation </w:t>
      </w:r>
      <w:r w:rsidRPr="00F20453">
        <w:rPr>
          <w:b/>
        </w:rPr>
        <w:t>x</w:t>
      </w:r>
      <w:r>
        <w:t xml:space="preserve">' = </w:t>
      </w:r>
      <w:r w:rsidRPr="00F20453">
        <w:rPr>
          <w:b/>
        </w:rPr>
        <w:t>F</w:t>
      </w:r>
      <w:r>
        <w:t>(</w:t>
      </w:r>
      <w:r w:rsidRPr="00F20453">
        <w:rPr>
          <w:b/>
        </w:rPr>
        <w:t>x</w:t>
      </w:r>
      <w:r>
        <w:t xml:space="preserve">) and then the </w:t>
      </w:r>
      <w:r w:rsidRPr="00F20453">
        <w:rPr>
          <w:b/>
        </w:rPr>
        <w:t>e</w:t>
      </w:r>
      <w:r>
        <w:rPr>
          <w:rStyle w:val="subscript"/>
        </w:rPr>
        <w:t>n</w:t>
      </w:r>
      <w:r>
        <w:t>(</w:t>
      </w:r>
      <w:r w:rsidRPr="005D5C70">
        <w:rPr>
          <w:b/>
        </w:rPr>
        <w:t>x</w:t>
      </w:r>
      <w:r>
        <w:t xml:space="preserve">) are the tangent base vectors for this transformation </w:t>
      </w:r>
      <w:r w:rsidRPr="0084149D">
        <w:rPr>
          <w:b/>
        </w:rPr>
        <w:t>F</w:t>
      </w:r>
      <w:r>
        <w:t xml:space="preserve">. </w:t>
      </w:r>
    </w:p>
    <w:p w14:paraId="606626CD" w14:textId="77777777" w:rsidR="00BE77EA" w:rsidRDefault="00207774" w:rsidP="00D72439">
      <w:pPr>
        <w:tabs>
          <w:tab w:val="left" w:pos="7200"/>
          <w:tab w:val="left" w:pos="7920"/>
          <w:tab w:val="right" w:pos="9270"/>
        </w:tabs>
      </w:pPr>
      <w:r>
        <w:tab/>
        <w:t xml:space="preserve">From a different viewpoint, one can assume some arbitrary expressions for the </w:t>
      </w:r>
      <w:r w:rsidRPr="00F20453">
        <w:rPr>
          <w:b/>
        </w:rPr>
        <w:t>e</w:t>
      </w:r>
      <w:r>
        <w:rPr>
          <w:rStyle w:val="subscript"/>
        </w:rPr>
        <w:t>n</w:t>
      </w:r>
      <w:r>
        <w:t>(</w:t>
      </w:r>
      <w:r w:rsidRPr="00F20453">
        <w:rPr>
          <w:b/>
        </w:rPr>
        <w:t>x</w:t>
      </w:r>
      <w:r>
        <w:t xml:space="preserve">) and try to find a corresponding </w:t>
      </w:r>
      <w:r w:rsidRPr="00F20453">
        <w:rPr>
          <w:b/>
        </w:rPr>
        <w:t>x</w:t>
      </w:r>
      <w:r>
        <w:t xml:space="preserve">' = </w:t>
      </w:r>
      <w:r w:rsidRPr="00F20453">
        <w:rPr>
          <w:b/>
        </w:rPr>
        <w:t>F</w:t>
      </w:r>
      <w:r>
        <w:t>(</w:t>
      </w:r>
      <w:r w:rsidRPr="00F20453">
        <w:rPr>
          <w:b/>
        </w:rPr>
        <w:t>x</w:t>
      </w:r>
      <w:r>
        <w:t xml:space="preserve">) for which those </w:t>
      </w:r>
      <w:r w:rsidRPr="005D5C70">
        <w:rPr>
          <w:b/>
        </w:rPr>
        <w:t>e</w:t>
      </w:r>
      <w:r>
        <w:rPr>
          <w:rStyle w:val="subscript"/>
        </w:rPr>
        <w:t>n</w:t>
      </w:r>
      <w:r>
        <w:t>(</w:t>
      </w:r>
      <w:r w:rsidRPr="005D5C70">
        <w:rPr>
          <w:b/>
        </w:rPr>
        <w:t>x</w:t>
      </w:r>
      <w:r>
        <w:t xml:space="preserve">) are the tangent base vectors. Given the functions </w:t>
      </w:r>
      <w:r w:rsidRPr="00F20453">
        <w:rPr>
          <w:b/>
        </w:rPr>
        <w:t>e</w:t>
      </w:r>
      <w:r>
        <w:rPr>
          <w:rStyle w:val="subscript"/>
        </w:rPr>
        <w:t>n</w:t>
      </w:r>
      <w:r>
        <w:t>(</w:t>
      </w:r>
      <w:r w:rsidRPr="00210326">
        <w:rPr>
          <w:b/>
        </w:rPr>
        <w:t>x</w:t>
      </w:r>
      <w:r>
        <w:t>), one would know the matrix of functions R</w:t>
      </w:r>
      <w:r>
        <w:rPr>
          <w:rStyle w:val="subscript"/>
        </w:rPr>
        <w:t>n</w:t>
      </w:r>
      <w:r>
        <w:rPr>
          <w:rStyle w:val="superscript"/>
        </w:rPr>
        <w:t>i</w:t>
      </w:r>
      <w:r>
        <w:t>(</w:t>
      </w:r>
      <w:r w:rsidRPr="00F20453">
        <w:rPr>
          <w:b/>
        </w:rPr>
        <w:t>x</w:t>
      </w:r>
      <w:r>
        <w:t>) from</w:t>
      </w:r>
      <w:r w:rsidRPr="00207774">
        <w:rPr>
          <w:color w:val="FF0000"/>
        </w:rPr>
        <w:t xml:space="preserve"> </w:t>
      </w:r>
      <w:r>
        <w:t>(2.5.7) item 1. One could then attempt to integrate (2.1.10) which says dx'</w:t>
      </w:r>
      <w:r w:rsidRPr="00FC20A6">
        <w:rPr>
          <w:rStyle w:val="subscript"/>
        </w:rPr>
        <w:t>a</w:t>
      </w:r>
      <w:r>
        <w:t xml:space="preserve"> =  R</w:t>
      </w:r>
      <w:r w:rsidRPr="00FC20A6">
        <w:rPr>
          <w:rStyle w:val="subscript"/>
        </w:rPr>
        <w:t>a</w:t>
      </w:r>
      <w:r w:rsidRPr="00FC20A6">
        <w:rPr>
          <w:rStyle w:val="superscript"/>
        </w:rPr>
        <w:t>b</w:t>
      </w:r>
      <w:r>
        <w:t>(</w:t>
      </w:r>
      <w:r w:rsidRPr="005D5C70">
        <w:rPr>
          <w:b/>
        </w:rPr>
        <w:t>x</w:t>
      </w:r>
      <w:r>
        <w:t>)dx</w:t>
      </w:r>
      <w:r w:rsidRPr="00FC20A6">
        <w:rPr>
          <w:rStyle w:val="subscript"/>
        </w:rPr>
        <w:t>b</w:t>
      </w:r>
      <w:r>
        <w:t xml:space="preserve"> to find </w:t>
      </w:r>
      <w:r w:rsidRPr="005D5C70">
        <w:rPr>
          <w:b/>
        </w:rPr>
        <w:t>x</w:t>
      </w:r>
      <w:r>
        <w:t xml:space="preserve">' = </w:t>
      </w:r>
      <w:r w:rsidRPr="005D5C70">
        <w:rPr>
          <w:b/>
        </w:rPr>
        <w:t>F</w:t>
      </w:r>
      <w:r>
        <w:t>(</w:t>
      </w:r>
      <w:r w:rsidRPr="005D5C70">
        <w:rPr>
          <w:b/>
        </w:rPr>
        <w:t>x</w:t>
      </w:r>
      <w:r>
        <w:t xml:space="preserve">). Let's assume this is all doable so </w:t>
      </w:r>
      <w:r w:rsidRPr="00FC20A6">
        <w:rPr>
          <w:b/>
        </w:rPr>
        <w:t>x</w:t>
      </w:r>
      <w:r>
        <w:t xml:space="preserve">' = </w:t>
      </w:r>
      <w:r w:rsidRPr="00FC20A6">
        <w:rPr>
          <w:b/>
        </w:rPr>
        <w:t>F</w:t>
      </w:r>
      <w:r>
        <w:t>(</w:t>
      </w:r>
      <w:r w:rsidRPr="00FC20A6">
        <w:rPr>
          <w:b/>
        </w:rPr>
        <w:t>x</w:t>
      </w:r>
      <w:r>
        <w:t xml:space="preserve">) can always be found. From this point of view, one can regard the above equations concerning the </w:t>
      </w:r>
      <w:r w:rsidRPr="00FC20A6">
        <w:rPr>
          <w:b/>
        </w:rPr>
        <w:t>e</w:t>
      </w:r>
      <w:r>
        <w:rPr>
          <w:rStyle w:val="subscript"/>
        </w:rPr>
        <w:t>n</w:t>
      </w:r>
      <w:r>
        <w:t>(</w:t>
      </w:r>
      <w:r w:rsidRPr="00FC20A6">
        <w:rPr>
          <w:b/>
        </w:rPr>
        <w:t>x</w:t>
      </w:r>
      <w:r>
        <w:t xml:space="preserve">) to apply to an </w:t>
      </w:r>
      <w:r w:rsidRPr="00FC20A6">
        <w:rPr>
          <w:i/>
        </w:rPr>
        <w:t>arbitrary set</w:t>
      </w:r>
      <w:r>
        <w:t xml:space="preserve"> of basis functions </w:t>
      </w:r>
      <w:r w:rsidRPr="00FC20A6">
        <w:rPr>
          <w:b/>
        </w:rPr>
        <w:t>e</w:t>
      </w:r>
      <w:r>
        <w:rPr>
          <w:rStyle w:val="subscript"/>
        </w:rPr>
        <w:t>n</w:t>
      </w:r>
      <w:r>
        <w:t>(</w:t>
      </w:r>
      <w:r w:rsidRPr="00FC20A6">
        <w:rPr>
          <w:b/>
        </w:rPr>
        <w:t>x</w:t>
      </w:r>
      <w:r>
        <w:t xml:space="preserve">). Of course they have to be linearly independent at each value of </w:t>
      </w:r>
      <w:r w:rsidRPr="00FC20A6">
        <w:rPr>
          <w:b/>
        </w:rPr>
        <w:t>x</w:t>
      </w:r>
      <w:r>
        <w:t xml:space="preserve">. </w:t>
      </w:r>
      <w:r w:rsidR="00707131">
        <w:t xml:space="preserve"> The next section provides a very simple example. </w:t>
      </w:r>
    </w:p>
    <w:p w14:paraId="49EB7824" w14:textId="77777777" w:rsidR="00506F78" w:rsidRDefault="00506F78" w:rsidP="00D72439">
      <w:pPr>
        <w:tabs>
          <w:tab w:val="left" w:pos="7200"/>
          <w:tab w:val="left" w:pos="7920"/>
          <w:tab w:val="right" w:pos="9270"/>
        </w:tabs>
      </w:pPr>
    </w:p>
    <w:p w14:paraId="696CDC9C" w14:textId="77777777" w:rsidR="00506F78" w:rsidRPr="00506F78" w:rsidRDefault="00506F78" w:rsidP="00506F78">
      <w:pPr>
        <w:pStyle w:val="Heading3"/>
        <w:rPr>
          <w:rStyle w:val="subscript"/>
        </w:rPr>
      </w:pPr>
      <w:bookmarkStart w:id="7" w:name="_Toc447798895"/>
      <w:r>
        <w:t xml:space="preserve">2.6 </w:t>
      </w:r>
      <w:r w:rsidR="00707131">
        <w:t>H</w:t>
      </w:r>
      <w:r>
        <w:t>ow to compute a viable  x' = F(x) from a set of constant basis vectors e</w:t>
      </w:r>
      <w:r w:rsidRPr="00506F78">
        <w:rPr>
          <w:rStyle w:val="subscript"/>
          <w:b/>
        </w:rPr>
        <w:t>n</w:t>
      </w:r>
      <w:bookmarkEnd w:id="7"/>
    </w:p>
    <w:p w14:paraId="10583D38" w14:textId="77777777" w:rsidR="00506F78" w:rsidRPr="00506F78" w:rsidRDefault="00506F78" w:rsidP="00506F78"/>
    <w:p w14:paraId="24313A14" w14:textId="77777777" w:rsidR="00506F78" w:rsidRPr="000F7439" w:rsidRDefault="00506F78" w:rsidP="00506F78">
      <w:r>
        <w:t xml:space="preserve">As a first step, select g = 1 so that x-space is the usual Cartesian space and </w:t>
      </w:r>
      <w:r w:rsidRPr="0022333D">
        <w:rPr>
          <w:b/>
        </w:rPr>
        <w:t>u</w:t>
      </w:r>
      <w:r>
        <w:rPr>
          <w:rStyle w:val="subscript"/>
        </w:rPr>
        <w:t>n</w:t>
      </w:r>
      <w:r>
        <w:t xml:space="preserve"> = </w:t>
      </w:r>
      <w:r w:rsidRPr="0022333D">
        <w:rPr>
          <w:b/>
        </w:rPr>
        <w:t>u</w:t>
      </w:r>
      <w:r>
        <w:rPr>
          <w:rStyle w:val="superscript"/>
        </w:rPr>
        <w:t>n</w:t>
      </w:r>
      <w:r>
        <w:t xml:space="preserve"> are the usual orthonormal axis-aligned unit vectors of Cartesian space.  </w:t>
      </w:r>
    </w:p>
    <w:p w14:paraId="0F8DD59A" w14:textId="77777777" w:rsidR="00506F78" w:rsidRPr="000F7439" w:rsidRDefault="00506F78" w:rsidP="00506F78">
      <w:r>
        <w:tab/>
        <w:t xml:space="preserve">Suppose we are handed a set of constant-in-space basis vectors </w:t>
      </w:r>
      <w:r w:rsidRPr="0022333D">
        <w:rPr>
          <w:b/>
        </w:rPr>
        <w:t>e</w:t>
      </w:r>
      <w:r>
        <w:rPr>
          <w:rStyle w:val="subscript"/>
        </w:rPr>
        <w:t>n</w:t>
      </w:r>
      <w:r>
        <w:t xml:space="preserve"> specified by their components relative to the x-space axes.  From (2.5.7) item 1, </w:t>
      </w:r>
    </w:p>
    <w:p w14:paraId="4F484199" w14:textId="77777777" w:rsidR="00506F78" w:rsidRDefault="00506F78" w:rsidP="00506F78"/>
    <w:p w14:paraId="22095D74" w14:textId="77777777" w:rsidR="00506F78" w:rsidRDefault="00506F78" w:rsidP="00506F78">
      <w:pPr>
        <w:tabs>
          <w:tab w:val="left" w:pos="7200"/>
          <w:tab w:val="left" w:pos="7920"/>
          <w:tab w:val="right" w:pos="9270"/>
        </w:tabs>
      </w:pPr>
      <w:r>
        <w:tab/>
        <w:t>(</w:t>
      </w:r>
      <w:r w:rsidRPr="0022333D">
        <w:rPr>
          <w:b/>
        </w:rPr>
        <w:t>e</w:t>
      </w:r>
      <w:r w:rsidRPr="0022333D">
        <w:rPr>
          <w:rStyle w:val="subscript"/>
        </w:rPr>
        <w:t>m</w:t>
      </w:r>
      <w:r>
        <w:t>)</w:t>
      </w:r>
      <w:r w:rsidRPr="000F7439">
        <w:rPr>
          <w:rStyle w:val="superscript"/>
        </w:rPr>
        <w:t>n</w:t>
      </w:r>
      <w:r>
        <w:t xml:space="preserve"> =   R</w:t>
      </w:r>
      <w:r>
        <w:rPr>
          <w:rStyle w:val="subscript"/>
        </w:rPr>
        <w:t>m</w:t>
      </w:r>
      <w:r w:rsidRPr="000F7439">
        <w:rPr>
          <w:rStyle w:val="superscript"/>
        </w:rPr>
        <w:t>n</w:t>
      </w:r>
      <w:r>
        <w:tab/>
        <w:t xml:space="preserve"> </w:t>
      </w:r>
      <w:r>
        <w:tab/>
      </w:r>
      <w:r>
        <w:tab/>
      </w:r>
      <w:r>
        <w:tab/>
      </w:r>
      <w:r>
        <w:tab/>
      </w:r>
      <w:r>
        <w:tab/>
      </w:r>
      <w:r>
        <w:tab/>
      </w:r>
      <w:r>
        <w:tab/>
      </w:r>
      <w:r>
        <w:tab/>
      </w:r>
      <w:r>
        <w:tab/>
        <w:t>(2.6.1)</w:t>
      </w:r>
      <w:r>
        <w:tab/>
      </w:r>
      <w:r>
        <w:tab/>
      </w:r>
      <w:r>
        <w:tab/>
      </w:r>
      <w:r>
        <w:tab/>
      </w:r>
      <w:r>
        <w:tab/>
      </w:r>
    </w:p>
    <w:p w14:paraId="5C5300EF" w14:textId="77777777" w:rsidR="00506F78" w:rsidRPr="00207774" w:rsidRDefault="00506F78" w:rsidP="00506F78">
      <w:r>
        <w:t>so we know the matrix R</w:t>
      </w:r>
      <w:r>
        <w:rPr>
          <w:rStyle w:val="subscript"/>
        </w:rPr>
        <w:t>a</w:t>
      </w:r>
      <w:r w:rsidRPr="000F7439">
        <w:rPr>
          <w:rStyle w:val="superscript"/>
        </w:rPr>
        <w:t>b</w:t>
      </w:r>
      <w:r>
        <w:t xml:space="preserve"> (the </w:t>
      </w:r>
      <w:r w:rsidRPr="00506F78">
        <w:rPr>
          <w:b/>
        </w:rPr>
        <w:t>e</w:t>
      </w:r>
      <w:r>
        <w:rPr>
          <w:rStyle w:val="subscript"/>
        </w:rPr>
        <w:t>m</w:t>
      </w:r>
      <w:r>
        <w:t xml:space="preserve"> are the rows of the R matrix). </w:t>
      </w:r>
    </w:p>
    <w:p w14:paraId="7757A9D6" w14:textId="77777777" w:rsidR="00506F78" w:rsidRDefault="00506F78" w:rsidP="00506F78">
      <w:r>
        <w:tab/>
        <w:t xml:space="preserve">What is the simplest way to fit this scenario into the tensor environment of Picture A in (2.1.1)? </w:t>
      </w:r>
    </w:p>
    <w:p w14:paraId="791B6ED9" w14:textId="77777777" w:rsidR="00506F78" w:rsidRDefault="00506F78" w:rsidP="00506F78">
      <w:r>
        <w:tab/>
        <w:t xml:space="preserve">We try a linear transformation of the form </w:t>
      </w:r>
      <w:r w:rsidRPr="0022333D">
        <w:rPr>
          <w:b/>
        </w:rPr>
        <w:t>x</w:t>
      </w:r>
      <w:r w:rsidRPr="000F7439">
        <w:t>'</w:t>
      </w:r>
      <w:r>
        <w:t xml:space="preserve"> = </w:t>
      </w:r>
      <w:r w:rsidRPr="0022333D">
        <w:rPr>
          <w:b/>
        </w:rPr>
        <w:t>F</w:t>
      </w:r>
      <w:r>
        <w:t>(</w:t>
      </w:r>
      <w:r w:rsidRPr="0022333D">
        <w:rPr>
          <w:b/>
        </w:rPr>
        <w:t>x</w:t>
      </w:r>
      <w:r>
        <w:t>) = F</w:t>
      </w:r>
      <w:r w:rsidRPr="0022333D">
        <w:rPr>
          <w:b/>
        </w:rPr>
        <w:t>x</w:t>
      </w:r>
      <w:r>
        <w:t xml:space="preserve"> where F is a constant matrix (independent of x). Since x'</w:t>
      </w:r>
      <w:r>
        <w:rPr>
          <w:rStyle w:val="superscript"/>
        </w:rPr>
        <w:t>a</w:t>
      </w:r>
      <w:r>
        <w:t xml:space="preserve"> = F</w:t>
      </w:r>
      <w:r>
        <w:rPr>
          <w:rStyle w:val="superscript"/>
        </w:rPr>
        <w:t>a</w:t>
      </w:r>
      <w:r>
        <w:rPr>
          <w:rStyle w:val="subscript"/>
        </w:rPr>
        <w:t>b</w:t>
      </w:r>
      <w:r>
        <w:t>x</w:t>
      </w:r>
      <w:r>
        <w:rPr>
          <w:rStyle w:val="superscript"/>
        </w:rPr>
        <w:t>b</w:t>
      </w:r>
      <w:r>
        <w:t xml:space="preserve"> we find R</w:t>
      </w:r>
      <w:r>
        <w:rPr>
          <w:rStyle w:val="superscript"/>
        </w:rPr>
        <w:t>a</w:t>
      </w:r>
      <w:r>
        <w:rPr>
          <w:rStyle w:val="subscript"/>
        </w:rPr>
        <w:t>b</w:t>
      </w:r>
      <w:r>
        <w:t xml:space="preserve"> ≡ (∂x'</w:t>
      </w:r>
      <w:r>
        <w:rPr>
          <w:rStyle w:val="superscript"/>
        </w:rPr>
        <w:t>a</w:t>
      </w:r>
      <w:r>
        <w:t>/∂x</w:t>
      </w:r>
      <w:r>
        <w:rPr>
          <w:rStyle w:val="superscript"/>
        </w:rPr>
        <w:t>b</w:t>
      </w:r>
      <w:r>
        <w:t>) = F</w:t>
      </w:r>
      <w:r>
        <w:rPr>
          <w:rStyle w:val="superscript"/>
        </w:rPr>
        <w:t>a</w:t>
      </w:r>
      <w:r>
        <w:rPr>
          <w:rStyle w:val="subscript"/>
        </w:rPr>
        <w:t>b</w:t>
      </w:r>
      <w:r>
        <w:t>, and then of course R</w:t>
      </w:r>
      <w:r>
        <w:rPr>
          <w:rStyle w:val="subscript"/>
        </w:rPr>
        <w:t>a</w:t>
      </w:r>
      <w:r>
        <w:rPr>
          <w:rStyle w:val="superscript"/>
        </w:rPr>
        <w:t>b</w:t>
      </w:r>
      <w:r>
        <w:t xml:space="preserve"> = F</w:t>
      </w:r>
      <w:r>
        <w:rPr>
          <w:rStyle w:val="subscript"/>
        </w:rPr>
        <w:t>a</w:t>
      </w:r>
      <w:r>
        <w:rPr>
          <w:rStyle w:val="superscript"/>
        </w:rPr>
        <w:t>b</w:t>
      </w:r>
      <w:r>
        <w:t>. So we have found a linear transformation F that works: F</w:t>
      </w:r>
      <w:r>
        <w:rPr>
          <w:rStyle w:val="subscript"/>
        </w:rPr>
        <w:t>a</w:t>
      </w:r>
      <w:r>
        <w:rPr>
          <w:rStyle w:val="superscript"/>
        </w:rPr>
        <w:t>b</w:t>
      </w:r>
      <w:r>
        <w:t xml:space="preserve"> = R</w:t>
      </w:r>
      <w:r>
        <w:rPr>
          <w:rStyle w:val="subscript"/>
        </w:rPr>
        <w:t>a</w:t>
      </w:r>
      <w:r>
        <w:rPr>
          <w:rStyle w:val="superscript"/>
        </w:rPr>
        <w:t>b</w:t>
      </w:r>
      <w:r>
        <w:t xml:space="preserve">. Then the </w:t>
      </w:r>
      <w:r w:rsidRPr="0022333D">
        <w:rPr>
          <w:b/>
        </w:rPr>
        <w:t>e</w:t>
      </w:r>
      <w:r>
        <w:rPr>
          <w:rStyle w:val="subscript"/>
        </w:rPr>
        <w:t>n</w:t>
      </w:r>
      <w:r>
        <w:t xml:space="preserve"> are the tangent base vectors for this transformation F, and </w:t>
      </w:r>
      <w:r w:rsidRPr="000F7439">
        <w:rPr>
          <w:b/>
        </w:rPr>
        <w:t>e</w:t>
      </w:r>
      <w:r>
        <w:rPr>
          <w:rStyle w:val="superscript"/>
        </w:rPr>
        <w:t>n</w:t>
      </w:r>
      <w:r>
        <w:t xml:space="preserve"> are the reciprocal base vectors (the dual vectors of </w:t>
      </w:r>
      <w:r w:rsidRPr="000F7439">
        <w:rPr>
          <w:b/>
        </w:rPr>
        <w:t>e</w:t>
      </w:r>
      <w:r>
        <w:rPr>
          <w:rStyle w:val="subscript"/>
        </w:rPr>
        <w:t>n</w:t>
      </w:r>
      <w:r>
        <w:t xml:space="preserve">). </w:t>
      </w:r>
    </w:p>
    <w:p w14:paraId="2C7881A1" w14:textId="77777777" w:rsidR="00506F78" w:rsidRPr="00506F78" w:rsidRDefault="00506F78" w:rsidP="00506F78">
      <w:r>
        <w:tab/>
        <w:t>The metric tensor g'</w:t>
      </w:r>
      <w:r>
        <w:rPr>
          <w:rStyle w:val="subscript"/>
        </w:rPr>
        <w:t>nm</w:t>
      </w:r>
      <w:r>
        <w:t xml:space="preserve"> can be computed from the dot product (2.3.2), </w:t>
      </w:r>
    </w:p>
    <w:p w14:paraId="2611CEA3" w14:textId="77777777" w:rsidR="00506F78" w:rsidRDefault="00506F78" w:rsidP="00506F78"/>
    <w:p w14:paraId="14311231" w14:textId="77777777" w:rsidR="00506F78" w:rsidRDefault="00506F78" w:rsidP="00506F78">
      <w:pPr>
        <w:tabs>
          <w:tab w:val="left" w:pos="7200"/>
          <w:tab w:val="left" w:pos="7920"/>
          <w:tab w:val="right" w:pos="9270"/>
        </w:tabs>
      </w:pPr>
      <w:r>
        <w:tab/>
      </w:r>
      <w:r w:rsidRPr="007559C1">
        <w:rPr>
          <w:color w:val="000000"/>
        </w:rPr>
        <w:t>g</w:t>
      </w:r>
      <w:r>
        <w:rPr>
          <w:color w:val="000000"/>
        </w:rPr>
        <w:t>'</w:t>
      </w:r>
      <w:r w:rsidRPr="007559C1">
        <w:rPr>
          <w:rStyle w:val="subscript"/>
          <w:color w:val="000000"/>
        </w:rPr>
        <w:t>nm</w:t>
      </w:r>
      <w:r>
        <w:t xml:space="preserve"> = </w:t>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 xml:space="preserve">  =   (</w:t>
      </w:r>
      <w:r w:rsidRPr="007559C1">
        <w:rPr>
          <w:b/>
          <w:color w:val="000000"/>
        </w:rPr>
        <w:t>e</w:t>
      </w:r>
      <w:r w:rsidRPr="007559C1">
        <w:rPr>
          <w:rStyle w:val="subscript"/>
          <w:color w:val="000000"/>
        </w:rPr>
        <w:t>n</w:t>
      </w:r>
      <w:r>
        <w:t>)</w:t>
      </w:r>
      <w:r w:rsidRPr="000F7439">
        <w:rPr>
          <w:rStyle w:val="superscript"/>
        </w:rPr>
        <w:t>i</w:t>
      </w:r>
      <w:r>
        <w:rPr>
          <w:color w:val="000000"/>
        </w:rPr>
        <w:t xml:space="preserve"> </w:t>
      </w:r>
      <w:r>
        <w:t>(</w:t>
      </w:r>
      <w:r w:rsidRPr="007559C1">
        <w:rPr>
          <w:b/>
          <w:color w:val="000000"/>
        </w:rPr>
        <w:t>e</w:t>
      </w:r>
      <w:r>
        <w:rPr>
          <w:rStyle w:val="subscript"/>
          <w:color w:val="000000"/>
        </w:rPr>
        <w:t>m</w:t>
      </w:r>
      <w:r>
        <w:t>)</w:t>
      </w:r>
      <w:r w:rsidRPr="00207774">
        <w:rPr>
          <w:rStyle w:val="subscript"/>
        </w:rPr>
        <w:t>i</w:t>
      </w:r>
      <w:r>
        <w:t xml:space="preserve">  =   (</w:t>
      </w:r>
      <w:r w:rsidRPr="007559C1">
        <w:rPr>
          <w:b/>
          <w:color w:val="000000"/>
        </w:rPr>
        <w:t>e</w:t>
      </w:r>
      <w:r w:rsidRPr="007559C1">
        <w:rPr>
          <w:rStyle w:val="subscript"/>
          <w:color w:val="000000"/>
        </w:rPr>
        <w:t>n</w:t>
      </w:r>
      <w:r>
        <w:t>)</w:t>
      </w:r>
      <w:r w:rsidRPr="000F7439">
        <w:rPr>
          <w:rStyle w:val="superscript"/>
        </w:rPr>
        <w:t>i</w:t>
      </w:r>
      <w:r>
        <w:rPr>
          <w:color w:val="000000"/>
        </w:rPr>
        <w:t xml:space="preserve"> </w:t>
      </w:r>
      <w:r>
        <w:t>(</w:t>
      </w:r>
      <w:r w:rsidRPr="007559C1">
        <w:rPr>
          <w:b/>
          <w:color w:val="000000"/>
        </w:rPr>
        <w:t>e</w:t>
      </w:r>
      <w:r>
        <w:rPr>
          <w:rStyle w:val="subscript"/>
          <w:color w:val="000000"/>
        </w:rPr>
        <w:t>m</w:t>
      </w:r>
      <w:r>
        <w:t>)</w:t>
      </w:r>
      <w:r w:rsidRPr="00BC761A">
        <w:rPr>
          <w:rStyle w:val="superscript"/>
        </w:rPr>
        <w:t>i</w:t>
      </w:r>
      <w:r>
        <w:t xml:space="preserve"> =  R</w:t>
      </w:r>
      <w:r>
        <w:rPr>
          <w:rStyle w:val="subscript"/>
        </w:rPr>
        <w:t>n</w:t>
      </w:r>
      <w:r>
        <w:rPr>
          <w:rStyle w:val="superscript"/>
        </w:rPr>
        <w:t>i</w:t>
      </w:r>
      <w:r>
        <w:t>R</w:t>
      </w:r>
      <w:r>
        <w:rPr>
          <w:rStyle w:val="subscript"/>
        </w:rPr>
        <w:t>m</w:t>
      </w:r>
      <w:r w:rsidRPr="00BC761A">
        <w:rPr>
          <w:rStyle w:val="superscript"/>
        </w:rPr>
        <w:t>i</w:t>
      </w:r>
      <w:r>
        <w:t xml:space="preserve"> .</w:t>
      </w:r>
      <w:r>
        <w:tab/>
      </w:r>
      <w:r>
        <w:tab/>
      </w:r>
      <w:r>
        <w:tab/>
      </w:r>
      <w:r>
        <w:tab/>
      </w:r>
      <w:r>
        <w:tab/>
        <w:t>(2.6.2)</w:t>
      </w:r>
    </w:p>
    <w:p w14:paraId="3993A683" w14:textId="77777777" w:rsidR="00506F78" w:rsidRDefault="00506F78" w:rsidP="00506F78">
      <w:pPr>
        <w:tabs>
          <w:tab w:val="left" w:pos="7200"/>
          <w:tab w:val="left" w:pos="7920"/>
          <w:tab w:val="right" w:pos="9270"/>
        </w:tabs>
      </w:pPr>
    </w:p>
    <w:p w14:paraId="7067B8B8" w14:textId="77777777" w:rsidR="00506F78" w:rsidRPr="00692D0C" w:rsidRDefault="00506F78" w:rsidP="00506F78">
      <w:pPr>
        <w:tabs>
          <w:tab w:val="left" w:pos="7200"/>
          <w:tab w:val="left" w:pos="7920"/>
          <w:tab w:val="right" w:pos="9270"/>
        </w:tabs>
      </w:pPr>
      <w:r>
        <w:t>Since g = 1, the second index on R is allowed to move up and down "for free".</w:t>
      </w:r>
    </w:p>
    <w:p w14:paraId="56264F79" w14:textId="77777777" w:rsidR="00506F78" w:rsidRDefault="00506F78" w:rsidP="00506F78"/>
    <w:p w14:paraId="16C3ACB3" w14:textId="77777777" w:rsidR="00506F78" w:rsidRPr="00506F78" w:rsidRDefault="00506F78" w:rsidP="00506F78">
      <w:pPr>
        <w:rPr>
          <w:color w:val="000000"/>
        </w:rPr>
      </w:pPr>
      <w:r>
        <w:t>This g'</w:t>
      </w:r>
      <w:r>
        <w:rPr>
          <w:rStyle w:val="subscript"/>
        </w:rPr>
        <w:t xml:space="preserve">nm </w:t>
      </w:r>
      <w:r>
        <w:t>can then be inverted to determine g'</w:t>
      </w:r>
      <w:r>
        <w:rPr>
          <w:rStyle w:val="superscript"/>
        </w:rPr>
        <w:t>nm</w:t>
      </w:r>
      <w:r>
        <w:t>.  The reciprocal base vectors are then given b</w:t>
      </w:r>
      <w:r w:rsidRPr="00506F78">
        <w:rPr>
          <w:color w:val="000000"/>
        </w:rPr>
        <w:t xml:space="preserve">y (2.3.2), </w:t>
      </w:r>
    </w:p>
    <w:p w14:paraId="6BC51D66" w14:textId="77777777" w:rsidR="00506F78" w:rsidRDefault="00506F78" w:rsidP="00506F78"/>
    <w:p w14:paraId="0405D21C" w14:textId="77777777" w:rsidR="00506F78" w:rsidRPr="00692D0C" w:rsidRDefault="00506F78" w:rsidP="00506F78">
      <w:pPr>
        <w:tabs>
          <w:tab w:val="left" w:pos="7200"/>
          <w:tab w:val="left" w:pos="7920"/>
          <w:tab w:val="right" w:pos="9270"/>
        </w:tabs>
      </w:pPr>
      <w:r>
        <w:tab/>
      </w:r>
      <w:r w:rsidRPr="007559C1">
        <w:rPr>
          <w:b/>
          <w:color w:val="000000"/>
        </w:rPr>
        <w:t>e</w:t>
      </w:r>
      <w:r w:rsidRPr="007559C1">
        <w:rPr>
          <w:rStyle w:val="superscript"/>
          <w:color w:val="000000"/>
        </w:rPr>
        <w:t>n</w:t>
      </w:r>
      <w:r w:rsidRPr="007559C1">
        <w:rPr>
          <w:color w:val="000000"/>
        </w:rPr>
        <w:t xml:space="preserve"> = g</w:t>
      </w:r>
      <w:r>
        <w:rPr>
          <w:color w:val="000000"/>
        </w:rPr>
        <w:t>'</w:t>
      </w:r>
      <w:r w:rsidRPr="007559C1">
        <w:rPr>
          <w:rStyle w:val="superscript"/>
          <w:color w:val="000000"/>
        </w:rPr>
        <w:t>n</w:t>
      </w:r>
      <w:r>
        <w:rPr>
          <w:rStyle w:val="superscript"/>
          <w:color w:val="000000"/>
        </w:rPr>
        <w:t>m</w:t>
      </w:r>
      <w:r w:rsidRPr="007559C1">
        <w:rPr>
          <w:b/>
          <w:color w:val="000000"/>
        </w:rPr>
        <w:t xml:space="preserve"> e</w:t>
      </w:r>
      <w:r>
        <w:rPr>
          <w:rStyle w:val="subscript"/>
          <w:color w:val="000000"/>
        </w:rPr>
        <w:t>m</w:t>
      </w:r>
      <w:r>
        <w:tab/>
      </w:r>
      <w:r>
        <w:tab/>
      </w:r>
      <w:r>
        <w:tab/>
      </w:r>
      <w:r>
        <w:tab/>
      </w:r>
      <w:r>
        <w:tab/>
      </w:r>
      <w:r>
        <w:tab/>
      </w:r>
      <w:r>
        <w:tab/>
      </w:r>
      <w:r>
        <w:tab/>
      </w:r>
      <w:r>
        <w:tab/>
      </w:r>
      <w:r>
        <w:tab/>
      </w:r>
      <w:r>
        <w:tab/>
        <w:t>(2.6.3)</w:t>
      </w:r>
    </w:p>
    <w:p w14:paraId="6E5A3FFB" w14:textId="77777777" w:rsidR="00506F78" w:rsidRDefault="00506F78" w:rsidP="00506F78"/>
    <w:p w14:paraId="175568C9" w14:textId="77777777" w:rsidR="00506F78" w:rsidRDefault="00506F78" w:rsidP="00506F78">
      <w:r>
        <w:t>with components</w:t>
      </w:r>
    </w:p>
    <w:p w14:paraId="42A1B060" w14:textId="77777777" w:rsidR="00506F78" w:rsidRDefault="00506F78" w:rsidP="00506F78"/>
    <w:p w14:paraId="4FF8260B" w14:textId="77777777" w:rsidR="00506F78" w:rsidRPr="00692D0C" w:rsidRDefault="00506F78" w:rsidP="00506F78">
      <w:pPr>
        <w:tabs>
          <w:tab w:val="left" w:pos="7200"/>
          <w:tab w:val="left" w:pos="7920"/>
          <w:tab w:val="right" w:pos="9270"/>
        </w:tabs>
      </w:pPr>
      <w:r>
        <w:tab/>
        <w:t>(</w:t>
      </w:r>
      <w:r w:rsidRPr="007559C1">
        <w:rPr>
          <w:b/>
          <w:color w:val="000000"/>
        </w:rPr>
        <w:t>e</w:t>
      </w:r>
      <w:r w:rsidRPr="007559C1">
        <w:rPr>
          <w:rStyle w:val="superscript"/>
          <w:color w:val="000000"/>
        </w:rPr>
        <w:t>n</w:t>
      </w:r>
      <w:r>
        <w:t>)</w:t>
      </w:r>
      <w:r>
        <w:rPr>
          <w:rStyle w:val="superscript"/>
        </w:rPr>
        <w:t>i</w:t>
      </w:r>
      <w:r>
        <w:t xml:space="preserve">  = </w:t>
      </w:r>
      <w:r w:rsidRPr="007559C1">
        <w:rPr>
          <w:color w:val="000000"/>
        </w:rPr>
        <w:t xml:space="preserve"> g</w:t>
      </w:r>
      <w:r>
        <w:rPr>
          <w:color w:val="000000"/>
        </w:rPr>
        <w:t>'</w:t>
      </w:r>
      <w:r w:rsidRPr="007559C1">
        <w:rPr>
          <w:rStyle w:val="superscript"/>
          <w:color w:val="000000"/>
        </w:rPr>
        <w:t>n</w:t>
      </w:r>
      <w:r>
        <w:rPr>
          <w:rStyle w:val="superscript"/>
          <w:color w:val="000000"/>
        </w:rPr>
        <w:t>m</w:t>
      </w:r>
      <w:r w:rsidRPr="007559C1">
        <w:rPr>
          <w:b/>
          <w:color w:val="000000"/>
        </w:rPr>
        <w:t xml:space="preserve"> </w:t>
      </w:r>
      <w:r>
        <w:t>(</w:t>
      </w:r>
      <w:r w:rsidRPr="007559C1">
        <w:rPr>
          <w:b/>
          <w:color w:val="000000"/>
        </w:rPr>
        <w:t>e</w:t>
      </w:r>
      <w:r>
        <w:rPr>
          <w:rStyle w:val="subscript"/>
        </w:rPr>
        <w:t>m</w:t>
      </w:r>
      <w:r>
        <w:t>)</w:t>
      </w:r>
      <w:r>
        <w:rPr>
          <w:rStyle w:val="superscript"/>
        </w:rPr>
        <w:t>i</w:t>
      </w:r>
      <w:r>
        <w:t xml:space="preserve"> = </w:t>
      </w:r>
      <w:r w:rsidRPr="007559C1">
        <w:rPr>
          <w:color w:val="000000"/>
        </w:rPr>
        <w:t xml:space="preserve"> g</w:t>
      </w:r>
      <w:r>
        <w:rPr>
          <w:color w:val="000000"/>
        </w:rPr>
        <w:t>'</w:t>
      </w:r>
      <w:r w:rsidRPr="007559C1">
        <w:rPr>
          <w:rStyle w:val="superscript"/>
          <w:color w:val="000000"/>
        </w:rPr>
        <w:t>n</w:t>
      </w:r>
      <w:r>
        <w:rPr>
          <w:rStyle w:val="superscript"/>
          <w:color w:val="000000"/>
        </w:rPr>
        <w:t>m</w:t>
      </w:r>
      <w:r>
        <w:t xml:space="preserve"> R</w:t>
      </w:r>
      <w:r>
        <w:rPr>
          <w:rStyle w:val="subscript"/>
        </w:rPr>
        <w:t>m</w:t>
      </w:r>
      <w:r>
        <w:rPr>
          <w:rStyle w:val="superscript"/>
        </w:rPr>
        <w:t>i</w:t>
      </w:r>
      <w:r>
        <w:t xml:space="preserve"> .</w:t>
      </w:r>
      <w:r>
        <w:tab/>
      </w:r>
      <w:r>
        <w:tab/>
      </w:r>
      <w:r>
        <w:tab/>
      </w:r>
      <w:r>
        <w:tab/>
      </w:r>
      <w:r>
        <w:tab/>
      </w:r>
      <w:r>
        <w:tab/>
      </w:r>
      <w:r>
        <w:tab/>
      </w:r>
      <w:r>
        <w:tab/>
        <w:t>(2.6.4)</w:t>
      </w:r>
    </w:p>
    <w:p w14:paraId="7DD865A9" w14:textId="77777777" w:rsidR="00506F78" w:rsidRDefault="00506F78" w:rsidP="00506F78"/>
    <w:p w14:paraId="71C0F349" w14:textId="77777777" w:rsidR="00506F78" w:rsidRDefault="00506F78" w:rsidP="00506F78">
      <w:r>
        <w:t>We then rewrite the above equations as</w:t>
      </w:r>
    </w:p>
    <w:p w14:paraId="12423122" w14:textId="77777777" w:rsidR="00506F78" w:rsidRDefault="00506F78" w:rsidP="00506F78"/>
    <w:p w14:paraId="10639156" w14:textId="77777777" w:rsidR="00506F78" w:rsidRPr="000F7439" w:rsidRDefault="00506F78" w:rsidP="00506F78">
      <w:pPr>
        <w:rPr>
          <w:rStyle w:val="subscript"/>
        </w:rPr>
      </w:pPr>
      <w:r>
        <w:tab/>
        <w:t>(</w:t>
      </w:r>
      <w:r w:rsidRPr="0022333D">
        <w:rPr>
          <w:b/>
        </w:rPr>
        <w:t>e</w:t>
      </w:r>
      <w:r w:rsidRPr="0022333D">
        <w:rPr>
          <w:rStyle w:val="subscript"/>
        </w:rPr>
        <w:t>m</w:t>
      </w:r>
      <w:r>
        <w:t>)</w:t>
      </w:r>
      <w:r w:rsidRPr="000F7439">
        <w:rPr>
          <w:rStyle w:val="subscript"/>
        </w:rPr>
        <w:t>n</w:t>
      </w:r>
      <w:r>
        <w:t xml:space="preserve"> =   R</w:t>
      </w:r>
      <w:r>
        <w:rPr>
          <w:rStyle w:val="subscript"/>
        </w:rPr>
        <w:t>mn</w:t>
      </w:r>
      <w:r>
        <w:tab/>
      </w:r>
      <w:r>
        <w:tab/>
      </w:r>
      <w:r>
        <w:tab/>
        <w:t xml:space="preserve">// the </w:t>
      </w:r>
      <w:r w:rsidRPr="000F7439">
        <w:rPr>
          <w:b/>
        </w:rPr>
        <w:t>e</w:t>
      </w:r>
      <w:r>
        <w:rPr>
          <w:rStyle w:val="subscript"/>
        </w:rPr>
        <w:t>m</w:t>
      </w:r>
      <w:r>
        <w:t xml:space="preserve"> are the rows of matrix R, (2.6.1) lower n</w:t>
      </w:r>
    </w:p>
    <w:p w14:paraId="56CB5B9E" w14:textId="77777777" w:rsidR="00506F78" w:rsidRDefault="00506F78" w:rsidP="00506F78"/>
    <w:p w14:paraId="5286B243" w14:textId="77777777" w:rsidR="00506F78" w:rsidRPr="00506F78" w:rsidRDefault="00506F78" w:rsidP="00506F78">
      <w:r>
        <w:tab/>
      </w:r>
      <w:r w:rsidRPr="007559C1">
        <w:rPr>
          <w:color w:val="000000"/>
        </w:rPr>
        <w:t>g</w:t>
      </w:r>
      <w:r>
        <w:rPr>
          <w:color w:val="000000"/>
        </w:rPr>
        <w:t>'</w:t>
      </w:r>
      <w:r w:rsidRPr="007559C1">
        <w:rPr>
          <w:rStyle w:val="subscript"/>
          <w:color w:val="000000"/>
        </w:rPr>
        <w:t>nm</w:t>
      </w:r>
      <w:r>
        <w:t xml:space="preserve"> = R</w:t>
      </w:r>
      <w:r>
        <w:rPr>
          <w:rStyle w:val="subscript"/>
        </w:rPr>
        <w:t>n</w:t>
      </w:r>
      <w:r w:rsidRPr="000F7439">
        <w:rPr>
          <w:rStyle w:val="subscript"/>
        </w:rPr>
        <w:t>i</w:t>
      </w:r>
      <w:r>
        <w:t>R</w:t>
      </w:r>
      <w:r>
        <w:rPr>
          <w:rStyle w:val="subscript"/>
        </w:rPr>
        <w:t>m</w:t>
      </w:r>
      <w:r w:rsidRPr="000F7439">
        <w:rPr>
          <w:rStyle w:val="subscript"/>
        </w:rPr>
        <w:t>i</w:t>
      </w:r>
      <w:r>
        <w:rPr>
          <w:rStyle w:val="subscript"/>
        </w:rPr>
        <w:t xml:space="preserve"> </w:t>
      </w:r>
      <w:r>
        <w:t>= R</w:t>
      </w:r>
      <w:r>
        <w:rPr>
          <w:rStyle w:val="subscript"/>
        </w:rPr>
        <w:t>ni</w:t>
      </w:r>
      <w:r>
        <w:t>R</w:t>
      </w:r>
      <w:r>
        <w:rPr>
          <w:rStyle w:val="superscript"/>
        </w:rPr>
        <w:t>T</w:t>
      </w:r>
      <w:r>
        <w:rPr>
          <w:rStyle w:val="subscript"/>
        </w:rPr>
        <w:t>im</w:t>
      </w:r>
      <w:r>
        <w:t xml:space="preserve">  = (RR</w:t>
      </w:r>
      <w:r>
        <w:rPr>
          <w:rStyle w:val="superscript"/>
        </w:rPr>
        <w:t>T</w:t>
      </w:r>
      <w:r>
        <w:t>)</w:t>
      </w:r>
      <w:r>
        <w:rPr>
          <w:rStyle w:val="subscript"/>
        </w:rPr>
        <w:t>nm</w:t>
      </w:r>
      <w:r>
        <w:tab/>
      </w:r>
      <w:r>
        <w:sym w:font="Symbol" w:char="F0DE"/>
      </w:r>
      <w:r>
        <w:tab/>
        <w:t>g' = RR</w:t>
      </w:r>
      <w:r>
        <w:rPr>
          <w:rStyle w:val="superscript"/>
        </w:rPr>
        <w:t>T</w:t>
      </w:r>
      <w:r>
        <w:t xml:space="preserve"> </w:t>
      </w:r>
      <w:r>
        <w:tab/>
        <w:t>// (2.6.2) lower i</w:t>
      </w:r>
    </w:p>
    <w:p w14:paraId="14718378" w14:textId="77777777" w:rsidR="00506F78" w:rsidRDefault="00506F78" w:rsidP="00506F78"/>
    <w:p w14:paraId="61CD3EE0" w14:textId="77777777" w:rsidR="00506F78" w:rsidRPr="00506F78" w:rsidRDefault="00506F78" w:rsidP="00506F78">
      <w:r>
        <w:tab/>
      </w:r>
      <w:r w:rsidRPr="007559C1">
        <w:rPr>
          <w:b/>
          <w:color w:val="000000"/>
        </w:rPr>
        <w:t>e</w:t>
      </w:r>
      <w:r w:rsidRPr="007559C1">
        <w:rPr>
          <w:rStyle w:val="superscript"/>
          <w:color w:val="000000"/>
        </w:rPr>
        <w:t>n</w:t>
      </w:r>
      <w:r w:rsidRPr="007559C1">
        <w:rPr>
          <w:color w:val="000000"/>
        </w:rPr>
        <w:t xml:space="preserve"> = g</w:t>
      </w:r>
      <w:r>
        <w:rPr>
          <w:color w:val="000000"/>
        </w:rPr>
        <w:t>'</w:t>
      </w:r>
      <w:r w:rsidRPr="007559C1">
        <w:rPr>
          <w:rStyle w:val="superscript"/>
          <w:color w:val="000000"/>
        </w:rPr>
        <w:t>n</w:t>
      </w:r>
      <w:r>
        <w:rPr>
          <w:rStyle w:val="superscript"/>
          <w:color w:val="000000"/>
        </w:rPr>
        <w:t>m</w:t>
      </w:r>
      <w:r w:rsidRPr="007559C1">
        <w:rPr>
          <w:b/>
          <w:color w:val="000000"/>
        </w:rPr>
        <w:t xml:space="preserve"> e</w:t>
      </w:r>
      <w:r>
        <w:rPr>
          <w:rStyle w:val="subscript"/>
          <w:color w:val="000000"/>
        </w:rPr>
        <w:t>m</w:t>
      </w:r>
      <w:r>
        <w:t xml:space="preserve">  =  h</w:t>
      </w:r>
      <w:r>
        <w:rPr>
          <w:rStyle w:val="subscript"/>
        </w:rPr>
        <w:t xml:space="preserve">nm </w:t>
      </w:r>
      <w:r w:rsidRPr="007559C1">
        <w:rPr>
          <w:b/>
          <w:color w:val="000000"/>
        </w:rPr>
        <w:t>e</w:t>
      </w:r>
      <w:r>
        <w:rPr>
          <w:rStyle w:val="subscript"/>
          <w:color w:val="000000"/>
        </w:rPr>
        <w:t>m</w:t>
      </w:r>
      <w:r>
        <w:tab/>
      </w:r>
      <w:r>
        <w:tab/>
        <w:t xml:space="preserve">// where we define </w:t>
      </w:r>
      <w:r w:rsidRPr="007559C1">
        <w:rPr>
          <w:color w:val="000000"/>
        </w:rPr>
        <w:t xml:space="preserve"> </w:t>
      </w:r>
      <w:r>
        <w:t>h</w:t>
      </w:r>
      <w:r>
        <w:rPr>
          <w:rStyle w:val="subscript"/>
        </w:rPr>
        <w:t>nm</w:t>
      </w:r>
      <w:r>
        <w:t xml:space="preserve">  ≡  </w:t>
      </w:r>
      <w:r w:rsidRPr="007559C1">
        <w:rPr>
          <w:color w:val="000000"/>
        </w:rPr>
        <w:t>g</w:t>
      </w:r>
      <w:r w:rsidRPr="007559C1">
        <w:rPr>
          <w:rStyle w:val="superscript"/>
          <w:color w:val="000000"/>
        </w:rPr>
        <w:t>n</w:t>
      </w:r>
      <w:r>
        <w:rPr>
          <w:rStyle w:val="superscript"/>
          <w:color w:val="000000"/>
        </w:rPr>
        <w:t>m</w:t>
      </w:r>
      <w:r>
        <w:t xml:space="preserve"> </w:t>
      </w:r>
      <w:r>
        <w:tab/>
        <w:t>// (2.3.2)</w:t>
      </w:r>
    </w:p>
    <w:p w14:paraId="19F1FEA1" w14:textId="77777777" w:rsidR="00506F78" w:rsidRDefault="00506F78" w:rsidP="00506F78"/>
    <w:p w14:paraId="73C22580" w14:textId="77777777" w:rsidR="00506F78" w:rsidRPr="00692D0C" w:rsidRDefault="00506F78" w:rsidP="00506F78">
      <w:pPr>
        <w:tabs>
          <w:tab w:val="left" w:pos="7200"/>
          <w:tab w:val="left" w:pos="7920"/>
          <w:tab w:val="right" w:pos="9270"/>
        </w:tabs>
      </w:pPr>
      <w:r>
        <w:tab/>
        <w:t>(</w:t>
      </w:r>
      <w:r w:rsidRPr="007559C1">
        <w:rPr>
          <w:b/>
          <w:color w:val="000000"/>
        </w:rPr>
        <w:t>e</w:t>
      </w:r>
      <w:r w:rsidRPr="007559C1">
        <w:rPr>
          <w:rStyle w:val="superscript"/>
          <w:color w:val="000000"/>
        </w:rPr>
        <w:t>n</w:t>
      </w:r>
      <w:r>
        <w:t>)</w:t>
      </w:r>
      <w:r w:rsidRPr="000F7439">
        <w:rPr>
          <w:rStyle w:val="subscript"/>
        </w:rPr>
        <w:t>i</w:t>
      </w:r>
      <w:r>
        <w:rPr>
          <w:rStyle w:val="superscript"/>
        </w:rPr>
        <w:t xml:space="preserve"> </w:t>
      </w:r>
      <w:r w:rsidRPr="000F7439">
        <w:t>=</w:t>
      </w:r>
      <w:r>
        <w:rPr>
          <w:rStyle w:val="superscript"/>
        </w:rPr>
        <w:t xml:space="preserve"> </w:t>
      </w:r>
      <w:r w:rsidRPr="007559C1">
        <w:rPr>
          <w:color w:val="000000"/>
        </w:rPr>
        <w:t xml:space="preserve"> </w:t>
      </w:r>
      <w:r>
        <w:t xml:space="preserve"> h</w:t>
      </w:r>
      <w:r>
        <w:rPr>
          <w:rStyle w:val="subscript"/>
        </w:rPr>
        <w:t>nm</w:t>
      </w:r>
      <w:r>
        <w:t>R</w:t>
      </w:r>
      <w:r>
        <w:rPr>
          <w:rStyle w:val="subscript"/>
        </w:rPr>
        <w:t>m</w:t>
      </w:r>
      <w:r w:rsidRPr="000F7439">
        <w:rPr>
          <w:rStyle w:val="subscript"/>
        </w:rPr>
        <w:t>i</w:t>
      </w:r>
      <w:r>
        <w:t xml:space="preserve"> = (hR)</w:t>
      </w:r>
      <w:r>
        <w:rPr>
          <w:rStyle w:val="subscript"/>
        </w:rPr>
        <w:t>ni</w:t>
      </w:r>
      <w:r>
        <w:t>.</w:t>
      </w:r>
      <w:r>
        <w:tab/>
      </w:r>
      <w:r>
        <w:tab/>
        <w:t xml:space="preserve">// the </w:t>
      </w:r>
      <w:r w:rsidRPr="000F7439">
        <w:rPr>
          <w:b/>
        </w:rPr>
        <w:t>e</w:t>
      </w:r>
      <w:r>
        <w:rPr>
          <w:rStyle w:val="superscript"/>
        </w:rPr>
        <w:t>n</w:t>
      </w:r>
      <w:r>
        <w:t xml:space="preserve"> are the rows of </w:t>
      </w:r>
      <w:r>
        <w:tab/>
        <w:t>matrix (hR), (2.6.4)</w:t>
      </w:r>
      <w:r>
        <w:tab/>
      </w:r>
      <w:r>
        <w:tab/>
        <w:t>(2.6.5)</w:t>
      </w:r>
    </w:p>
    <w:p w14:paraId="7A25967C" w14:textId="77777777" w:rsidR="00506F78" w:rsidRDefault="00506F78" w:rsidP="00506F78"/>
    <w:p w14:paraId="0F0AFDF9" w14:textId="77777777" w:rsidR="00506F78" w:rsidRPr="000F7439" w:rsidRDefault="00506F78" w:rsidP="00506F78">
      <w:r>
        <w:rPr>
          <w:u w:val="single"/>
        </w:rPr>
        <w:t>Exercise</w:t>
      </w:r>
      <w:r>
        <w:t xml:space="preserve">: You are handed these three constant vectors </w:t>
      </w:r>
      <w:r w:rsidRPr="000F7439">
        <w:rPr>
          <w:b/>
        </w:rPr>
        <w:t>e</w:t>
      </w:r>
      <w:r>
        <w:rPr>
          <w:rStyle w:val="subscript"/>
        </w:rPr>
        <w:t>n</w:t>
      </w:r>
      <w:r>
        <w:t xml:space="preserve"> in a 3-dimensional Cartesian x-space, </w:t>
      </w:r>
    </w:p>
    <w:p w14:paraId="33BDF4BA" w14:textId="77777777" w:rsidR="00506F78" w:rsidRDefault="00506F78" w:rsidP="00506F78"/>
    <w:p w14:paraId="1962510D" w14:textId="77777777" w:rsidR="00506F78" w:rsidRPr="000F7439" w:rsidRDefault="00506F78" w:rsidP="00506F78">
      <w:pPr>
        <w:tabs>
          <w:tab w:val="left" w:pos="7200"/>
          <w:tab w:val="left" w:pos="7920"/>
          <w:tab w:val="right" w:pos="9270"/>
        </w:tabs>
      </w:pPr>
      <w:r>
        <w:tab/>
      </w:r>
      <w:r w:rsidRPr="0022333D">
        <w:rPr>
          <w:b/>
        </w:rPr>
        <w:t>e</w:t>
      </w:r>
      <w:r>
        <w:rPr>
          <w:rStyle w:val="subscript"/>
        </w:rPr>
        <w:t>1</w:t>
      </w:r>
      <w:r>
        <w:t xml:space="preserve"> = (2,-1,3)</w:t>
      </w:r>
      <w:r>
        <w:tab/>
      </w:r>
      <w:r>
        <w:tab/>
        <w:t>// for example, (</w:t>
      </w:r>
      <w:r w:rsidRPr="0022333D">
        <w:rPr>
          <w:b/>
        </w:rPr>
        <w:t>e</w:t>
      </w:r>
      <w:r>
        <w:rPr>
          <w:rStyle w:val="subscript"/>
        </w:rPr>
        <w:t>1</w:t>
      </w:r>
      <w:r>
        <w:t>)</w:t>
      </w:r>
      <w:r>
        <w:rPr>
          <w:rStyle w:val="subscript"/>
        </w:rPr>
        <w:t>2</w:t>
      </w:r>
      <w:r>
        <w:t xml:space="preserve"> =( </w:t>
      </w:r>
      <w:r w:rsidRPr="0022333D">
        <w:rPr>
          <w:b/>
        </w:rPr>
        <w:t>e</w:t>
      </w:r>
      <w:r>
        <w:rPr>
          <w:rStyle w:val="subscript"/>
        </w:rPr>
        <w:t>1</w:t>
      </w:r>
      <w:r>
        <w:t>)</w:t>
      </w:r>
      <w:r>
        <w:rPr>
          <w:rStyle w:val="superscript"/>
        </w:rPr>
        <w:t>2</w:t>
      </w:r>
      <w:r>
        <w:t xml:space="preserve"> =  - 1</w:t>
      </w:r>
    </w:p>
    <w:p w14:paraId="6BCC0C27" w14:textId="77777777" w:rsidR="00506F78" w:rsidRDefault="00506F78" w:rsidP="00506F78">
      <w:pPr>
        <w:tabs>
          <w:tab w:val="left" w:pos="7200"/>
          <w:tab w:val="left" w:pos="7920"/>
          <w:tab w:val="right" w:pos="9270"/>
        </w:tabs>
      </w:pPr>
      <w:r>
        <w:tab/>
      </w:r>
      <w:r w:rsidRPr="0022333D">
        <w:rPr>
          <w:b/>
        </w:rPr>
        <w:t>e</w:t>
      </w:r>
      <w:r>
        <w:rPr>
          <w:rStyle w:val="subscript"/>
        </w:rPr>
        <w:t>2</w:t>
      </w:r>
      <w:r>
        <w:t xml:space="preserve"> = (-1,2,4)</w:t>
      </w:r>
      <w:r>
        <w:tab/>
      </w:r>
    </w:p>
    <w:p w14:paraId="0DFB295C" w14:textId="77777777" w:rsidR="00506F78" w:rsidRPr="00F4687A" w:rsidRDefault="00506F78" w:rsidP="00506F78">
      <w:pPr>
        <w:tabs>
          <w:tab w:val="left" w:pos="7200"/>
          <w:tab w:val="left" w:pos="7920"/>
          <w:tab w:val="right" w:pos="9270"/>
        </w:tabs>
        <w:rPr>
          <w:rStyle w:val="subscript"/>
        </w:rPr>
      </w:pPr>
      <w:r>
        <w:tab/>
      </w:r>
      <w:r w:rsidRPr="0022333D">
        <w:rPr>
          <w:b/>
        </w:rPr>
        <w:t>e</w:t>
      </w:r>
      <w:r>
        <w:rPr>
          <w:rStyle w:val="subscript"/>
        </w:rPr>
        <w:t>3</w:t>
      </w:r>
      <w:r>
        <w:t xml:space="preserve"> = (1,3,2)</w:t>
      </w:r>
      <w:r>
        <w:tab/>
      </w:r>
      <w:r>
        <w:tab/>
      </w:r>
      <w:r>
        <w:tab/>
        <w:t xml:space="preserve">// </w:t>
      </w:r>
      <w:r w:rsidRPr="00506F78">
        <w:rPr>
          <w:b/>
        </w:rPr>
        <w:t>e</w:t>
      </w:r>
      <w:r>
        <w:rPr>
          <w:rStyle w:val="subscript"/>
        </w:rPr>
        <w:t>3</w:t>
      </w:r>
      <w:r>
        <w:t xml:space="preserve"> = 1 </w:t>
      </w:r>
      <w:r w:rsidRPr="00F4687A">
        <w:rPr>
          <w:b/>
        </w:rPr>
        <w:t>u</w:t>
      </w:r>
      <w:r>
        <w:rPr>
          <w:rStyle w:val="subscript"/>
        </w:rPr>
        <w:t>1</w:t>
      </w:r>
      <w:r>
        <w:t xml:space="preserve"> + 3 </w:t>
      </w:r>
      <w:r w:rsidRPr="00F4687A">
        <w:rPr>
          <w:b/>
        </w:rPr>
        <w:t>u</w:t>
      </w:r>
      <w:r>
        <w:rPr>
          <w:rStyle w:val="subscript"/>
        </w:rPr>
        <w:t>2</w:t>
      </w:r>
      <w:r>
        <w:t xml:space="preserve"> + 2 </w:t>
      </w:r>
      <w:r w:rsidRPr="00F4687A">
        <w:rPr>
          <w:b/>
        </w:rPr>
        <w:t>u</w:t>
      </w:r>
      <w:r>
        <w:rPr>
          <w:rStyle w:val="subscript"/>
        </w:rPr>
        <w:t>3</w:t>
      </w:r>
    </w:p>
    <w:p w14:paraId="776E6531" w14:textId="77777777" w:rsidR="00506F78" w:rsidRDefault="00506F78" w:rsidP="00506F78">
      <w:pPr>
        <w:tabs>
          <w:tab w:val="left" w:pos="7200"/>
          <w:tab w:val="left" w:pos="7920"/>
          <w:tab w:val="right" w:pos="9270"/>
        </w:tabs>
      </w:pPr>
      <w:r>
        <w:t>so</w:t>
      </w:r>
    </w:p>
    <w:p w14:paraId="612D0089" w14:textId="77777777" w:rsidR="00506F78" w:rsidRPr="00692D0C" w:rsidRDefault="00506F78" w:rsidP="00506F78">
      <w:pPr>
        <w:tabs>
          <w:tab w:val="left" w:pos="7200"/>
          <w:tab w:val="left" w:pos="7920"/>
          <w:tab w:val="right" w:pos="9270"/>
        </w:tabs>
      </w:pPr>
      <w:r>
        <w:tab/>
        <w:t>R</w:t>
      </w:r>
      <w:r>
        <w:rPr>
          <w:rStyle w:val="subscript"/>
        </w:rPr>
        <w:t>**</w:t>
      </w:r>
      <w:r>
        <w:t xml:space="preserve">  = </w:t>
      </w:r>
      <w:r>
        <w:fldChar w:fldCharType="begin"/>
      </w:r>
      <w:r>
        <w:instrText xml:space="preserve"> EQ \B(\A\co3(  2  ,-1  ,3  ,  -1  ,2  ,4  ,   1  ,3  ,2  )) </w:instrText>
      </w:r>
      <w:r>
        <w:fldChar w:fldCharType="end"/>
      </w:r>
      <w:r>
        <w:tab/>
      </w:r>
      <w:r>
        <w:tab/>
        <w:t xml:space="preserve">// = F;  "the </w:t>
      </w:r>
      <w:r w:rsidRPr="000F7439">
        <w:rPr>
          <w:b/>
        </w:rPr>
        <w:t>e</w:t>
      </w:r>
      <w:r>
        <w:rPr>
          <w:rStyle w:val="subscript"/>
        </w:rPr>
        <w:t>m</w:t>
      </w:r>
      <w:r>
        <w:t xml:space="preserve"> are the rows of matrix R"</w:t>
      </w:r>
      <w:r>
        <w:tab/>
        <w:t>from (2.6.5)</w:t>
      </w:r>
      <w:r>
        <w:tab/>
      </w:r>
      <w:r>
        <w:tab/>
        <w:t>(2.6.6)</w:t>
      </w:r>
    </w:p>
    <w:p w14:paraId="167A6BCD" w14:textId="77777777" w:rsidR="00506F78" w:rsidRDefault="00506F78" w:rsidP="00506F78">
      <w:pPr>
        <w:tabs>
          <w:tab w:val="left" w:pos="7200"/>
          <w:tab w:val="left" w:pos="7920"/>
          <w:tab w:val="right" w:pos="9270"/>
        </w:tabs>
      </w:pPr>
    </w:p>
    <w:p w14:paraId="71865DC1" w14:textId="77777777" w:rsidR="00506F78" w:rsidRDefault="00506F78" w:rsidP="00506F78">
      <w:pPr>
        <w:tabs>
          <w:tab w:val="left" w:pos="7200"/>
          <w:tab w:val="left" w:pos="7920"/>
          <w:tab w:val="right" w:pos="9270"/>
        </w:tabs>
      </w:pPr>
      <w:r>
        <w:t xml:space="preserve">Use Maple to compute g, h and then (hR).  Here we are just implementing the equations in (2.6.5). </w:t>
      </w:r>
    </w:p>
    <w:p w14:paraId="4AC79D7D" w14:textId="77777777" w:rsidR="00506F78" w:rsidRDefault="00506F78" w:rsidP="00506F78">
      <w:pPr>
        <w:tabs>
          <w:tab w:val="left" w:pos="7200"/>
          <w:tab w:val="left" w:pos="7920"/>
          <w:tab w:val="right" w:pos="9270"/>
        </w:tabs>
      </w:pPr>
    </w:p>
    <w:p w14:paraId="66F19F4C" w14:textId="77777777" w:rsidR="00506F78" w:rsidRPr="00506F78" w:rsidRDefault="00506F78" w:rsidP="00506F78">
      <w:pPr>
        <w:tabs>
          <w:tab w:val="left" w:pos="7200"/>
          <w:tab w:val="left" w:pos="7920"/>
          <w:tab w:val="right" w:pos="9270"/>
        </w:tabs>
        <w:rPr>
          <w:color w:val="FF0000"/>
        </w:rPr>
      </w:pPr>
      <w:r>
        <w:t xml:space="preserve">First enter the three </w:t>
      </w:r>
      <w:r w:rsidRPr="000F7439">
        <w:rPr>
          <w:b/>
        </w:rPr>
        <w:t>e</w:t>
      </w:r>
      <w:r>
        <w:rPr>
          <w:rStyle w:val="subscript"/>
        </w:rPr>
        <w:t>n</w:t>
      </w:r>
      <w:r>
        <w:t xml:space="preserve"> vectors and construct matrix R</w:t>
      </w:r>
      <w:r>
        <w:rPr>
          <w:rStyle w:val="subscript"/>
        </w:rPr>
        <w:t>**</w:t>
      </w:r>
      <w:r>
        <w:t xml:space="preserve">, </w:t>
      </w:r>
      <w:r>
        <w:tab/>
      </w:r>
      <w:r>
        <w:tab/>
      </w:r>
      <w:r>
        <w:tab/>
      </w:r>
      <w:r w:rsidRPr="00506F78">
        <w:rPr>
          <w:color w:val="FF0000"/>
        </w:rPr>
        <w:t>FIX CODE!!!! ******</w:t>
      </w:r>
    </w:p>
    <w:p w14:paraId="5E790D1C" w14:textId="77777777" w:rsidR="00506F78" w:rsidRDefault="00506F78" w:rsidP="00506F78">
      <w:pPr>
        <w:tabs>
          <w:tab w:val="left" w:pos="7200"/>
          <w:tab w:val="left" w:pos="7920"/>
          <w:tab w:val="right" w:pos="9270"/>
        </w:tabs>
      </w:pPr>
    </w:p>
    <w:p w14:paraId="64F8D797" w14:textId="77777777" w:rsidR="00506F78" w:rsidRDefault="00506F78" w:rsidP="00506F78">
      <w:pPr>
        <w:tabs>
          <w:tab w:val="left" w:pos="7200"/>
          <w:tab w:val="left" w:pos="7920"/>
          <w:tab w:val="right" w:pos="9270"/>
        </w:tabs>
      </w:pPr>
      <w:r>
        <w:pict>
          <v:shape id="_x0000_i1027" type="#_x0000_t75" style="width:178.5pt;height:135.75pt">
            <v:imagedata r:id="rId9" o:title=""/>
          </v:shape>
        </w:pict>
      </w:r>
    </w:p>
    <w:p w14:paraId="3973B5B1" w14:textId="77777777" w:rsidR="00506F78" w:rsidRPr="000F7439" w:rsidRDefault="00506F78" w:rsidP="00506F78">
      <w:pPr>
        <w:tabs>
          <w:tab w:val="left" w:pos="7200"/>
          <w:tab w:val="left" w:pos="7920"/>
          <w:tab w:val="right" w:pos="9270"/>
        </w:tabs>
      </w:pPr>
      <w:r>
        <w:t>Then compute the covariant metric tensor g'  = RR</w:t>
      </w:r>
      <w:r>
        <w:rPr>
          <w:rStyle w:val="superscript"/>
        </w:rPr>
        <w:t>T</w:t>
      </w:r>
      <w:r>
        <w:t xml:space="preserve"> ,</w:t>
      </w:r>
    </w:p>
    <w:p w14:paraId="270E081E" w14:textId="77777777" w:rsidR="00506F78" w:rsidRDefault="00506F78" w:rsidP="00506F78">
      <w:pPr>
        <w:tabs>
          <w:tab w:val="left" w:pos="7200"/>
          <w:tab w:val="left" w:pos="7920"/>
          <w:tab w:val="right" w:pos="9270"/>
        </w:tabs>
      </w:pPr>
    </w:p>
    <w:p w14:paraId="605A1EF1" w14:textId="77777777" w:rsidR="00506F78" w:rsidRDefault="00506F78" w:rsidP="00506F78">
      <w:pPr>
        <w:tabs>
          <w:tab w:val="left" w:pos="7200"/>
          <w:tab w:val="left" w:pos="7920"/>
          <w:tab w:val="right" w:pos="9270"/>
        </w:tabs>
      </w:pPr>
      <w:r>
        <w:pict>
          <v:shape id="_x0000_i1028" type="#_x0000_t75" style="width:178.5pt;height:58.5pt">
            <v:imagedata r:id="rId10" o:title=""/>
          </v:shape>
        </w:pict>
      </w:r>
      <w:r>
        <w:t xml:space="preserve"> </w:t>
      </w:r>
    </w:p>
    <w:p w14:paraId="7C61FEA8" w14:textId="77777777" w:rsidR="00506F78" w:rsidRDefault="00506F78" w:rsidP="00506F78">
      <w:pPr>
        <w:tabs>
          <w:tab w:val="left" w:pos="7200"/>
          <w:tab w:val="left" w:pos="7920"/>
          <w:tab w:val="right" w:pos="9270"/>
        </w:tabs>
      </w:pPr>
    </w:p>
    <w:p w14:paraId="56735D94" w14:textId="77777777" w:rsidR="00506F78" w:rsidRPr="000F7439" w:rsidRDefault="00506F78" w:rsidP="00506F78">
      <w:pPr>
        <w:tabs>
          <w:tab w:val="left" w:pos="7200"/>
          <w:tab w:val="left" w:pos="7920"/>
          <w:tab w:val="right" w:pos="9270"/>
        </w:tabs>
      </w:pPr>
      <w:r>
        <w:t>From this compute the contravariant metric tensor h = g'</w:t>
      </w:r>
      <w:r>
        <w:rPr>
          <w:rStyle w:val="superscript"/>
        </w:rPr>
        <w:t>-1</w:t>
      </w:r>
      <w:r>
        <w:t xml:space="preserve"> and then matrix (hR)</w:t>
      </w:r>
    </w:p>
    <w:p w14:paraId="22D9DBFF" w14:textId="77777777" w:rsidR="00506F78" w:rsidRDefault="00506F78" w:rsidP="00506F78">
      <w:pPr>
        <w:tabs>
          <w:tab w:val="left" w:pos="7200"/>
          <w:tab w:val="left" w:pos="7920"/>
          <w:tab w:val="right" w:pos="9270"/>
        </w:tabs>
        <w:rPr>
          <w:rStyle w:val="superscript"/>
        </w:rPr>
      </w:pPr>
    </w:p>
    <w:p w14:paraId="1AD98853" w14:textId="77777777" w:rsidR="00506F78" w:rsidRDefault="00506F78" w:rsidP="00506F78">
      <w:pPr>
        <w:tabs>
          <w:tab w:val="left" w:pos="7200"/>
          <w:tab w:val="left" w:pos="7920"/>
          <w:tab w:val="right" w:pos="9270"/>
        </w:tabs>
      </w:pPr>
      <w:r w:rsidRPr="004D19BE">
        <w:rPr>
          <w:rStyle w:val="superscript"/>
          <w:b w:val="0"/>
        </w:rPr>
        <w:pict>
          <v:shape id="_x0000_i1029" type="#_x0000_t75" style="width:187.5pt;height:97.5pt">
            <v:imagedata r:id="rId11" o:title=""/>
          </v:shape>
        </w:pict>
      </w:r>
      <w:r>
        <w:rPr>
          <w:rStyle w:val="superscript"/>
        </w:rPr>
        <w:t xml:space="preserve">   </w:t>
      </w:r>
      <w:r>
        <w:pict>
          <v:shape id="_x0000_i1030" type="#_x0000_t75" style="width:196.5pt;height:98.25pt">
            <v:imagedata r:id="rId12" o:title=""/>
          </v:shape>
        </w:pict>
      </w:r>
    </w:p>
    <w:p w14:paraId="264FA4F5" w14:textId="77777777" w:rsidR="008D38E5" w:rsidRDefault="008D38E5" w:rsidP="00506F78">
      <w:pPr>
        <w:tabs>
          <w:tab w:val="left" w:pos="7200"/>
          <w:tab w:val="left" w:pos="7920"/>
          <w:tab w:val="right" w:pos="9270"/>
        </w:tabs>
        <w:rPr>
          <w:rStyle w:val="superscript"/>
        </w:rPr>
      </w:pPr>
    </w:p>
    <w:p w14:paraId="58780572" w14:textId="77777777" w:rsidR="00506F78" w:rsidRDefault="00506F78" w:rsidP="00506F78">
      <w:pPr>
        <w:tabs>
          <w:tab w:val="left" w:pos="7200"/>
          <w:tab w:val="left" w:pos="7920"/>
          <w:tab w:val="right" w:pos="9270"/>
        </w:tabs>
      </w:pPr>
      <w:r>
        <w:t xml:space="preserve">The rows of (hR) are the vectors </w:t>
      </w:r>
      <w:r w:rsidRPr="000F7439">
        <w:rPr>
          <w:b/>
        </w:rPr>
        <w:t>e</w:t>
      </w:r>
      <w:r>
        <w:rPr>
          <w:rStyle w:val="superscript"/>
        </w:rPr>
        <w:t>n</w:t>
      </w:r>
      <w:r>
        <w:t xml:space="preserve"> (called </w:t>
      </w:r>
      <w:r w:rsidRPr="000F7439">
        <w:rPr>
          <w:b/>
        </w:rPr>
        <w:t>E</w:t>
      </w:r>
      <w:r>
        <w:rPr>
          <w:rStyle w:val="subscript"/>
        </w:rPr>
        <w:t>n</w:t>
      </w:r>
      <w:r>
        <w:t xml:space="preserve"> in the code), </w:t>
      </w:r>
    </w:p>
    <w:p w14:paraId="0F75DA55" w14:textId="77777777" w:rsidR="00506F78" w:rsidRDefault="00506F78" w:rsidP="00506F78">
      <w:pPr>
        <w:tabs>
          <w:tab w:val="left" w:pos="7200"/>
          <w:tab w:val="left" w:pos="7920"/>
          <w:tab w:val="right" w:pos="9270"/>
        </w:tabs>
      </w:pPr>
    </w:p>
    <w:p w14:paraId="3745A248" w14:textId="77777777" w:rsidR="00506F78" w:rsidRDefault="00506F78" w:rsidP="00506F78">
      <w:pPr>
        <w:tabs>
          <w:tab w:val="left" w:pos="7200"/>
          <w:tab w:val="left" w:pos="7920"/>
          <w:tab w:val="right" w:pos="9270"/>
        </w:tabs>
      </w:pPr>
      <w:r>
        <w:pict>
          <v:shape id="_x0000_i1031" type="#_x0000_t75" style="width:241.5pt;height:94.5pt">
            <v:imagedata r:id="rId13" o:title=""/>
          </v:shape>
        </w:pict>
      </w:r>
    </w:p>
    <w:p w14:paraId="056F6EDD" w14:textId="77777777" w:rsidR="00506F78" w:rsidRDefault="00506F78" w:rsidP="00506F78">
      <w:pPr>
        <w:tabs>
          <w:tab w:val="left" w:pos="7200"/>
          <w:tab w:val="left" w:pos="7920"/>
          <w:tab w:val="right" w:pos="9270"/>
        </w:tabs>
      </w:pPr>
    </w:p>
    <w:p w14:paraId="1EFCCB6F" w14:textId="77777777" w:rsidR="00506F78" w:rsidRDefault="00506F78" w:rsidP="00506F78">
      <w:pPr>
        <w:tabs>
          <w:tab w:val="left" w:pos="7200"/>
          <w:tab w:val="left" w:pos="7920"/>
          <w:tab w:val="right" w:pos="9270"/>
        </w:tabs>
      </w:pPr>
      <w:r>
        <w:t xml:space="preserve">As a check, we verify that </w:t>
      </w:r>
      <w:r w:rsidRPr="000F7439">
        <w:rPr>
          <w:b/>
        </w:rPr>
        <w:t>e</w:t>
      </w:r>
      <w:r>
        <w:rPr>
          <w:rStyle w:val="superscript"/>
        </w:rPr>
        <w:t xml:space="preserve">n </w:t>
      </w:r>
      <w:r>
        <w:sym w:font="Symbol" w:char="F0B7"/>
      </w:r>
      <w:r>
        <w:t xml:space="preserve"> </w:t>
      </w:r>
      <w:r w:rsidRPr="000F7439">
        <w:rPr>
          <w:b/>
        </w:rPr>
        <w:t>e</w:t>
      </w:r>
      <w:r>
        <w:rPr>
          <w:rStyle w:val="subscript"/>
        </w:rPr>
        <w:t>m</w:t>
      </w:r>
      <w:r>
        <w:t xml:space="preserve"> = δ</w:t>
      </w:r>
      <w:r>
        <w:rPr>
          <w:rStyle w:val="superscript"/>
        </w:rPr>
        <w:t>n</w:t>
      </w:r>
      <w:r>
        <w:rPr>
          <w:rStyle w:val="subscript"/>
        </w:rPr>
        <w:t>m</w:t>
      </w:r>
      <w:r>
        <w:t xml:space="preserve"> : </w:t>
      </w:r>
    </w:p>
    <w:p w14:paraId="63152F2C" w14:textId="77777777" w:rsidR="00506F78" w:rsidRDefault="00506F78" w:rsidP="00506F78">
      <w:pPr>
        <w:tabs>
          <w:tab w:val="left" w:pos="7200"/>
          <w:tab w:val="left" w:pos="7920"/>
          <w:tab w:val="right" w:pos="9270"/>
        </w:tabs>
      </w:pPr>
    </w:p>
    <w:p w14:paraId="3EBFA09F" w14:textId="77777777" w:rsidR="00506F78" w:rsidRPr="000F7439" w:rsidRDefault="00506F78" w:rsidP="00506F78">
      <w:pPr>
        <w:tabs>
          <w:tab w:val="left" w:pos="7200"/>
          <w:tab w:val="left" w:pos="7920"/>
          <w:tab w:val="right" w:pos="9270"/>
        </w:tabs>
      </w:pPr>
      <w:r>
        <w:pict>
          <v:shape id="_x0000_i1032" type="#_x0000_t75" style="width:259.5pt;height:128.25pt">
            <v:imagedata r:id="rId14" o:title=""/>
          </v:shape>
        </w:pict>
      </w:r>
    </w:p>
    <w:p w14:paraId="5881D458" w14:textId="77777777" w:rsidR="009A164B" w:rsidRDefault="009A164B" w:rsidP="00BE77EA">
      <w:pPr>
        <w:pStyle w:val="Heading3"/>
      </w:pPr>
    </w:p>
    <w:p w14:paraId="07BC12FB" w14:textId="77777777" w:rsidR="00BE77EA" w:rsidRPr="00055CEA" w:rsidRDefault="00BE77EA" w:rsidP="00BE77EA">
      <w:pPr>
        <w:pStyle w:val="Heading3"/>
      </w:pPr>
      <w:bookmarkStart w:id="8" w:name="_Toc447798896"/>
      <w:r>
        <w:t>2.</w:t>
      </w:r>
      <w:r w:rsidR="00506F78">
        <w:t>7</w:t>
      </w:r>
      <w:r w:rsidRPr="00055CEA">
        <w:t xml:space="preserve"> </w:t>
      </w:r>
      <w:r>
        <w:t>Expansions of vectors onto basis vectors</w:t>
      </w:r>
      <w:bookmarkEnd w:id="8"/>
    </w:p>
    <w:p w14:paraId="5530E6F2" w14:textId="77777777" w:rsidR="00BE77EA" w:rsidRDefault="00BE77EA" w:rsidP="00D72439">
      <w:pPr>
        <w:tabs>
          <w:tab w:val="left" w:pos="7200"/>
          <w:tab w:val="left" w:pos="7920"/>
          <w:tab w:val="right" w:pos="9270"/>
        </w:tabs>
      </w:pPr>
    </w:p>
    <w:p w14:paraId="5018C1DB" w14:textId="77777777" w:rsidR="00BE77EA" w:rsidRDefault="00BE77EA" w:rsidP="00D72439">
      <w:pPr>
        <w:tabs>
          <w:tab w:val="left" w:pos="7200"/>
          <w:tab w:val="left" w:pos="7920"/>
          <w:tab w:val="right" w:pos="9270"/>
        </w:tabs>
      </w:pPr>
      <w:r>
        <w:t xml:space="preserve">Given vector </w:t>
      </w:r>
      <w:r w:rsidRPr="00BE77EA">
        <w:rPr>
          <w:b/>
        </w:rPr>
        <w:t>V</w:t>
      </w:r>
      <w:r>
        <w:t xml:space="preserve"> in x-space and the corresponding vector </w:t>
      </w:r>
      <w:r w:rsidRPr="00BE77EA">
        <w:rPr>
          <w:b/>
        </w:rPr>
        <w:t>V</w:t>
      </w:r>
      <w:r>
        <w:t xml:space="preserve">' in x'-space, one may write the following expansions ( </w:t>
      </w:r>
      <w:r w:rsidRPr="00BE77EA">
        <w:rPr>
          <w:i/>
        </w:rPr>
        <w:t>Tensor</w:t>
      </w:r>
      <w:r>
        <w:t xml:space="preserve"> </w:t>
      </w:r>
      <w:r w:rsidR="00FA4D4C">
        <w:t>(7.13.10,11) )</w:t>
      </w:r>
      <w:r w:rsidR="009A164B">
        <w:t xml:space="preserve">, </w:t>
      </w:r>
    </w:p>
    <w:p w14:paraId="60D1D6A2" w14:textId="77777777" w:rsidR="00BE77EA" w:rsidRDefault="00BE77EA" w:rsidP="00D72439">
      <w:pPr>
        <w:tabs>
          <w:tab w:val="left" w:pos="7200"/>
          <w:tab w:val="left" w:pos="7920"/>
          <w:tab w:val="right" w:pos="9270"/>
        </w:tabs>
      </w:pPr>
    </w:p>
    <w:p w14:paraId="6D23EA27" w14:textId="77777777" w:rsidR="00BE77EA" w:rsidRPr="00654A27" w:rsidRDefault="001A4F38" w:rsidP="00BE77EA">
      <w:r>
        <w:t>1</w:t>
      </w:r>
      <w:r w:rsidR="00BE77EA">
        <w:tab/>
      </w:r>
      <w:r w:rsidR="00BE77EA" w:rsidRPr="00A52F07">
        <w:rPr>
          <w:b/>
        </w:rPr>
        <w:t>V</w:t>
      </w:r>
      <w:r w:rsidR="00BE77EA">
        <w:rPr>
          <w:b/>
        </w:rPr>
        <w:t xml:space="preserve"> </w:t>
      </w:r>
      <w:r w:rsidR="00BE77EA">
        <w:t xml:space="preserve"> =  Σ</w:t>
      </w:r>
      <w:r w:rsidR="00BE77EA">
        <w:rPr>
          <w:rStyle w:val="subscript"/>
        </w:rPr>
        <w:t xml:space="preserve">n </w:t>
      </w:r>
      <w:r w:rsidR="00BE77EA">
        <w:t>V</w:t>
      </w:r>
      <w:r w:rsidR="00BE77EA" w:rsidRPr="00A531E8">
        <w:rPr>
          <w:rStyle w:val="superscript"/>
        </w:rPr>
        <w:t>n</w:t>
      </w:r>
      <w:r w:rsidR="00BE77EA">
        <w:rPr>
          <w:rStyle w:val="subscript"/>
        </w:rPr>
        <w:t xml:space="preserve"> </w:t>
      </w:r>
      <w:r w:rsidR="00BE77EA" w:rsidRPr="00FA5F4C">
        <w:rPr>
          <w:b/>
        </w:rPr>
        <w:t>u</w:t>
      </w:r>
      <w:r w:rsidR="00BE77EA">
        <w:rPr>
          <w:rStyle w:val="subscript"/>
        </w:rPr>
        <w:t>n</w:t>
      </w:r>
      <w:r w:rsidR="00BE77EA">
        <w:tab/>
      </w:r>
      <w:r w:rsidR="00BE77EA">
        <w:tab/>
        <w:t>where</w:t>
      </w:r>
      <w:r w:rsidR="00BE77EA">
        <w:tab/>
        <w:t>V</w:t>
      </w:r>
      <w:r w:rsidR="00BE77EA">
        <w:rPr>
          <w:rStyle w:val="superscript"/>
        </w:rPr>
        <w:t>n</w:t>
      </w:r>
      <w:r w:rsidR="00BE77EA">
        <w:t xml:space="preserve">  =  </w:t>
      </w:r>
      <w:r w:rsidR="00BE77EA">
        <w:rPr>
          <w:b/>
        </w:rPr>
        <w:t>u</w:t>
      </w:r>
      <w:r w:rsidR="00BE77EA">
        <w:rPr>
          <w:rStyle w:val="superscript"/>
        </w:rPr>
        <w:t>n</w:t>
      </w:r>
      <w:r w:rsidR="00BE77EA">
        <w:t xml:space="preserve"> </w:t>
      </w:r>
      <w:r w:rsidR="00BE77EA">
        <w:sym w:font="Symbol" w:char="F0B7"/>
      </w:r>
      <w:r w:rsidR="00BE77EA">
        <w:t xml:space="preserve"> </w:t>
      </w:r>
      <w:r w:rsidR="00BE77EA" w:rsidRPr="00A52F07">
        <w:rPr>
          <w:b/>
        </w:rPr>
        <w:t>V</w:t>
      </w:r>
      <w:r w:rsidR="00654A27">
        <w:tab/>
      </w:r>
      <w:r w:rsidR="00654A27">
        <w:tab/>
        <w:t>axis-aligned basis</w:t>
      </w:r>
    </w:p>
    <w:p w14:paraId="15DACA30" w14:textId="77777777" w:rsidR="00BE77EA" w:rsidRDefault="001A4F38" w:rsidP="00BE77EA">
      <w:r>
        <w:t>2</w:t>
      </w:r>
      <w:r w:rsidR="00BE77EA">
        <w:tab/>
      </w:r>
      <w:r w:rsidR="00BE77EA" w:rsidRPr="00A52F07">
        <w:rPr>
          <w:b/>
        </w:rPr>
        <w:t>V</w:t>
      </w:r>
      <w:r w:rsidR="00BE77EA">
        <w:t xml:space="preserve">  =  Σ</w:t>
      </w:r>
      <w:r w:rsidR="00BE77EA">
        <w:rPr>
          <w:rStyle w:val="subscript"/>
        </w:rPr>
        <w:t xml:space="preserve">n </w:t>
      </w:r>
      <w:r w:rsidR="00BE77EA">
        <w:t>V</w:t>
      </w:r>
      <w:r w:rsidR="00BE77EA">
        <w:rPr>
          <w:rStyle w:val="subscript"/>
        </w:rPr>
        <w:t xml:space="preserve">n </w:t>
      </w:r>
      <w:r w:rsidR="00BE77EA">
        <w:rPr>
          <w:b/>
        </w:rPr>
        <w:t>u</w:t>
      </w:r>
      <w:r w:rsidR="00BE77EA">
        <w:rPr>
          <w:rStyle w:val="superscript"/>
        </w:rPr>
        <w:t>n</w:t>
      </w:r>
      <w:r w:rsidR="00BE77EA">
        <w:tab/>
      </w:r>
      <w:r w:rsidR="00BE77EA">
        <w:tab/>
        <w:t>where</w:t>
      </w:r>
      <w:r w:rsidR="00BE77EA">
        <w:tab/>
        <w:t>V</w:t>
      </w:r>
      <w:r w:rsidR="00BE77EA" w:rsidRPr="00BE77EA">
        <w:rPr>
          <w:rStyle w:val="subscript"/>
        </w:rPr>
        <w:t>n</w:t>
      </w:r>
      <w:r w:rsidR="00BE77EA">
        <w:t xml:space="preserve">  =  </w:t>
      </w:r>
      <w:r w:rsidR="00BE77EA">
        <w:rPr>
          <w:b/>
        </w:rPr>
        <w:t>u</w:t>
      </w:r>
      <w:r w:rsidR="00BE77EA" w:rsidRPr="00BE77EA">
        <w:rPr>
          <w:rStyle w:val="subscript"/>
        </w:rPr>
        <w:t>n</w:t>
      </w:r>
      <w:r w:rsidR="00BE77EA">
        <w:t xml:space="preserve"> </w:t>
      </w:r>
      <w:r w:rsidR="00BE77EA">
        <w:sym w:font="Symbol" w:char="F0B7"/>
      </w:r>
      <w:r w:rsidR="00BE77EA">
        <w:t xml:space="preserve"> </w:t>
      </w:r>
      <w:r w:rsidR="00BE77EA" w:rsidRPr="00A52F07">
        <w:rPr>
          <w:b/>
        </w:rPr>
        <w:t>V</w:t>
      </w:r>
      <w:r w:rsidR="00654A27">
        <w:rPr>
          <w:b/>
        </w:rPr>
        <w:tab/>
      </w:r>
      <w:r w:rsidR="00654A27">
        <w:rPr>
          <w:b/>
        </w:rPr>
        <w:tab/>
      </w:r>
      <w:r w:rsidR="00654A27">
        <w:t>axis-aligned basis</w:t>
      </w:r>
    </w:p>
    <w:p w14:paraId="058B5C32" w14:textId="77777777" w:rsidR="00BE77EA" w:rsidRPr="00654A27" w:rsidRDefault="001A4F38" w:rsidP="00BE77EA">
      <w:r>
        <w:t>3</w:t>
      </w:r>
      <w:r w:rsidR="00BE77EA">
        <w:tab/>
      </w:r>
      <w:r w:rsidR="00BE77EA" w:rsidRPr="00A52F07">
        <w:rPr>
          <w:b/>
        </w:rPr>
        <w:t>V</w:t>
      </w:r>
      <w:r w:rsidR="00BE77EA">
        <w:t xml:space="preserve">  =  Σ</w:t>
      </w:r>
      <w:r w:rsidR="00BE77EA">
        <w:rPr>
          <w:rStyle w:val="subscript"/>
        </w:rPr>
        <w:t xml:space="preserve">n </w:t>
      </w:r>
      <w:r w:rsidR="00BE77EA">
        <w:t>V</w:t>
      </w:r>
      <w:r w:rsidR="00BE77EA">
        <w:rPr>
          <w:rStyle w:val="superscript"/>
        </w:rPr>
        <w:t>'</w:t>
      </w:r>
      <w:r w:rsidR="00BE77EA" w:rsidRPr="00A531E8">
        <w:rPr>
          <w:rStyle w:val="superscript"/>
        </w:rPr>
        <w:t>n</w:t>
      </w:r>
      <w:r w:rsidR="00BE77EA">
        <w:rPr>
          <w:rStyle w:val="superscript"/>
        </w:rPr>
        <w:t xml:space="preserve"> </w:t>
      </w:r>
      <w:r w:rsidR="00BE77EA" w:rsidRPr="00FA0F20">
        <w:rPr>
          <w:b/>
        </w:rPr>
        <w:t>e</w:t>
      </w:r>
      <w:r w:rsidR="00BE77EA">
        <w:rPr>
          <w:rStyle w:val="subscript"/>
        </w:rPr>
        <w:t>n</w:t>
      </w:r>
      <w:r w:rsidR="00BE77EA">
        <w:tab/>
      </w:r>
      <w:r w:rsidR="00BE77EA">
        <w:tab/>
        <w:t>where</w:t>
      </w:r>
      <w:r w:rsidR="00BE77EA">
        <w:tab/>
        <w:t>V'</w:t>
      </w:r>
      <w:r w:rsidR="00BE77EA">
        <w:rPr>
          <w:rStyle w:val="superscript"/>
        </w:rPr>
        <w:t>n</w:t>
      </w:r>
      <w:r w:rsidR="00BE77EA">
        <w:t xml:space="preserve">  =  </w:t>
      </w:r>
      <w:r w:rsidR="00BE77EA">
        <w:rPr>
          <w:b/>
        </w:rPr>
        <w:t>e</w:t>
      </w:r>
      <w:r w:rsidR="00BE77EA">
        <w:rPr>
          <w:rStyle w:val="superscript"/>
        </w:rPr>
        <w:t>n</w:t>
      </w:r>
      <w:r w:rsidR="00BE77EA">
        <w:t xml:space="preserve"> </w:t>
      </w:r>
      <w:r w:rsidR="00BE77EA">
        <w:sym w:font="Symbol" w:char="F0B7"/>
      </w:r>
      <w:r w:rsidR="00BE77EA">
        <w:t xml:space="preserve"> </w:t>
      </w:r>
      <w:r w:rsidR="00BE77EA" w:rsidRPr="00A52F07">
        <w:rPr>
          <w:b/>
        </w:rPr>
        <w:t>V</w:t>
      </w:r>
      <w:r w:rsidR="00BE77EA">
        <w:tab/>
      </w:r>
      <w:r w:rsidR="00654A27">
        <w:tab/>
        <w:t>tangent base vector basis</w:t>
      </w:r>
    </w:p>
    <w:p w14:paraId="4E5CABF3" w14:textId="77777777" w:rsidR="00BE77EA" w:rsidRDefault="001A4F38" w:rsidP="00BE77EA">
      <w:pPr>
        <w:tabs>
          <w:tab w:val="left" w:pos="7200"/>
          <w:tab w:val="left" w:pos="7920"/>
          <w:tab w:val="right" w:pos="9270"/>
        </w:tabs>
      </w:pPr>
      <w:r>
        <w:t>4</w:t>
      </w:r>
      <w:r w:rsidR="00BE77EA">
        <w:tab/>
      </w:r>
      <w:r w:rsidR="00BE77EA" w:rsidRPr="00A52F07">
        <w:rPr>
          <w:b/>
        </w:rPr>
        <w:t>V</w:t>
      </w:r>
      <w:r w:rsidR="00BE77EA">
        <w:t xml:space="preserve">  =  Σ</w:t>
      </w:r>
      <w:r w:rsidR="00BE77EA">
        <w:rPr>
          <w:rStyle w:val="subscript"/>
        </w:rPr>
        <w:t xml:space="preserve">n </w:t>
      </w:r>
      <w:r w:rsidR="00BE77EA">
        <w:t>V</w:t>
      </w:r>
      <w:r w:rsidR="00BE77EA">
        <w:rPr>
          <w:rStyle w:val="superscript"/>
        </w:rPr>
        <w:t>'</w:t>
      </w:r>
      <w:r w:rsidR="00BE77EA">
        <w:rPr>
          <w:rStyle w:val="subscript"/>
        </w:rPr>
        <w:t>n</w:t>
      </w:r>
      <w:r w:rsidR="00BE77EA">
        <w:t xml:space="preserve"> </w:t>
      </w:r>
      <w:r w:rsidR="00BE77EA">
        <w:rPr>
          <w:b/>
        </w:rPr>
        <w:t>e</w:t>
      </w:r>
      <w:r w:rsidR="00BE77EA">
        <w:rPr>
          <w:rStyle w:val="superscript"/>
        </w:rPr>
        <w:t>n</w:t>
      </w:r>
      <w:r w:rsidR="00BE77EA">
        <w:tab/>
      </w:r>
      <w:r w:rsidR="00BE77EA">
        <w:tab/>
        <w:t>where</w:t>
      </w:r>
      <w:r w:rsidR="00BE77EA">
        <w:tab/>
        <w:t>V'</w:t>
      </w:r>
      <w:r w:rsidR="00BE77EA">
        <w:rPr>
          <w:rStyle w:val="superscript"/>
        </w:rPr>
        <w:t>n</w:t>
      </w:r>
      <w:r w:rsidR="00BE77EA">
        <w:t xml:space="preserve">  =  </w:t>
      </w:r>
      <w:r w:rsidR="00BE77EA">
        <w:rPr>
          <w:b/>
        </w:rPr>
        <w:t>e</w:t>
      </w:r>
      <w:r w:rsidR="00BE77EA" w:rsidRPr="00BE77EA">
        <w:rPr>
          <w:rStyle w:val="subscript"/>
        </w:rPr>
        <w:t>n</w:t>
      </w:r>
      <w:r w:rsidR="00BE77EA">
        <w:t xml:space="preserve"> </w:t>
      </w:r>
      <w:r w:rsidR="00BE77EA">
        <w:sym w:font="Symbol" w:char="F0B7"/>
      </w:r>
      <w:r w:rsidR="00BE77EA">
        <w:t xml:space="preserve"> </w:t>
      </w:r>
      <w:r w:rsidR="00BE77EA" w:rsidRPr="00A52F07">
        <w:rPr>
          <w:b/>
        </w:rPr>
        <w:t>V</w:t>
      </w:r>
      <w:r w:rsidR="00BE77EA">
        <w:tab/>
      </w:r>
      <w:r w:rsidR="00BE77EA">
        <w:tab/>
      </w:r>
      <w:r w:rsidR="00654A27">
        <w:t>tangent base vector basis</w:t>
      </w:r>
      <w:r w:rsidR="00BE77EA">
        <w:tab/>
      </w:r>
      <w:r w:rsidR="00BE77EA">
        <w:tab/>
      </w:r>
      <w:r w:rsidR="00BE77EA">
        <w:tab/>
      </w:r>
    </w:p>
    <w:p w14:paraId="543D758C" w14:textId="77777777" w:rsidR="00BE77EA" w:rsidRPr="00654A27" w:rsidRDefault="001A4F38" w:rsidP="00BE77EA">
      <w:r>
        <w:t>5</w:t>
      </w:r>
      <w:r w:rsidR="00BE77EA">
        <w:tab/>
      </w:r>
      <w:r w:rsidR="00BE77EA" w:rsidRPr="00A52F07">
        <w:rPr>
          <w:b/>
        </w:rPr>
        <w:t>V</w:t>
      </w:r>
      <w:r w:rsidR="00BE77EA" w:rsidRPr="005C5D34">
        <w:t>'</w:t>
      </w:r>
      <w:r w:rsidR="00BE77EA">
        <w:t xml:space="preserve">  = Σ</w:t>
      </w:r>
      <w:r w:rsidR="00BE77EA">
        <w:rPr>
          <w:rStyle w:val="subscript"/>
        </w:rPr>
        <w:t xml:space="preserve">n </w:t>
      </w:r>
      <w:r w:rsidR="00BE77EA">
        <w:t>V'</w:t>
      </w:r>
      <w:r w:rsidR="00BE77EA" w:rsidRPr="00A531E8">
        <w:rPr>
          <w:rStyle w:val="superscript"/>
        </w:rPr>
        <w:t>n</w:t>
      </w:r>
      <w:r w:rsidR="00BE77EA">
        <w:rPr>
          <w:rStyle w:val="subscript"/>
        </w:rPr>
        <w:t xml:space="preserve"> </w:t>
      </w:r>
      <w:r w:rsidR="00BE77EA">
        <w:rPr>
          <w:b/>
        </w:rPr>
        <w:t>e</w:t>
      </w:r>
      <w:r w:rsidR="00BE77EA" w:rsidRPr="005C5D34">
        <w:t>'</w:t>
      </w:r>
      <w:r w:rsidR="00BE77EA">
        <w:rPr>
          <w:rStyle w:val="subscript"/>
        </w:rPr>
        <w:t>n</w:t>
      </w:r>
      <w:r w:rsidR="00BE77EA">
        <w:tab/>
      </w:r>
      <w:r w:rsidR="00BE77EA">
        <w:tab/>
        <w:t>where</w:t>
      </w:r>
      <w:r w:rsidR="00BE77EA">
        <w:tab/>
        <w:t>V'</w:t>
      </w:r>
      <w:r w:rsidR="00BE77EA">
        <w:rPr>
          <w:rStyle w:val="superscript"/>
        </w:rPr>
        <w:t>n</w:t>
      </w:r>
      <w:r w:rsidR="00BE77EA">
        <w:t xml:space="preserve">  =  </w:t>
      </w:r>
      <w:r w:rsidR="00BE77EA">
        <w:rPr>
          <w:b/>
        </w:rPr>
        <w:t>e</w:t>
      </w:r>
      <w:r w:rsidR="00BE77EA" w:rsidRPr="00BE77EA">
        <w:t>'</w:t>
      </w:r>
      <w:r w:rsidR="00BE77EA">
        <w:rPr>
          <w:rStyle w:val="superscript"/>
        </w:rPr>
        <w:t>n</w:t>
      </w:r>
      <w:r w:rsidR="00BE77EA">
        <w:t xml:space="preserve"> </w:t>
      </w:r>
      <w:r w:rsidR="00BE77EA">
        <w:sym w:font="Symbol" w:char="F0B7"/>
      </w:r>
      <w:r w:rsidR="00BE77EA">
        <w:t xml:space="preserve"> </w:t>
      </w:r>
      <w:r w:rsidR="00BE77EA" w:rsidRPr="00A52F07">
        <w:rPr>
          <w:b/>
        </w:rPr>
        <w:t>V</w:t>
      </w:r>
      <w:r w:rsidR="00BE77EA" w:rsidRPr="00BE77EA">
        <w:t>'</w:t>
      </w:r>
      <w:r w:rsidR="00BE77EA">
        <w:tab/>
      </w:r>
      <w:r w:rsidR="00654A27">
        <w:tab/>
        <w:t>axis-aligned basis</w:t>
      </w:r>
      <w:r w:rsidR="00654A27">
        <w:tab/>
      </w:r>
    </w:p>
    <w:p w14:paraId="54D367C1" w14:textId="77777777" w:rsidR="00BE77EA" w:rsidRPr="007114E2" w:rsidRDefault="001A4F38" w:rsidP="00BE77EA">
      <w:r w:rsidRPr="001A4F38">
        <w:t>6</w:t>
      </w:r>
      <w:r w:rsidR="00BE77EA">
        <w:rPr>
          <w:b/>
        </w:rPr>
        <w:tab/>
      </w:r>
      <w:r w:rsidR="00BE77EA" w:rsidRPr="00A52F07">
        <w:rPr>
          <w:b/>
        </w:rPr>
        <w:t>V</w:t>
      </w:r>
      <w:r w:rsidR="00BE77EA" w:rsidRPr="005C5D34">
        <w:t>'</w:t>
      </w:r>
      <w:r w:rsidR="00BE77EA">
        <w:t xml:space="preserve">  = Σ</w:t>
      </w:r>
      <w:r w:rsidR="00BE77EA">
        <w:rPr>
          <w:rStyle w:val="subscript"/>
        </w:rPr>
        <w:t xml:space="preserve">n </w:t>
      </w:r>
      <w:r w:rsidR="00BE77EA">
        <w:t>V'</w:t>
      </w:r>
      <w:r w:rsidR="00BE77EA">
        <w:rPr>
          <w:rStyle w:val="subscript"/>
        </w:rPr>
        <w:t xml:space="preserve">n </w:t>
      </w:r>
      <w:r w:rsidR="00BE77EA">
        <w:rPr>
          <w:b/>
        </w:rPr>
        <w:t>e</w:t>
      </w:r>
      <w:r w:rsidR="00BE77EA" w:rsidRPr="005C5D34">
        <w:t>'</w:t>
      </w:r>
      <w:r w:rsidR="00BE77EA" w:rsidRPr="00A531E8">
        <w:rPr>
          <w:rStyle w:val="superscript"/>
        </w:rPr>
        <w:t>n</w:t>
      </w:r>
      <w:r w:rsidR="00BE77EA">
        <w:tab/>
      </w:r>
      <w:r w:rsidR="00BE77EA">
        <w:tab/>
        <w:t>where</w:t>
      </w:r>
      <w:r w:rsidR="00BE77EA">
        <w:tab/>
        <w:t>V'</w:t>
      </w:r>
      <w:r w:rsidR="00BE77EA" w:rsidRPr="00BE77EA">
        <w:rPr>
          <w:rStyle w:val="subscript"/>
        </w:rPr>
        <w:t>n</w:t>
      </w:r>
      <w:r w:rsidR="00BE77EA">
        <w:t xml:space="preserve">  =  </w:t>
      </w:r>
      <w:r w:rsidR="00BE77EA">
        <w:rPr>
          <w:b/>
        </w:rPr>
        <w:t>e</w:t>
      </w:r>
      <w:r w:rsidR="00BE77EA" w:rsidRPr="00BE77EA">
        <w:t>'</w:t>
      </w:r>
      <w:r w:rsidR="00BE77EA" w:rsidRPr="00BE77EA">
        <w:rPr>
          <w:rStyle w:val="subscript"/>
        </w:rPr>
        <w:t>n</w:t>
      </w:r>
      <w:r w:rsidR="00BE77EA">
        <w:t xml:space="preserve"> </w:t>
      </w:r>
      <w:r w:rsidR="00BE77EA">
        <w:sym w:font="Symbol" w:char="F0B7"/>
      </w:r>
      <w:r w:rsidR="00BE77EA">
        <w:t xml:space="preserve"> </w:t>
      </w:r>
      <w:r w:rsidR="00BE77EA" w:rsidRPr="00A52F07">
        <w:rPr>
          <w:b/>
        </w:rPr>
        <w:t>V</w:t>
      </w:r>
      <w:r w:rsidR="00BE77EA" w:rsidRPr="00BE77EA">
        <w:t>'</w:t>
      </w:r>
      <w:r w:rsidR="00654A27">
        <w:tab/>
      </w:r>
      <w:r w:rsidR="00654A27">
        <w:tab/>
        <w:t>axis-aligned basis</w:t>
      </w:r>
    </w:p>
    <w:p w14:paraId="4D404688" w14:textId="77777777" w:rsidR="00BE77EA" w:rsidRPr="007114E2" w:rsidRDefault="001A4F38" w:rsidP="00BE77EA">
      <w:r>
        <w:t>7</w:t>
      </w:r>
      <w:r w:rsidR="00BE77EA">
        <w:tab/>
      </w:r>
      <w:r w:rsidR="00BE77EA" w:rsidRPr="00A52F07">
        <w:rPr>
          <w:b/>
        </w:rPr>
        <w:t>V</w:t>
      </w:r>
      <w:r w:rsidR="00BE77EA" w:rsidRPr="005C5D34">
        <w:t>'</w:t>
      </w:r>
      <w:r w:rsidR="00BE77EA">
        <w:t xml:space="preserve">  = Σ</w:t>
      </w:r>
      <w:r w:rsidR="00BE77EA">
        <w:rPr>
          <w:rStyle w:val="subscript"/>
        </w:rPr>
        <w:t>n</w:t>
      </w:r>
      <w:r w:rsidR="00BE77EA" w:rsidRPr="00F15F21">
        <w:rPr>
          <w:rFonts w:ascii="Script MT Bold" w:hAnsi="Script MT Bold"/>
        </w:rPr>
        <w:t xml:space="preserve"> </w:t>
      </w:r>
      <w:r w:rsidR="00BE77EA">
        <w:t>V</w:t>
      </w:r>
      <w:r w:rsidR="00BE77EA" w:rsidRPr="00E532C4">
        <w:rPr>
          <w:rStyle w:val="superscript"/>
        </w:rPr>
        <w:t>n</w:t>
      </w:r>
      <w:r w:rsidR="00BE77EA">
        <w:t xml:space="preserve"> </w:t>
      </w:r>
      <w:r w:rsidR="00BE77EA">
        <w:rPr>
          <w:b/>
        </w:rPr>
        <w:t>u</w:t>
      </w:r>
      <w:r w:rsidR="00BE77EA" w:rsidRPr="005C5D34">
        <w:t>'</w:t>
      </w:r>
      <w:r w:rsidR="00BE77EA">
        <w:rPr>
          <w:rStyle w:val="subscript"/>
        </w:rPr>
        <w:t>n</w:t>
      </w:r>
      <w:r w:rsidR="00BE77EA">
        <w:tab/>
      </w:r>
      <w:r w:rsidR="00BE77EA">
        <w:tab/>
        <w:t>where</w:t>
      </w:r>
      <w:r w:rsidR="00BE77EA">
        <w:tab/>
        <w:t>V</w:t>
      </w:r>
      <w:r w:rsidR="00BE77EA">
        <w:rPr>
          <w:rStyle w:val="superscript"/>
        </w:rPr>
        <w:t>n</w:t>
      </w:r>
      <w:r w:rsidR="00BE77EA">
        <w:t xml:space="preserve">  =  </w:t>
      </w:r>
      <w:r w:rsidR="00BE77EA">
        <w:rPr>
          <w:b/>
        </w:rPr>
        <w:t>u</w:t>
      </w:r>
      <w:r w:rsidR="00BE77EA" w:rsidRPr="00BE77EA">
        <w:t>'</w:t>
      </w:r>
      <w:r w:rsidR="00BE77EA">
        <w:rPr>
          <w:rStyle w:val="superscript"/>
        </w:rPr>
        <w:t>n</w:t>
      </w:r>
      <w:r w:rsidR="00BE77EA">
        <w:t xml:space="preserve"> </w:t>
      </w:r>
      <w:r w:rsidR="00BE77EA">
        <w:sym w:font="Symbol" w:char="F0B7"/>
      </w:r>
      <w:r w:rsidR="00BE77EA">
        <w:t xml:space="preserve"> </w:t>
      </w:r>
      <w:r w:rsidR="00BE77EA" w:rsidRPr="00A52F07">
        <w:rPr>
          <w:b/>
        </w:rPr>
        <w:t>V</w:t>
      </w:r>
      <w:r w:rsidR="009A164B">
        <w:rPr>
          <w:b/>
        </w:rPr>
        <w:t>'</w:t>
      </w:r>
      <w:r w:rsidR="00BE77EA">
        <w:tab/>
      </w:r>
      <w:r w:rsidR="00654A27">
        <w:tab/>
        <w:t>tangent base vector basis</w:t>
      </w:r>
    </w:p>
    <w:p w14:paraId="35DEAD11" w14:textId="77777777" w:rsidR="00BE77EA" w:rsidRDefault="001A4F38" w:rsidP="00BE77EA">
      <w:pPr>
        <w:tabs>
          <w:tab w:val="left" w:pos="7200"/>
          <w:tab w:val="left" w:pos="7920"/>
          <w:tab w:val="right" w:pos="9270"/>
        </w:tabs>
      </w:pPr>
      <w:r>
        <w:t>8</w:t>
      </w:r>
      <w:r w:rsidR="00BE77EA">
        <w:tab/>
      </w:r>
      <w:r w:rsidR="00BE77EA" w:rsidRPr="00A52F07">
        <w:rPr>
          <w:b/>
        </w:rPr>
        <w:t>V</w:t>
      </w:r>
      <w:r w:rsidR="00BE77EA" w:rsidRPr="005C5D34">
        <w:t>'</w:t>
      </w:r>
      <w:r w:rsidR="00BE77EA">
        <w:t xml:space="preserve">  = Σ</w:t>
      </w:r>
      <w:r w:rsidR="00BE77EA">
        <w:rPr>
          <w:rStyle w:val="subscript"/>
        </w:rPr>
        <w:t>n</w:t>
      </w:r>
      <w:r w:rsidR="00BE77EA" w:rsidRPr="00F15F21">
        <w:rPr>
          <w:rFonts w:ascii="Script MT Bold" w:hAnsi="Script MT Bold"/>
        </w:rPr>
        <w:t xml:space="preserve"> </w:t>
      </w:r>
      <w:r w:rsidR="00BE77EA">
        <w:t>V</w:t>
      </w:r>
      <w:r w:rsidR="00BE77EA">
        <w:rPr>
          <w:rStyle w:val="subscript"/>
        </w:rPr>
        <w:t>n</w:t>
      </w:r>
      <w:r w:rsidR="00BE77EA">
        <w:t xml:space="preserve"> </w:t>
      </w:r>
      <w:r w:rsidR="00BE77EA">
        <w:rPr>
          <w:b/>
        </w:rPr>
        <w:t>u</w:t>
      </w:r>
      <w:r w:rsidR="00BE77EA" w:rsidRPr="005C5D34">
        <w:t>'</w:t>
      </w:r>
      <w:r w:rsidR="00BE77EA" w:rsidRPr="00A531E8">
        <w:rPr>
          <w:rStyle w:val="superscript"/>
        </w:rPr>
        <w:t>n</w:t>
      </w:r>
      <w:r w:rsidR="00BE77EA">
        <w:tab/>
      </w:r>
      <w:r w:rsidR="00BE77EA">
        <w:tab/>
        <w:t>where</w:t>
      </w:r>
      <w:r w:rsidR="00BE77EA">
        <w:tab/>
        <w:t>V</w:t>
      </w:r>
      <w:r w:rsidR="00BE77EA" w:rsidRPr="00BE77EA">
        <w:rPr>
          <w:rStyle w:val="subscript"/>
        </w:rPr>
        <w:t>n</w:t>
      </w:r>
      <w:r w:rsidR="00BE77EA">
        <w:t xml:space="preserve">  =  </w:t>
      </w:r>
      <w:r w:rsidR="00BE77EA">
        <w:rPr>
          <w:b/>
        </w:rPr>
        <w:t>u</w:t>
      </w:r>
      <w:r w:rsidR="00BE77EA" w:rsidRPr="00BE77EA">
        <w:t>'</w:t>
      </w:r>
      <w:r w:rsidR="00BE77EA" w:rsidRPr="00BE77EA">
        <w:rPr>
          <w:rStyle w:val="subscript"/>
        </w:rPr>
        <w:t>n</w:t>
      </w:r>
      <w:r w:rsidR="00BE77EA">
        <w:t xml:space="preserve"> </w:t>
      </w:r>
      <w:r w:rsidR="00BE77EA">
        <w:sym w:font="Symbol" w:char="F0B7"/>
      </w:r>
      <w:r w:rsidR="00BE77EA">
        <w:t xml:space="preserve"> </w:t>
      </w:r>
      <w:r w:rsidR="00BE77EA" w:rsidRPr="00A52F07">
        <w:rPr>
          <w:b/>
        </w:rPr>
        <w:t>V</w:t>
      </w:r>
      <w:r w:rsidR="00BE77EA" w:rsidRPr="00BE77EA">
        <w:t>'</w:t>
      </w:r>
      <w:r w:rsidR="00BE77EA">
        <w:tab/>
      </w:r>
      <w:r w:rsidR="00BE77EA">
        <w:tab/>
      </w:r>
      <w:r w:rsidR="00654A27">
        <w:t>tangent base vector basis</w:t>
      </w:r>
      <w:r w:rsidR="00BE77EA">
        <w:tab/>
      </w:r>
      <w:r w:rsidR="00506F78">
        <w:t>(2.7</w:t>
      </w:r>
      <w:r w:rsidR="00BE77EA">
        <w:t>.1)</w:t>
      </w:r>
    </w:p>
    <w:p w14:paraId="3AA240F7" w14:textId="77777777" w:rsidR="00654A27" w:rsidRDefault="00654A27" w:rsidP="00BE77EA">
      <w:pPr>
        <w:tabs>
          <w:tab w:val="left" w:pos="7200"/>
          <w:tab w:val="left" w:pos="7920"/>
          <w:tab w:val="right" w:pos="9270"/>
        </w:tabs>
      </w:pPr>
    </w:p>
    <w:p w14:paraId="7DA30AC2" w14:textId="77777777" w:rsidR="00BE77EA" w:rsidRDefault="00654A27" w:rsidP="00BE77EA">
      <w:pPr>
        <w:tabs>
          <w:tab w:val="left" w:pos="7200"/>
          <w:tab w:val="left" w:pos="7920"/>
          <w:tab w:val="right" w:pos="9270"/>
        </w:tabs>
      </w:pPr>
      <w:r>
        <w:t xml:space="preserve">Notice that expansions 7,8 are obtained from 1,2 by applying the R matrix, since </w:t>
      </w:r>
      <w:r w:rsidRPr="00A52F07">
        <w:rPr>
          <w:b/>
        </w:rPr>
        <w:t>V</w:t>
      </w:r>
      <w:r w:rsidRPr="005C5D34">
        <w:t>'</w:t>
      </w:r>
      <w:r>
        <w:t xml:space="preserve"> = R</w:t>
      </w:r>
      <w:r w:rsidRPr="00A52F07">
        <w:rPr>
          <w:b/>
        </w:rPr>
        <w:t>V</w:t>
      </w:r>
      <w:r>
        <w:t xml:space="preserve"> and </w:t>
      </w:r>
      <w:r>
        <w:rPr>
          <w:b/>
        </w:rPr>
        <w:t>u</w:t>
      </w:r>
      <w:r w:rsidRPr="005C5D34">
        <w:t>'</w:t>
      </w:r>
      <w:r>
        <w:rPr>
          <w:rStyle w:val="subscript"/>
        </w:rPr>
        <w:t>n</w:t>
      </w:r>
      <w:r>
        <w:t xml:space="preserve"> = R</w:t>
      </w:r>
      <w:r>
        <w:rPr>
          <w:b/>
        </w:rPr>
        <w:t>u</w:t>
      </w:r>
      <w:r>
        <w:rPr>
          <w:rStyle w:val="subscript"/>
        </w:rPr>
        <w:t>n</w:t>
      </w:r>
      <w:r>
        <w:t xml:space="preserve">. </w:t>
      </w:r>
    </w:p>
    <w:p w14:paraId="72E0BC2B" w14:textId="77777777" w:rsidR="00654A27" w:rsidRPr="00654A27" w:rsidRDefault="00654A27" w:rsidP="00BE77EA">
      <w:pPr>
        <w:tabs>
          <w:tab w:val="left" w:pos="7200"/>
          <w:tab w:val="left" w:pos="7920"/>
          <w:tab w:val="right" w:pos="9270"/>
        </w:tabs>
      </w:pPr>
      <w:r>
        <w:t xml:space="preserve">Similarly, expansions 5,6 are obtained from 3,4  </w:t>
      </w:r>
    </w:p>
    <w:p w14:paraId="329FBC07" w14:textId="77777777" w:rsidR="00654A27" w:rsidRDefault="00654A27" w:rsidP="00BE77EA">
      <w:pPr>
        <w:tabs>
          <w:tab w:val="left" w:pos="7200"/>
          <w:tab w:val="left" w:pos="7920"/>
          <w:tab w:val="right" w:pos="9270"/>
        </w:tabs>
      </w:pPr>
    </w:p>
    <w:p w14:paraId="34FD1C81" w14:textId="77777777" w:rsidR="00BE77EA" w:rsidRPr="00BE77EA" w:rsidRDefault="00BE77EA" w:rsidP="00BE77EA">
      <w:pPr>
        <w:tabs>
          <w:tab w:val="left" w:pos="7200"/>
          <w:tab w:val="left" w:pos="7920"/>
          <w:tab w:val="right" w:pos="9270"/>
        </w:tabs>
      </w:pPr>
      <w:r>
        <w:t xml:space="preserve">Any </w:t>
      </w:r>
      <w:r w:rsidR="00654A27">
        <w:t>expansion</w:t>
      </w:r>
      <w:r>
        <w:t xml:space="preserve"> can be </w:t>
      </w:r>
      <w:r w:rsidR="00654A27">
        <w:t xml:space="preserve">directly </w:t>
      </w:r>
      <w:r>
        <w:t xml:space="preserve">verified by dotting the left column into an appropriate basis vector. For example, for </w:t>
      </w:r>
      <w:r w:rsidR="00654A27">
        <w:t>expansion 6</w:t>
      </w:r>
      <w:r>
        <w:t xml:space="preserve">, using  </w:t>
      </w:r>
      <w:r>
        <w:rPr>
          <w:b/>
        </w:rPr>
        <w:t>e</w:t>
      </w:r>
      <w:r>
        <w:t>'</w:t>
      </w:r>
      <w:r w:rsidRPr="00BE77EA">
        <w:rPr>
          <w:rStyle w:val="superscript"/>
        </w:rPr>
        <w:t>m</w:t>
      </w:r>
      <w:r>
        <w:t xml:space="preserve"> </w:t>
      </w:r>
      <w:r>
        <w:sym w:font="Symbol" w:char="F0B7"/>
      </w:r>
      <w:r>
        <w:t xml:space="preserve"> </w:t>
      </w:r>
      <w:r>
        <w:rPr>
          <w:b/>
        </w:rPr>
        <w:t>e</w:t>
      </w:r>
      <w:r w:rsidRPr="005C5D34">
        <w:t>'</w:t>
      </w:r>
      <w:r>
        <w:rPr>
          <w:rStyle w:val="subscript"/>
        </w:rPr>
        <w:t>n</w:t>
      </w:r>
      <w:r>
        <w:t xml:space="preserve"> = δ</w:t>
      </w:r>
      <w:r>
        <w:rPr>
          <w:rStyle w:val="superscript"/>
        </w:rPr>
        <w:t>m</w:t>
      </w:r>
      <w:r>
        <w:rPr>
          <w:rStyle w:val="subscript"/>
        </w:rPr>
        <w:t>n</w:t>
      </w:r>
      <w:r>
        <w:t xml:space="preserve"> , </w:t>
      </w:r>
    </w:p>
    <w:p w14:paraId="6D3B5109" w14:textId="77777777" w:rsidR="00BE77EA" w:rsidRDefault="00BE77EA" w:rsidP="00BE77EA">
      <w:pPr>
        <w:tabs>
          <w:tab w:val="left" w:pos="7200"/>
          <w:tab w:val="left" w:pos="7920"/>
          <w:tab w:val="right" w:pos="9270"/>
        </w:tabs>
      </w:pPr>
    </w:p>
    <w:p w14:paraId="17A0ADC0" w14:textId="77777777" w:rsidR="00BE77EA" w:rsidRDefault="00BE77EA" w:rsidP="00BE77EA">
      <w:pPr>
        <w:tabs>
          <w:tab w:val="left" w:pos="7200"/>
          <w:tab w:val="left" w:pos="7920"/>
          <w:tab w:val="right" w:pos="9270"/>
        </w:tabs>
      </w:pPr>
      <w:r>
        <w:tab/>
      </w:r>
      <w:r w:rsidRPr="00A52F07">
        <w:rPr>
          <w:b/>
        </w:rPr>
        <w:t>V</w:t>
      </w:r>
      <w:r w:rsidRPr="005C5D34">
        <w:t>'</w:t>
      </w:r>
      <w:r>
        <w:t xml:space="preserve">  =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e</w:t>
      </w:r>
      <w:r w:rsidRPr="005C5D34">
        <w:t>'</w:t>
      </w:r>
      <w:r>
        <w:rPr>
          <w:rStyle w:val="subscript"/>
        </w:rPr>
        <w:t>n</w:t>
      </w:r>
      <w:r>
        <w:t xml:space="preserve">  </w:t>
      </w:r>
    </w:p>
    <w:p w14:paraId="0A364C63" w14:textId="77777777" w:rsidR="00BE77EA" w:rsidRDefault="00BE77EA" w:rsidP="00BE77EA">
      <w:pPr>
        <w:tabs>
          <w:tab w:val="left" w:pos="7200"/>
          <w:tab w:val="left" w:pos="7920"/>
          <w:tab w:val="right" w:pos="9270"/>
        </w:tabs>
      </w:pPr>
    </w:p>
    <w:p w14:paraId="601D16D4" w14:textId="77777777" w:rsidR="00BE77EA" w:rsidRPr="00BE77EA" w:rsidRDefault="00BE77EA" w:rsidP="00BE77EA">
      <w:pPr>
        <w:tabs>
          <w:tab w:val="left" w:pos="7200"/>
          <w:tab w:val="left" w:pos="7920"/>
          <w:tab w:val="right" w:pos="9270"/>
        </w:tabs>
      </w:pPr>
      <w:r>
        <w:tab/>
      </w:r>
      <w:r>
        <w:rPr>
          <w:b/>
        </w:rPr>
        <w:t>e</w:t>
      </w:r>
      <w:r>
        <w:t>'</w:t>
      </w:r>
      <w:r w:rsidRPr="00BE77EA">
        <w:rPr>
          <w:rStyle w:val="superscript"/>
        </w:rPr>
        <w:t>m</w:t>
      </w:r>
      <w:r>
        <w:t xml:space="preserve"> </w:t>
      </w:r>
      <w:r>
        <w:sym w:font="Symbol" w:char="F0B7"/>
      </w:r>
      <w:r>
        <w:t xml:space="preserve"> </w:t>
      </w:r>
      <w:r w:rsidRPr="00A52F07">
        <w:rPr>
          <w:b/>
        </w:rPr>
        <w:t>V</w:t>
      </w:r>
      <w:r w:rsidRPr="005C5D34">
        <w:t>'</w:t>
      </w:r>
      <w:r>
        <w:t xml:space="preserve">  = </w:t>
      </w:r>
      <w:r>
        <w:rPr>
          <w:b/>
        </w:rPr>
        <w:t>e</w:t>
      </w:r>
      <w:r>
        <w:t>'</w:t>
      </w:r>
      <w:r w:rsidRPr="00BE77EA">
        <w:rPr>
          <w:rStyle w:val="superscript"/>
        </w:rPr>
        <w:t>m</w:t>
      </w:r>
      <w:r>
        <w:t xml:space="preserve"> </w:t>
      </w:r>
      <w:r>
        <w:sym w:font="Symbol" w:char="F0B7"/>
      </w:r>
      <w:r w:rsidR="009A164B">
        <w:t xml:space="preserve"> </w:t>
      </w:r>
      <w:r>
        <w:t>(Σ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e</w:t>
      </w:r>
      <w:r w:rsidRPr="005C5D34">
        <w:t>'</w:t>
      </w:r>
      <w:r>
        <w:rPr>
          <w:rStyle w:val="subscript"/>
        </w:rPr>
        <w:t>n</w:t>
      </w:r>
      <w:r>
        <w:t xml:space="preserve"> ) =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e</w:t>
      </w:r>
      <w:r>
        <w:t>'</w:t>
      </w:r>
      <w:r w:rsidRPr="00BE77EA">
        <w:rPr>
          <w:rStyle w:val="superscript"/>
        </w:rPr>
        <w:t>m</w:t>
      </w:r>
      <w:r>
        <w:t xml:space="preserve"> </w:t>
      </w:r>
      <w:r>
        <w:sym w:font="Symbol" w:char="F0B7"/>
      </w:r>
      <w:r>
        <w:t xml:space="preserve"> </w:t>
      </w:r>
      <w:r>
        <w:rPr>
          <w:b/>
        </w:rPr>
        <w:t>e</w:t>
      </w:r>
      <w:r w:rsidRPr="005C5D34">
        <w:t>'</w:t>
      </w:r>
      <w:r>
        <w:rPr>
          <w:rStyle w:val="subscript"/>
        </w:rPr>
        <w:t>n</w:t>
      </w:r>
      <w:r>
        <w:t xml:space="preserve">  =  Σ</w:t>
      </w:r>
      <w:r>
        <w:rPr>
          <w:rStyle w:val="subscript"/>
        </w:rPr>
        <w:t>n</w:t>
      </w:r>
      <w:r w:rsidRPr="00F15F21">
        <w:rPr>
          <w:rFonts w:ascii="Script MT Bold" w:hAnsi="Script MT Bold"/>
        </w:rPr>
        <w:t xml:space="preserve"> </w:t>
      </w:r>
      <w:r>
        <w:t>V'</w:t>
      </w:r>
      <w:r w:rsidRPr="00E532C4">
        <w:rPr>
          <w:rStyle w:val="superscript"/>
        </w:rPr>
        <w:t>n</w:t>
      </w:r>
      <w:r>
        <w:t xml:space="preserve"> δ</w:t>
      </w:r>
      <w:r>
        <w:rPr>
          <w:rStyle w:val="superscript"/>
        </w:rPr>
        <w:t>m</w:t>
      </w:r>
      <w:r>
        <w:rPr>
          <w:rStyle w:val="subscript"/>
        </w:rPr>
        <w:t>n</w:t>
      </w:r>
      <w:r>
        <w:t xml:space="preserve"> = V'</w:t>
      </w:r>
      <w:r>
        <w:rPr>
          <w:rStyle w:val="superscript"/>
        </w:rPr>
        <w:t>m</w:t>
      </w:r>
      <w:r>
        <w:tab/>
      </w:r>
      <w:r w:rsidR="009A164B">
        <w:t>.</w:t>
      </w:r>
      <w:r>
        <w:tab/>
      </w:r>
      <w:r>
        <w:tab/>
      </w:r>
      <w:r>
        <w:tab/>
      </w:r>
      <w:r w:rsidR="00506F78">
        <w:t>(2.7</w:t>
      </w:r>
      <w:r>
        <w:t>.2)</w:t>
      </w:r>
    </w:p>
    <w:p w14:paraId="5701AAF1" w14:textId="77777777" w:rsidR="00BE77EA" w:rsidRDefault="00BE77EA" w:rsidP="00BE77EA">
      <w:pPr>
        <w:tabs>
          <w:tab w:val="left" w:pos="7200"/>
          <w:tab w:val="left" w:pos="7920"/>
          <w:tab w:val="right" w:pos="9270"/>
        </w:tabs>
      </w:pPr>
    </w:p>
    <w:p w14:paraId="7607B6EA" w14:textId="77777777" w:rsidR="00BE77EA" w:rsidRDefault="00BE77EA" w:rsidP="00BE77EA">
      <w:pPr>
        <w:tabs>
          <w:tab w:val="left" w:pos="7200"/>
          <w:tab w:val="left" w:pos="7920"/>
          <w:tab w:val="right" w:pos="9270"/>
        </w:tabs>
      </w:pPr>
      <w:r>
        <w:t xml:space="preserve">Notice that each set of coefficients appears twice on the right in </w:t>
      </w:r>
      <w:r w:rsidR="00506F78">
        <w:t>(2.7</w:t>
      </w:r>
      <w:r>
        <w:t xml:space="preserve">.1), once for </w:t>
      </w:r>
      <w:r w:rsidRPr="00E462D1">
        <w:rPr>
          <w:b/>
        </w:rPr>
        <w:t>V</w:t>
      </w:r>
      <w:r>
        <w:t xml:space="preserve"> and once for </w:t>
      </w:r>
      <w:r w:rsidRPr="00E462D1">
        <w:rPr>
          <w:b/>
        </w:rPr>
        <w:t>V</w:t>
      </w:r>
      <w:r>
        <w:t xml:space="preserve">'. This duplication arise because </w:t>
      </w:r>
      <w:r w:rsidRPr="00E462D1">
        <w:rPr>
          <w:b/>
        </w:rPr>
        <w:t>a</w:t>
      </w:r>
      <w:r>
        <w:t xml:space="preserve"> </w:t>
      </w:r>
      <w:r>
        <w:sym w:font="Symbol" w:char="F0B7"/>
      </w:r>
      <w:r w:rsidRPr="00E462D1">
        <w:rPr>
          <w:b/>
        </w:rPr>
        <w:t xml:space="preserve"> b</w:t>
      </w:r>
      <w:r>
        <w:t xml:space="preserve"> = </w:t>
      </w:r>
      <w:r w:rsidRPr="00E462D1">
        <w:rPr>
          <w:b/>
        </w:rPr>
        <w:t>a</w:t>
      </w:r>
      <w:r>
        <w:t xml:space="preserve">' </w:t>
      </w:r>
      <w:r>
        <w:sym w:font="Symbol" w:char="F0B7"/>
      </w:r>
      <w:r w:rsidRPr="00E462D1">
        <w:rPr>
          <w:b/>
        </w:rPr>
        <w:t xml:space="preserve"> b</w:t>
      </w:r>
      <w:r>
        <w:t xml:space="preserve">' for any pair of vectors in either space. For example, </w:t>
      </w:r>
    </w:p>
    <w:p w14:paraId="21012745" w14:textId="77777777" w:rsidR="00BE77EA" w:rsidRPr="00B362F5" w:rsidRDefault="00BE77EA" w:rsidP="00BE77EA">
      <w:pPr>
        <w:tabs>
          <w:tab w:val="left" w:pos="7200"/>
          <w:tab w:val="left" w:pos="7920"/>
          <w:tab w:val="right" w:pos="9270"/>
        </w:tabs>
      </w:pPr>
    </w:p>
    <w:p w14:paraId="444C4A13" w14:textId="77777777" w:rsidR="00BE77EA" w:rsidRPr="00B362F5" w:rsidRDefault="00BE77EA" w:rsidP="00BE77EA">
      <w:pPr>
        <w:tabs>
          <w:tab w:val="left" w:pos="7200"/>
          <w:tab w:val="left" w:pos="7920"/>
          <w:tab w:val="right" w:pos="9270"/>
        </w:tabs>
      </w:pPr>
      <w:r>
        <w:tab/>
        <w:t>V</w:t>
      </w:r>
      <w:r w:rsidRPr="00A531E8">
        <w:rPr>
          <w:rStyle w:val="superscript"/>
        </w:rPr>
        <w:t>n</w:t>
      </w:r>
      <w:r>
        <w:t xml:space="preserve"> = </w:t>
      </w:r>
      <w:r>
        <w:rPr>
          <w:b/>
        </w:rPr>
        <w:t>u</w:t>
      </w:r>
      <w:r>
        <w:rPr>
          <w:rStyle w:val="superscript"/>
        </w:rPr>
        <w:t>n</w:t>
      </w:r>
      <w:r>
        <w:t xml:space="preserve"> </w:t>
      </w:r>
      <w:r>
        <w:sym w:font="Symbol" w:char="F0B7"/>
      </w:r>
      <w:r>
        <w:t xml:space="preserve"> </w:t>
      </w:r>
      <w:r w:rsidRPr="00A52F07">
        <w:rPr>
          <w:b/>
        </w:rPr>
        <w:t>V</w:t>
      </w:r>
      <w:r>
        <w:t xml:space="preserve">  =  </w:t>
      </w:r>
      <w:r>
        <w:rPr>
          <w:b/>
        </w:rPr>
        <w:t>u'</w:t>
      </w:r>
      <w:r>
        <w:rPr>
          <w:rStyle w:val="superscript"/>
        </w:rPr>
        <w:t>n</w:t>
      </w:r>
      <w:r>
        <w:t xml:space="preserve"> </w:t>
      </w:r>
      <w:r>
        <w:sym w:font="Symbol" w:char="F0B7"/>
      </w:r>
      <w:r>
        <w:t xml:space="preserve"> </w:t>
      </w:r>
      <w:r w:rsidRPr="00A52F07">
        <w:rPr>
          <w:b/>
        </w:rPr>
        <w:t>V</w:t>
      </w:r>
      <w:r>
        <w:rPr>
          <w:b/>
        </w:rPr>
        <w:t>'</w:t>
      </w:r>
      <w:r>
        <w:t xml:space="preserve"> </w:t>
      </w:r>
      <w:r>
        <w:tab/>
        <w:t xml:space="preserve">appears in lines 1 and 7 </w:t>
      </w:r>
      <w:r>
        <w:tab/>
      </w:r>
      <w:r>
        <w:tab/>
      </w:r>
      <w:r>
        <w:tab/>
      </w:r>
      <w:r>
        <w:tab/>
      </w:r>
      <w:r>
        <w:tab/>
      </w:r>
      <w:r>
        <w:tab/>
      </w:r>
      <w:r w:rsidR="00506F78">
        <w:t>(2.7</w:t>
      </w:r>
      <w:r>
        <w:t>.3)</w:t>
      </w:r>
    </w:p>
    <w:p w14:paraId="3DC283BC" w14:textId="77777777" w:rsidR="00707131" w:rsidRDefault="00707131" w:rsidP="00D72439">
      <w:pPr>
        <w:tabs>
          <w:tab w:val="left" w:pos="7200"/>
          <w:tab w:val="left" w:pos="7920"/>
          <w:tab w:val="right" w:pos="9270"/>
        </w:tabs>
      </w:pPr>
    </w:p>
    <w:p w14:paraId="6A448C0D" w14:textId="77777777" w:rsidR="001A4F38" w:rsidRDefault="00707131" w:rsidP="00D72439">
      <w:pPr>
        <w:tabs>
          <w:tab w:val="left" w:pos="7200"/>
          <w:tab w:val="left" w:pos="7920"/>
          <w:tab w:val="right" w:pos="9270"/>
        </w:tabs>
      </w:pPr>
      <w:r>
        <w:t xml:space="preserve">Looking a bit ahead, we shall be extending the notion of a vector expansion to that of tensors of any rank, and the meaning of </w:t>
      </w:r>
      <w:r w:rsidR="001A4F38">
        <w:t xml:space="preserve">component </w:t>
      </w:r>
      <w:r>
        <w:t xml:space="preserve">indices is still governed by Fact (2.7.5). </w:t>
      </w:r>
      <w:r w:rsidR="001A4F38">
        <w:t xml:space="preserve">First, for expansions on the axis-aligned </w:t>
      </w:r>
      <w:r w:rsidR="001A4F38" w:rsidRPr="001A4F38">
        <w:rPr>
          <w:b/>
        </w:rPr>
        <w:t>u</w:t>
      </w:r>
      <w:r w:rsidR="001A4F38">
        <w:rPr>
          <w:rStyle w:val="subscript"/>
        </w:rPr>
        <w:t>n</w:t>
      </w:r>
      <w:r w:rsidR="001A4F38">
        <w:t xml:space="preserve"> we write, </w:t>
      </w:r>
    </w:p>
    <w:p w14:paraId="62BDB6DF" w14:textId="77777777" w:rsidR="001A4F38" w:rsidRDefault="001A4F38" w:rsidP="00D72439">
      <w:pPr>
        <w:tabs>
          <w:tab w:val="left" w:pos="7200"/>
          <w:tab w:val="left" w:pos="7920"/>
          <w:tab w:val="right" w:pos="9270"/>
        </w:tabs>
      </w:pPr>
    </w:p>
    <w:p w14:paraId="231D7549" w14:textId="77777777" w:rsidR="001A4F38" w:rsidRPr="00707131" w:rsidRDefault="001A4F38" w:rsidP="001A4F38">
      <w:pPr>
        <w:tabs>
          <w:tab w:val="left" w:pos="7200"/>
          <w:tab w:val="left" w:pos="7920"/>
          <w:tab w:val="right" w:pos="9270"/>
        </w:tabs>
      </w:pPr>
      <w:r>
        <w:tab/>
      </w:r>
      <w:r w:rsidRPr="00A52F07">
        <w:rPr>
          <w:b/>
        </w:rPr>
        <w:t>V</w:t>
      </w:r>
      <w:r>
        <w:t xml:space="preserve">  =  Σ</w:t>
      </w:r>
      <w:r>
        <w:rPr>
          <w:rStyle w:val="subscript"/>
        </w:rPr>
        <w:t xml:space="preserve">n </w:t>
      </w:r>
      <w:r>
        <w:t>V</w:t>
      </w:r>
      <w:r w:rsidRPr="00A531E8">
        <w:rPr>
          <w:rStyle w:val="superscript"/>
        </w:rPr>
        <w:t>n</w:t>
      </w:r>
      <w:r>
        <w:rPr>
          <w:rStyle w:val="superscript"/>
        </w:rPr>
        <w:t xml:space="preserve"> </w:t>
      </w:r>
      <w:r>
        <w:rPr>
          <w:b/>
        </w:rPr>
        <w:t>u</w:t>
      </w:r>
      <w:r>
        <w:rPr>
          <w:rStyle w:val="subscript"/>
        </w:rPr>
        <w:t>n</w:t>
      </w:r>
      <w:r>
        <w:tab/>
      </w:r>
      <w:r>
        <w:tab/>
      </w:r>
      <w:r>
        <w:tab/>
      </w:r>
      <w:r>
        <w:tab/>
      </w:r>
      <w:r>
        <w:tab/>
      </w:r>
      <w:r>
        <w:tab/>
        <w:t>rank-1 tensor, (2.7.1) line 1</w:t>
      </w:r>
    </w:p>
    <w:p w14:paraId="3C29370E" w14:textId="77777777" w:rsidR="001A4F38" w:rsidRDefault="001A4F38" w:rsidP="001A4F38">
      <w:pPr>
        <w:tabs>
          <w:tab w:val="left" w:pos="7200"/>
          <w:tab w:val="left" w:pos="7920"/>
          <w:tab w:val="right" w:pos="9270"/>
        </w:tabs>
      </w:pPr>
    </w:p>
    <w:p w14:paraId="1431DD25" w14:textId="77777777" w:rsidR="001A4F38" w:rsidRPr="00707131" w:rsidRDefault="001A4F38" w:rsidP="001A4F38">
      <w:pPr>
        <w:tabs>
          <w:tab w:val="left" w:pos="7200"/>
          <w:tab w:val="left" w:pos="7920"/>
          <w:tab w:val="right" w:pos="9270"/>
        </w:tabs>
        <w:ind w:left="360"/>
      </w:pPr>
      <w:r>
        <w:t>M = Σ</w:t>
      </w:r>
      <w:r>
        <w:rPr>
          <w:rStyle w:val="subscript"/>
        </w:rPr>
        <w:t xml:space="preserve">nm </w:t>
      </w:r>
      <w:r>
        <w:t>M</w:t>
      </w:r>
      <w:r w:rsidRPr="00A531E8">
        <w:rPr>
          <w:rStyle w:val="superscript"/>
        </w:rPr>
        <w:t>n</w:t>
      </w:r>
      <w:r>
        <w:rPr>
          <w:rStyle w:val="superscript"/>
        </w:rPr>
        <w:t xml:space="preserve">m </w:t>
      </w:r>
      <w:r>
        <w:rPr>
          <w:b/>
        </w:rPr>
        <w:t>u</w:t>
      </w:r>
      <w:r>
        <w:rPr>
          <w:rStyle w:val="subscript"/>
        </w:rPr>
        <w:t>n</w:t>
      </w:r>
      <w:r>
        <w:sym w:font="Symbol" w:char="F0C4"/>
      </w:r>
      <w:r w:rsidRPr="00654A27">
        <w:rPr>
          <w:b/>
        </w:rPr>
        <w:t>u</w:t>
      </w:r>
      <w:r>
        <w:rPr>
          <w:rStyle w:val="subscript"/>
        </w:rPr>
        <w:t>m</w:t>
      </w:r>
      <w:r>
        <w:tab/>
      </w:r>
      <w:r>
        <w:tab/>
      </w:r>
      <w:r>
        <w:tab/>
      </w:r>
      <w:r>
        <w:tab/>
      </w:r>
      <w:r>
        <w:tab/>
        <w:t>rank-2 tensor</w:t>
      </w:r>
    </w:p>
    <w:p w14:paraId="57FD8BBD" w14:textId="77777777" w:rsidR="001A4F38" w:rsidRDefault="001A4F38" w:rsidP="001A4F38">
      <w:pPr>
        <w:tabs>
          <w:tab w:val="left" w:pos="7200"/>
          <w:tab w:val="left" w:pos="7920"/>
          <w:tab w:val="right" w:pos="9270"/>
        </w:tabs>
        <w:ind w:left="360"/>
      </w:pPr>
    </w:p>
    <w:p w14:paraId="34E6AD73" w14:textId="77777777" w:rsidR="001A4F38" w:rsidRDefault="001A4F38" w:rsidP="001A4F38">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t>rank-k tensor</w:t>
      </w:r>
      <w:r>
        <w:tab/>
      </w:r>
      <w:r>
        <w:tab/>
      </w:r>
      <w:r>
        <w:tab/>
        <w:t>(2.7.8)</w:t>
      </w:r>
    </w:p>
    <w:p w14:paraId="1098DBD0" w14:textId="77777777" w:rsidR="001A4F38" w:rsidRPr="001A4F38" w:rsidRDefault="001A4F38" w:rsidP="001A4F38">
      <w:pPr>
        <w:tabs>
          <w:tab w:val="left" w:pos="7200"/>
          <w:tab w:val="left" w:pos="7920"/>
          <w:tab w:val="right" w:pos="9270"/>
        </w:tabs>
      </w:pPr>
    </w:p>
    <w:p w14:paraId="53357588" w14:textId="77777777" w:rsidR="00707131" w:rsidRPr="00654A27" w:rsidRDefault="00707131" w:rsidP="00D72439">
      <w:pPr>
        <w:tabs>
          <w:tab w:val="left" w:pos="7200"/>
          <w:tab w:val="left" w:pos="7920"/>
          <w:tab w:val="right" w:pos="9270"/>
        </w:tabs>
      </w:pPr>
      <w:r>
        <w:t xml:space="preserve">As discussed in (2.5.9) we may regard the basis vectors </w:t>
      </w:r>
      <w:r w:rsidRPr="00707131">
        <w:rPr>
          <w:b/>
        </w:rPr>
        <w:t>e</w:t>
      </w:r>
      <w:r>
        <w:rPr>
          <w:rStyle w:val="subscript"/>
        </w:rPr>
        <w:t>n</w:t>
      </w:r>
      <w:r>
        <w:t xml:space="preserve"> as being an arbitrary basis. The primed tensor components are then the components of the x'-space version of the tensor under the transformation </w:t>
      </w:r>
      <w:r w:rsidRPr="00707131">
        <w:rPr>
          <w:b/>
        </w:rPr>
        <w:t>x</w:t>
      </w:r>
      <w:r>
        <w:t xml:space="preserve">' = </w:t>
      </w:r>
      <w:r w:rsidRPr="00707131">
        <w:rPr>
          <w:b/>
        </w:rPr>
        <w:t>F</w:t>
      </w:r>
      <w:r>
        <w:t>(</w:t>
      </w:r>
      <w:r w:rsidRPr="00707131">
        <w:rPr>
          <w:b/>
        </w:rPr>
        <w:t>x</w:t>
      </w:r>
      <w:r>
        <w:t xml:space="preserve">) generated by those arbitrary </w:t>
      </w:r>
      <w:r w:rsidRPr="00707131">
        <w:rPr>
          <w:b/>
        </w:rPr>
        <w:t>e</w:t>
      </w:r>
      <w:r>
        <w:rPr>
          <w:rStyle w:val="subscript"/>
        </w:rPr>
        <w:t>n</w:t>
      </w:r>
      <w:r w:rsidR="00654A27">
        <w:t xml:space="preserve">. The corresponding expansions are then, </w:t>
      </w:r>
    </w:p>
    <w:p w14:paraId="44EABA5F" w14:textId="77777777" w:rsidR="00707131" w:rsidRDefault="00707131" w:rsidP="00D72439">
      <w:pPr>
        <w:tabs>
          <w:tab w:val="left" w:pos="7200"/>
          <w:tab w:val="left" w:pos="7920"/>
          <w:tab w:val="right" w:pos="9270"/>
        </w:tabs>
      </w:pPr>
    </w:p>
    <w:p w14:paraId="7BFCB1CA" w14:textId="77777777" w:rsidR="00707131" w:rsidRPr="00707131" w:rsidRDefault="00707131" w:rsidP="00D72439">
      <w:pPr>
        <w:tabs>
          <w:tab w:val="left" w:pos="7200"/>
          <w:tab w:val="left" w:pos="7920"/>
          <w:tab w:val="right" w:pos="9270"/>
        </w:tabs>
      </w:pPr>
      <w:r>
        <w:tab/>
      </w:r>
      <w:r w:rsidRPr="00A52F07">
        <w:rPr>
          <w:b/>
        </w:rPr>
        <w:t>V</w:t>
      </w:r>
      <w:r>
        <w:t xml:space="preserve">  =  Σ</w:t>
      </w:r>
      <w:r>
        <w:rPr>
          <w:rStyle w:val="subscript"/>
        </w:rPr>
        <w:t xml:space="preserve">n </w:t>
      </w:r>
      <w:r>
        <w:t>V</w:t>
      </w:r>
      <w:r>
        <w:rPr>
          <w:rStyle w:val="superscript"/>
        </w:rPr>
        <w:t>'</w:t>
      </w:r>
      <w:r w:rsidRPr="00A531E8">
        <w:rPr>
          <w:rStyle w:val="superscript"/>
        </w:rPr>
        <w:t>n</w:t>
      </w:r>
      <w:r>
        <w:rPr>
          <w:rStyle w:val="superscript"/>
        </w:rPr>
        <w:t xml:space="preserve"> </w:t>
      </w:r>
      <w:r w:rsidRPr="00FA0F20">
        <w:rPr>
          <w:b/>
        </w:rPr>
        <w:t>e</w:t>
      </w:r>
      <w:r>
        <w:rPr>
          <w:rStyle w:val="subscript"/>
        </w:rPr>
        <w:t>n</w:t>
      </w:r>
      <w:r>
        <w:tab/>
      </w:r>
      <w:r>
        <w:tab/>
      </w:r>
      <w:r>
        <w:tab/>
      </w:r>
      <w:r>
        <w:tab/>
      </w:r>
      <w:r>
        <w:tab/>
      </w:r>
      <w:r>
        <w:tab/>
        <w:t>rank-1 tensor</w:t>
      </w:r>
      <w:r w:rsidR="001A4F38">
        <w:t>, (2.7.1) line 3</w:t>
      </w:r>
    </w:p>
    <w:p w14:paraId="283D8613" w14:textId="77777777" w:rsidR="00707131" w:rsidRDefault="00707131" w:rsidP="00D72439">
      <w:pPr>
        <w:tabs>
          <w:tab w:val="left" w:pos="7200"/>
          <w:tab w:val="left" w:pos="7920"/>
          <w:tab w:val="right" w:pos="9270"/>
        </w:tabs>
      </w:pPr>
    </w:p>
    <w:p w14:paraId="5B4D4BC3" w14:textId="77777777" w:rsidR="00707131" w:rsidRPr="00707131" w:rsidRDefault="00707131" w:rsidP="00707131">
      <w:pPr>
        <w:tabs>
          <w:tab w:val="left" w:pos="7200"/>
          <w:tab w:val="left" w:pos="7920"/>
          <w:tab w:val="right" w:pos="9270"/>
        </w:tabs>
        <w:ind w:left="360"/>
      </w:pPr>
      <w:r>
        <w:t>M = Σ</w:t>
      </w:r>
      <w:r>
        <w:rPr>
          <w:rStyle w:val="subscript"/>
        </w:rPr>
        <w:t xml:space="preserve">nm </w:t>
      </w:r>
      <w:r>
        <w:t>M</w:t>
      </w:r>
      <w:r>
        <w:rPr>
          <w:rStyle w:val="superscript"/>
        </w:rPr>
        <w:t>'</w:t>
      </w:r>
      <w:r w:rsidRPr="00A531E8">
        <w:rPr>
          <w:rStyle w:val="superscript"/>
        </w:rPr>
        <w:t>n</w:t>
      </w:r>
      <w:r>
        <w:rPr>
          <w:rStyle w:val="superscript"/>
        </w:rPr>
        <w:t xml:space="preserve">m </w:t>
      </w:r>
      <w:r w:rsidRPr="001A4F38">
        <w:rPr>
          <w:b/>
        </w:rPr>
        <w:t>e</w:t>
      </w:r>
      <w:r>
        <w:rPr>
          <w:rStyle w:val="subscript"/>
        </w:rPr>
        <w:t>n</w:t>
      </w:r>
      <w:r>
        <w:sym w:font="Symbol" w:char="F0C4"/>
      </w:r>
      <w:r w:rsidRPr="001A4F38">
        <w:rPr>
          <w:b/>
        </w:rPr>
        <w:t>e</w:t>
      </w:r>
      <w:r>
        <w:rPr>
          <w:rStyle w:val="subscript"/>
        </w:rPr>
        <w:t>m</w:t>
      </w:r>
      <w:r>
        <w:tab/>
      </w:r>
      <w:r>
        <w:tab/>
      </w:r>
      <w:r>
        <w:tab/>
      </w:r>
      <w:r>
        <w:tab/>
      </w:r>
      <w:r>
        <w:tab/>
        <w:t>rank-2 tensor</w:t>
      </w:r>
    </w:p>
    <w:p w14:paraId="3F604EE8" w14:textId="77777777" w:rsidR="00707131" w:rsidRDefault="00707131" w:rsidP="00707131">
      <w:pPr>
        <w:tabs>
          <w:tab w:val="left" w:pos="7200"/>
          <w:tab w:val="left" w:pos="7920"/>
          <w:tab w:val="right" w:pos="9270"/>
        </w:tabs>
        <w:ind w:left="360"/>
      </w:pPr>
    </w:p>
    <w:p w14:paraId="6CBFF6AA" w14:textId="77777777" w:rsidR="00707131" w:rsidRDefault="00707131" w:rsidP="00707131">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t xml:space="preserve">' </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1A4F38">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Pr="001A4F38">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Pr="001A4F38">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t>rank-k tensor</w:t>
      </w:r>
      <w:r>
        <w:tab/>
      </w:r>
      <w:r>
        <w:tab/>
      </w:r>
      <w:r>
        <w:tab/>
        <w:t>(2.7.</w:t>
      </w:r>
      <w:r w:rsidR="001A4F38">
        <w:t>9</w:t>
      </w:r>
      <w:r>
        <w:t>)</w:t>
      </w:r>
    </w:p>
    <w:p w14:paraId="1B66D68A" w14:textId="77777777" w:rsidR="00264F99" w:rsidRDefault="00264F99" w:rsidP="00707131">
      <w:pPr>
        <w:tabs>
          <w:tab w:val="left" w:pos="7200"/>
          <w:tab w:val="left" w:pos="7920"/>
          <w:tab w:val="right" w:pos="9270"/>
        </w:tabs>
      </w:pPr>
    </w:p>
    <w:p w14:paraId="53412C7F" w14:textId="77777777" w:rsidR="00707131" w:rsidRDefault="00264F99" w:rsidP="00707131">
      <w:pPr>
        <w:tabs>
          <w:tab w:val="left" w:pos="7200"/>
          <w:tab w:val="left" w:pos="7920"/>
          <w:tab w:val="right" w:pos="9270"/>
        </w:tabs>
      </w:pPr>
      <w:r>
        <w:t>In the above, an</w:t>
      </w:r>
      <w:r w:rsidR="001A4F38">
        <w:t>y</w:t>
      </w:r>
      <w:r>
        <w:t xml:space="preserve"> pair of tilted matching indices can be tilted the other way. </w:t>
      </w:r>
      <w:r w:rsidR="00707131">
        <w:t xml:space="preserve">The meaning of the </w:t>
      </w:r>
      <w:r w:rsidR="00707131">
        <w:sym w:font="Symbol" w:char="F0C4"/>
      </w:r>
      <w:r w:rsidR="001A4F38">
        <w:t xml:space="preserve"> symbol is discussed below.</w:t>
      </w:r>
    </w:p>
    <w:p w14:paraId="0654DF1A" w14:textId="77777777" w:rsidR="00264F99" w:rsidRDefault="00264F99" w:rsidP="00707131">
      <w:pPr>
        <w:tabs>
          <w:tab w:val="left" w:pos="7200"/>
          <w:tab w:val="left" w:pos="7920"/>
          <w:tab w:val="right" w:pos="9270"/>
        </w:tabs>
      </w:pPr>
      <w:r>
        <w:tab/>
      </w:r>
    </w:p>
    <w:p w14:paraId="00FFAF8E" w14:textId="77777777" w:rsidR="00264F99" w:rsidRDefault="00264F99" w:rsidP="00707131">
      <w:pPr>
        <w:tabs>
          <w:tab w:val="left" w:pos="7200"/>
          <w:tab w:val="left" w:pos="7920"/>
          <w:tab w:val="right" w:pos="9270"/>
        </w:tabs>
      </w:pPr>
      <w:r>
        <w:t xml:space="preserve">For an expansion on a mixed basis like </w:t>
      </w:r>
      <w:r w:rsidRPr="00FA0F20">
        <w:rPr>
          <w:b/>
        </w:rPr>
        <w:t>e</w:t>
      </w:r>
      <w:r>
        <w:rPr>
          <w:rStyle w:val="subscript"/>
        </w:rPr>
        <w:t>n</w:t>
      </w:r>
      <w:r>
        <w:sym w:font="Symbol" w:char="F0C4"/>
      </w:r>
      <w:r w:rsidRPr="00264F99">
        <w:rPr>
          <w:b/>
        </w:rPr>
        <w:t>u</w:t>
      </w:r>
      <w:r w:rsidRPr="00264F99">
        <w:rPr>
          <w:rStyle w:val="subscript"/>
        </w:rPr>
        <w:t>m</w:t>
      </w:r>
      <w:r>
        <w:t xml:space="preserve"> , we will use the following notation</w:t>
      </w:r>
    </w:p>
    <w:p w14:paraId="6BFE9C85" w14:textId="77777777" w:rsidR="00264F99" w:rsidRDefault="00264F99" w:rsidP="00707131">
      <w:pPr>
        <w:tabs>
          <w:tab w:val="left" w:pos="7200"/>
          <w:tab w:val="left" w:pos="7920"/>
          <w:tab w:val="right" w:pos="9270"/>
        </w:tabs>
      </w:pPr>
    </w:p>
    <w:p w14:paraId="21C79487" w14:textId="77777777" w:rsidR="00264F99" w:rsidRDefault="00264F99" w:rsidP="00264F99">
      <w:pPr>
        <w:tabs>
          <w:tab w:val="left" w:pos="7200"/>
          <w:tab w:val="left" w:pos="7920"/>
          <w:tab w:val="right" w:pos="9270"/>
        </w:tabs>
      </w:pPr>
      <w:r>
        <w:tab/>
        <w:t>M = Σ</w:t>
      </w:r>
      <w:r>
        <w:rPr>
          <w:rStyle w:val="subscript"/>
        </w:rPr>
        <w:t xml:space="preserve">nm </w:t>
      </w:r>
      <w:r>
        <w:t>[M</w:t>
      </w:r>
      <w:r>
        <w:rPr>
          <w:rStyle w:val="superscript"/>
        </w:rPr>
        <w:t>(e,u)</w:t>
      </w:r>
      <w:r>
        <w:t>]</w:t>
      </w:r>
      <w:r w:rsidRPr="00A531E8">
        <w:rPr>
          <w:rStyle w:val="superscript"/>
        </w:rPr>
        <w:t>n</w:t>
      </w:r>
      <w:r w:rsidRPr="00264F99">
        <w:rPr>
          <w:rStyle w:val="superscript"/>
        </w:rPr>
        <w:t>m</w:t>
      </w:r>
      <w:r>
        <w:rPr>
          <w:rStyle w:val="superscript"/>
        </w:rPr>
        <w:t xml:space="preserve"> </w:t>
      </w:r>
      <w:r w:rsidRPr="001A4F38">
        <w:rPr>
          <w:b/>
        </w:rPr>
        <w:t>e</w:t>
      </w:r>
      <w:r>
        <w:rPr>
          <w:rStyle w:val="subscript"/>
        </w:rPr>
        <w:t>n</w:t>
      </w:r>
      <w:r>
        <w:sym w:font="Symbol" w:char="F0C4"/>
      </w:r>
      <w:r w:rsidRPr="001A4F38">
        <w:rPr>
          <w:b/>
        </w:rPr>
        <w:t>u</w:t>
      </w:r>
      <w:r w:rsidRPr="00264F99">
        <w:rPr>
          <w:rStyle w:val="subscript"/>
        </w:rPr>
        <w:t>m</w:t>
      </w:r>
      <w:r w:rsidR="009A164B">
        <w:t xml:space="preserve">  .</w:t>
      </w:r>
      <w:r>
        <w:tab/>
      </w:r>
      <w:r w:rsidR="009A164B">
        <w:tab/>
      </w:r>
      <w:r w:rsidR="009A164B">
        <w:tab/>
      </w:r>
      <w:r w:rsidR="009A164B">
        <w:tab/>
      </w:r>
      <w:r w:rsidR="009A164B">
        <w:tab/>
      </w:r>
      <w:r>
        <w:tab/>
      </w:r>
      <w:r>
        <w:tab/>
      </w:r>
      <w:r>
        <w:tab/>
        <w:t>(2.7.</w:t>
      </w:r>
      <w:r w:rsidR="001A4F38">
        <w:t>10</w:t>
      </w:r>
      <w:r>
        <w:t>)</w:t>
      </w:r>
    </w:p>
    <w:p w14:paraId="0099C7F4" w14:textId="77777777" w:rsidR="00752F87" w:rsidRDefault="00752F87" w:rsidP="00264F99">
      <w:pPr>
        <w:tabs>
          <w:tab w:val="left" w:pos="7200"/>
          <w:tab w:val="left" w:pos="7920"/>
          <w:tab w:val="right" w:pos="9270"/>
        </w:tabs>
      </w:pPr>
    </w:p>
    <w:p w14:paraId="26988501" w14:textId="77777777" w:rsidR="00752F87" w:rsidRDefault="00752F87" w:rsidP="00264F99">
      <w:pPr>
        <w:tabs>
          <w:tab w:val="left" w:pos="7200"/>
          <w:tab w:val="left" w:pos="7920"/>
          <w:tab w:val="right" w:pos="9270"/>
        </w:tabs>
      </w:pPr>
      <w:r>
        <w:t xml:space="preserve">Using this </w:t>
      </w:r>
      <w:r w:rsidR="009A164B">
        <w:t>same notation</w:t>
      </w:r>
      <w:r>
        <w:t xml:space="preserve"> we could write</w:t>
      </w:r>
      <w:r w:rsidR="009A164B">
        <w:t xml:space="preserve">, </w:t>
      </w:r>
    </w:p>
    <w:p w14:paraId="44333508" w14:textId="77777777" w:rsidR="00752F87" w:rsidRDefault="00752F87" w:rsidP="00264F99">
      <w:pPr>
        <w:tabs>
          <w:tab w:val="left" w:pos="7200"/>
          <w:tab w:val="left" w:pos="7920"/>
          <w:tab w:val="right" w:pos="9270"/>
        </w:tabs>
      </w:pPr>
    </w:p>
    <w:p w14:paraId="7B8645B0" w14:textId="77777777" w:rsidR="00752F87" w:rsidRDefault="00752F87" w:rsidP="00264F99">
      <w:pPr>
        <w:tabs>
          <w:tab w:val="left" w:pos="7200"/>
          <w:tab w:val="left" w:pos="7920"/>
          <w:tab w:val="right" w:pos="9270"/>
        </w:tabs>
      </w:pPr>
      <w:r>
        <w:tab/>
        <w:t>M = Σ</w:t>
      </w:r>
      <w:r>
        <w:rPr>
          <w:rStyle w:val="subscript"/>
        </w:rPr>
        <w:t xml:space="preserve">nm </w:t>
      </w:r>
      <w:r>
        <w:t>M</w:t>
      </w:r>
      <w:r>
        <w:rPr>
          <w:rStyle w:val="superscript"/>
        </w:rPr>
        <w:t>'</w:t>
      </w:r>
      <w:r w:rsidRPr="00A531E8">
        <w:rPr>
          <w:rStyle w:val="superscript"/>
        </w:rPr>
        <w:t>n</w:t>
      </w:r>
      <w:r>
        <w:rPr>
          <w:rStyle w:val="superscript"/>
        </w:rPr>
        <w:t xml:space="preserve">m </w:t>
      </w:r>
      <w:r w:rsidRPr="001A4F38">
        <w:rPr>
          <w:b/>
        </w:rPr>
        <w:t>e</w:t>
      </w:r>
      <w:r>
        <w:rPr>
          <w:rStyle w:val="subscript"/>
        </w:rPr>
        <w:t>n</w:t>
      </w:r>
      <w:r>
        <w:sym w:font="Symbol" w:char="F0C4"/>
      </w:r>
      <w:r w:rsidRPr="001A4F38">
        <w:rPr>
          <w:b/>
        </w:rPr>
        <w:t>e</w:t>
      </w:r>
      <w:r>
        <w:rPr>
          <w:rStyle w:val="subscript"/>
        </w:rPr>
        <w:t>m</w:t>
      </w:r>
      <w:r>
        <w:t xml:space="preserve">  =  Σ</w:t>
      </w:r>
      <w:r>
        <w:rPr>
          <w:rStyle w:val="subscript"/>
        </w:rPr>
        <w:t xml:space="preserve">nm </w:t>
      </w:r>
      <w:r>
        <w:t>[M</w:t>
      </w:r>
      <w:r>
        <w:rPr>
          <w:rStyle w:val="superscript"/>
        </w:rPr>
        <w:t>(e,e)</w:t>
      </w:r>
      <w:r>
        <w:t>]</w:t>
      </w:r>
      <w:r w:rsidRPr="00A531E8">
        <w:rPr>
          <w:rStyle w:val="superscript"/>
        </w:rPr>
        <w:t>n</w:t>
      </w:r>
      <w:r>
        <w:rPr>
          <w:rStyle w:val="superscript"/>
        </w:rPr>
        <w:t xml:space="preserve">m </w:t>
      </w:r>
      <w:r w:rsidRPr="00FA0F20">
        <w:rPr>
          <w:b/>
        </w:rPr>
        <w:t>e</w:t>
      </w:r>
      <w:r>
        <w:rPr>
          <w:rStyle w:val="subscript"/>
        </w:rPr>
        <w:t>n</w:t>
      </w:r>
      <w:r>
        <w:sym w:font="Symbol" w:char="F0C4"/>
      </w:r>
      <w:r w:rsidRPr="001A4F38">
        <w:rPr>
          <w:b/>
        </w:rPr>
        <w:t>e</w:t>
      </w:r>
      <w:r>
        <w:rPr>
          <w:rStyle w:val="subscript"/>
        </w:rPr>
        <w:t>m</w:t>
      </w:r>
      <w:r>
        <w:t xml:space="preserve">  ≡   Σ</w:t>
      </w:r>
      <w:r>
        <w:rPr>
          <w:rStyle w:val="subscript"/>
        </w:rPr>
        <w:t xml:space="preserve">nm </w:t>
      </w:r>
      <w:r>
        <w:t>[M</w:t>
      </w:r>
      <w:r>
        <w:rPr>
          <w:rStyle w:val="superscript"/>
        </w:rPr>
        <w:t>(e)</w:t>
      </w:r>
      <w:r>
        <w:t>]</w:t>
      </w:r>
      <w:r w:rsidRPr="00A531E8">
        <w:rPr>
          <w:rStyle w:val="superscript"/>
        </w:rPr>
        <w:t>n</w:t>
      </w:r>
      <w:r>
        <w:rPr>
          <w:rStyle w:val="superscript"/>
        </w:rPr>
        <w:t xml:space="preserve">m </w:t>
      </w:r>
      <w:r w:rsidRPr="00FA0F20">
        <w:rPr>
          <w:b/>
        </w:rPr>
        <w:t>e</w:t>
      </w:r>
      <w:r>
        <w:rPr>
          <w:rStyle w:val="subscript"/>
        </w:rPr>
        <w:t>n</w:t>
      </w:r>
      <w:r>
        <w:sym w:font="Symbol" w:char="F0C4"/>
      </w:r>
      <w:r w:rsidRPr="001A4F38">
        <w:rPr>
          <w:b/>
        </w:rPr>
        <w:t>e</w:t>
      </w:r>
      <w:r>
        <w:rPr>
          <w:rStyle w:val="subscript"/>
        </w:rPr>
        <w:t>m</w:t>
      </w:r>
      <w:r>
        <w:tab/>
      </w:r>
      <w:r w:rsidR="009A164B">
        <w:t>.</w:t>
      </w:r>
      <w:r>
        <w:tab/>
      </w:r>
      <w:r>
        <w:tab/>
        <w:t>(2.7.1</w:t>
      </w:r>
      <w:r w:rsidR="001A4F38">
        <w:t>1</w:t>
      </w:r>
      <w:r>
        <w:t>)</w:t>
      </w:r>
    </w:p>
    <w:p w14:paraId="692C67EC" w14:textId="77777777" w:rsidR="00985E5E" w:rsidRDefault="00985E5E" w:rsidP="00264F99">
      <w:pPr>
        <w:tabs>
          <w:tab w:val="left" w:pos="7200"/>
          <w:tab w:val="left" w:pos="7920"/>
          <w:tab w:val="right" w:pos="9270"/>
        </w:tabs>
      </w:pPr>
    </w:p>
    <w:p w14:paraId="679BB3A8" w14:textId="77777777" w:rsidR="00985E5E" w:rsidRDefault="00985E5E" w:rsidP="00985E5E">
      <w:pPr>
        <w:tabs>
          <w:tab w:val="left" w:pos="7200"/>
          <w:tab w:val="left" w:pos="7920"/>
          <w:tab w:val="right" w:pos="9270"/>
        </w:tabs>
      </w:pPr>
      <w:r w:rsidRPr="00985E5E">
        <w:rPr>
          <w:u w:val="single"/>
        </w:rPr>
        <w:t>Exercise</w:t>
      </w:r>
      <w:r w:rsidRPr="004654F1">
        <w:rPr>
          <w:b/>
        </w:rPr>
        <w:t>:</w:t>
      </w:r>
      <w:r>
        <w:rPr>
          <w:b/>
        </w:rPr>
        <w:t xml:space="preserve"> </w:t>
      </w:r>
      <w:r>
        <w:t xml:space="preserve">Consider these two expansions shown above of the rank-2 tensor M, </w:t>
      </w:r>
    </w:p>
    <w:p w14:paraId="5B481596" w14:textId="77777777" w:rsidR="00985E5E" w:rsidRDefault="00985E5E" w:rsidP="00985E5E">
      <w:pPr>
        <w:tabs>
          <w:tab w:val="left" w:pos="7200"/>
          <w:tab w:val="left" w:pos="7920"/>
          <w:tab w:val="right" w:pos="9270"/>
        </w:tabs>
      </w:pPr>
    </w:p>
    <w:p w14:paraId="7771085C" w14:textId="77777777" w:rsidR="00985E5E" w:rsidRPr="009A164B" w:rsidRDefault="00985E5E" w:rsidP="00985E5E">
      <w:pPr>
        <w:tabs>
          <w:tab w:val="left" w:pos="7200"/>
          <w:tab w:val="left" w:pos="7920"/>
          <w:tab w:val="right" w:pos="9270"/>
        </w:tabs>
      </w:pPr>
      <w:r>
        <w:tab/>
        <w:t>M = Σ</w:t>
      </w:r>
      <w:r>
        <w:rPr>
          <w:rStyle w:val="subscript"/>
        </w:rPr>
        <w:t xml:space="preserve">ab </w:t>
      </w:r>
      <w:r>
        <w:t>M</w:t>
      </w:r>
      <w:r w:rsidRPr="00500898">
        <w:rPr>
          <w:rStyle w:val="superscript"/>
        </w:rPr>
        <w:t>ab</w:t>
      </w:r>
      <w:r>
        <w:rPr>
          <w:rStyle w:val="superscript"/>
        </w:rPr>
        <w:t xml:space="preserve"> </w:t>
      </w:r>
      <w:r>
        <w:rPr>
          <w:b/>
        </w:rPr>
        <w:t>u</w:t>
      </w:r>
      <w:r>
        <w:rPr>
          <w:rStyle w:val="subscript"/>
        </w:rPr>
        <w:t>a</w:t>
      </w:r>
      <w:r>
        <w:sym w:font="Symbol" w:char="F0C4"/>
      </w:r>
      <w:r>
        <w:rPr>
          <w:b/>
        </w:rPr>
        <w:t>u</w:t>
      </w:r>
      <w:r>
        <w:rPr>
          <w:rStyle w:val="subscript"/>
        </w:rPr>
        <w:t>b</w:t>
      </w:r>
      <w:r>
        <w:t xml:space="preserve">  </w:t>
      </w:r>
      <w:r>
        <w:tab/>
      </w:r>
      <w:r>
        <w:tab/>
        <w:t>// (2.7.8)</w:t>
      </w:r>
      <w:r w:rsidR="009A164B">
        <w:tab/>
      </w:r>
      <w:r w:rsidR="009A164B">
        <w:tab/>
      </w:r>
      <w:r w:rsidR="009A164B">
        <w:tab/>
      </w:r>
      <w:r w:rsidR="009A164B">
        <w:tab/>
      </w:r>
      <w:r w:rsidR="009A164B">
        <w:tab/>
      </w:r>
      <w:r w:rsidR="009A164B">
        <w:tab/>
        <w:t>(2.7.12)</w:t>
      </w:r>
    </w:p>
    <w:p w14:paraId="465AAEB4" w14:textId="77777777" w:rsidR="00985E5E" w:rsidRDefault="00985E5E" w:rsidP="00985E5E">
      <w:pPr>
        <w:tabs>
          <w:tab w:val="left" w:pos="7200"/>
          <w:tab w:val="left" w:pos="7920"/>
          <w:tab w:val="right" w:pos="9270"/>
        </w:tabs>
      </w:pPr>
    </w:p>
    <w:p w14:paraId="1FECFDD8" w14:textId="77777777" w:rsidR="00985E5E" w:rsidRPr="009A164B" w:rsidRDefault="00985E5E" w:rsidP="00985E5E">
      <w:pPr>
        <w:tabs>
          <w:tab w:val="left" w:pos="7200"/>
          <w:tab w:val="left" w:pos="7920"/>
          <w:tab w:val="right" w:pos="9270"/>
        </w:tabs>
      </w:pPr>
      <w:r>
        <w:tab/>
        <w:t>M = Σ</w:t>
      </w:r>
      <w:r>
        <w:rPr>
          <w:rStyle w:val="subscript"/>
        </w:rPr>
        <w:t xml:space="preserve">ab </w:t>
      </w:r>
      <w:r>
        <w:t>M'</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r>
        <w:tab/>
      </w:r>
      <w:r>
        <w:tab/>
        <w:t>// (2.7.9)</w:t>
      </w:r>
      <w:r w:rsidR="009A164B">
        <w:tab/>
      </w:r>
      <w:r w:rsidR="009A164B">
        <w:tab/>
      </w:r>
      <w:r w:rsidR="009A164B">
        <w:tab/>
      </w:r>
      <w:r w:rsidR="009A164B">
        <w:tab/>
      </w:r>
      <w:r w:rsidR="009A164B">
        <w:tab/>
      </w:r>
      <w:r w:rsidR="009A164B">
        <w:tab/>
        <w:t>(2.7.13)</w:t>
      </w:r>
      <w:r w:rsidR="009A164B">
        <w:tab/>
      </w:r>
    </w:p>
    <w:p w14:paraId="61D301C3" w14:textId="77777777" w:rsidR="00985E5E" w:rsidRDefault="00985E5E" w:rsidP="00985E5E">
      <w:pPr>
        <w:tabs>
          <w:tab w:val="left" w:pos="7200"/>
          <w:tab w:val="left" w:pos="7920"/>
          <w:tab w:val="right" w:pos="9270"/>
        </w:tabs>
      </w:pPr>
    </w:p>
    <w:p w14:paraId="76F77BD0" w14:textId="77777777" w:rsidR="00985E5E" w:rsidRDefault="00985E5E" w:rsidP="00985E5E">
      <w:pPr>
        <w:tabs>
          <w:tab w:val="left" w:pos="7200"/>
          <w:tab w:val="left" w:pos="7920"/>
          <w:tab w:val="right" w:pos="9270"/>
        </w:tabs>
      </w:pPr>
      <w:r>
        <w:t>Verify that the coefficients M'</w:t>
      </w:r>
      <w:r w:rsidRPr="00500898">
        <w:rPr>
          <w:rStyle w:val="superscript"/>
        </w:rPr>
        <w:t>ab</w:t>
      </w:r>
      <w:r>
        <w:t xml:space="preserve"> and M</w:t>
      </w:r>
      <w:r w:rsidRPr="00500898">
        <w:rPr>
          <w:rStyle w:val="superscript"/>
        </w:rPr>
        <w:t>ab</w:t>
      </w:r>
      <w:r>
        <w:rPr>
          <w:rStyle w:val="superscript"/>
        </w:rPr>
        <w:t xml:space="preserve"> </w:t>
      </w:r>
      <w:r>
        <w:t xml:space="preserve">are related as expected. </w:t>
      </w:r>
    </w:p>
    <w:p w14:paraId="0F55E2EF" w14:textId="77777777" w:rsidR="00985E5E" w:rsidRDefault="00985E5E" w:rsidP="00985E5E">
      <w:pPr>
        <w:tabs>
          <w:tab w:val="left" w:pos="7200"/>
          <w:tab w:val="left" w:pos="7920"/>
          <w:tab w:val="right" w:pos="9270"/>
        </w:tabs>
      </w:pPr>
    </w:p>
    <w:p w14:paraId="6CEFB4C7" w14:textId="77777777" w:rsidR="00985E5E" w:rsidRDefault="00985E5E" w:rsidP="00985E5E">
      <w:pPr>
        <w:tabs>
          <w:tab w:val="left" w:pos="7200"/>
          <w:tab w:val="left" w:pos="7920"/>
          <w:tab w:val="right" w:pos="9270"/>
        </w:tabs>
      </w:pPr>
      <w:r>
        <w:t xml:space="preserve">Use the result in (2.4.4) line 2 that </w:t>
      </w:r>
      <w:r w:rsidRPr="0022333D">
        <w:rPr>
          <w:b/>
        </w:rPr>
        <w:t>e</w:t>
      </w:r>
      <w:r>
        <w:rPr>
          <w:rStyle w:val="subscript"/>
        </w:rPr>
        <w:t>m</w:t>
      </w:r>
      <w:r>
        <w:rPr>
          <w:b/>
        </w:rPr>
        <w:t xml:space="preserve"> </w:t>
      </w:r>
      <w:r>
        <w:t>= R</w:t>
      </w:r>
      <w:r>
        <w:rPr>
          <w:rStyle w:val="subscript"/>
        </w:rPr>
        <w:t>m</w:t>
      </w:r>
      <w:r>
        <w:rPr>
          <w:rStyle w:val="superscript"/>
        </w:rPr>
        <w:t>i</w:t>
      </w:r>
      <w:r w:rsidRPr="00FA5F4C">
        <w:rPr>
          <w:b/>
        </w:rPr>
        <w:t>u</w:t>
      </w:r>
      <w:r>
        <w:rPr>
          <w:rStyle w:val="subscript"/>
        </w:rPr>
        <w:t>i</w:t>
      </w:r>
      <w:r>
        <w:t xml:space="preserve"> to get </w:t>
      </w:r>
      <w:r w:rsidR="009A164B">
        <w:t xml:space="preserve">for (2.7.12), </w:t>
      </w:r>
    </w:p>
    <w:p w14:paraId="42F71AD9" w14:textId="77777777" w:rsidR="00985E5E" w:rsidRDefault="00985E5E" w:rsidP="00985E5E">
      <w:pPr>
        <w:tabs>
          <w:tab w:val="left" w:pos="7200"/>
          <w:tab w:val="left" w:pos="7920"/>
          <w:tab w:val="right" w:pos="9270"/>
        </w:tabs>
      </w:pPr>
    </w:p>
    <w:p w14:paraId="1CCDC7AF" w14:textId="77777777" w:rsidR="00985E5E" w:rsidRPr="009A164B" w:rsidRDefault="00985E5E" w:rsidP="00985E5E">
      <w:pPr>
        <w:tabs>
          <w:tab w:val="left" w:pos="7200"/>
          <w:tab w:val="left" w:pos="7920"/>
          <w:tab w:val="right" w:pos="9270"/>
        </w:tabs>
      </w:pPr>
      <w:r>
        <w:tab/>
        <w:t>M = M</w:t>
      </w:r>
      <w:r w:rsidRPr="00500898">
        <w:rPr>
          <w:rStyle w:val="superscript"/>
        </w:rPr>
        <w:t>ab</w:t>
      </w:r>
      <w:r>
        <w:rPr>
          <w:rStyle w:val="superscript"/>
        </w:rPr>
        <w:t xml:space="preserve"> </w:t>
      </w:r>
      <w:r>
        <w:rPr>
          <w:b/>
        </w:rPr>
        <w:t>u</w:t>
      </w:r>
      <w:r>
        <w:rPr>
          <w:rStyle w:val="subscript"/>
        </w:rPr>
        <w:t>a</w:t>
      </w:r>
      <w:r>
        <w:sym w:font="Symbol" w:char="F0C4"/>
      </w:r>
      <w:r>
        <w:rPr>
          <w:b/>
        </w:rPr>
        <w:t>u</w:t>
      </w:r>
      <w:r>
        <w:rPr>
          <w:rStyle w:val="subscript"/>
        </w:rPr>
        <w:t>b</w:t>
      </w:r>
      <w:r>
        <w:t xml:space="preserve">  </w:t>
      </w:r>
      <w:r w:rsidR="009A164B">
        <w:tab/>
      </w:r>
      <w:r w:rsidR="009A164B">
        <w:tab/>
        <w:t>// all implied sums</w:t>
      </w:r>
    </w:p>
    <w:p w14:paraId="1D7237AE" w14:textId="77777777" w:rsidR="00985E5E" w:rsidRDefault="00985E5E" w:rsidP="00985E5E">
      <w:pPr>
        <w:tabs>
          <w:tab w:val="left" w:pos="7200"/>
          <w:tab w:val="left" w:pos="7920"/>
          <w:tab w:val="right" w:pos="9270"/>
        </w:tabs>
      </w:pPr>
    </w:p>
    <w:p w14:paraId="41CEBD0B" w14:textId="77777777" w:rsidR="00985E5E" w:rsidRDefault="00985E5E" w:rsidP="00985E5E">
      <w:pPr>
        <w:tabs>
          <w:tab w:val="left" w:pos="7200"/>
          <w:tab w:val="left" w:pos="7920"/>
          <w:tab w:val="right" w:pos="9270"/>
        </w:tabs>
      </w:pPr>
      <w:r>
        <w:tab/>
        <w:t xml:space="preserve">    = M</w:t>
      </w:r>
      <w:r w:rsidRPr="00500898">
        <w:rPr>
          <w:rStyle w:val="superscript"/>
        </w:rPr>
        <w:t>ab</w:t>
      </w:r>
      <w:r>
        <w:rPr>
          <w:rStyle w:val="superscript"/>
        </w:rPr>
        <w:t xml:space="preserve"> </w:t>
      </w:r>
      <w:r>
        <w:t>(R</w:t>
      </w:r>
      <w:r>
        <w:rPr>
          <w:rStyle w:val="superscript"/>
        </w:rPr>
        <w:t>i</w:t>
      </w:r>
      <w:r>
        <w:rPr>
          <w:rStyle w:val="subscript"/>
        </w:rPr>
        <w:t>a</w:t>
      </w:r>
      <w:r>
        <w:t xml:space="preserve"> </w:t>
      </w:r>
      <w:r>
        <w:rPr>
          <w:b/>
        </w:rPr>
        <w:t>e</w:t>
      </w:r>
      <w:r>
        <w:rPr>
          <w:rStyle w:val="subscript"/>
        </w:rPr>
        <w:t>i</w:t>
      </w:r>
      <w:r>
        <w:t xml:space="preserve">) </w:t>
      </w:r>
      <w:r>
        <w:sym w:font="Symbol" w:char="F0C4"/>
      </w:r>
      <w:r>
        <w:t xml:space="preserve"> (R</w:t>
      </w:r>
      <w:r>
        <w:rPr>
          <w:rStyle w:val="superscript"/>
        </w:rPr>
        <w:t>j</w:t>
      </w:r>
      <w:r>
        <w:rPr>
          <w:rStyle w:val="subscript"/>
        </w:rPr>
        <w:t>b</w:t>
      </w:r>
      <w:r>
        <w:t xml:space="preserve"> </w:t>
      </w:r>
      <w:r>
        <w:rPr>
          <w:b/>
        </w:rPr>
        <w:t>e</w:t>
      </w:r>
      <w:r>
        <w:rPr>
          <w:rStyle w:val="subscript"/>
        </w:rPr>
        <w:t>j</w:t>
      </w:r>
      <w:r>
        <w:t>)</w:t>
      </w:r>
    </w:p>
    <w:p w14:paraId="333716A1" w14:textId="77777777" w:rsidR="00985E5E" w:rsidRDefault="00985E5E" w:rsidP="00985E5E">
      <w:pPr>
        <w:tabs>
          <w:tab w:val="left" w:pos="7200"/>
          <w:tab w:val="left" w:pos="7920"/>
          <w:tab w:val="right" w:pos="9270"/>
        </w:tabs>
      </w:pPr>
    </w:p>
    <w:p w14:paraId="636BEAD7" w14:textId="77777777" w:rsidR="00985E5E" w:rsidRDefault="00985E5E" w:rsidP="00985E5E">
      <w:pPr>
        <w:tabs>
          <w:tab w:val="left" w:pos="7200"/>
          <w:tab w:val="left" w:pos="7920"/>
          <w:tab w:val="right" w:pos="9270"/>
        </w:tabs>
        <w:rPr>
          <w:rStyle w:val="subscript"/>
        </w:rPr>
      </w:pPr>
      <w:r>
        <w:tab/>
        <w:t xml:space="preserve">    = (R</w:t>
      </w:r>
      <w:r>
        <w:rPr>
          <w:rStyle w:val="superscript"/>
        </w:rPr>
        <w:t>i</w:t>
      </w:r>
      <w:r>
        <w:rPr>
          <w:rStyle w:val="subscript"/>
        </w:rPr>
        <w:t>a</w:t>
      </w:r>
      <w:r>
        <w:t>R</w:t>
      </w:r>
      <w:r>
        <w:rPr>
          <w:rStyle w:val="superscript"/>
        </w:rPr>
        <w:t>j</w:t>
      </w:r>
      <w:r>
        <w:rPr>
          <w:rStyle w:val="subscript"/>
        </w:rPr>
        <w:t>b</w:t>
      </w:r>
      <w:r>
        <w:t>M</w:t>
      </w:r>
      <w:r w:rsidRPr="00500898">
        <w:rPr>
          <w:rStyle w:val="superscript"/>
        </w:rPr>
        <w:t>ab</w:t>
      </w:r>
      <w:r>
        <w:t>)</w:t>
      </w:r>
      <w:r>
        <w:rPr>
          <w:rStyle w:val="superscript"/>
        </w:rPr>
        <w:t xml:space="preserve"> </w:t>
      </w:r>
      <w:r>
        <w:rPr>
          <w:b/>
        </w:rPr>
        <w:t>e</w:t>
      </w:r>
      <w:r>
        <w:rPr>
          <w:rStyle w:val="subscript"/>
        </w:rPr>
        <w:t>i</w:t>
      </w:r>
      <w:r>
        <w:sym w:font="Symbol" w:char="F0C4"/>
      </w:r>
      <w:r>
        <w:t xml:space="preserve"> </w:t>
      </w:r>
      <w:r>
        <w:rPr>
          <w:b/>
        </w:rPr>
        <w:t>e</w:t>
      </w:r>
      <w:r>
        <w:rPr>
          <w:rStyle w:val="subscript"/>
        </w:rPr>
        <w:t>j</w:t>
      </w:r>
    </w:p>
    <w:p w14:paraId="3E1D1777" w14:textId="77777777" w:rsidR="00985E5E" w:rsidRDefault="00985E5E" w:rsidP="00985E5E">
      <w:pPr>
        <w:tabs>
          <w:tab w:val="left" w:pos="7200"/>
          <w:tab w:val="left" w:pos="7920"/>
          <w:tab w:val="right" w:pos="9270"/>
        </w:tabs>
        <w:rPr>
          <w:rStyle w:val="subscript"/>
        </w:rPr>
      </w:pPr>
    </w:p>
    <w:p w14:paraId="7D1A1681" w14:textId="77777777" w:rsidR="00985E5E" w:rsidRDefault="00985E5E" w:rsidP="00985E5E">
      <w:pPr>
        <w:tabs>
          <w:tab w:val="left" w:pos="7200"/>
          <w:tab w:val="left" w:pos="7920"/>
          <w:tab w:val="right" w:pos="9270"/>
        </w:tabs>
      </w:pPr>
      <w:r>
        <w:t>so comparing to (2.7.</w:t>
      </w:r>
      <w:r w:rsidR="009A164B">
        <w:t>13</w:t>
      </w:r>
      <w:r>
        <w:t>) one concludes that</w:t>
      </w:r>
    </w:p>
    <w:p w14:paraId="6CDE50BE" w14:textId="77777777" w:rsidR="00985E5E" w:rsidRDefault="00985E5E" w:rsidP="00985E5E">
      <w:pPr>
        <w:tabs>
          <w:tab w:val="left" w:pos="7200"/>
          <w:tab w:val="left" w:pos="7920"/>
          <w:tab w:val="right" w:pos="9270"/>
        </w:tabs>
      </w:pPr>
    </w:p>
    <w:p w14:paraId="27CC68DC" w14:textId="77777777" w:rsidR="00985E5E" w:rsidRDefault="00985E5E" w:rsidP="00985E5E">
      <w:pPr>
        <w:tabs>
          <w:tab w:val="left" w:pos="7200"/>
          <w:tab w:val="left" w:pos="7920"/>
          <w:tab w:val="right" w:pos="9270"/>
        </w:tabs>
      </w:pPr>
      <w:r>
        <w:tab/>
      </w:r>
      <w:r>
        <w:rPr>
          <w:rStyle w:val="subscript"/>
        </w:rPr>
        <w:t xml:space="preserve"> </w:t>
      </w:r>
      <w:r>
        <w:t>M'</w:t>
      </w:r>
      <w:r w:rsidRPr="00500898">
        <w:rPr>
          <w:rStyle w:val="superscript"/>
        </w:rPr>
        <w:t>ab</w:t>
      </w:r>
      <w:r>
        <w:t xml:space="preserve"> = R</w:t>
      </w:r>
      <w:r>
        <w:rPr>
          <w:rStyle w:val="superscript"/>
        </w:rPr>
        <w:t>i</w:t>
      </w:r>
      <w:r>
        <w:rPr>
          <w:rStyle w:val="subscript"/>
        </w:rPr>
        <w:t>a</w:t>
      </w:r>
      <w:r>
        <w:t>R</w:t>
      </w:r>
      <w:r>
        <w:rPr>
          <w:rStyle w:val="superscript"/>
        </w:rPr>
        <w:t>j</w:t>
      </w:r>
      <w:r>
        <w:rPr>
          <w:rStyle w:val="subscript"/>
        </w:rPr>
        <w:t>b</w:t>
      </w:r>
      <w:r>
        <w:t>M</w:t>
      </w:r>
      <w:r w:rsidRPr="00500898">
        <w:rPr>
          <w:rStyle w:val="superscript"/>
        </w:rPr>
        <w:t>ab</w:t>
      </w:r>
      <w:r w:rsidR="009A164B">
        <w:t xml:space="preserve"> </w:t>
      </w:r>
    </w:p>
    <w:p w14:paraId="67DF7FAF" w14:textId="77777777" w:rsidR="009A164B" w:rsidRDefault="009A164B" w:rsidP="00985E5E">
      <w:pPr>
        <w:tabs>
          <w:tab w:val="left" w:pos="7200"/>
          <w:tab w:val="left" w:pos="7920"/>
          <w:tab w:val="right" w:pos="9270"/>
        </w:tabs>
      </w:pPr>
    </w:p>
    <w:p w14:paraId="04324C85" w14:textId="77777777" w:rsidR="009A164B" w:rsidRDefault="009A164B" w:rsidP="00985E5E">
      <w:pPr>
        <w:tabs>
          <w:tab w:val="left" w:pos="7200"/>
          <w:tab w:val="left" w:pos="7920"/>
          <w:tab w:val="right" w:pos="9270"/>
        </w:tabs>
      </w:pPr>
      <w:r>
        <w:t>which is the correct statement that M</w:t>
      </w:r>
      <w:r w:rsidR="00A45395">
        <w:t xml:space="preserve"> transforms as a rank-2 tensor </w:t>
      </w:r>
      <w:r w:rsidR="00D24733">
        <w:t xml:space="preserve">as </w:t>
      </w:r>
      <w:r w:rsidR="00A45395">
        <w:t xml:space="preserve">shown in (2.1.7). </w:t>
      </w:r>
    </w:p>
    <w:p w14:paraId="18AE4C08" w14:textId="77777777" w:rsidR="00D24733" w:rsidRDefault="00D24733" w:rsidP="00985E5E">
      <w:pPr>
        <w:tabs>
          <w:tab w:val="left" w:pos="7200"/>
          <w:tab w:val="left" w:pos="7920"/>
          <w:tab w:val="right" w:pos="9270"/>
        </w:tabs>
      </w:pPr>
    </w:p>
    <w:p w14:paraId="71A78DD8" w14:textId="77777777" w:rsidR="00D24733" w:rsidRDefault="00D24733" w:rsidP="00D24733">
      <w:pPr>
        <w:tabs>
          <w:tab w:val="left" w:pos="7200"/>
          <w:tab w:val="left" w:pos="7920"/>
          <w:tab w:val="right" w:pos="9270"/>
        </w:tabs>
      </w:pPr>
      <w:r w:rsidRPr="00CC468C">
        <w:rPr>
          <w:u w:val="single"/>
        </w:rPr>
        <w:t>Confusion about vectors and scalars</w:t>
      </w:r>
    </w:p>
    <w:p w14:paraId="43F9877D" w14:textId="77777777" w:rsidR="00D24733" w:rsidRDefault="00D24733" w:rsidP="00D24733">
      <w:pPr>
        <w:tabs>
          <w:tab w:val="left" w:pos="7200"/>
          <w:tab w:val="left" w:pos="7920"/>
          <w:tab w:val="right" w:pos="9270"/>
        </w:tabs>
      </w:pPr>
    </w:p>
    <w:p w14:paraId="56CF8F2A" w14:textId="77777777" w:rsidR="00D24733" w:rsidRDefault="00D24733" w:rsidP="00D24733">
      <w:pPr>
        <w:tabs>
          <w:tab w:val="left" w:pos="7200"/>
          <w:tab w:val="left" w:pos="7920"/>
          <w:tab w:val="right" w:pos="9270"/>
        </w:tabs>
      </w:pPr>
      <w:r>
        <w:t xml:space="preserve">The following issue is a subtle one that is worth nailing down early on because it can lead to confusions and seeming paradoxes.  Consider this fact, </w:t>
      </w:r>
    </w:p>
    <w:p w14:paraId="73B42668" w14:textId="77777777" w:rsidR="00D24733" w:rsidRDefault="00D24733" w:rsidP="00D24733">
      <w:pPr>
        <w:tabs>
          <w:tab w:val="left" w:pos="7200"/>
          <w:tab w:val="left" w:pos="7920"/>
          <w:tab w:val="right" w:pos="9270"/>
        </w:tabs>
      </w:pPr>
    </w:p>
    <w:p w14:paraId="6132500D" w14:textId="77777777" w:rsidR="00D24733" w:rsidRPr="00D24733" w:rsidRDefault="00D24733" w:rsidP="00D24733">
      <w:pPr>
        <w:tabs>
          <w:tab w:val="left" w:pos="7200"/>
          <w:tab w:val="left" w:pos="7920"/>
          <w:tab w:val="right" w:pos="9270"/>
        </w:tabs>
      </w:pPr>
      <w:r>
        <w:tab/>
        <w:t xml:space="preserve"> </w:t>
      </w:r>
      <w:r>
        <w:rPr>
          <w:b/>
        </w:rPr>
        <w:t>u</w:t>
      </w:r>
      <w:r>
        <w:rPr>
          <w:rStyle w:val="superscript"/>
        </w:rPr>
        <w:t>n</w:t>
      </w:r>
      <w:r>
        <w:t xml:space="preserve"> </w:t>
      </w:r>
      <w:r>
        <w:sym w:font="Symbol" w:char="F0B7"/>
      </w:r>
      <w:r>
        <w:t xml:space="preserve"> </w:t>
      </w:r>
      <w:r w:rsidRPr="00A52F07">
        <w:rPr>
          <w:b/>
        </w:rPr>
        <w:t>V</w:t>
      </w:r>
      <w:r>
        <w:t xml:space="preserve"> =   </w:t>
      </w:r>
      <w:r>
        <w:rPr>
          <w:b/>
        </w:rPr>
        <w:t>u</w:t>
      </w:r>
      <w:r w:rsidRPr="00BE77EA">
        <w:t>'</w:t>
      </w:r>
      <w:r>
        <w:rPr>
          <w:rStyle w:val="superscript"/>
        </w:rPr>
        <w:t>n</w:t>
      </w:r>
      <w:r>
        <w:t xml:space="preserve"> </w:t>
      </w:r>
      <w:r>
        <w:sym w:font="Symbol" w:char="F0B7"/>
      </w:r>
      <w:r>
        <w:t xml:space="preserve"> </w:t>
      </w:r>
      <w:r w:rsidRPr="00A52F07">
        <w:rPr>
          <w:b/>
        </w:rPr>
        <w:t>V</w:t>
      </w:r>
      <w:r>
        <w:rPr>
          <w:b/>
        </w:rPr>
        <w:t>'</w:t>
      </w:r>
      <w:r>
        <w:tab/>
      </w:r>
      <w:r>
        <w:tab/>
      </w:r>
      <w:r>
        <w:tab/>
      </w:r>
      <w:r>
        <w:tab/>
      </w:r>
      <w:r>
        <w:tab/>
      </w:r>
      <w:r>
        <w:tab/>
      </w:r>
      <w:r>
        <w:tab/>
      </w:r>
      <w:r>
        <w:tab/>
      </w:r>
      <w:r>
        <w:tab/>
      </w:r>
      <w:r>
        <w:tab/>
        <w:t>(2.7.14)</w:t>
      </w:r>
    </w:p>
    <w:p w14:paraId="6235EEB1" w14:textId="77777777" w:rsidR="00D24733" w:rsidRDefault="00D24733" w:rsidP="00D24733">
      <w:pPr>
        <w:tabs>
          <w:tab w:val="left" w:pos="7200"/>
          <w:tab w:val="left" w:pos="7920"/>
          <w:tab w:val="right" w:pos="9270"/>
        </w:tabs>
      </w:pPr>
    </w:p>
    <w:p w14:paraId="4A12F2B0" w14:textId="77777777" w:rsidR="00D24733" w:rsidRDefault="00D24733" w:rsidP="00D24733">
      <w:pPr>
        <w:tabs>
          <w:tab w:val="left" w:pos="7200"/>
          <w:tab w:val="left" w:pos="7920"/>
          <w:tab w:val="right" w:pos="9270"/>
        </w:tabs>
      </w:pPr>
      <w:r>
        <w:t xml:space="preserve">Being the dot product of two vectors, this object transforms as a scalar under </w:t>
      </w:r>
      <w:r w:rsidRPr="00CC468C">
        <w:rPr>
          <w:b/>
        </w:rPr>
        <w:t>x</w:t>
      </w:r>
      <w:r>
        <w:t xml:space="preserve">' = </w:t>
      </w:r>
      <w:r w:rsidRPr="00CC468C">
        <w:rPr>
          <w:b/>
        </w:rPr>
        <w:t>F</w:t>
      </w:r>
      <w:r>
        <w:t>(</w:t>
      </w:r>
      <w:r w:rsidRPr="00CC468C">
        <w:rPr>
          <w:b/>
        </w:rPr>
        <w:t>x</w:t>
      </w:r>
      <w:r>
        <w:t>) as shown in (2.2.6). We might express this fact by writing</w:t>
      </w:r>
    </w:p>
    <w:p w14:paraId="53F5237A" w14:textId="77777777" w:rsidR="00D24733" w:rsidRDefault="00D24733" w:rsidP="00D24733">
      <w:pPr>
        <w:tabs>
          <w:tab w:val="left" w:pos="7200"/>
          <w:tab w:val="left" w:pos="7920"/>
          <w:tab w:val="right" w:pos="9270"/>
        </w:tabs>
      </w:pPr>
    </w:p>
    <w:p w14:paraId="7E5EDB7B" w14:textId="77777777" w:rsidR="00D24733" w:rsidRPr="00D24733" w:rsidRDefault="00D24733" w:rsidP="00D24733">
      <w:pPr>
        <w:tabs>
          <w:tab w:val="left" w:pos="7200"/>
          <w:tab w:val="left" w:pos="7920"/>
          <w:tab w:val="right" w:pos="9270"/>
        </w:tabs>
      </w:pPr>
      <w:r>
        <w:tab/>
        <w:t>s</w:t>
      </w:r>
      <w:r>
        <w:rPr>
          <w:rStyle w:val="superscript"/>
        </w:rPr>
        <w:t>(n)</w:t>
      </w:r>
      <w:r>
        <w:t xml:space="preserve"> = </w:t>
      </w:r>
      <w:r>
        <w:rPr>
          <w:b/>
        </w:rPr>
        <w:t>u</w:t>
      </w:r>
      <w:r>
        <w:rPr>
          <w:rStyle w:val="superscript"/>
        </w:rPr>
        <w:t>n</w:t>
      </w:r>
      <w:r>
        <w:t xml:space="preserve"> </w:t>
      </w:r>
      <w:r>
        <w:sym w:font="Symbol" w:char="F0B7"/>
      </w:r>
      <w:r>
        <w:t xml:space="preserve"> </w:t>
      </w:r>
      <w:r w:rsidRPr="00A52F07">
        <w:rPr>
          <w:b/>
        </w:rPr>
        <w:t>V</w:t>
      </w:r>
      <w:r>
        <w:tab/>
        <w:t>s'</w:t>
      </w:r>
      <w:r>
        <w:rPr>
          <w:rStyle w:val="superscript"/>
        </w:rPr>
        <w:t>(n)</w:t>
      </w:r>
      <w:r>
        <w:t xml:space="preserve"> = </w:t>
      </w:r>
      <w:r>
        <w:rPr>
          <w:b/>
        </w:rPr>
        <w:t>u'</w:t>
      </w:r>
      <w:r>
        <w:rPr>
          <w:rStyle w:val="superscript"/>
        </w:rPr>
        <w:t>n</w:t>
      </w:r>
      <w:r>
        <w:t xml:space="preserve"> </w:t>
      </w:r>
      <w:r>
        <w:sym w:font="Symbol" w:char="F0B7"/>
      </w:r>
      <w:r>
        <w:t xml:space="preserve"> </w:t>
      </w:r>
      <w:r w:rsidRPr="00A52F07">
        <w:rPr>
          <w:b/>
        </w:rPr>
        <w:t>V</w:t>
      </w:r>
      <w:r>
        <w:rPr>
          <w:b/>
        </w:rPr>
        <w:t>'</w:t>
      </w:r>
      <w:r>
        <w:tab/>
      </w:r>
      <w:r>
        <w:tab/>
        <w:t>s</w:t>
      </w:r>
      <w:r>
        <w:rPr>
          <w:rStyle w:val="superscript"/>
        </w:rPr>
        <w:t>(n)</w:t>
      </w:r>
      <w:r>
        <w:t xml:space="preserve"> = s'</w:t>
      </w:r>
      <w:r>
        <w:rPr>
          <w:rStyle w:val="superscript"/>
        </w:rPr>
        <w:t>(n)</w:t>
      </w:r>
      <w:r>
        <w:t xml:space="preserve"> </w:t>
      </w:r>
      <w:r>
        <w:tab/>
        <w:t xml:space="preserve">  n = 1,2....N .</w:t>
      </w:r>
      <w:r>
        <w:tab/>
      </w:r>
      <w:r>
        <w:tab/>
      </w:r>
      <w:r>
        <w:tab/>
        <w:t>(2.7.15)</w:t>
      </w:r>
    </w:p>
    <w:p w14:paraId="1816E78F" w14:textId="77777777" w:rsidR="00D24733" w:rsidRDefault="00D24733" w:rsidP="00D24733">
      <w:pPr>
        <w:tabs>
          <w:tab w:val="left" w:pos="7200"/>
          <w:tab w:val="left" w:pos="7920"/>
          <w:tab w:val="right" w:pos="9270"/>
        </w:tabs>
      </w:pPr>
    </w:p>
    <w:p w14:paraId="41BE25C0" w14:textId="77777777" w:rsidR="00D24733" w:rsidRDefault="00D24733" w:rsidP="00D24733">
      <w:pPr>
        <w:tabs>
          <w:tab w:val="left" w:pos="7200"/>
          <w:tab w:val="left" w:pos="7920"/>
          <w:tab w:val="right" w:pos="9270"/>
        </w:tabs>
      </w:pPr>
      <w:r>
        <w:t>What we have here is a set of N scalars, s</w:t>
      </w:r>
      <w:r>
        <w:rPr>
          <w:rStyle w:val="superscript"/>
        </w:rPr>
        <w:t>(n)</w:t>
      </w:r>
      <w:r>
        <w:t xml:space="preserve"> for n = 1,2..N, where n is just a label. One would never claim that these scalars s</w:t>
      </w:r>
      <w:r>
        <w:rPr>
          <w:rStyle w:val="superscript"/>
        </w:rPr>
        <w:t>(n)</w:t>
      </w:r>
      <w:r>
        <w:t xml:space="preserve"> transform as a vector, which would require that s'</w:t>
      </w:r>
      <w:r>
        <w:rPr>
          <w:rStyle w:val="superscript"/>
        </w:rPr>
        <w:t>(n)</w:t>
      </w:r>
      <w:r>
        <w:t xml:space="preserve"> = R</w:t>
      </w:r>
      <w:r>
        <w:rPr>
          <w:rStyle w:val="superscript"/>
        </w:rPr>
        <w:t>n</w:t>
      </w:r>
      <w:r>
        <w:rPr>
          <w:rStyle w:val="subscript"/>
        </w:rPr>
        <w:t xml:space="preserve">m </w:t>
      </w:r>
      <w:r>
        <w:t>s</w:t>
      </w:r>
      <w:r>
        <w:rPr>
          <w:rStyle w:val="superscript"/>
        </w:rPr>
        <w:t>(m)</w:t>
      </w:r>
      <w:r>
        <w:t>. We don't have such a relation; what we have is s'</w:t>
      </w:r>
      <w:r>
        <w:rPr>
          <w:rStyle w:val="superscript"/>
        </w:rPr>
        <w:t>(n)</w:t>
      </w:r>
      <w:r>
        <w:t xml:space="preserve"> = s</w:t>
      </w:r>
      <w:r>
        <w:rPr>
          <w:rStyle w:val="superscript"/>
        </w:rPr>
        <w:t>(n)</w:t>
      </w:r>
      <w:r>
        <w:t xml:space="preserve">. </w:t>
      </w:r>
    </w:p>
    <w:p w14:paraId="36BB178F" w14:textId="77777777" w:rsidR="00D24733" w:rsidRDefault="00D24733" w:rsidP="00D24733">
      <w:pPr>
        <w:tabs>
          <w:tab w:val="left" w:pos="7200"/>
          <w:tab w:val="left" w:pos="7920"/>
          <w:tab w:val="right" w:pos="9270"/>
        </w:tabs>
      </w:pPr>
    </w:p>
    <w:p w14:paraId="42839680" w14:textId="77777777" w:rsidR="00D24733" w:rsidRDefault="00D24733" w:rsidP="00D24733">
      <w:pPr>
        <w:tabs>
          <w:tab w:val="left" w:pos="7200"/>
          <w:tab w:val="left" w:pos="7920"/>
          <w:tab w:val="right" w:pos="9270"/>
        </w:tabs>
      </w:pPr>
      <w:r>
        <w:t>Now it happens that s</w:t>
      </w:r>
      <w:r>
        <w:rPr>
          <w:rStyle w:val="superscript"/>
        </w:rPr>
        <w:t>(n)</w:t>
      </w:r>
      <w:r>
        <w:t xml:space="preserve"> = s'</w:t>
      </w:r>
      <w:r>
        <w:rPr>
          <w:rStyle w:val="superscript"/>
        </w:rPr>
        <w:t>(n)</w:t>
      </w:r>
      <w:r>
        <w:t xml:space="preserve"> = V</w:t>
      </w:r>
      <w:r>
        <w:rPr>
          <w:rStyle w:val="superscript"/>
        </w:rPr>
        <w:t>n</w:t>
      </w:r>
      <w:r>
        <w:t xml:space="preserve"> where V</w:t>
      </w:r>
      <w:r>
        <w:rPr>
          <w:rStyle w:val="superscript"/>
        </w:rPr>
        <w:t>n</w:t>
      </w:r>
      <w:r>
        <w:t xml:space="preserve"> is the component of a vector. Notice that : </w:t>
      </w:r>
    </w:p>
    <w:p w14:paraId="4D318643" w14:textId="77777777" w:rsidR="00D24733" w:rsidRDefault="00D24733" w:rsidP="00D24733">
      <w:pPr>
        <w:tabs>
          <w:tab w:val="left" w:pos="7200"/>
          <w:tab w:val="left" w:pos="7920"/>
          <w:tab w:val="right" w:pos="9270"/>
        </w:tabs>
      </w:pPr>
    </w:p>
    <w:p w14:paraId="7FF8A967" w14:textId="77777777" w:rsidR="00D24733" w:rsidRPr="00D24733" w:rsidRDefault="00D24733" w:rsidP="00D24733">
      <w:pPr>
        <w:tabs>
          <w:tab w:val="left" w:pos="7200"/>
          <w:tab w:val="left" w:pos="7920"/>
          <w:tab w:val="right" w:pos="9270"/>
        </w:tabs>
      </w:pPr>
      <w:r>
        <w:tab/>
      </w:r>
      <w:r w:rsidRPr="00601949">
        <w:rPr>
          <w:color w:val="000000"/>
        </w:rPr>
        <w:t>V'</w:t>
      </w:r>
      <w:r>
        <w:rPr>
          <w:rStyle w:val="superscript"/>
          <w:color w:val="000000"/>
        </w:rPr>
        <w:t>n</w:t>
      </w:r>
      <w:r w:rsidRPr="00601949">
        <w:rPr>
          <w:color w:val="000000"/>
        </w:rPr>
        <w:t xml:space="preserve"> =  R</w:t>
      </w:r>
      <w:r>
        <w:rPr>
          <w:rStyle w:val="superscript"/>
          <w:color w:val="000000"/>
        </w:rPr>
        <w:t>n</w:t>
      </w:r>
      <w:r>
        <w:rPr>
          <w:rStyle w:val="subscript"/>
          <w:color w:val="000000"/>
        </w:rPr>
        <w:t>m</w:t>
      </w:r>
      <w:r w:rsidRPr="00601949">
        <w:rPr>
          <w:color w:val="000000"/>
        </w:rPr>
        <w:t>V</w:t>
      </w:r>
      <w:r>
        <w:rPr>
          <w:rStyle w:val="superscript"/>
          <w:color w:val="000000"/>
        </w:rPr>
        <w:t>m</w:t>
      </w:r>
      <w:r>
        <w:tab/>
      </w:r>
      <w:r>
        <w:tab/>
      </w:r>
      <w:r>
        <w:tab/>
        <w:t>true : the V</w:t>
      </w:r>
      <w:r>
        <w:rPr>
          <w:rStyle w:val="superscript"/>
        </w:rPr>
        <w:t>n</w:t>
      </w:r>
      <w:r>
        <w:t xml:space="preserve"> transform as a vector</w:t>
      </w:r>
    </w:p>
    <w:p w14:paraId="0187D84C" w14:textId="77777777" w:rsidR="00D24733" w:rsidRDefault="00D24733" w:rsidP="00D24733">
      <w:pPr>
        <w:tabs>
          <w:tab w:val="left" w:pos="7200"/>
          <w:tab w:val="left" w:pos="7920"/>
          <w:tab w:val="right" w:pos="9270"/>
        </w:tabs>
      </w:pPr>
    </w:p>
    <w:p w14:paraId="53818319" w14:textId="77777777" w:rsidR="00D24733" w:rsidRDefault="00D24733" w:rsidP="00D24733">
      <w:pPr>
        <w:tabs>
          <w:tab w:val="left" w:pos="7200"/>
          <w:tab w:val="left" w:pos="7920"/>
          <w:tab w:val="right" w:pos="9270"/>
        </w:tabs>
      </w:pPr>
      <w:r>
        <w:tab/>
      </w:r>
      <w:r w:rsidRPr="00601949">
        <w:rPr>
          <w:color w:val="000000"/>
        </w:rPr>
        <w:t>V'</w:t>
      </w:r>
      <w:r>
        <w:rPr>
          <w:rStyle w:val="superscript"/>
          <w:color w:val="000000"/>
        </w:rPr>
        <w:t>n</w:t>
      </w:r>
      <w:r w:rsidRPr="00601949">
        <w:rPr>
          <w:color w:val="000000"/>
        </w:rPr>
        <w:t xml:space="preserve"> =</w:t>
      </w:r>
      <w:r>
        <w:t xml:space="preserve"> V</w:t>
      </w:r>
      <w:r>
        <w:rPr>
          <w:rStyle w:val="superscript"/>
        </w:rPr>
        <w:t>n</w:t>
      </w:r>
      <w:r>
        <w:t xml:space="preserve"> </w:t>
      </w:r>
      <w:r>
        <w:tab/>
      </w:r>
      <w:r>
        <w:tab/>
      </w:r>
      <w:r>
        <w:tab/>
      </w:r>
      <w:r>
        <w:tab/>
        <w:t>false</w:t>
      </w:r>
    </w:p>
    <w:p w14:paraId="2A8F255C" w14:textId="77777777" w:rsidR="00D24733" w:rsidRDefault="00D24733" w:rsidP="00D24733">
      <w:pPr>
        <w:tabs>
          <w:tab w:val="left" w:pos="7200"/>
          <w:tab w:val="left" w:pos="7920"/>
          <w:tab w:val="right" w:pos="9270"/>
        </w:tabs>
      </w:pPr>
    </w:p>
    <w:p w14:paraId="5099001B" w14:textId="77777777" w:rsidR="00D24733" w:rsidRPr="00D24733" w:rsidRDefault="00D24733" w:rsidP="00D24733">
      <w:pPr>
        <w:tabs>
          <w:tab w:val="left" w:pos="7200"/>
          <w:tab w:val="left" w:pos="7920"/>
          <w:tab w:val="right" w:pos="9270"/>
        </w:tabs>
      </w:pPr>
      <w:r>
        <w:tab/>
        <w:t>s</w:t>
      </w:r>
      <w:r>
        <w:rPr>
          <w:rStyle w:val="superscript"/>
        </w:rPr>
        <w:t>(n)</w:t>
      </w:r>
      <w:r>
        <w:t xml:space="preserve"> = s'</w:t>
      </w:r>
      <w:r>
        <w:rPr>
          <w:rStyle w:val="superscript"/>
        </w:rPr>
        <w:t>(n)</w:t>
      </w:r>
      <w:r>
        <w:tab/>
      </w:r>
      <w:r>
        <w:tab/>
      </w:r>
      <w:r>
        <w:tab/>
      </w:r>
      <w:r>
        <w:tab/>
        <w:t>true : each s</w:t>
      </w:r>
      <w:r>
        <w:rPr>
          <w:rStyle w:val="superscript"/>
        </w:rPr>
        <w:t>(n)</w:t>
      </w:r>
      <w:r>
        <w:t xml:space="preserve"> = </w:t>
      </w:r>
      <w:r>
        <w:rPr>
          <w:b/>
        </w:rPr>
        <w:t>u</w:t>
      </w:r>
      <w:r>
        <w:rPr>
          <w:rStyle w:val="superscript"/>
        </w:rPr>
        <w:t>n</w:t>
      </w:r>
      <w:r>
        <w:t xml:space="preserve"> </w:t>
      </w:r>
      <w:r>
        <w:sym w:font="Symbol" w:char="F0B7"/>
      </w:r>
      <w:r>
        <w:t xml:space="preserve"> </w:t>
      </w:r>
      <w:r w:rsidRPr="00A52F07">
        <w:rPr>
          <w:b/>
        </w:rPr>
        <w:t>V</w:t>
      </w:r>
      <w:r>
        <w:t xml:space="preserve"> transforms as a scalar </w:t>
      </w:r>
    </w:p>
    <w:p w14:paraId="18A5E2CE" w14:textId="77777777" w:rsidR="00D24733" w:rsidRDefault="00D24733" w:rsidP="00D24733">
      <w:pPr>
        <w:tabs>
          <w:tab w:val="left" w:pos="7200"/>
          <w:tab w:val="left" w:pos="7920"/>
          <w:tab w:val="right" w:pos="9270"/>
        </w:tabs>
      </w:pPr>
    </w:p>
    <w:p w14:paraId="2EFAA7E4" w14:textId="77777777" w:rsidR="00D24733" w:rsidRPr="00D24733" w:rsidRDefault="00D24733" w:rsidP="00D24733">
      <w:pPr>
        <w:tabs>
          <w:tab w:val="left" w:pos="7200"/>
          <w:tab w:val="left" w:pos="7920"/>
          <w:tab w:val="right" w:pos="9270"/>
        </w:tabs>
      </w:pPr>
      <w:r>
        <w:tab/>
        <w:t>s'</w:t>
      </w:r>
      <w:r>
        <w:rPr>
          <w:rStyle w:val="superscript"/>
        </w:rPr>
        <w:t>(n)</w:t>
      </w:r>
      <w:r>
        <w:t xml:space="preserve"> = R</w:t>
      </w:r>
      <w:r>
        <w:rPr>
          <w:rStyle w:val="superscript"/>
        </w:rPr>
        <w:t>n</w:t>
      </w:r>
      <w:r>
        <w:rPr>
          <w:rStyle w:val="subscript"/>
        </w:rPr>
        <w:t>m</w:t>
      </w:r>
      <w:r>
        <w:t>s</w:t>
      </w:r>
      <w:r>
        <w:rPr>
          <w:rStyle w:val="superscript"/>
        </w:rPr>
        <w:t>(m)</w:t>
      </w:r>
      <w:r>
        <w:tab/>
      </w:r>
      <w:r>
        <w:tab/>
      </w:r>
      <w:r>
        <w:tab/>
        <w:t>false</w:t>
      </w:r>
      <w:r>
        <w:tab/>
      </w:r>
      <w:r>
        <w:tab/>
      </w:r>
      <w:r>
        <w:tab/>
      </w:r>
      <w:r>
        <w:tab/>
      </w:r>
      <w:r>
        <w:tab/>
      </w:r>
      <w:r>
        <w:tab/>
      </w:r>
      <w:r>
        <w:tab/>
        <w:t>(2.7.16)</w:t>
      </w:r>
    </w:p>
    <w:p w14:paraId="6107B25D" w14:textId="77777777" w:rsidR="00D24733" w:rsidRDefault="00D24733" w:rsidP="00D24733">
      <w:pPr>
        <w:tabs>
          <w:tab w:val="left" w:pos="7200"/>
          <w:tab w:val="left" w:pos="7920"/>
          <w:tab w:val="right" w:pos="9270"/>
        </w:tabs>
      </w:pPr>
    </w:p>
    <w:p w14:paraId="7F528022" w14:textId="77777777" w:rsidR="00D24733" w:rsidRDefault="00D24733" w:rsidP="00D24733">
      <w:pPr>
        <w:tabs>
          <w:tab w:val="left" w:pos="7200"/>
          <w:tab w:val="left" w:pos="7920"/>
          <w:tab w:val="right" w:pos="9270"/>
        </w:tabs>
      </w:pPr>
      <w:r>
        <w:t xml:space="preserve">We can summarize this discussion as follows: </w:t>
      </w:r>
    </w:p>
    <w:p w14:paraId="1B0A9D34" w14:textId="77777777" w:rsidR="00D24733" w:rsidRDefault="00D24733" w:rsidP="00D24733">
      <w:pPr>
        <w:tabs>
          <w:tab w:val="left" w:pos="7200"/>
          <w:tab w:val="left" w:pos="7920"/>
          <w:tab w:val="right" w:pos="9270"/>
        </w:tabs>
      </w:pPr>
    </w:p>
    <w:p w14:paraId="013D8952" w14:textId="77777777" w:rsidR="00D24733" w:rsidRPr="00D24733" w:rsidRDefault="00D24733" w:rsidP="00D24733">
      <w:pPr>
        <w:tabs>
          <w:tab w:val="left" w:pos="7200"/>
          <w:tab w:val="left" w:pos="7920"/>
          <w:tab w:val="right" w:pos="9270"/>
        </w:tabs>
      </w:pPr>
      <w:r w:rsidRPr="00D24733">
        <w:rPr>
          <w:b/>
        </w:rPr>
        <w:t>Fact</w:t>
      </w:r>
      <w:r>
        <w:t>: Just because the scalars s</w:t>
      </w:r>
      <w:r>
        <w:rPr>
          <w:rStyle w:val="superscript"/>
        </w:rPr>
        <w:t>(n)</w:t>
      </w:r>
      <w:r>
        <w:t xml:space="preserve">= </w:t>
      </w:r>
      <w:r>
        <w:rPr>
          <w:b/>
        </w:rPr>
        <w:t>u</w:t>
      </w:r>
      <w:r>
        <w:rPr>
          <w:rStyle w:val="superscript"/>
        </w:rPr>
        <w:t>n</w:t>
      </w:r>
      <w:r>
        <w:t xml:space="preserve"> </w:t>
      </w:r>
      <w:r>
        <w:sym w:font="Symbol" w:char="F0B7"/>
      </w:r>
      <w:r>
        <w:t xml:space="preserve"> </w:t>
      </w:r>
      <w:r w:rsidRPr="00A52F07">
        <w:rPr>
          <w:b/>
        </w:rPr>
        <w:t>V</w:t>
      </w:r>
      <w:r>
        <w:t xml:space="preserve"> take the </w:t>
      </w:r>
      <w:r w:rsidRPr="00CC468C">
        <w:rPr>
          <w:i/>
        </w:rPr>
        <w:t>values</w:t>
      </w:r>
      <w:r>
        <w:t xml:space="preserve"> V</w:t>
      </w:r>
      <w:r>
        <w:rPr>
          <w:rStyle w:val="superscript"/>
        </w:rPr>
        <w:t>n</w:t>
      </w:r>
      <w:r>
        <w:t xml:space="preserve"> does not mean that the scalars s</w:t>
      </w:r>
      <w:r>
        <w:rPr>
          <w:rStyle w:val="superscript"/>
        </w:rPr>
        <w:t>(n)</w:t>
      </w:r>
      <w:r>
        <w:t xml:space="preserve"> transform as vectors, nor does it mean that the vector components V</w:t>
      </w:r>
      <w:r>
        <w:rPr>
          <w:rStyle w:val="superscript"/>
        </w:rPr>
        <w:t>n</w:t>
      </w:r>
      <w:r>
        <w:t xml:space="preserve"> transform as a scalar. </w:t>
      </w:r>
      <w:r>
        <w:tab/>
        <w:t>(2.7.17)</w:t>
      </w:r>
    </w:p>
    <w:p w14:paraId="30C9AF76" w14:textId="77777777" w:rsidR="00A0270E" w:rsidRDefault="00A0270E" w:rsidP="00985E5E">
      <w:pPr>
        <w:tabs>
          <w:tab w:val="left" w:pos="7200"/>
          <w:tab w:val="left" w:pos="7920"/>
          <w:tab w:val="right" w:pos="9270"/>
        </w:tabs>
      </w:pPr>
    </w:p>
    <w:p w14:paraId="445CFCD6" w14:textId="77777777" w:rsidR="00D72439" w:rsidRDefault="00D72439" w:rsidP="00D72439">
      <w:pPr>
        <w:pStyle w:val="Heading3"/>
      </w:pPr>
      <w:bookmarkStart w:id="9" w:name="_Toc447798897"/>
      <w:r>
        <w:t>2.8</w:t>
      </w:r>
      <w:r w:rsidRPr="00570B3F">
        <w:t xml:space="preserve"> </w:t>
      </w:r>
      <w:r>
        <w:t xml:space="preserve">The Outer Product of Tensors and Use of </w:t>
      </w:r>
      <w:r>
        <w:sym w:font="Symbol" w:char="F0C4"/>
      </w:r>
      <w:bookmarkEnd w:id="9"/>
    </w:p>
    <w:p w14:paraId="3E5C8136" w14:textId="77777777" w:rsidR="00D72439" w:rsidRDefault="00D72439" w:rsidP="00D72439"/>
    <w:p w14:paraId="7DD5C024" w14:textId="77777777" w:rsidR="00D72439" w:rsidRDefault="00264F99" w:rsidP="00D72439">
      <w:r>
        <w:t>C</w:t>
      </w:r>
      <w:r w:rsidR="00D72439">
        <w:t xml:space="preserve">onsider two vectors which transform in the usual rank-1 tensor manner relative to some underlying transformation </w:t>
      </w:r>
      <w:r w:rsidR="00D72439" w:rsidRPr="000901EF">
        <w:rPr>
          <w:b/>
        </w:rPr>
        <w:t>x</w:t>
      </w:r>
      <w:r w:rsidR="00D72439">
        <w:t xml:space="preserve">' = </w:t>
      </w:r>
      <w:r w:rsidR="00D72439" w:rsidRPr="000901EF">
        <w:rPr>
          <w:b/>
        </w:rPr>
        <w:t>F</w:t>
      </w:r>
      <w:r w:rsidR="00D72439">
        <w:rPr>
          <w:b/>
        </w:rPr>
        <w:t>(</w:t>
      </w:r>
      <w:r w:rsidR="00D72439" w:rsidRPr="000901EF">
        <w:rPr>
          <w:b/>
        </w:rPr>
        <w:t>x)</w:t>
      </w:r>
      <w:r w:rsidR="00D72439">
        <w:rPr>
          <w:b/>
        </w:rPr>
        <w:t xml:space="preserve"> </w:t>
      </w:r>
      <w:r w:rsidR="00D72439">
        <w:t xml:space="preserve"> (for which R is the linearization), </w:t>
      </w:r>
    </w:p>
    <w:p w14:paraId="0C3928E1" w14:textId="77777777" w:rsidR="00D72439" w:rsidRDefault="00D72439" w:rsidP="00D72439"/>
    <w:p w14:paraId="07E206B3" w14:textId="77777777" w:rsidR="00D72439" w:rsidRPr="00AE2546" w:rsidRDefault="00D72439" w:rsidP="00D72439">
      <w:r>
        <w:tab/>
        <w:t>a</w:t>
      </w:r>
      <w:r w:rsidRPr="00210326">
        <w:t>'</w:t>
      </w:r>
      <w:r>
        <w:rPr>
          <w:rStyle w:val="superscript"/>
        </w:rPr>
        <w:t>i</w:t>
      </w:r>
      <w:r>
        <w:t xml:space="preserve"> = Σ</w:t>
      </w:r>
      <w:r>
        <w:rPr>
          <w:rStyle w:val="subscript"/>
        </w:rPr>
        <w:t xml:space="preserve">j </w:t>
      </w:r>
      <w:r>
        <w:t>R</w:t>
      </w:r>
      <w:r>
        <w:rPr>
          <w:rStyle w:val="superscript"/>
        </w:rPr>
        <w:t>i</w:t>
      </w:r>
      <w:r>
        <w:rPr>
          <w:rStyle w:val="subscript"/>
        </w:rPr>
        <w:t xml:space="preserve">j </w:t>
      </w:r>
      <w:r>
        <w:t>a</w:t>
      </w:r>
      <w:r>
        <w:rPr>
          <w:rStyle w:val="superscript"/>
        </w:rPr>
        <w:t>j</w:t>
      </w:r>
      <w:r>
        <w:tab/>
      </w:r>
      <w:r>
        <w:tab/>
      </w:r>
    </w:p>
    <w:p w14:paraId="0527B508" w14:textId="77777777" w:rsidR="00D72439" w:rsidRDefault="00D72439" w:rsidP="00D72439">
      <w:pPr>
        <w:tabs>
          <w:tab w:val="left" w:pos="7200"/>
          <w:tab w:val="left" w:pos="7920"/>
          <w:tab w:val="right" w:pos="9270"/>
        </w:tabs>
      </w:pPr>
      <w:r>
        <w:tab/>
        <w:t>b</w:t>
      </w:r>
      <w:r w:rsidRPr="00210326">
        <w:t>'</w:t>
      </w:r>
      <w:r>
        <w:rPr>
          <w:rStyle w:val="superscript"/>
        </w:rPr>
        <w:t>k</w:t>
      </w:r>
      <w:r>
        <w:t xml:space="preserve"> = Σ</w:t>
      </w:r>
      <w:r>
        <w:rPr>
          <w:rStyle w:val="subscript"/>
        </w:rPr>
        <w:t xml:space="preserve">m </w:t>
      </w:r>
      <w:r>
        <w:t>R</w:t>
      </w:r>
      <w:r>
        <w:rPr>
          <w:rStyle w:val="superscript"/>
        </w:rPr>
        <w:t>k</w:t>
      </w:r>
      <w:r>
        <w:rPr>
          <w:rStyle w:val="subscript"/>
        </w:rPr>
        <w:t xml:space="preserve">m </w:t>
      </w:r>
      <w:r>
        <w:t>b</w:t>
      </w:r>
      <w:r>
        <w:rPr>
          <w:rStyle w:val="superscript"/>
        </w:rPr>
        <w:t>m</w:t>
      </w:r>
      <w:r>
        <w:tab/>
      </w:r>
      <w:r>
        <w:tab/>
      </w:r>
      <w:r>
        <w:tab/>
      </w:r>
      <w:r>
        <w:tab/>
        <w:t>from (2.1.5)</w:t>
      </w:r>
      <w:r>
        <w:tab/>
      </w:r>
      <w:r>
        <w:tab/>
      </w:r>
      <w:r>
        <w:tab/>
      </w:r>
      <w:r>
        <w:tab/>
      </w:r>
      <w:r>
        <w:tab/>
        <w:t>(2.8.1)</w:t>
      </w:r>
    </w:p>
    <w:p w14:paraId="5F58A9A1" w14:textId="77777777" w:rsidR="00D72439" w:rsidRDefault="00D72439" w:rsidP="00D72439">
      <w:pPr>
        <w:tabs>
          <w:tab w:val="left" w:pos="7200"/>
          <w:tab w:val="left" w:pos="7920"/>
          <w:tab w:val="right" w:pos="9270"/>
        </w:tabs>
      </w:pPr>
    </w:p>
    <w:p w14:paraId="67706864" w14:textId="77777777" w:rsidR="00D72439" w:rsidRDefault="00D72439" w:rsidP="00D72439">
      <w:pPr>
        <w:tabs>
          <w:tab w:val="left" w:pos="7200"/>
          <w:tab w:val="left" w:pos="7920"/>
          <w:tab w:val="right" w:pos="9270"/>
        </w:tabs>
      </w:pPr>
      <w:r>
        <w:t>where we temporarily show the summation symbols. Multiplying these equations together gives</w:t>
      </w:r>
    </w:p>
    <w:p w14:paraId="5E61BB8A" w14:textId="77777777" w:rsidR="00D72439" w:rsidRDefault="00D72439" w:rsidP="00D72439"/>
    <w:p w14:paraId="66647698" w14:textId="77777777" w:rsidR="00D72439" w:rsidRDefault="00D72439" w:rsidP="00D72439">
      <w:pPr>
        <w:tabs>
          <w:tab w:val="left" w:pos="7200"/>
          <w:tab w:val="left" w:pos="7920"/>
          <w:tab w:val="right" w:pos="9270"/>
        </w:tabs>
      </w:pPr>
      <w:r>
        <w:tab/>
        <w:t>(a</w:t>
      </w:r>
      <w:r>
        <w:rPr>
          <w:rStyle w:val="superscript"/>
        </w:rPr>
        <w:t>'i</w:t>
      </w:r>
      <w:r>
        <w:t>)(b</w:t>
      </w:r>
      <w:r>
        <w:rPr>
          <w:rStyle w:val="superscript"/>
        </w:rPr>
        <w:t>'k</w:t>
      </w:r>
      <w:r>
        <w:t>) = (Σ</w:t>
      </w:r>
      <w:r>
        <w:rPr>
          <w:rStyle w:val="subscript"/>
        </w:rPr>
        <w:t>j</w:t>
      </w:r>
      <w:r>
        <w:t>R</w:t>
      </w:r>
      <w:r>
        <w:rPr>
          <w:rStyle w:val="superscript"/>
        </w:rPr>
        <w:t>i</w:t>
      </w:r>
      <w:r>
        <w:rPr>
          <w:rStyle w:val="subscript"/>
        </w:rPr>
        <w:t>j</w:t>
      </w:r>
      <w:r>
        <w:t>a</w:t>
      </w:r>
      <w:r>
        <w:rPr>
          <w:rStyle w:val="superscript"/>
        </w:rPr>
        <w:t>j</w:t>
      </w:r>
      <w:r>
        <w:t>)(Σ</w:t>
      </w:r>
      <w:r>
        <w:rPr>
          <w:rStyle w:val="subscript"/>
        </w:rPr>
        <w:t>m</w:t>
      </w:r>
      <w:r>
        <w:t>R</w:t>
      </w:r>
      <w:r>
        <w:rPr>
          <w:rStyle w:val="superscript"/>
        </w:rPr>
        <w:t>k</w:t>
      </w:r>
      <w:r>
        <w:rPr>
          <w:rStyle w:val="subscript"/>
        </w:rPr>
        <w:t>m</w:t>
      </w:r>
      <w:r>
        <w:t>b</w:t>
      </w:r>
      <w:r>
        <w:rPr>
          <w:rStyle w:val="superscript"/>
        </w:rPr>
        <w:t>m</w:t>
      </w:r>
      <w:r>
        <w:t>)  =  Σ</w:t>
      </w:r>
      <w:r>
        <w:rPr>
          <w:rStyle w:val="subscript"/>
        </w:rPr>
        <w:t xml:space="preserve">jm </w:t>
      </w:r>
      <w:r>
        <w:t>R</w:t>
      </w:r>
      <w:r>
        <w:rPr>
          <w:rStyle w:val="superscript"/>
        </w:rPr>
        <w:t>i</w:t>
      </w:r>
      <w:r>
        <w:rPr>
          <w:rStyle w:val="subscript"/>
        </w:rPr>
        <w:t>j</w:t>
      </w:r>
      <w:r>
        <w:t>R</w:t>
      </w:r>
      <w:r>
        <w:rPr>
          <w:rStyle w:val="superscript"/>
        </w:rPr>
        <w:t>k</w:t>
      </w:r>
      <w:r>
        <w:rPr>
          <w:rStyle w:val="subscript"/>
        </w:rPr>
        <w:t>m</w:t>
      </w:r>
      <w:r>
        <w:t>(a</w:t>
      </w:r>
      <w:r>
        <w:rPr>
          <w:rStyle w:val="superscript"/>
        </w:rPr>
        <w:t>j</w:t>
      </w:r>
      <w:r>
        <w:t>b</w:t>
      </w:r>
      <w:r>
        <w:rPr>
          <w:rStyle w:val="superscript"/>
        </w:rPr>
        <w:t>m</w:t>
      </w:r>
      <w:r>
        <w:t>)</w:t>
      </w:r>
    </w:p>
    <w:p w14:paraId="3726A0C7" w14:textId="77777777" w:rsidR="00D72439" w:rsidRDefault="00D72439" w:rsidP="00D72439">
      <w:pPr>
        <w:tabs>
          <w:tab w:val="left" w:pos="7200"/>
          <w:tab w:val="left" w:pos="7920"/>
          <w:tab w:val="right" w:pos="9270"/>
        </w:tabs>
      </w:pPr>
    </w:p>
    <w:p w14:paraId="5FF2B9EC" w14:textId="77777777" w:rsidR="00D72439" w:rsidRDefault="00D72439" w:rsidP="00D72439">
      <w:pPr>
        <w:tabs>
          <w:tab w:val="left" w:pos="7200"/>
          <w:tab w:val="left" w:pos="7920"/>
          <w:tab w:val="right" w:pos="9270"/>
        </w:tabs>
      </w:pPr>
      <w:r>
        <w:t xml:space="preserve">and then hiding the sums again, </w:t>
      </w:r>
    </w:p>
    <w:p w14:paraId="7DD38572" w14:textId="77777777" w:rsidR="00D72439" w:rsidRDefault="00D72439" w:rsidP="00D72439">
      <w:pPr>
        <w:tabs>
          <w:tab w:val="left" w:pos="7200"/>
          <w:tab w:val="left" w:pos="7920"/>
          <w:tab w:val="right" w:pos="9270"/>
        </w:tabs>
      </w:pPr>
    </w:p>
    <w:p w14:paraId="36B36A24" w14:textId="77777777" w:rsidR="00D72439" w:rsidRPr="00C00677" w:rsidRDefault="00D72439" w:rsidP="00D72439">
      <w:pPr>
        <w:tabs>
          <w:tab w:val="left" w:pos="7200"/>
          <w:tab w:val="left" w:pos="7920"/>
          <w:tab w:val="right" w:pos="9270"/>
        </w:tabs>
      </w:pPr>
      <w:r>
        <w:tab/>
        <w:t>(a</w:t>
      </w:r>
      <w:r>
        <w:rPr>
          <w:rStyle w:val="superscript"/>
        </w:rPr>
        <w:t>'i</w:t>
      </w:r>
      <w:r>
        <w:t>b</w:t>
      </w:r>
      <w:r>
        <w:rPr>
          <w:rStyle w:val="superscript"/>
        </w:rPr>
        <w:t>'k</w:t>
      </w:r>
      <w:r>
        <w:t>) = R</w:t>
      </w:r>
      <w:r>
        <w:rPr>
          <w:rStyle w:val="superscript"/>
        </w:rPr>
        <w:t>i</w:t>
      </w:r>
      <w:r>
        <w:rPr>
          <w:rStyle w:val="subscript"/>
        </w:rPr>
        <w:t>j</w:t>
      </w:r>
      <w:r>
        <w:t>R</w:t>
      </w:r>
      <w:r>
        <w:rPr>
          <w:rStyle w:val="superscript"/>
        </w:rPr>
        <w:t>k</w:t>
      </w:r>
      <w:r>
        <w:rPr>
          <w:rStyle w:val="subscript"/>
        </w:rPr>
        <w:t>m</w:t>
      </w:r>
      <w:r>
        <w:t>(a</w:t>
      </w:r>
      <w:r>
        <w:rPr>
          <w:rStyle w:val="superscript"/>
        </w:rPr>
        <w:t>j</w:t>
      </w:r>
      <w:r>
        <w:t>b</w:t>
      </w:r>
      <w:r>
        <w:rPr>
          <w:rStyle w:val="superscript"/>
        </w:rPr>
        <w:t>m</w:t>
      </w:r>
      <w:r>
        <w:t>) .</w:t>
      </w:r>
      <w:r>
        <w:tab/>
      </w:r>
      <w:r>
        <w:tab/>
      </w:r>
      <w:r>
        <w:tab/>
      </w:r>
      <w:r>
        <w:tab/>
      </w:r>
      <w:r>
        <w:tab/>
      </w:r>
      <w:r>
        <w:tab/>
      </w:r>
      <w:r>
        <w:tab/>
      </w:r>
      <w:r>
        <w:tab/>
      </w:r>
      <w:r>
        <w:tab/>
        <w:t>(2.8.2)</w:t>
      </w:r>
    </w:p>
    <w:p w14:paraId="1BFBA725" w14:textId="77777777" w:rsidR="00D72439" w:rsidRDefault="00D72439" w:rsidP="00D72439"/>
    <w:p w14:paraId="2047F589" w14:textId="77777777" w:rsidR="00D72439" w:rsidRDefault="00D72439" w:rsidP="00D72439">
      <w:r>
        <w:t>Looking at the first line of (2.1.</w:t>
      </w:r>
      <w:r w:rsidR="00264F99">
        <w:t>7</w:t>
      </w:r>
      <w:r>
        <w:t xml:space="preserve">), we see that this object is transforming as a rank-2 tensor, therefore it </w:t>
      </w:r>
      <w:r w:rsidRPr="00AE2546">
        <w:rPr>
          <w:i/>
        </w:rPr>
        <w:t>is</w:t>
      </w:r>
      <w:r>
        <w:t xml:space="preserve"> a rank-2 tensor, and we can write it as</w:t>
      </w:r>
    </w:p>
    <w:p w14:paraId="03A33A00" w14:textId="77777777" w:rsidR="00D72439" w:rsidRDefault="00D72439" w:rsidP="00D72439"/>
    <w:p w14:paraId="27F4D271" w14:textId="77777777" w:rsidR="00D72439" w:rsidRPr="00C00677" w:rsidRDefault="00D72439" w:rsidP="00D72439">
      <w:pPr>
        <w:tabs>
          <w:tab w:val="left" w:pos="7200"/>
          <w:tab w:val="left" w:pos="7920"/>
          <w:tab w:val="right" w:pos="9270"/>
        </w:tabs>
      </w:pPr>
      <w:r>
        <w:tab/>
        <w:t>M</w:t>
      </w:r>
      <w:r>
        <w:rPr>
          <w:rStyle w:val="superscript"/>
        </w:rPr>
        <w:t>'ik</w:t>
      </w:r>
      <w:r>
        <w:t xml:space="preserve"> =  R</w:t>
      </w:r>
      <w:r>
        <w:rPr>
          <w:rStyle w:val="superscript"/>
        </w:rPr>
        <w:t>i</w:t>
      </w:r>
      <w:r>
        <w:rPr>
          <w:rStyle w:val="subscript"/>
        </w:rPr>
        <w:t>j</w:t>
      </w:r>
      <w:r>
        <w:t>R</w:t>
      </w:r>
      <w:r>
        <w:rPr>
          <w:rStyle w:val="superscript"/>
        </w:rPr>
        <w:t>k</w:t>
      </w:r>
      <w:r>
        <w:rPr>
          <w:rStyle w:val="subscript"/>
        </w:rPr>
        <w:t>m</w:t>
      </w:r>
      <w:r>
        <w:t>M</w:t>
      </w:r>
      <w:r>
        <w:rPr>
          <w:rStyle w:val="superscript"/>
        </w:rPr>
        <w:t>jm</w:t>
      </w:r>
      <w:r>
        <w:tab/>
        <w:t>where</w:t>
      </w:r>
      <w:r>
        <w:tab/>
        <w:t>M</w:t>
      </w:r>
      <w:r>
        <w:rPr>
          <w:rStyle w:val="superscript"/>
        </w:rPr>
        <w:t>ij</w:t>
      </w:r>
      <w:r>
        <w:t xml:space="preserve"> ≡ a</w:t>
      </w:r>
      <w:r>
        <w:rPr>
          <w:rStyle w:val="superscript"/>
        </w:rPr>
        <w:t>i</w:t>
      </w:r>
      <w:r>
        <w:t>b</w:t>
      </w:r>
      <w:r>
        <w:rPr>
          <w:rStyle w:val="superscript"/>
        </w:rPr>
        <w:t>j</w:t>
      </w:r>
      <w:r>
        <w:t xml:space="preserve"> .</w:t>
      </w:r>
      <w:r>
        <w:tab/>
      </w:r>
      <w:r>
        <w:tab/>
      </w:r>
      <w:r>
        <w:tab/>
      </w:r>
      <w:r>
        <w:tab/>
      </w:r>
      <w:r>
        <w:tab/>
      </w:r>
      <w:r>
        <w:tab/>
        <w:t>(2.8.3)</w:t>
      </w:r>
    </w:p>
    <w:p w14:paraId="7639F49E" w14:textId="77777777" w:rsidR="00D72439" w:rsidRDefault="00D72439" w:rsidP="00D72439"/>
    <w:p w14:paraId="286A3AC0" w14:textId="77777777" w:rsidR="00D72439" w:rsidRDefault="00D72439" w:rsidP="00D72439">
      <w:r>
        <w:t>The rank-2 tensor M</w:t>
      </w:r>
      <w:r>
        <w:rPr>
          <w:rStyle w:val="superscript"/>
        </w:rPr>
        <w:t>ij</w:t>
      </w:r>
      <w:r>
        <w:t xml:space="preserve"> = a</w:t>
      </w:r>
      <w:r>
        <w:rPr>
          <w:rStyle w:val="superscript"/>
        </w:rPr>
        <w:t>i</w:t>
      </w:r>
      <w:r>
        <w:t>b</w:t>
      </w:r>
      <w:r>
        <w:rPr>
          <w:rStyle w:val="superscript"/>
        </w:rPr>
        <w:t>j</w:t>
      </w:r>
      <w:r>
        <w:t xml:space="preserve"> is said to be the </w:t>
      </w:r>
      <w:r w:rsidRPr="00AE2546">
        <w:rPr>
          <w:b/>
        </w:rPr>
        <w:t>outer product</w:t>
      </w:r>
      <w:r>
        <w:t xml:space="preserve"> of two rank-1 tensors (vectors).  </w:t>
      </w:r>
    </w:p>
    <w:p w14:paraId="0E5C9A37" w14:textId="77777777" w:rsidR="00D72439" w:rsidRDefault="00D72439" w:rsidP="00D72439">
      <w:r>
        <w:tab/>
      </w:r>
    </w:p>
    <w:p w14:paraId="1194E7E1" w14:textId="77777777" w:rsidR="00D72439" w:rsidRDefault="00D72439" w:rsidP="00D72439">
      <w:r>
        <w:t xml:space="preserve">This idea can be generalized </w:t>
      </w:r>
      <w:r w:rsidRPr="00BB4BB3">
        <w:rPr>
          <w:i/>
        </w:rPr>
        <w:t>ad infinitum</w:t>
      </w:r>
      <w:r>
        <w:t xml:space="preserve">. For example, if  K is a rank-2 tensor and </w:t>
      </w:r>
      <w:r w:rsidRPr="00210326">
        <w:rPr>
          <w:b/>
        </w:rPr>
        <w:t>v</w:t>
      </w:r>
      <w:r>
        <w:t xml:space="preserve"> is a vector, then</w:t>
      </w:r>
    </w:p>
    <w:p w14:paraId="1890698C" w14:textId="77777777" w:rsidR="00D72439" w:rsidRDefault="00D72439" w:rsidP="00D72439"/>
    <w:p w14:paraId="772DEC48" w14:textId="77777777" w:rsidR="00D72439" w:rsidRPr="00C00677" w:rsidRDefault="00D72439" w:rsidP="00D72439">
      <w:pPr>
        <w:tabs>
          <w:tab w:val="left" w:pos="7200"/>
          <w:tab w:val="left" w:pos="7920"/>
          <w:tab w:val="right" w:pos="9270"/>
        </w:tabs>
      </w:pPr>
      <w:r>
        <w:tab/>
        <w:t>M</w:t>
      </w:r>
      <w:r>
        <w:rPr>
          <w:rStyle w:val="superscript"/>
        </w:rPr>
        <w:t>ijk</w:t>
      </w:r>
      <w:r>
        <w:t xml:space="preserve">  = K</w:t>
      </w:r>
      <w:r>
        <w:rPr>
          <w:rStyle w:val="superscript"/>
        </w:rPr>
        <w:t>ij</w:t>
      </w:r>
      <w:r>
        <w:t>v</w:t>
      </w:r>
      <w:r>
        <w:rPr>
          <w:rStyle w:val="superscript"/>
        </w:rPr>
        <w:t>k</w:t>
      </w:r>
      <w:r>
        <w:tab/>
      </w:r>
      <w:r>
        <w:tab/>
      </w:r>
      <w:r>
        <w:tab/>
      </w:r>
      <w:r>
        <w:tab/>
      </w:r>
      <w:r>
        <w:tab/>
      </w:r>
      <w:r>
        <w:tab/>
      </w:r>
      <w:r>
        <w:tab/>
      </w:r>
      <w:r>
        <w:tab/>
      </w:r>
      <w:r>
        <w:tab/>
      </w:r>
      <w:r>
        <w:tab/>
        <w:t>(2.8.4)</w:t>
      </w:r>
    </w:p>
    <w:p w14:paraId="37CE90D9" w14:textId="77777777" w:rsidR="00D72439" w:rsidRDefault="00D72439" w:rsidP="00D72439"/>
    <w:p w14:paraId="0A97B711" w14:textId="77777777" w:rsidR="00D72439" w:rsidRDefault="00D72439" w:rsidP="00D72439">
      <w:r>
        <w:t xml:space="preserve">is a rank-3 tensor because it transforms as one, using the same argument shown above. Next, consider, </w:t>
      </w:r>
    </w:p>
    <w:p w14:paraId="7956BFAB" w14:textId="77777777" w:rsidR="00D72439" w:rsidRDefault="00D72439" w:rsidP="00D72439"/>
    <w:p w14:paraId="100401AE" w14:textId="77777777" w:rsidR="00D72439" w:rsidRPr="00C00677" w:rsidRDefault="00D72439" w:rsidP="00D72439">
      <w:pPr>
        <w:tabs>
          <w:tab w:val="left" w:pos="7200"/>
          <w:tab w:val="left" w:pos="7920"/>
          <w:tab w:val="right" w:pos="9270"/>
        </w:tabs>
      </w:pPr>
      <w:r>
        <w:tab/>
        <w:t>M</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t>.</w:t>
      </w:r>
      <w:r>
        <w:tab/>
      </w:r>
      <w:r>
        <w:tab/>
      </w:r>
      <w:r>
        <w:tab/>
      </w:r>
      <w:r>
        <w:tab/>
      </w:r>
      <w:r>
        <w:tab/>
      </w:r>
      <w:r>
        <w:tab/>
      </w:r>
      <w:r>
        <w:tab/>
      </w:r>
      <w:r>
        <w:tab/>
      </w:r>
      <w:r>
        <w:tab/>
        <w:t>(2.8.5)</w:t>
      </w:r>
    </w:p>
    <w:p w14:paraId="04C11BC0" w14:textId="77777777" w:rsidR="00D72439" w:rsidRDefault="00D72439" w:rsidP="00D72439"/>
    <w:p w14:paraId="7F523650" w14:textId="77777777" w:rsidR="00D72439" w:rsidRDefault="00D72439" w:rsidP="00D72439">
      <w:r>
        <w:t xml:space="preserve">If K is a rank-2 tensor and </w:t>
      </w:r>
      <w:r w:rsidRPr="00264F99">
        <w:rPr>
          <w:b/>
        </w:rPr>
        <w:t>v</w:t>
      </w:r>
      <w:r>
        <w:t xml:space="preserve"> is a rank-1 tensor, then M is a rank-5 tensor. Of course since this is a "true tensor equation"</w:t>
      </w:r>
      <w:r w:rsidR="00264F99">
        <w:t xml:space="preserve"> (a covariant one)</w:t>
      </w:r>
      <w:r>
        <w:t>, indices may be shuffled any way one wants, such as</w:t>
      </w:r>
    </w:p>
    <w:p w14:paraId="0FFAA9A8" w14:textId="77777777" w:rsidR="00D72439" w:rsidRDefault="00D72439" w:rsidP="00D72439"/>
    <w:p w14:paraId="1E4B389F" w14:textId="77777777" w:rsidR="00D72439" w:rsidRPr="00C00677" w:rsidRDefault="00D72439" w:rsidP="00D72439">
      <w:pPr>
        <w:tabs>
          <w:tab w:val="left" w:pos="7200"/>
          <w:tab w:val="left" w:pos="7920"/>
          <w:tab w:val="right" w:pos="9270"/>
        </w:tabs>
      </w:pPr>
      <w:r>
        <w:tab/>
        <w:t>M</w:t>
      </w:r>
      <w:r>
        <w:rPr>
          <w:rStyle w:val="superscript"/>
        </w:rPr>
        <w:t>a</w:t>
      </w:r>
      <w:r w:rsidRPr="00AE2546">
        <w:rPr>
          <w:rStyle w:val="subscript"/>
        </w:rPr>
        <w:t>bc</w:t>
      </w:r>
      <w:r>
        <w:rPr>
          <w:rStyle w:val="superscript"/>
        </w:rPr>
        <w:t>d</w:t>
      </w:r>
      <w:r w:rsidRPr="00AE2546">
        <w:rPr>
          <w:rStyle w:val="subscript"/>
        </w:rPr>
        <w:t>e</w:t>
      </w:r>
      <w:r>
        <w:t xml:space="preserve">  = K</w:t>
      </w:r>
      <w:r>
        <w:rPr>
          <w:rStyle w:val="superscript"/>
        </w:rPr>
        <w:t>a</w:t>
      </w:r>
      <w:r w:rsidRPr="00AE2546">
        <w:rPr>
          <w:rStyle w:val="subscript"/>
        </w:rPr>
        <w:t>b</w:t>
      </w:r>
      <w:r>
        <w:t>K</w:t>
      </w:r>
      <w:r w:rsidRPr="00AE2546">
        <w:rPr>
          <w:rStyle w:val="subscript"/>
        </w:rPr>
        <w:t>c</w:t>
      </w:r>
      <w:r>
        <w:rPr>
          <w:rStyle w:val="superscript"/>
        </w:rPr>
        <w:t>d</w:t>
      </w:r>
      <w:r>
        <w:t xml:space="preserve"> v</w:t>
      </w:r>
      <w:r w:rsidRPr="00AE2546">
        <w:rPr>
          <w:rStyle w:val="subscript"/>
        </w:rPr>
        <w:t>e</w:t>
      </w:r>
      <w:r>
        <w:rPr>
          <w:rStyle w:val="superscript"/>
        </w:rPr>
        <w:t xml:space="preserve"> </w:t>
      </w:r>
      <w:r>
        <w:t>.</w:t>
      </w:r>
      <w:r>
        <w:tab/>
      </w:r>
      <w:r>
        <w:tab/>
      </w:r>
      <w:r>
        <w:tab/>
      </w:r>
      <w:r>
        <w:tab/>
      </w:r>
      <w:r>
        <w:tab/>
      </w:r>
      <w:r>
        <w:tab/>
      </w:r>
      <w:r>
        <w:tab/>
      </w:r>
      <w:r>
        <w:tab/>
      </w:r>
      <w:r>
        <w:tab/>
        <w:t>(2.8.6)</w:t>
      </w:r>
    </w:p>
    <w:p w14:paraId="46C7F424" w14:textId="77777777" w:rsidR="00D72439" w:rsidRDefault="00D72439" w:rsidP="00D72439"/>
    <w:p w14:paraId="7FEDF4BF" w14:textId="77777777" w:rsidR="00D72439" w:rsidRPr="00AE2546" w:rsidRDefault="00D72439" w:rsidP="00D72439">
      <w:r>
        <w:t>Just imagine applying g</w:t>
      </w:r>
      <w:r>
        <w:rPr>
          <w:rStyle w:val="subscript"/>
        </w:rPr>
        <w:t>**</w:t>
      </w:r>
      <w:r>
        <w:t xml:space="preserve"> several times to both sides of (2.8.5) to get (2.8.6). </w:t>
      </w:r>
    </w:p>
    <w:p w14:paraId="66D34443" w14:textId="77777777" w:rsidR="00D72439" w:rsidRPr="00AE2546" w:rsidRDefault="00D72439" w:rsidP="00D72439"/>
    <w:p w14:paraId="51EEA85D" w14:textId="77777777" w:rsidR="00D72439" w:rsidRDefault="00D72439" w:rsidP="00D72439">
      <w:r>
        <w:t xml:space="preserve">There are so many possibilities for creating outer product tensors that one sometimes forgets that not all tensors can be "factored" into products of lower rank tensors. </w:t>
      </w:r>
    </w:p>
    <w:p w14:paraId="4BBDD273" w14:textId="77777777" w:rsidR="00D72439" w:rsidRDefault="00D72439" w:rsidP="00D72439"/>
    <w:p w14:paraId="4C3F5760" w14:textId="77777777" w:rsidR="00D72439" w:rsidRPr="00FD334F" w:rsidRDefault="00D72439" w:rsidP="00D72439">
      <w:r w:rsidRPr="00DD4DB6">
        <w:rPr>
          <w:u w:val="single"/>
        </w:rPr>
        <w:t xml:space="preserve">The </w:t>
      </w:r>
      <w:r w:rsidRPr="00DD4DB6">
        <w:rPr>
          <w:u w:val="single"/>
        </w:rPr>
        <w:sym w:font="Symbol" w:char="F0C4"/>
      </w:r>
      <w:r w:rsidRPr="00DD4DB6">
        <w:rPr>
          <w:u w:val="single"/>
        </w:rPr>
        <w:t xml:space="preserve"> Symbol Appears</w:t>
      </w:r>
      <w:r>
        <w:rPr>
          <w:u w:val="single"/>
        </w:rPr>
        <w:t xml:space="preserve"> </w:t>
      </w:r>
      <w:r>
        <w:tab/>
      </w:r>
      <w:r>
        <w:tab/>
      </w:r>
      <w:r>
        <w:tab/>
      </w:r>
      <w:r>
        <w:tab/>
        <w:t xml:space="preserve">subtitle: "the rabbit goes into the hat" </w:t>
      </w:r>
    </w:p>
    <w:p w14:paraId="3507D04C" w14:textId="77777777" w:rsidR="00D72439" w:rsidRDefault="00D72439" w:rsidP="00D72439"/>
    <w:p w14:paraId="07CEC5F6" w14:textId="77777777" w:rsidR="00D72439" w:rsidRDefault="00D72439" w:rsidP="00D72439">
      <w:r>
        <w:t>In Sections 1.1 and 1.2 we had v</w:t>
      </w:r>
      <w:r>
        <w:sym w:font="Symbol" w:char="F0C4"/>
      </w:r>
      <w:r>
        <w:t>w being an element of a "tensor product space" V</w:t>
      </w:r>
      <w:r>
        <w:sym w:font="Symbol" w:char="F0C4"/>
      </w:r>
      <w:r>
        <w:t xml:space="preserve">W and we described two approaches to the development of the meaning of the symbol </w:t>
      </w:r>
      <w:r>
        <w:sym w:font="Symbol" w:char="F0C4"/>
      </w:r>
      <w:r>
        <w:t xml:space="preserve"> :  quotient space and category theory. Here we provide a third approach to the meaning of </w:t>
      </w:r>
      <w:r>
        <w:sym w:font="Symbol" w:char="F0C4"/>
      </w:r>
      <w:r>
        <w:t xml:space="preserve"> which is equivalent to that of the first two approaches. This third approach is geared to dealing with tensor components so there are lots of indices floating around, whereas in Sections 1.1 and 1.2 components were not even mentioned. </w:t>
      </w:r>
    </w:p>
    <w:p w14:paraId="228D1362" w14:textId="77777777" w:rsidR="00D72439" w:rsidRDefault="00D72439" w:rsidP="00D72439"/>
    <w:p w14:paraId="192D661A" w14:textId="77777777" w:rsidR="00D72439" w:rsidRDefault="00D72439" w:rsidP="00D72439">
      <w:r>
        <w:t>Recall our previous two equations</w:t>
      </w:r>
    </w:p>
    <w:p w14:paraId="7DB2C291" w14:textId="77777777" w:rsidR="00D72439" w:rsidRDefault="00D72439" w:rsidP="00D72439"/>
    <w:p w14:paraId="4DDF2DAF" w14:textId="77777777" w:rsidR="00D72439" w:rsidRPr="00C00677" w:rsidRDefault="00D72439" w:rsidP="00D72439">
      <w:pPr>
        <w:tabs>
          <w:tab w:val="left" w:pos="7200"/>
          <w:tab w:val="left" w:pos="7920"/>
          <w:tab w:val="right" w:pos="9270"/>
        </w:tabs>
      </w:pPr>
      <w:r>
        <w:tab/>
        <w:t>M</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t>.</w:t>
      </w:r>
      <w:r>
        <w:tab/>
      </w:r>
      <w:r>
        <w:tab/>
      </w:r>
      <w:r>
        <w:tab/>
      </w:r>
      <w:r>
        <w:tab/>
      </w:r>
      <w:r>
        <w:tab/>
      </w:r>
      <w:r>
        <w:tab/>
      </w:r>
      <w:r>
        <w:tab/>
      </w:r>
      <w:r>
        <w:tab/>
      </w:r>
      <w:r>
        <w:tab/>
      </w:r>
      <w:r w:rsidRPr="00DD4DB6">
        <w:rPr>
          <w:i/>
        </w:rPr>
        <w:t>(2.8.5)</w:t>
      </w:r>
    </w:p>
    <w:p w14:paraId="05E879E7" w14:textId="77777777" w:rsidR="00D72439" w:rsidRPr="00C00677" w:rsidRDefault="00D72439" w:rsidP="00D72439">
      <w:pPr>
        <w:tabs>
          <w:tab w:val="left" w:pos="7200"/>
          <w:tab w:val="left" w:pos="7920"/>
          <w:tab w:val="right" w:pos="9270"/>
        </w:tabs>
      </w:pPr>
      <w:r>
        <w:tab/>
        <w:t>M</w:t>
      </w:r>
      <w:r>
        <w:rPr>
          <w:rStyle w:val="superscript"/>
        </w:rPr>
        <w:t>a</w:t>
      </w:r>
      <w:r w:rsidRPr="00AE2546">
        <w:rPr>
          <w:rStyle w:val="subscript"/>
        </w:rPr>
        <w:t>bc</w:t>
      </w:r>
      <w:r>
        <w:rPr>
          <w:rStyle w:val="superscript"/>
        </w:rPr>
        <w:t>d</w:t>
      </w:r>
      <w:r w:rsidRPr="00AE2546">
        <w:rPr>
          <w:rStyle w:val="subscript"/>
        </w:rPr>
        <w:t>e</w:t>
      </w:r>
      <w:r>
        <w:t xml:space="preserve">  = K</w:t>
      </w:r>
      <w:r>
        <w:rPr>
          <w:rStyle w:val="superscript"/>
        </w:rPr>
        <w:t>a</w:t>
      </w:r>
      <w:r w:rsidRPr="00AE2546">
        <w:rPr>
          <w:rStyle w:val="subscript"/>
        </w:rPr>
        <w:t>b</w:t>
      </w:r>
      <w:r>
        <w:t>K</w:t>
      </w:r>
      <w:r w:rsidRPr="00AE2546">
        <w:rPr>
          <w:rStyle w:val="subscript"/>
        </w:rPr>
        <w:t>c</w:t>
      </w:r>
      <w:r>
        <w:rPr>
          <w:rStyle w:val="superscript"/>
        </w:rPr>
        <w:t>d</w:t>
      </w:r>
      <w:r>
        <w:t xml:space="preserve"> v</w:t>
      </w:r>
      <w:r w:rsidRPr="00AE2546">
        <w:rPr>
          <w:rStyle w:val="subscript"/>
        </w:rPr>
        <w:t>e</w:t>
      </w:r>
      <w:r>
        <w:rPr>
          <w:rStyle w:val="superscript"/>
        </w:rPr>
        <w:t xml:space="preserve"> </w:t>
      </w:r>
      <w:r>
        <w:t>.</w:t>
      </w:r>
      <w:r>
        <w:tab/>
      </w:r>
      <w:r>
        <w:tab/>
      </w:r>
      <w:r>
        <w:tab/>
      </w:r>
      <w:r>
        <w:tab/>
      </w:r>
      <w:r>
        <w:tab/>
      </w:r>
      <w:r>
        <w:tab/>
      </w:r>
      <w:r>
        <w:tab/>
      </w:r>
      <w:r>
        <w:tab/>
      </w:r>
      <w:r>
        <w:tab/>
      </w:r>
      <w:r w:rsidRPr="00DD4DB6">
        <w:rPr>
          <w:i/>
        </w:rPr>
        <w:t>(2.8.6)</w:t>
      </w:r>
    </w:p>
    <w:p w14:paraId="429958E7" w14:textId="77777777" w:rsidR="00D72439" w:rsidRDefault="00D72439" w:rsidP="00D72439"/>
    <w:p w14:paraId="0FF4626C" w14:textId="77777777" w:rsidR="00D72439" w:rsidRDefault="00D72439" w:rsidP="00D72439">
      <w:r>
        <w:t>In order to display the outer product as a unified entity, we had to make up a new symbol M to represent the outer product tensor. We can avoid having to do this by writing M = K</w:t>
      </w:r>
      <w:r>
        <w:sym w:font="Symbol" w:char="F0C4"/>
      </w:r>
      <w:r>
        <w:t>K</w:t>
      </w:r>
      <w:r>
        <w:sym w:font="Symbol" w:char="F0C4"/>
      </w:r>
      <w:r w:rsidRPr="00DD4DB6">
        <w:rPr>
          <w:b/>
        </w:rPr>
        <w:t>v</w:t>
      </w:r>
      <w:r>
        <w:t xml:space="preserve">, so that the </w:t>
      </w:r>
      <w:r>
        <w:sym w:font="Symbol" w:char="F0C4"/>
      </w:r>
      <w:r>
        <w:t xml:space="preserve"> symbol in our "third approach" is just a way to </w:t>
      </w:r>
      <w:r w:rsidRPr="00DD4DB6">
        <w:rPr>
          <w:i/>
        </w:rPr>
        <w:t>name</w:t>
      </w:r>
      <w:r>
        <w:t xml:space="preserve"> an outer product tensor. The above equations are then</w:t>
      </w:r>
    </w:p>
    <w:p w14:paraId="2D708E2B" w14:textId="77777777" w:rsidR="00D72439" w:rsidRDefault="00D72439" w:rsidP="00D72439"/>
    <w:p w14:paraId="520AE5A8" w14:textId="77777777" w:rsidR="00D72439" w:rsidRPr="00C00677" w:rsidRDefault="00D72439" w:rsidP="00D72439">
      <w:pPr>
        <w:tabs>
          <w:tab w:val="left" w:pos="7200"/>
          <w:tab w:val="left" w:pos="7920"/>
          <w:tab w:val="right" w:pos="9270"/>
        </w:tabs>
      </w:pPr>
      <w:r>
        <w:tab/>
        <w:t>(K</w:t>
      </w:r>
      <w:r>
        <w:sym w:font="Symbol" w:char="F0C4"/>
      </w:r>
      <w:r>
        <w:t>K</w:t>
      </w:r>
      <w:r>
        <w:sym w:font="Symbol" w:char="F0C4"/>
      </w:r>
      <w:r w:rsidRPr="00DD4DB6">
        <w:rPr>
          <w:b/>
        </w:rPr>
        <w:t>v</w:t>
      </w:r>
      <w:r>
        <w:t>)</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t>.</w:t>
      </w:r>
      <w:r>
        <w:tab/>
      </w:r>
      <w:r>
        <w:tab/>
      </w:r>
      <w:r>
        <w:tab/>
      </w:r>
      <w:r>
        <w:tab/>
      </w:r>
      <w:r>
        <w:tab/>
      </w:r>
      <w:r>
        <w:tab/>
      </w:r>
      <w:r>
        <w:tab/>
      </w:r>
      <w:r>
        <w:tab/>
        <w:t>(2.8.7)</w:t>
      </w:r>
    </w:p>
    <w:p w14:paraId="0719364D" w14:textId="77777777" w:rsidR="00D72439" w:rsidRDefault="00D72439" w:rsidP="00D72439">
      <w:pPr>
        <w:tabs>
          <w:tab w:val="left" w:pos="7200"/>
          <w:tab w:val="left" w:pos="7920"/>
          <w:tab w:val="right" w:pos="9270"/>
        </w:tabs>
      </w:pPr>
      <w:r>
        <w:tab/>
        <w:t>(K</w:t>
      </w:r>
      <w:r>
        <w:sym w:font="Symbol" w:char="F0C4"/>
      </w:r>
      <w:r>
        <w:t>K</w:t>
      </w:r>
      <w:r>
        <w:sym w:font="Symbol" w:char="F0C4"/>
      </w:r>
      <w:r w:rsidRPr="00DD4DB6">
        <w:rPr>
          <w:b/>
        </w:rPr>
        <w:t>v</w:t>
      </w:r>
      <w:r>
        <w:t>)</w:t>
      </w:r>
      <w:r>
        <w:rPr>
          <w:rStyle w:val="superscript"/>
        </w:rPr>
        <w:t>a</w:t>
      </w:r>
      <w:r w:rsidRPr="00AE2546">
        <w:rPr>
          <w:rStyle w:val="subscript"/>
        </w:rPr>
        <w:t>bc</w:t>
      </w:r>
      <w:r>
        <w:rPr>
          <w:rStyle w:val="superscript"/>
        </w:rPr>
        <w:t>d</w:t>
      </w:r>
      <w:r w:rsidRPr="00AE2546">
        <w:rPr>
          <w:rStyle w:val="subscript"/>
        </w:rPr>
        <w:t>e</w:t>
      </w:r>
      <w:r>
        <w:t xml:space="preserve">  = K</w:t>
      </w:r>
      <w:r>
        <w:rPr>
          <w:rStyle w:val="superscript"/>
        </w:rPr>
        <w:t>a</w:t>
      </w:r>
      <w:r w:rsidRPr="00AE2546">
        <w:rPr>
          <w:rStyle w:val="subscript"/>
        </w:rPr>
        <w:t>b</w:t>
      </w:r>
      <w:r>
        <w:t>K</w:t>
      </w:r>
      <w:r w:rsidRPr="00AE2546">
        <w:rPr>
          <w:rStyle w:val="subscript"/>
        </w:rPr>
        <w:t>c</w:t>
      </w:r>
      <w:r>
        <w:rPr>
          <w:rStyle w:val="superscript"/>
        </w:rPr>
        <w:t>d</w:t>
      </w:r>
      <w:r>
        <w:t xml:space="preserve"> v</w:t>
      </w:r>
      <w:r w:rsidRPr="00AE2546">
        <w:rPr>
          <w:rStyle w:val="subscript"/>
        </w:rPr>
        <w:t>e</w:t>
      </w:r>
      <w:r>
        <w:rPr>
          <w:rStyle w:val="superscript"/>
        </w:rPr>
        <w:t xml:space="preserve"> </w:t>
      </w:r>
      <w:r>
        <w:t>.</w:t>
      </w:r>
      <w:r>
        <w:tab/>
      </w:r>
      <w:r>
        <w:tab/>
      </w:r>
      <w:r>
        <w:tab/>
      </w:r>
      <w:r>
        <w:tab/>
      </w:r>
      <w:r>
        <w:tab/>
      </w:r>
      <w:r>
        <w:tab/>
      </w:r>
      <w:r>
        <w:tab/>
      </w:r>
      <w:r>
        <w:tab/>
        <w:t>(2.8.8)</w:t>
      </w:r>
    </w:p>
    <w:p w14:paraId="6D44DA66" w14:textId="77777777" w:rsidR="00D72439" w:rsidRDefault="00D72439" w:rsidP="00D72439">
      <w:pPr>
        <w:tabs>
          <w:tab w:val="left" w:pos="7200"/>
          <w:tab w:val="left" w:pos="7920"/>
          <w:tab w:val="right" w:pos="9270"/>
        </w:tabs>
      </w:pPr>
    </w:p>
    <w:p w14:paraId="057B5E43" w14:textId="77777777" w:rsidR="00D72439" w:rsidRDefault="00D72439" w:rsidP="00D72439">
      <w:pPr>
        <w:tabs>
          <w:tab w:val="left" w:pos="7200"/>
          <w:tab w:val="left" w:pos="7920"/>
          <w:tab w:val="right" w:pos="9270"/>
        </w:tabs>
      </w:pPr>
      <w:r>
        <w:t xml:space="preserve">Here K and </w:t>
      </w:r>
      <w:r w:rsidRPr="007D47D3">
        <w:rPr>
          <w:b/>
        </w:rPr>
        <w:t>v</w:t>
      </w:r>
      <w:r>
        <w:t xml:space="preserve"> are tensors, they are not spaces, so this is more like</w:t>
      </w:r>
      <w:r w:rsidRPr="00631D03">
        <w:rPr>
          <w:b/>
        </w:rPr>
        <w:t xml:space="preserve"> v</w:t>
      </w:r>
      <w:r>
        <w:sym w:font="Symbol" w:char="F0C4"/>
      </w:r>
      <w:r w:rsidRPr="00631D03">
        <w:rPr>
          <w:b/>
        </w:rPr>
        <w:t>w</w:t>
      </w:r>
      <w:r>
        <w:t xml:space="preserve"> than V</w:t>
      </w:r>
      <w:r>
        <w:sym w:font="Symbol" w:char="F0C4"/>
      </w:r>
      <w:r>
        <w:t xml:space="preserve">W. In fact, as a special case we can use this idea to </w:t>
      </w:r>
      <w:r w:rsidRPr="00DD4DB6">
        <w:rPr>
          <w:i/>
        </w:rPr>
        <w:t>name</w:t>
      </w:r>
      <w:r>
        <w:t xml:space="preserve"> the outer product of two vectors to be rank-2 tensor </w:t>
      </w:r>
      <w:r w:rsidRPr="00631D03">
        <w:rPr>
          <w:b/>
        </w:rPr>
        <w:t>a</w:t>
      </w:r>
      <w:r>
        <w:sym w:font="Symbol" w:char="F0C4"/>
      </w:r>
      <w:r w:rsidRPr="00631D03">
        <w:rPr>
          <w:b/>
        </w:rPr>
        <w:t>b</w:t>
      </w:r>
      <w:r>
        <w:t xml:space="preserve">, </w:t>
      </w:r>
    </w:p>
    <w:p w14:paraId="68DBF6B2" w14:textId="77777777" w:rsidR="00D72439" w:rsidRDefault="00D72439" w:rsidP="00D72439">
      <w:pPr>
        <w:tabs>
          <w:tab w:val="left" w:pos="7200"/>
          <w:tab w:val="left" w:pos="7920"/>
          <w:tab w:val="right" w:pos="9270"/>
        </w:tabs>
      </w:pPr>
    </w:p>
    <w:p w14:paraId="5993FA02" w14:textId="77777777" w:rsidR="00D72439" w:rsidRDefault="00D72439" w:rsidP="00D72439">
      <w:pPr>
        <w:tabs>
          <w:tab w:val="left" w:pos="7200"/>
          <w:tab w:val="left" w:pos="7920"/>
          <w:tab w:val="right" w:pos="9270"/>
        </w:tabs>
      </w:pPr>
      <w:r>
        <w:tab/>
        <w:t>(</w:t>
      </w:r>
      <w:r w:rsidRPr="00DD4DB6">
        <w:rPr>
          <w:b/>
        </w:rPr>
        <w:t>a</w:t>
      </w:r>
      <w:r>
        <w:sym w:font="Symbol" w:char="F0C4"/>
      </w:r>
      <w:r w:rsidRPr="00DD4DB6">
        <w:rPr>
          <w:b/>
        </w:rPr>
        <w:t>b</w:t>
      </w:r>
      <w:r>
        <w:t>)</w:t>
      </w:r>
      <w:r>
        <w:rPr>
          <w:rStyle w:val="superscript"/>
        </w:rPr>
        <w:t>ij</w:t>
      </w:r>
      <w:r>
        <w:t xml:space="preserve">   = a</w:t>
      </w:r>
      <w:r>
        <w:rPr>
          <w:rStyle w:val="superscript"/>
        </w:rPr>
        <w:t>i</w:t>
      </w:r>
      <w:r>
        <w:t>b</w:t>
      </w:r>
      <w:r>
        <w:rPr>
          <w:rStyle w:val="superscript"/>
        </w:rPr>
        <w:t>j</w:t>
      </w:r>
      <w:r>
        <w:tab/>
      </w:r>
      <w:r>
        <w:tab/>
      </w:r>
      <w:r w:rsidRPr="00DD4DB6">
        <w:rPr>
          <w:b/>
        </w:rPr>
        <w:t>a</w:t>
      </w:r>
      <w:r>
        <w:t>,</w:t>
      </w:r>
      <w:r w:rsidRPr="00DD4DB6">
        <w:rPr>
          <w:b/>
        </w:rPr>
        <w:t>b</w:t>
      </w:r>
      <w:r>
        <w:t xml:space="preserve"> ϵ V</w:t>
      </w:r>
      <w:r>
        <w:tab/>
        <w:t>.</w:t>
      </w:r>
      <w:r>
        <w:tab/>
      </w:r>
      <w:r>
        <w:tab/>
      </w:r>
      <w:r>
        <w:tab/>
      </w:r>
      <w:r>
        <w:tab/>
      </w:r>
      <w:r>
        <w:tab/>
      </w:r>
      <w:r>
        <w:tab/>
      </w:r>
      <w:r>
        <w:tab/>
        <w:t>(2.8.9)</w:t>
      </w:r>
    </w:p>
    <w:p w14:paraId="1CEAF56C" w14:textId="77777777" w:rsidR="00D72439" w:rsidRDefault="00D72439" w:rsidP="00D72439">
      <w:pPr>
        <w:tabs>
          <w:tab w:val="left" w:pos="7200"/>
          <w:tab w:val="left" w:pos="7920"/>
          <w:tab w:val="right" w:pos="9270"/>
        </w:tabs>
      </w:pPr>
    </w:p>
    <w:p w14:paraId="7CD5E9C7" w14:textId="77777777" w:rsidR="007E50FC" w:rsidRDefault="00D72439" w:rsidP="00D72439">
      <w:pPr>
        <w:tabs>
          <w:tab w:val="left" w:pos="7200"/>
          <w:tab w:val="left" w:pos="7920"/>
          <w:tab w:val="right" w:pos="9270"/>
        </w:tabs>
      </w:pPr>
      <w:r>
        <w:t xml:space="preserve">Notice that </w:t>
      </w:r>
      <w:r>
        <w:sym w:font="Symbol" w:char="F0C4"/>
      </w:r>
      <w:r>
        <w:t xml:space="preserve"> is a non-commuting operator: </w:t>
      </w:r>
      <w:r w:rsidRPr="00DD4DB6">
        <w:rPr>
          <w:b/>
        </w:rPr>
        <w:t>a</w:t>
      </w:r>
      <w:r>
        <w:sym w:font="Symbol" w:char="F0C4"/>
      </w:r>
      <w:r w:rsidRPr="00DD4DB6">
        <w:rPr>
          <w:b/>
        </w:rPr>
        <w:t>b</w:t>
      </w:r>
      <w:r>
        <w:t xml:space="preserve"> ≠ </w:t>
      </w:r>
      <w:r>
        <w:rPr>
          <w:b/>
        </w:rPr>
        <w:t>b</w:t>
      </w:r>
      <w:r>
        <w:sym w:font="Symbol" w:char="F0C4"/>
      </w:r>
      <w:r>
        <w:rPr>
          <w:b/>
        </w:rPr>
        <w:t>a</w:t>
      </w:r>
      <w:r>
        <w:t xml:space="preserve"> . </w:t>
      </w:r>
    </w:p>
    <w:p w14:paraId="35766451" w14:textId="77777777" w:rsidR="007E50FC" w:rsidRDefault="007E50FC" w:rsidP="00D72439">
      <w:pPr>
        <w:tabs>
          <w:tab w:val="left" w:pos="7200"/>
          <w:tab w:val="left" w:pos="7920"/>
          <w:tab w:val="right" w:pos="9270"/>
        </w:tabs>
      </w:pPr>
    </w:p>
    <w:p w14:paraId="19F335FE" w14:textId="77777777" w:rsidR="00D72439" w:rsidRDefault="00D72439" w:rsidP="00D72439">
      <w:pPr>
        <w:tabs>
          <w:tab w:val="left" w:pos="7200"/>
          <w:tab w:val="left" w:pos="7920"/>
          <w:tab w:val="right" w:pos="9270"/>
        </w:tabs>
      </w:pPr>
      <w:r>
        <w:t xml:space="preserve">In our "third approach" the </w:t>
      </w:r>
      <w:r>
        <w:sym w:font="Symbol" w:char="F0C4"/>
      </w:r>
      <w:r>
        <w:t xml:space="preserve"> symbol exists only within the context of V</w:t>
      </w:r>
      <w:r>
        <w:sym w:font="Symbol" w:char="F0C4"/>
      </w:r>
      <w:r>
        <w:t xml:space="preserve">V, since vectors </w:t>
      </w:r>
      <w:r w:rsidRPr="00DD4DB6">
        <w:rPr>
          <w:b/>
        </w:rPr>
        <w:t>a</w:t>
      </w:r>
      <w:r>
        <w:t xml:space="preserve"> and </w:t>
      </w:r>
      <w:r w:rsidRPr="00DD4DB6">
        <w:rPr>
          <w:b/>
        </w:rPr>
        <w:t>b</w:t>
      </w:r>
      <w:r>
        <w:t xml:space="preserve"> both belong to the x-space of Picture A </w:t>
      </w:r>
      <w:r w:rsidR="00264F99">
        <w:t xml:space="preserve">(2.1.1) </w:t>
      </w:r>
      <w:r>
        <w:t xml:space="preserve">which we identify with vector space V. However, one can extend this meaning of </w:t>
      </w:r>
      <w:r>
        <w:sym w:font="Symbol" w:char="F0C4"/>
      </w:r>
      <w:r>
        <w:t xml:space="preserve"> to apply more generally as the outer product of vectors in different vector spaces, </w:t>
      </w:r>
    </w:p>
    <w:p w14:paraId="226B1E74" w14:textId="77777777" w:rsidR="00D72439" w:rsidRDefault="00D72439" w:rsidP="00D72439">
      <w:pPr>
        <w:tabs>
          <w:tab w:val="left" w:pos="7200"/>
          <w:tab w:val="left" w:pos="7920"/>
          <w:tab w:val="right" w:pos="9270"/>
        </w:tabs>
      </w:pPr>
    </w:p>
    <w:p w14:paraId="027BFF11" w14:textId="77777777" w:rsidR="00D72439" w:rsidRDefault="00D72439" w:rsidP="00D72439">
      <w:pPr>
        <w:tabs>
          <w:tab w:val="left" w:pos="7200"/>
          <w:tab w:val="left" w:pos="7920"/>
          <w:tab w:val="right" w:pos="9270"/>
        </w:tabs>
      </w:pPr>
      <w:r>
        <w:tab/>
        <w:t>(</w:t>
      </w:r>
      <w:r>
        <w:rPr>
          <w:b/>
        </w:rPr>
        <w:t>v</w:t>
      </w:r>
      <w:r>
        <w:sym w:font="Symbol" w:char="F0C4"/>
      </w:r>
      <w:r>
        <w:rPr>
          <w:b/>
        </w:rPr>
        <w:t>w</w:t>
      </w:r>
      <w:r>
        <w:t>)</w:t>
      </w:r>
      <w:r>
        <w:rPr>
          <w:rStyle w:val="superscript"/>
        </w:rPr>
        <w:t>ij</w:t>
      </w:r>
      <w:r>
        <w:t xml:space="preserve">   = v</w:t>
      </w:r>
      <w:r>
        <w:rPr>
          <w:rStyle w:val="superscript"/>
        </w:rPr>
        <w:t>i</w:t>
      </w:r>
      <w:r>
        <w:t>w</w:t>
      </w:r>
      <w:r>
        <w:rPr>
          <w:rStyle w:val="superscript"/>
        </w:rPr>
        <w:t>j</w:t>
      </w:r>
      <w:r>
        <w:tab/>
      </w:r>
      <w:r>
        <w:tab/>
      </w:r>
      <w:r>
        <w:rPr>
          <w:b/>
        </w:rPr>
        <w:t>v</w:t>
      </w:r>
      <w:r>
        <w:t xml:space="preserve"> ϵ V</w:t>
      </w:r>
      <w:r>
        <w:tab/>
      </w:r>
      <w:r>
        <w:rPr>
          <w:b/>
        </w:rPr>
        <w:t>w</w:t>
      </w:r>
      <w:r>
        <w:t xml:space="preserve"> ϵ W .</w:t>
      </w:r>
      <w:r>
        <w:tab/>
      </w:r>
      <w:r>
        <w:tab/>
      </w:r>
      <w:r>
        <w:tab/>
      </w:r>
      <w:r>
        <w:tab/>
      </w:r>
      <w:r>
        <w:tab/>
      </w:r>
      <w:r>
        <w:tab/>
      </w:r>
      <w:r>
        <w:tab/>
        <w:t>(2.8.10)</w:t>
      </w:r>
    </w:p>
    <w:p w14:paraId="69F4E81E" w14:textId="77777777" w:rsidR="00D72439" w:rsidRPr="00DD4DB6" w:rsidRDefault="00D72439" w:rsidP="00D72439">
      <w:pPr>
        <w:tabs>
          <w:tab w:val="left" w:pos="7200"/>
          <w:tab w:val="left" w:pos="7920"/>
          <w:tab w:val="right" w:pos="9270"/>
        </w:tabs>
      </w:pPr>
    </w:p>
    <w:p w14:paraId="7379C8E6" w14:textId="77777777" w:rsidR="00D72439" w:rsidRDefault="00D72439" w:rsidP="00D72439">
      <w:pPr>
        <w:tabs>
          <w:tab w:val="left" w:pos="7200"/>
          <w:tab w:val="left" w:pos="7920"/>
          <w:tab w:val="right" w:pos="9270"/>
        </w:tabs>
      </w:pPr>
      <w:r>
        <w:t>If we try to fit this into our notion of tensor transformations, we would need two copies of Picture A, one for U→V and the other for X→W with vector transformations</w:t>
      </w:r>
    </w:p>
    <w:p w14:paraId="221D1605" w14:textId="77777777" w:rsidR="00D72439" w:rsidRDefault="00D72439" w:rsidP="00D72439">
      <w:pPr>
        <w:tabs>
          <w:tab w:val="left" w:pos="7200"/>
          <w:tab w:val="left" w:pos="7920"/>
          <w:tab w:val="right" w:pos="9270"/>
        </w:tabs>
      </w:pPr>
    </w:p>
    <w:p w14:paraId="50E27809" w14:textId="77777777" w:rsidR="00D72439" w:rsidRPr="00DD4DB6" w:rsidRDefault="00D72439" w:rsidP="00D72439">
      <w:pPr>
        <w:tabs>
          <w:tab w:val="left" w:pos="7200"/>
          <w:tab w:val="left" w:pos="7920"/>
          <w:tab w:val="right" w:pos="9270"/>
        </w:tabs>
      </w:pPr>
      <w:r>
        <w:tab/>
        <w:t>v</w:t>
      </w:r>
      <w:r>
        <w:rPr>
          <w:rStyle w:val="superscript"/>
        </w:rPr>
        <w:t>(V)i</w:t>
      </w:r>
      <w:r>
        <w:t xml:space="preserve">  = R</w:t>
      </w:r>
      <w:r>
        <w:rPr>
          <w:rStyle w:val="superscript"/>
        </w:rPr>
        <w:t>(V)i</w:t>
      </w:r>
      <w:r>
        <w:rPr>
          <w:rStyle w:val="subscript"/>
        </w:rPr>
        <w:t>j</w:t>
      </w:r>
      <w:r>
        <w:t>v</w:t>
      </w:r>
      <w:r>
        <w:rPr>
          <w:rStyle w:val="superscript"/>
        </w:rPr>
        <w:t>(U)j</w:t>
      </w:r>
      <w:r>
        <w:tab/>
        <w:t>R</w:t>
      </w:r>
      <w:r>
        <w:rPr>
          <w:rStyle w:val="superscript"/>
        </w:rPr>
        <w:t>(V)i</w:t>
      </w:r>
      <w:r>
        <w:rPr>
          <w:rStyle w:val="subscript"/>
        </w:rPr>
        <w:t>j</w:t>
      </w:r>
      <w:r>
        <w:t xml:space="preserve"> = linearization of some transformation </w:t>
      </w:r>
      <w:r>
        <w:rPr>
          <w:b/>
        </w:rPr>
        <w:t>x</w:t>
      </w:r>
      <w:r>
        <w:t>' = F</w:t>
      </w:r>
      <w:r>
        <w:rPr>
          <w:rStyle w:val="superscript"/>
        </w:rPr>
        <w:t>(V)</w:t>
      </w:r>
      <w:r>
        <w:t>(</w:t>
      </w:r>
      <w:r w:rsidRPr="00DD4DB6">
        <w:rPr>
          <w:b/>
        </w:rPr>
        <w:t>x</w:t>
      </w:r>
      <w:r>
        <w:t>)</w:t>
      </w:r>
      <w:r>
        <w:tab/>
      </w:r>
    </w:p>
    <w:p w14:paraId="1B23D048" w14:textId="77777777" w:rsidR="00D72439" w:rsidRPr="00DD4DB6" w:rsidRDefault="00D72439" w:rsidP="00D72439">
      <w:pPr>
        <w:tabs>
          <w:tab w:val="left" w:pos="7200"/>
          <w:tab w:val="left" w:pos="7920"/>
          <w:tab w:val="right" w:pos="9270"/>
        </w:tabs>
      </w:pPr>
      <w:r>
        <w:tab/>
        <w:t>w</w:t>
      </w:r>
      <w:r>
        <w:rPr>
          <w:rStyle w:val="superscript"/>
        </w:rPr>
        <w:t>(W)i</w:t>
      </w:r>
      <w:r>
        <w:t xml:space="preserve">  = R</w:t>
      </w:r>
      <w:r>
        <w:rPr>
          <w:rStyle w:val="superscript"/>
        </w:rPr>
        <w:t>(W)i</w:t>
      </w:r>
      <w:r>
        <w:rPr>
          <w:rStyle w:val="subscript"/>
        </w:rPr>
        <w:t>j</w:t>
      </w:r>
      <w:r>
        <w:t>w</w:t>
      </w:r>
      <w:r>
        <w:rPr>
          <w:rStyle w:val="superscript"/>
        </w:rPr>
        <w:t>(X)j</w:t>
      </w:r>
      <w:r>
        <w:t xml:space="preserve"> .</w:t>
      </w:r>
      <w:r>
        <w:tab/>
        <w:t>R</w:t>
      </w:r>
      <w:r>
        <w:rPr>
          <w:rStyle w:val="superscript"/>
        </w:rPr>
        <w:t>(W)i</w:t>
      </w:r>
      <w:r>
        <w:rPr>
          <w:rStyle w:val="subscript"/>
        </w:rPr>
        <w:t>j</w:t>
      </w:r>
      <w:r>
        <w:t xml:space="preserve"> = linearization of some transformation </w:t>
      </w:r>
      <w:r>
        <w:rPr>
          <w:b/>
        </w:rPr>
        <w:t>y</w:t>
      </w:r>
      <w:r>
        <w:t>' = F</w:t>
      </w:r>
      <w:r>
        <w:rPr>
          <w:rStyle w:val="superscript"/>
        </w:rPr>
        <w:t>(W)</w:t>
      </w:r>
      <w:r>
        <w:t>(y)</w:t>
      </w:r>
      <w:r>
        <w:tab/>
        <w:t>(2.8.11)</w:t>
      </w:r>
    </w:p>
    <w:p w14:paraId="47FA19EC" w14:textId="77777777" w:rsidR="00D72439" w:rsidRDefault="00D72439" w:rsidP="00D72439">
      <w:pPr>
        <w:tabs>
          <w:tab w:val="left" w:pos="7200"/>
          <w:tab w:val="left" w:pos="7920"/>
          <w:tab w:val="right" w:pos="9270"/>
        </w:tabs>
      </w:pPr>
    </w:p>
    <w:p w14:paraId="60C13C50" w14:textId="77777777" w:rsidR="00D72439" w:rsidRDefault="00D72439" w:rsidP="00D72439">
      <w:pPr>
        <w:tabs>
          <w:tab w:val="left" w:pos="7200"/>
          <w:tab w:val="left" w:pos="7920"/>
          <w:tab w:val="right" w:pos="9270"/>
        </w:tabs>
      </w:pPr>
      <w:r>
        <w:t xml:space="preserve">Then the transformation of the outer product "tensor" would be written as, </w:t>
      </w:r>
    </w:p>
    <w:p w14:paraId="7033B123" w14:textId="77777777" w:rsidR="00D72439" w:rsidRDefault="00D72439" w:rsidP="00D72439">
      <w:pPr>
        <w:tabs>
          <w:tab w:val="left" w:pos="7200"/>
          <w:tab w:val="left" w:pos="7920"/>
          <w:tab w:val="right" w:pos="9270"/>
        </w:tabs>
      </w:pPr>
    </w:p>
    <w:p w14:paraId="0A1F7106" w14:textId="77777777" w:rsidR="00D72439" w:rsidRDefault="00D72439" w:rsidP="00D72439">
      <w:pPr>
        <w:tabs>
          <w:tab w:val="left" w:pos="7200"/>
          <w:tab w:val="left" w:pos="7920"/>
          <w:tab w:val="right" w:pos="9270"/>
        </w:tabs>
      </w:pPr>
      <w:r>
        <w:tab/>
        <w:t>(v</w:t>
      </w:r>
      <w:r>
        <w:rPr>
          <w:rStyle w:val="superscript"/>
        </w:rPr>
        <w:t>(V)i</w:t>
      </w:r>
      <w:r>
        <w:t>w</w:t>
      </w:r>
      <w:r>
        <w:rPr>
          <w:rStyle w:val="superscript"/>
        </w:rPr>
        <w:t>(W)i</w:t>
      </w:r>
      <w:r>
        <w:t>)  = R</w:t>
      </w:r>
      <w:r>
        <w:rPr>
          <w:rStyle w:val="superscript"/>
        </w:rPr>
        <w:t>(V)i</w:t>
      </w:r>
      <w:r>
        <w:rPr>
          <w:rStyle w:val="subscript"/>
        </w:rPr>
        <w:t>a</w:t>
      </w:r>
      <w:r>
        <w:t>R</w:t>
      </w:r>
      <w:r>
        <w:rPr>
          <w:rStyle w:val="superscript"/>
        </w:rPr>
        <w:t>(W)j</w:t>
      </w:r>
      <w:r>
        <w:rPr>
          <w:rStyle w:val="subscript"/>
        </w:rPr>
        <w:t>b</w:t>
      </w:r>
      <w:r>
        <w:t xml:space="preserve"> (v</w:t>
      </w:r>
      <w:r>
        <w:rPr>
          <w:rStyle w:val="superscript"/>
        </w:rPr>
        <w:t>(U)a</w:t>
      </w:r>
      <w:r>
        <w:t>w</w:t>
      </w:r>
      <w:r>
        <w:rPr>
          <w:rStyle w:val="superscript"/>
        </w:rPr>
        <w:t>(X)b</w:t>
      </w:r>
      <w:r>
        <w:t>)</w:t>
      </w:r>
      <w:r>
        <w:tab/>
      </w:r>
      <w:r>
        <w:tab/>
      </w:r>
      <w:r>
        <w:tab/>
      </w:r>
      <w:r>
        <w:tab/>
      </w:r>
      <w:r>
        <w:tab/>
      </w:r>
      <w:r>
        <w:tab/>
      </w:r>
      <w:r>
        <w:tab/>
      </w:r>
    </w:p>
    <w:p w14:paraId="733F9678" w14:textId="77777777" w:rsidR="00D72439" w:rsidRDefault="00D72439" w:rsidP="00D72439">
      <w:pPr>
        <w:tabs>
          <w:tab w:val="left" w:pos="7200"/>
          <w:tab w:val="left" w:pos="7920"/>
          <w:tab w:val="right" w:pos="9270"/>
        </w:tabs>
      </w:pPr>
      <w:r>
        <w:t>or</w:t>
      </w:r>
    </w:p>
    <w:p w14:paraId="697C68A3" w14:textId="77777777" w:rsidR="00D72439" w:rsidRDefault="00D72439" w:rsidP="00D72439">
      <w:pPr>
        <w:tabs>
          <w:tab w:val="left" w:pos="7200"/>
          <w:tab w:val="left" w:pos="7920"/>
          <w:tab w:val="right" w:pos="9270"/>
        </w:tabs>
      </w:pPr>
      <w:r>
        <w:tab/>
        <w:t>[(</w:t>
      </w:r>
      <w:r w:rsidRPr="00631D03">
        <w:rPr>
          <w:b/>
        </w:rPr>
        <w:t>v</w:t>
      </w:r>
      <w:r>
        <w:sym w:font="Symbol" w:char="F0C4"/>
      </w:r>
      <w:r w:rsidRPr="00631D03">
        <w:rPr>
          <w:b/>
        </w:rPr>
        <w:t>w</w:t>
      </w:r>
      <w:r>
        <w:t>)</w:t>
      </w:r>
      <w:r>
        <w:rPr>
          <w:rStyle w:val="superscript"/>
        </w:rPr>
        <w:t>(V,W)</w:t>
      </w:r>
      <w:r>
        <w:t xml:space="preserve">] </w:t>
      </w:r>
      <w:r>
        <w:rPr>
          <w:rStyle w:val="superscript"/>
        </w:rPr>
        <w:t>ij</w:t>
      </w:r>
      <w:r>
        <w:t xml:space="preserve">   =   R</w:t>
      </w:r>
      <w:r>
        <w:rPr>
          <w:rStyle w:val="superscript"/>
        </w:rPr>
        <w:t>(V)i</w:t>
      </w:r>
      <w:r>
        <w:rPr>
          <w:rStyle w:val="subscript"/>
        </w:rPr>
        <w:t>a</w:t>
      </w:r>
      <w:r>
        <w:t>R</w:t>
      </w:r>
      <w:r>
        <w:rPr>
          <w:rStyle w:val="superscript"/>
        </w:rPr>
        <w:t>(W)j</w:t>
      </w:r>
      <w:r>
        <w:rPr>
          <w:rStyle w:val="subscript"/>
        </w:rPr>
        <w:t>b</w:t>
      </w:r>
      <w:r>
        <w:t xml:space="preserve"> [(</w:t>
      </w:r>
      <w:r w:rsidRPr="00631D03">
        <w:rPr>
          <w:b/>
        </w:rPr>
        <w:t>v</w:t>
      </w:r>
      <w:r>
        <w:sym w:font="Symbol" w:char="F0C4"/>
      </w:r>
      <w:r w:rsidRPr="00631D03">
        <w:rPr>
          <w:b/>
        </w:rPr>
        <w:t>w</w:t>
      </w:r>
      <w:r>
        <w:t>)</w:t>
      </w:r>
      <w:r>
        <w:rPr>
          <w:rStyle w:val="superscript"/>
        </w:rPr>
        <w:t>(U,X)</w:t>
      </w:r>
      <w:r>
        <w:t>]</w:t>
      </w:r>
      <w:r>
        <w:rPr>
          <w:rStyle w:val="superscript"/>
        </w:rPr>
        <w:t>ab</w:t>
      </w:r>
      <w:r>
        <w:tab/>
        <w:t>.</w:t>
      </w:r>
      <w:r>
        <w:tab/>
        <w:t>U</w:t>
      </w:r>
      <w:r>
        <w:sym w:font="Symbol" w:char="F0C4"/>
      </w:r>
      <w:r>
        <w:t>X → V</w:t>
      </w:r>
      <w:r>
        <w:sym w:font="Symbol" w:char="F0C4"/>
      </w:r>
      <w:r>
        <w:t>W</w:t>
      </w:r>
      <w:r>
        <w:tab/>
      </w:r>
      <w:r>
        <w:tab/>
      </w:r>
      <w:r>
        <w:tab/>
        <w:t>(2.8.12)</w:t>
      </w:r>
    </w:p>
    <w:p w14:paraId="64C7168B" w14:textId="77777777" w:rsidR="00D72439" w:rsidRDefault="00D72439" w:rsidP="00D72439">
      <w:pPr>
        <w:tabs>
          <w:tab w:val="left" w:pos="7200"/>
          <w:tab w:val="left" w:pos="7920"/>
          <w:tab w:val="right" w:pos="9270"/>
        </w:tabs>
      </w:pPr>
    </w:p>
    <w:p w14:paraId="44B8D0D3" w14:textId="77777777" w:rsidR="00D72439" w:rsidRDefault="00D72439" w:rsidP="00D72439">
      <w:pPr>
        <w:tabs>
          <w:tab w:val="left" w:pos="7200"/>
          <w:tab w:val="left" w:pos="7920"/>
          <w:tab w:val="right" w:pos="9270"/>
        </w:tabs>
      </w:pPr>
      <w:r>
        <w:t>One might refer to (</w:t>
      </w:r>
      <w:r w:rsidRPr="00631D03">
        <w:rPr>
          <w:b/>
        </w:rPr>
        <w:t>v</w:t>
      </w:r>
      <w:r>
        <w:sym w:font="Symbol" w:char="F0C4"/>
      </w:r>
      <w:r w:rsidRPr="00631D03">
        <w:rPr>
          <w:b/>
        </w:rPr>
        <w:t>w</w:t>
      </w:r>
      <w:r>
        <w:t>)</w:t>
      </w:r>
      <w:r>
        <w:rPr>
          <w:rStyle w:val="superscript"/>
        </w:rPr>
        <w:t>(V,W)</w:t>
      </w:r>
      <w:r>
        <w:t xml:space="preserve"> as a "cross-space rank-2 tensor" (</w:t>
      </w:r>
      <w:r w:rsidRPr="000901EF">
        <w:rPr>
          <w:b/>
        </w:rPr>
        <w:t>cross tensor</w:t>
      </w:r>
      <w:r>
        <w:t xml:space="preserve">). Normally the word "tensor" is used when W = V. Then the above reads, </w:t>
      </w:r>
    </w:p>
    <w:p w14:paraId="013011F0" w14:textId="77777777" w:rsidR="00D72439" w:rsidRDefault="00D72439" w:rsidP="00D72439">
      <w:pPr>
        <w:tabs>
          <w:tab w:val="left" w:pos="7200"/>
          <w:tab w:val="left" w:pos="7920"/>
          <w:tab w:val="right" w:pos="9270"/>
        </w:tabs>
      </w:pPr>
    </w:p>
    <w:p w14:paraId="2C2CCB27" w14:textId="77777777" w:rsidR="00D72439" w:rsidRDefault="00D72439" w:rsidP="00D72439">
      <w:pPr>
        <w:tabs>
          <w:tab w:val="left" w:pos="7200"/>
          <w:tab w:val="left" w:pos="7920"/>
          <w:tab w:val="right" w:pos="9270"/>
        </w:tabs>
      </w:pPr>
      <w:r>
        <w:tab/>
        <w:t>[(</w:t>
      </w:r>
      <w:r w:rsidRPr="00631D03">
        <w:rPr>
          <w:b/>
        </w:rPr>
        <w:t>v</w:t>
      </w:r>
      <w:r>
        <w:sym w:font="Symbol" w:char="F0C4"/>
      </w:r>
      <w:r w:rsidRPr="00631D03">
        <w:rPr>
          <w:b/>
        </w:rPr>
        <w:t>w</w:t>
      </w:r>
      <w:r>
        <w:t>)</w:t>
      </w:r>
      <w:r>
        <w:rPr>
          <w:rStyle w:val="superscript"/>
        </w:rPr>
        <w:t>(V,V)</w:t>
      </w:r>
      <w:r>
        <w:t xml:space="preserve">] </w:t>
      </w:r>
      <w:r>
        <w:rPr>
          <w:rStyle w:val="superscript"/>
        </w:rPr>
        <w:t>ij</w:t>
      </w:r>
      <w:r>
        <w:t xml:space="preserve">   =   R</w:t>
      </w:r>
      <w:r>
        <w:rPr>
          <w:rStyle w:val="superscript"/>
        </w:rPr>
        <w:t>(V)i</w:t>
      </w:r>
      <w:r>
        <w:rPr>
          <w:rStyle w:val="subscript"/>
        </w:rPr>
        <w:t>a</w:t>
      </w:r>
      <w:r>
        <w:t>R</w:t>
      </w:r>
      <w:r>
        <w:rPr>
          <w:rStyle w:val="superscript"/>
        </w:rPr>
        <w:t>(V)j</w:t>
      </w:r>
      <w:r>
        <w:rPr>
          <w:rStyle w:val="subscript"/>
        </w:rPr>
        <w:t>b</w:t>
      </w:r>
      <w:r>
        <w:t xml:space="preserve"> [(</w:t>
      </w:r>
      <w:r w:rsidRPr="00631D03">
        <w:rPr>
          <w:b/>
        </w:rPr>
        <w:t>v</w:t>
      </w:r>
      <w:r>
        <w:sym w:font="Symbol" w:char="F0C4"/>
      </w:r>
      <w:r w:rsidRPr="00631D03">
        <w:rPr>
          <w:b/>
        </w:rPr>
        <w:t>w</w:t>
      </w:r>
      <w:r>
        <w:t>)</w:t>
      </w:r>
      <w:r>
        <w:rPr>
          <w:rStyle w:val="superscript"/>
        </w:rPr>
        <w:t>(U,U)</w:t>
      </w:r>
      <w:r>
        <w:t>]</w:t>
      </w:r>
      <w:r>
        <w:rPr>
          <w:rStyle w:val="superscript"/>
        </w:rPr>
        <w:t>ab</w:t>
      </w:r>
      <w:r>
        <w:tab/>
      </w:r>
      <w:r>
        <w:tab/>
        <w:t>U</w:t>
      </w:r>
      <w:r>
        <w:sym w:font="Symbol" w:char="F0C4"/>
      </w:r>
      <w:r>
        <w:t>U → V</w:t>
      </w:r>
      <w:r>
        <w:sym w:font="Symbol" w:char="F0C4"/>
      </w:r>
      <w:r>
        <w:t>V</w:t>
      </w:r>
      <w:r>
        <w:tab/>
      </w:r>
      <w:r>
        <w:tab/>
      </w:r>
      <w:r>
        <w:tab/>
      </w:r>
    </w:p>
    <w:p w14:paraId="4D7A5C07" w14:textId="77777777" w:rsidR="00D72439" w:rsidRDefault="00D72439" w:rsidP="00D72439">
      <w:pPr>
        <w:tabs>
          <w:tab w:val="left" w:pos="7200"/>
          <w:tab w:val="left" w:pos="7920"/>
          <w:tab w:val="right" w:pos="9270"/>
        </w:tabs>
      </w:pPr>
      <w:r>
        <w:t>or</w:t>
      </w:r>
    </w:p>
    <w:p w14:paraId="6A295B1C" w14:textId="77777777" w:rsidR="00D72439" w:rsidRDefault="00D72439" w:rsidP="00D72439">
      <w:pPr>
        <w:tabs>
          <w:tab w:val="left" w:pos="7200"/>
          <w:tab w:val="left" w:pos="7920"/>
          <w:tab w:val="right" w:pos="9270"/>
        </w:tabs>
      </w:pPr>
      <w:r>
        <w:tab/>
        <w:t>(</w:t>
      </w:r>
      <w:r w:rsidRPr="00631D03">
        <w:rPr>
          <w:b/>
        </w:rPr>
        <w:t>v</w:t>
      </w:r>
      <w:r>
        <w:sym w:font="Symbol" w:char="F0C4"/>
      </w:r>
      <w:r w:rsidRPr="00631D03">
        <w:rPr>
          <w:b/>
        </w:rPr>
        <w:t>w</w:t>
      </w:r>
      <w:r>
        <w:t>)</w:t>
      </w:r>
      <w:r>
        <w:rPr>
          <w:rStyle w:val="superscript"/>
        </w:rPr>
        <w:t>'</w:t>
      </w:r>
      <w:r>
        <w:t xml:space="preserve"> </w:t>
      </w:r>
      <w:r>
        <w:rPr>
          <w:rStyle w:val="superscript"/>
        </w:rPr>
        <w:t>ij</w:t>
      </w:r>
      <w:r>
        <w:t xml:space="preserve">   =   R</w:t>
      </w:r>
      <w:r>
        <w:rPr>
          <w:rStyle w:val="superscript"/>
        </w:rPr>
        <w:t>i</w:t>
      </w:r>
      <w:r>
        <w:rPr>
          <w:rStyle w:val="subscript"/>
        </w:rPr>
        <w:t>a</w:t>
      </w:r>
      <w:r>
        <w:t>R</w:t>
      </w:r>
      <w:r>
        <w:rPr>
          <w:rStyle w:val="superscript"/>
        </w:rPr>
        <w:t>j</w:t>
      </w:r>
      <w:r>
        <w:rPr>
          <w:rStyle w:val="subscript"/>
        </w:rPr>
        <w:t>b</w:t>
      </w:r>
      <w:r>
        <w:t xml:space="preserve"> (</w:t>
      </w:r>
      <w:r w:rsidRPr="00631D03">
        <w:rPr>
          <w:b/>
        </w:rPr>
        <w:t>v</w:t>
      </w:r>
      <w:r>
        <w:sym w:font="Symbol" w:char="F0C4"/>
      </w:r>
      <w:r w:rsidRPr="00631D03">
        <w:rPr>
          <w:b/>
        </w:rPr>
        <w:t>w</w:t>
      </w:r>
      <w:r>
        <w:t>)</w:t>
      </w:r>
      <w:r>
        <w:rPr>
          <w:rStyle w:val="superscript"/>
        </w:rPr>
        <w:t>ab</w:t>
      </w:r>
      <w:r>
        <w:t xml:space="preserve"> .</w:t>
      </w:r>
      <w:r>
        <w:tab/>
      </w:r>
      <w:r>
        <w:tab/>
      </w:r>
      <w:r>
        <w:tab/>
        <w:t>// Picture A (2.1.1)</w:t>
      </w:r>
      <w:r>
        <w:tab/>
      </w:r>
      <w:r>
        <w:tab/>
      </w:r>
      <w:r>
        <w:tab/>
        <w:t>(2.8.13)</w:t>
      </w:r>
    </w:p>
    <w:p w14:paraId="4F992C2B" w14:textId="77777777" w:rsidR="007E50FC" w:rsidRDefault="007E50FC" w:rsidP="00D72439">
      <w:pPr>
        <w:tabs>
          <w:tab w:val="left" w:pos="7200"/>
          <w:tab w:val="left" w:pos="7920"/>
          <w:tab w:val="right" w:pos="9270"/>
        </w:tabs>
      </w:pPr>
    </w:p>
    <w:p w14:paraId="42405625" w14:textId="77777777" w:rsidR="007E50FC" w:rsidRDefault="007E50FC" w:rsidP="007E50FC">
      <w:pPr>
        <w:tabs>
          <w:tab w:val="left" w:pos="7200"/>
          <w:tab w:val="left" w:pos="7920"/>
          <w:tab w:val="right" w:pos="9270"/>
        </w:tabs>
      </w:pPr>
      <w:r>
        <w:t xml:space="preserve">The outer product thus has the same form in x'-space and in x-space, being a rank-2 tensor, </w:t>
      </w:r>
    </w:p>
    <w:p w14:paraId="3935B231" w14:textId="77777777" w:rsidR="007E50FC" w:rsidRDefault="007E50FC" w:rsidP="007E50FC">
      <w:pPr>
        <w:tabs>
          <w:tab w:val="left" w:pos="7200"/>
          <w:tab w:val="left" w:pos="7920"/>
          <w:tab w:val="right" w:pos="9270"/>
        </w:tabs>
      </w:pPr>
    </w:p>
    <w:p w14:paraId="5C01D917" w14:textId="77777777" w:rsidR="007E50FC" w:rsidRDefault="007E50FC" w:rsidP="007E50FC">
      <w:pPr>
        <w:tabs>
          <w:tab w:val="left" w:pos="7200"/>
          <w:tab w:val="left" w:pos="7920"/>
          <w:tab w:val="right" w:pos="9270"/>
        </w:tabs>
      </w:pPr>
      <w:r>
        <w:tab/>
        <w:t>(</w:t>
      </w:r>
      <w:r w:rsidRPr="00DD4DB6">
        <w:rPr>
          <w:b/>
        </w:rPr>
        <w:t>a</w:t>
      </w:r>
      <w:r>
        <w:sym w:font="Symbol" w:char="F0C4"/>
      </w:r>
      <w:r w:rsidRPr="00DD4DB6">
        <w:rPr>
          <w:b/>
        </w:rPr>
        <w:t>b</w:t>
      </w:r>
      <w:r>
        <w:t>)</w:t>
      </w:r>
      <w:r>
        <w:rPr>
          <w:rStyle w:val="superscript"/>
        </w:rPr>
        <w:t>ij</w:t>
      </w:r>
      <w:r>
        <w:t xml:space="preserve">   = a</w:t>
      </w:r>
      <w:r>
        <w:rPr>
          <w:rStyle w:val="superscript"/>
        </w:rPr>
        <w:t>i</w:t>
      </w:r>
      <w:r>
        <w:t>b</w:t>
      </w:r>
      <w:r>
        <w:rPr>
          <w:rStyle w:val="superscript"/>
        </w:rPr>
        <w:t>j</w:t>
      </w:r>
      <w:r>
        <w:tab/>
      </w:r>
      <w:r>
        <w:tab/>
      </w:r>
      <w:r w:rsidRPr="00DD4DB6">
        <w:rPr>
          <w:b/>
        </w:rPr>
        <w:t>a</w:t>
      </w:r>
      <w:r>
        <w:t>,</w:t>
      </w:r>
      <w:r w:rsidRPr="00DD4DB6">
        <w:rPr>
          <w:b/>
        </w:rPr>
        <w:t>b</w:t>
      </w:r>
      <w:r>
        <w:t xml:space="preserve"> ϵ V</w:t>
      </w:r>
      <w:r>
        <w:tab/>
        <w:t>.</w:t>
      </w:r>
      <w:r>
        <w:tab/>
      </w:r>
      <w:r>
        <w:tab/>
      </w:r>
      <w:r>
        <w:tab/>
      </w:r>
      <w:r>
        <w:tab/>
      </w:r>
      <w:r>
        <w:tab/>
      </w:r>
      <w:r>
        <w:tab/>
      </w:r>
      <w:r>
        <w:tab/>
      </w:r>
    </w:p>
    <w:p w14:paraId="4DF238A6" w14:textId="77777777" w:rsidR="007E50FC" w:rsidRDefault="007E50FC" w:rsidP="007E50FC">
      <w:pPr>
        <w:tabs>
          <w:tab w:val="left" w:pos="7200"/>
          <w:tab w:val="left" w:pos="7920"/>
          <w:tab w:val="right" w:pos="9270"/>
        </w:tabs>
      </w:pPr>
    </w:p>
    <w:p w14:paraId="6074045B" w14:textId="77777777" w:rsidR="00D72439" w:rsidRDefault="007E50FC" w:rsidP="00D72439">
      <w:pPr>
        <w:tabs>
          <w:tab w:val="left" w:pos="7200"/>
          <w:tab w:val="left" w:pos="7920"/>
          <w:tab w:val="right" w:pos="9270"/>
        </w:tabs>
      </w:pPr>
      <w:r>
        <w:tab/>
        <w:t>(</w:t>
      </w:r>
      <w:r w:rsidRPr="00DD4DB6">
        <w:rPr>
          <w:b/>
        </w:rPr>
        <w:t>a</w:t>
      </w:r>
      <w:r>
        <w:sym w:font="Symbol" w:char="F0C4"/>
      </w:r>
      <w:r w:rsidRPr="00DD4DB6">
        <w:rPr>
          <w:b/>
        </w:rPr>
        <w:t>b</w:t>
      </w:r>
      <w:r>
        <w:t>)'</w:t>
      </w:r>
      <w:r>
        <w:rPr>
          <w:rStyle w:val="superscript"/>
        </w:rPr>
        <w:t>ij</w:t>
      </w:r>
      <w:r>
        <w:t xml:space="preserve">   = a'</w:t>
      </w:r>
      <w:r>
        <w:rPr>
          <w:rStyle w:val="superscript"/>
        </w:rPr>
        <w:t>i</w:t>
      </w:r>
      <w:r>
        <w:t>b'</w:t>
      </w:r>
      <w:r>
        <w:rPr>
          <w:rStyle w:val="superscript"/>
        </w:rPr>
        <w:t>j</w:t>
      </w:r>
      <w:r>
        <w:tab/>
      </w:r>
      <w:r>
        <w:tab/>
      </w:r>
      <w:r w:rsidRPr="00DD4DB6">
        <w:rPr>
          <w:b/>
        </w:rPr>
        <w:t>a</w:t>
      </w:r>
      <w:r>
        <w:rPr>
          <w:b/>
        </w:rPr>
        <w:t>'</w:t>
      </w:r>
      <w:r>
        <w:t>,</w:t>
      </w:r>
      <w:r w:rsidRPr="00DD4DB6">
        <w:rPr>
          <w:b/>
        </w:rPr>
        <w:t>b</w:t>
      </w:r>
      <w:r>
        <w:rPr>
          <w:b/>
        </w:rPr>
        <w:t>'</w:t>
      </w:r>
      <w:r>
        <w:t xml:space="preserve"> ϵ V'  .</w:t>
      </w:r>
      <w:r>
        <w:tab/>
      </w:r>
      <w:r>
        <w:tab/>
      </w:r>
      <w:r>
        <w:tab/>
      </w:r>
      <w:r>
        <w:tab/>
      </w:r>
      <w:r>
        <w:tab/>
      </w:r>
      <w:r>
        <w:tab/>
      </w:r>
      <w:r>
        <w:tab/>
        <w:t>(2.8.14)</w:t>
      </w:r>
      <w:r>
        <w:tab/>
      </w:r>
      <w:r>
        <w:tab/>
      </w:r>
    </w:p>
    <w:p w14:paraId="5DD7FEE8" w14:textId="77777777" w:rsidR="00D72439" w:rsidRDefault="00D72439" w:rsidP="00D72439">
      <w:pPr>
        <w:tabs>
          <w:tab w:val="left" w:pos="7200"/>
          <w:tab w:val="left" w:pos="7920"/>
          <w:tab w:val="right" w:pos="9270"/>
        </w:tabs>
      </w:pPr>
      <w:r>
        <w:t xml:space="preserve">As a final outer product example, consider the outer product of three vectors, </w:t>
      </w:r>
    </w:p>
    <w:p w14:paraId="425B010B" w14:textId="77777777" w:rsidR="00D72439" w:rsidRDefault="00D72439" w:rsidP="00D72439">
      <w:pPr>
        <w:tabs>
          <w:tab w:val="left" w:pos="7200"/>
          <w:tab w:val="left" w:pos="7920"/>
          <w:tab w:val="right" w:pos="9270"/>
        </w:tabs>
      </w:pPr>
    </w:p>
    <w:p w14:paraId="3843D904" w14:textId="77777777" w:rsidR="00D72439" w:rsidRPr="00732A9C" w:rsidRDefault="00D72439" w:rsidP="00D72439">
      <w:pPr>
        <w:tabs>
          <w:tab w:val="left" w:pos="7200"/>
          <w:tab w:val="left" w:pos="7920"/>
          <w:tab w:val="right" w:pos="9270"/>
        </w:tabs>
      </w:pPr>
      <w:r>
        <w:tab/>
        <w:t>M</w:t>
      </w:r>
      <w:r>
        <w:rPr>
          <w:rStyle w:val="superscript"/>
        </w:rPr>
        <w:t>ijk</w:t>
      </w:r>
      <w:r>
        <w:t xml:space="preserve">  = a</w:t>
      </w:r>
      <w:r>
        <w:rPr>
          <w:rStyle w:val="superscript"/>
        </w:rPr>
        <w:t>i</w:t>
      </w:r>
      <w:r>
        <w:t>b</w:t>
      </w:r>
      <w:r>
        <w:rPr>
          <w:rStyle w:val="superscript"/>
        </w:rPr>
        <w:t>j</w:t>
      </w:r>
      <w:r>
        <w:t>c</w:t>
      </w:r>
      <w:r>
        <w:rPr>
          <w:rStyle w:val="superscript"/>
        </w:rPr>
        <w:t>k</w:t>
      </w:r>
      <w:r>
        <w:tab/>
      </w:r>
      <w:r>
        <w:tab/>
      </w:r>
      <w:r w:rsidRPr="00DD4DB6">
        <w:rPr>
          <w:b/>
        </w:rPr>
        <w:t>a</w:t>
      </w:r>
      <w:r>
        <w:t>,</w:t>
      </w:r>
      <w:r w:rsidRPr="00DD4DB6">
        <w:rPr>
          <w:b/>
        </w:rPr>
        <w:t>b</w:t>
      </w:r>
      <w:r>
        <w:rPr>
          <w:b/>
        </w:rPr>
        <w:t>,c</w:t>
      </w:r>
      <w:r>
        <w:t xml:space="preserve"> ϵ V  ,</w:t>
      </w:r>
      <w:r>
        <w:tab/>
      </w:r>
      <w:r>
        <w:tab/>
      </w:r>
      <w:r>
        <w:tab/>
      </w:r>
      <w:r>
        <w:tab/>
      </w:r>
      <w:r>
        <w:tab/>
      </w:r>
      <w:r>
        <w:tab/>
      </w:r>
      <w:r>
        <w:tab/>
        <w:t>(2.8.1</w:t>
      </w:r>
      <w:r w:rsidR="007E50FC">
        <w:t>5</w:t>
      </w:r>
      <w:r>
        <w:t>)</w:t>
      </w:r>
    </w:p>
    <w:p w14:paraId="1DE93603" w14:textId="77777777" w:rsidR="00D72439" w:rsidRDefault="00D72439" w:rsidP="00D72439">
      <w:pPr>
        <w:tabs>
          <w:tab w:val="left" w:pos="7200"/>
          <w:tab w:val="left" w:pos="7920"/>
          <w:tab w:val="right" w:pos="9270"/>
        </w:tabs>
      </w:pPr>
    </w:p>
    <w:p w14:paraId="16C9D67A" w14:textId="77777777" w:rsidR="00D72439" w:rsidRDefault="00D72439" w:rsidP="00D72439">
      <w:pPr>
        <w:tabs>
          <w:tab w:val="left" w:pos="7200"/>
          <w:tab w:val="left" w:pos="7920"/>
          <w:tab w:val="right" w:pos="9270"/>
        </w:tabs>
      </w:pPr>
      <w:r>
        <w:t xml:space="preserve">Using our </w:t>
      </w:r>
      <w:r>
        <w:sym w:font="Symbol" w:char="F0C4"/>
      </w:r>
      <w:r>
        <w:t xml:space="preserve"> naming method for outer products, this becomes</w:t>
      </w:r>
    </w:p>
    <w:p w14:paraId="5835C170" w14:textId="77777777" w:rsidR="00D72439" w:rsidRDefault="00D72439" w:rsidP="00D72439">
      <w:pPr>
        <w:tabs>
          <w:tab w:val="left" w:pos="7200"/>
          <w:tab w:val="left" w:pos="7920"/>
          <w:tab w:val="right" w:pos="9270"/>
        </w:tabs>
      </w:pPr>
    </w:p>
    <w:p w14:paraId="214ACB98" w14:textId="77777777" w:rsidR="00D72439" w:rsidRPr="00732A9C" w:rsidRDefault="00D72439" w:rsidP="00D72439">
      <w:pPr>
        <w:tabs>
          <w:tab w:val="left" w:pos="7200"/>
          <w:tab w:val="left" w:pos="7920"/>
          <w:tab w:val="right" w:pos="9270"/>
        </w:tabs>
      </w:pPr>
      <w:r>
        <w:tab/>
        <w:t>(</w:t>
      </w:r>
      <w:r w:rsidRPr="00732A9C">
        <w:rPr>
          <w:b/>
        </w:rPr>
        <w:t>a</w:t>
      </w:r>
      <w:r>
        <w:sym w:font="Symbol" w:char="F0C4"/>
      </w:r>
      <w:r w:rsidRPr="00732A9C">
        <w:rPr>
          <w:b/>
        </w:rPr>
        <w:t>b</w:t>
      </w:r>
      <w:r>
        <w:sym w:font="Symbol" w:char="F0C4"/>
      </w:r>
      <w:r w:rsidRPr="00732A9C">
        <w:rPr>
          <w:b/>
        </w:rPr>
        <w:t>c</w:t>
      </w:r>
      <w:r>
        <w:t>)</w:t>
      </w:r>
      <w:r>
        <w:rPr>
          <w:rStyle w:val="superscript"/>
        </w:rPr>
        <w:t>ijk</w:t>
      </w:r>
      <w:r>
        <w:t xml:space="preserve"> = a</w:t>
      </w:r>
      <w:r>
        <w:rPr>
          <w:rStyle w:val="superscript"/>
        </w:rPr>
        <w:t>i</w:t>
      </w:r>
      <w:r>
        <w:t>b</w:t>
      </w:r>
      <w:r>
        <w:rPr>
          <w:rStyle w:val="superscript"/>
        </w:rPr>
        <w:t>j</w:t>
      </w:r>
      <w:r>
        <w:t>c</w:t>
      </w:r>
      <w:r>
        <w:rPr>
          <w:rStyle w:val="superscript"/>
        </w:rPr>
        <w:t>k</w:t>
      </w:r>
      <w:r>
        <w:tab/>
      </w:r>
      <w:r>
        <w:tab/>
      </w:r>
      <w:r>
        <w:tab/>
      </w:r>
      <w:r>
        <w:tab/>
      </w:r>
      <w:r>
        <w:tab/>
      </w:r>
      <w:r>
        <w:tab/>
      </w:r>
      <w:r>
        <w:tab/>
      </w:r>
      <w:r>
        <w:tab/>
      </w:r>
      <w:r>
        <w:tab/>
        <w:t>(2.8.1</w:t>
      </w:r>
      <w:r w:rsidR="007E50FC">
        <w:t>6</w:t>
      </w:r>
      <w:r>
        <w:t>)</w:t>
      </w:r>
    </w:p>
    <w:p w14:paraId="4D713AE5" w14:textId="77777777" w:rsidR="00D72439" w:rsidRDefault="00D72439" w:rsidP="00D72439">
      <w:pPr>
        <w:tabs>
          <w:tab w:val="left" w:pos="7200"/>
          <w:tab w:val="left" w:pos="7920"/>
          <w:tab w:val="right" w:pos="9270"/>
        </w:tabs>
        <w:rPr>
          <w:rStyle w:val="superscript"/>
        </w:rPr>
      </w:pPr>
    </w:p>
    <w:p w14:paraId="0BED3145" w14:textId="77777777" w:rsidR="00D72439" w:rsidRDefault="00D72439" w:rsidP="00D72439">
      <w:pPr>
        <w:tabs>
          <w:tab w:val="left" w:pos="7200"/>
          <w:tab w:val="left" w:pos="7920"/>
          <w:tab w:val="right" w:pos="9270"/>
        </w:tabs>
      </w:pPr>
      <w:r>
        <w:t>with this obvious extension to the outer product of any number of vectors</w:t>
      </w:r>
    </w:p>
    <w:p w14:paraId="2587E1E2" w14:textId="77777777" w:rsidR="00D72439" w:rsidRDefault="00D72439" w:rsidP="00D72439">
      <w:pPr>
        <w:tabs>
          <w:tab w:val="left" w:pos="7200"/>
          <w:tab w:val="left" w:pos="7920"/>
          <w:tab w:val="right" w:pos="9270"/>
        </w:tabs>
      </w:pPr>
    </w:p>
    <w:p w14:paraId="68F16F52" w14:textId="77777777" w:rsidR="00D72439" w:rsidRDefault="00D72439" w:rsidP="00D72439">
      <w:pPr>
        <w:tabs>
          <w:tab w:val="left" w:pos="7200"/>
          <w:tab w:val="left" w:pos="7920"/>
          <w:tab w:val="right" w:pos="9270"/>
        </w:tabs>
      </w:pPr>
      <w:r>
        <w:tab/>
        <w:t>(</w:t>
      </w:r>
      <w:r w:rsidRPr="00732A9C">
        <w:rPr>
          <w:b/>
        </w:rPr>
        <w:t>a</w:t>
      </w:r>
      <w:r>
        <w:sym w:font="Symbol" w:char="F0C4"/>
      </w:r>
      <w:r w:rsidRPr="00732A9C">
        <w:rPr>
          <w:b/>
        </w:rPr>
        <w:t>b</w:t>
      </w:r>
      <w:r>
        <w:sym w:font="Symbol" w:char="F0C4"/>
      </w:r>
      <w:r w:rsidRPr="00732A9C">
        <w:rPr>
          <w:b/>
        </w:rPr>
        <w:t>c</w:t>
      </w:r>
      <w:r>
        <w:sym w:font="Symbol" w:char="F0C4"/>
      </w:r>
      <w:r>
        <w:t>....)</w:t>
      </w:r>
      <w:r>
        <w:rPr>
          <w:rStyle w:val="superscript"/>
        </w:rPr>
        <w:t>ijk....</w:t>
      </w:r>
      <w:r>
        <w:t xml:space="preserve"> = a</w:t>
      </w:r>
      <w:r>
        <w:rPr>
          <w:rStyle w:val="superscript"/>
        </w:rPr>
        <w:t>i</w:t>
      </w:r>
      <w:r>
        <w:t>b</w:t>
      </w:r>
      <w:r>
        <w:rPr>
          <w:rStyle w:val="superscript"/>
        </w:rPr>
        <w:t>j</w:t>
      </w:r>
      <w:r>
        <w:t>c</w:t>
      </w:r>
      <w:r>
        <w:rPr>
          <w:rStyle w:val="superscript"/>
        </w:rPr>
        <w:t>k</w:t>
      </w:r>
      <w:r>
        <w:t>....</w:t>
      </w:r>
      <w:r>
        <w:tab/>
      </w:r>
      <w:r>
        <w:tab/>
      </w:r>
      <w:r>
        <w:tab/>
      </w:r>
      <w:r>
        <w:tab/>
      </w:r>
      <w:r>
        <w:tab/>
      </w:r>
      <w:r>
        <w:tab/>
      </w:r>
      <w:r>
        <w:tab/>
      </w:r>
      <w:r>
        <w:tab/>
        <w:t>(2.8.1</w:t>
      </w:r>
      <w:r w:rsidR="007E50FC">
        <w:t>7</w:t>
      </w:r>
      <w:r>
        <w:t>)</w:t>
      </w:r>
    </w:p>
    <w:p w14:paraId="11487CED" w14:textId="77777777" w:rsidR="00D72439" w:rsidRDefault="00D72439" w:rsidP="00D72439">
      <w:pPr>
        <w:tabs>
          <w:tab w:val="left" w:pos="7200"/>
          <w:tab w:val="left" w:pos="7920"/>
          <w:tab w:val="right" w:pos="9270"/>
        </w:tabs>
      </w:pPr>
    </w:p>
    <w:p w14:paraId="24ED454C" w14:textId="77777777" w:rsidR="00D72439" w:rsidRPr="006B4F09" w:rsidRDefault="00D72439" w:rsidP="00D72439">
      <w:pPr>
        <w:tabs>
          <w:tab w:val="left" w:pos="7200"/>
          <w:tab w:val="left" w:pos="7920"/>
          <w:tab w:val="right" w:pos="9270"/>
        </w:tabs>
        <w:rPr>
          <w:u w:val="single"/>
        </w:rPr>
      </w:pPr>
      <w:r w:rsidRPr="006B4F09">
        <w:rPr>
          <w:u w:val="single"/>
        </w:rPr>
        <w:t xml:space="preserve">Associativity of </w:t>
      </w:r>
      <w:r w:rsidRPr="006B4F09">
        <w:rPr>
          <w:u w:val="single"/>
        </w:rPr>
        <w:sym w:font="Symbol" w:char="F0C4"/>
      </w:r>
    </w:p>
    <w:p w14:paraId="3D884D1A" w14:textId="77777777" w:rsidR="00D72439" w:rsidRDefault="00D72439" w:rsidP="00D72439">
      <w:pPr>
        <w:tabs>
          <w:tab w:val="left" w:pos="7200"/>
          <w:tab w:val="left" w:pos="7920"/>
          <w:tab w:val="right" w:pos="9270"/>
        </w:tabs>
      </w:pPr>
    </w:p>
    <w:p w14:paraId="3102A5C7" w14:textId="77777777" w:rsidR="00D72439" w:rsidRDefault="00D72439" w:rsidP="00D72439">
      <w:pPr>
        <w:tabs>
          <w:tab w:val="left" w:pos="7200"/>
          <w:tab w:val="left" w:pos="7920"/>
          <w:tab w:val="right" w:pos="9270"/>
        </w:tabs>
      </w:pPr>
      <w:r>
        <w:t xml:space="preserve">The outer product operator </w:t>
      </w:r>
      <w:r>
        <w:sym w:font="Symbol" w:char="F0C4"/>
      </w:r>
      <w:r>
        <w:t xml:space="preserve"> as defined here is an </w:t>
      </w:r>
      <w:r w:rsidRPr="006B4F09">
        <w:rPr>
          <w:b/>
        </w:rPr>
        <w:t>associat</w:t>
      </w:r>
      <w:r>
        <w:rPr>
          <w:b/>
        </w:rPr>
        <w:t>ive</w:t>
      </w:r>
      <w:r>
        <w:t xml:space="preserve"> operator, because multiplication of real numbers is associative. Consider for example, </w:t>
      </w:r>
    </w:p>
    <w:p w14:paraId="4D9E9A22" w14:textId="77777777" w:rsidR="00D72439" w:rsidRDefault="00D72439" w:rsidP="00D72439">
      <w:pPr>
        <w:tabs>
          <w:tab w:val="left" w:pos="7200"/>
          <w:tab w:val="left" w:pos="7920"/>
          <w:tab w:val="right" w:pos="9270"/>
        </w:tabs>
      </w:pPr>
    </w:p>
    <w:p w14:paraId="588BF832" w14:textId="77777777" w:rsidR="00D72439" w:rsidRDefault="00D72439" w:rsidP="00D72439">
      <w:pPr>
        <w:tabs>
          <w:tab w:val="left" w:pos="7200"/>
          <w:tab w:val="left" w:pos="7920"/>
          <w:tab w:val="right" w:pos="9270"/>
        </w:tabs>
      </w:pPr>
      <w:r>
        <w:tab/>
        <w:t>(A</w:t>
      </w:r>
      <w:r>
        <w:sym w:font="Symbol" w:char="F0C4"/>
      </w:r>
      <w:r>
        <w:t>B</w:t>
      </w:r>
      <w:r>
        <w:sym w:font="Symbol" w:char="F0C4"/>
      </w:r>
      <w:r w:rsidRPr="00DD4DB6">
        <w:rPr>
          <w:b/>
        </w:rPr>
        <w:t>v</w:t>
      </w:r>
      <w:r>
        <w:t>)</w:t>
      </w:r>
      <w:r>
        <w:rPr>
          <w:rStyle w:val="superscript"/>
        </w:rPr>
        <w:t xml:space="preserve">abcde  </w:t>
      </w:r>
      <w:r>
        <w:t>=  A</w:t>
      </w:r>
      <w:r>
        <w:rPr>
          <w:rStyle w:val="superscript"/>
        </w:rPr>
        <w:t>ab</w:t>
      </w:r>
      <w:r>
        <w:t>B</w:t>
      </w:r>
      <w:r>
        <w:rPr>
          <w:rStyle w:val="superscript"/>
        </w:rPr>
        <w:t>cd</w:t>
      </w:r>
      <w:r>
        <w:t>v</w:t>
      </w:r>
      <w:r>
        <w:rPr>
          <w:rStyle w:val="superscript"/>
        </w:rPr>
        <w:t>e</w:t>
      </w:r>
    </w:p>
    <w:p w14:paraId="0CBD7AF2" w14:textId="77777777" w:rsidR="00D72439" w:rsidRDefault="00D72439" w:rsidP="00D72439">
      <w:pPr>
        <w:tabs>
          <w:tab w:val="left" w:pos="7200"/>
          <w:tab w:val="left" w:pos="7920"/>
          <w:tab w:val="right" w:pos="9270"/>
        </w:tabs>
      </w:pPr>
      <w:r>
        <w:t xml:space="preserve"> </w:t>
      </w:r>
      <w:r>
        <w:tab/>
      </w:r>
      <w:r>
        <w:tab/>
      </w:r>
      <w:r>
        <w:tab/>
      </w:r>
      <w:r>
        <w:tab/>
      </w:r>
      <w:r>
        <w:tab/>
        <w:t xml:space="preserve">               (multiplication of reals is associative)</w:t>
      </w:r>
    </w:p>
    <w:p w14:paraId="5C225527" w14:textId="77777777" w:rsidR="00D72439" w:rsidRPr="006B4F09" w:rsidRDefault="00D72439" w:rsidP="00D72439">
      <w:pPr>
        <w:tabs>
          <w:tab w:val="left" w:pos="7200"/>
          <w:tab w:val="left" w:pos="7920"/>
          <w:tab w:val="right" w:pos="9270"/>
        </w:tabs>
      </w:pPr>
      <w:r>
        <w:tab/>
        <w:t>[(A</w:t>
      </w:r>
      <w:r>
        <w:sym w:font="Symbol" w:char="F0C4"/>
      </w:r>
      <w:r>
        <w:t>B)</w:t>
      </w:r>
      <w:r>
        <w:sym w:font="Symbol" w:char="F0C4"/>
      </w:r>
      <w:r w:rsidRPr="00DD4DB6">
        <w:rPr>
          <w:b/>
        </w:rPr>
        <w:t>v</w:t>
      </w:r>
      <w:r>
        <w:t>]</w:t>
      </w:r>
      <w:r>
        <w:rPr>
          <w:rStyle w:val="superscript"/>
        </w:rPr>
        <w:t>abcde</w:t>
      </w:r>
      <w:r>
        <w:t xml:space="preserve"> = [(A</w:t>
      </w:r>
      <w:r>
        <w:sym w:font="Symbol" w:char="F0C4"/>
      </w:r>
      <w:r>
        <w:t>B)</w:t>
      </w:r>
      <w:r>
        <w:rPr>
          <w:rStyle w:val="superscript"/>
        </w:rPr>
        <w:t>abcd</w:t>
      </w:r>
      <w:r>
        <w:t>] v</w:t>
      </w:r>
      <w:r>
        <w:rPr>
          <w:rStyle w:val="superscript"/>
        </w:rPr>
        <w:t>e</w:t>
      </w:r>
      <w:r>
        <w:t xml:space="preserve">  = [ A</w:t>
      </w:r>
      <w:r>
        <w:rPr>
          <w:rStyle w:val="superscript"/>
        </w:rPr>
        <w:t>ab</w:t>
      </w:r>
      <w:r>
        <w:t>B</w:t>
      </w:r>
      <w:r>
        <w:rPr>
          <w:rStyle w:val="superscript"/>
        </w:rPr>
        <w:t>cd</w:t>
      </w:r>
      <w:r>
        <w:t>] v</w:t>
      </w:r>
      <w:r>
        <w:rPr>
          <w:rStyle w:val="superscript"/>
        </w:rPr>
        <w:t>e</w:t>
      </w:r>
      <w:r>
        <w:t xml:space="preserve">  =  A</w:t>
      </w:r>
      <w:r>
        <w:rPr>
          <w:rStyle w:val="superscript"/>
        </w:rPr>
        <w:t>ab</w:t>
      </w:r>
      <w:r>
        <w:t>B</w:t>
      </w:r>
      <w:r>
        <w:rPr>
          <w:rStyle w:val="superscript"/>
        </w:rPr>
        <w:t>cd</w:t>
      </w:r>
      <w:r>
        <w:t>v</w:t>
      </w:r>
      <w:r>
        <w:rPr>
          <w:rStyle w:val="superscript"/>
        </w:rPr>
        <w:t xml:space="preserve">e </w:t>
      </w:r>
      <w:r>
        <w:t xml:space="preserve"> .</w:t>
      </w:r>
      <w:r>
        <w:tab/>
      </w:r>
      <w:r>
        <w:tab/>
      </w:r>
      <w:r>
        <w:tab/>
      </w:r>
      <w:r>
        <w:tab/>
        <w:t>(2.8.19)</w:t>
      </w:r>
    </w:p>
    <w:p w14:paraId="2C299EB3" w14:textId="77777777" w:rsidR="00D72439" w:rsidRDefault="00D72439" w:rsidP="00D72439">
      <w:pPr>
        <w:tabs>
          <w:tab w:val="left" w:pos="7200"/>
          <w:tab w:val="left" w:pos="7920"/>
          <w:tab w:val="right" w:pos="9270"/>
        </w:tabs>
      </w:pPr>
    </w:p>
    <w:p w14:paraId="53B9F139" w14:textId="77777777" w:rsidR="00D72439" w:rsidRDefault="00D72439" w:rsidP="00D72439">
      <w:pPr>
        <w:tabs>
          <w:tab w:val="left" w:pos="7200"/>
          <w:tab w:val="left" w:pos="7920"/>
          <w:tab w:val="right" w:pos="9270"/>
        </w:tabs>
      </w:pPr>
      <w:r>
        <w:t>Adding the parentheses on the second line in (A</w:t>
      </w:r>
      <w:r>
        <w:sym w:font="Symbol" w:char="F0C4"/>
      </w:r>
      <w:r>
        <w:t>B)</w:t>
      </w:r>
      <w:r>
        <w:sym w:font="Symbol" w:char="F0C4"/>
      </w:r>
      <w:r w:rsidRPr="00DD4DB6">
        <w:rPr>
          <w:b/>
        </w:rPr>
        <w:t>v</w:t>
      </w:r>
      <w:r>
        <w:t xml:space="preserve"> does not alter the value of the components. This is true for the tensor product of any number of tensors, </w:t>
      </w:r>
    </w:p>
    <w:p w14:paraId="1F67FA64" w14:textId="77777777" w:rsidR="00D72439" w:rsidRDefault="00D72439" w:rsidP="00D72439">
      <w:pPr>
        <w:tabs>
          <w:tab w:val="left" w:pos="7200"/>
          <w:tab w:val="left" w:pos="7920"/>
          <w:tab w:val="right" w:pos="9270"/>
        </w:tabs>
      </w:pPr>
    </w:p>
    <w:p w14:paraId="72FD8A45" w14:textId="77777777" w:rsidR="00D72439" w:rsidRPr="006B4F09" w:rsidRDefault="00D72439" w:rsidP="00D72439">
      <w:pPr>
        <w:tabs>
          <w:tab w:val="left" w:pos="7200"/>
          <w:tab w:val="left" w:pos="7920"/>
          <w:tab w:val="right" w:pos="9270"/>
        </w:tabs>
      </w:pPr>
      <w:r>
        <w:tab/>
        <w:t>(T</w:t>
      </w:r>
      <w:r>
        <w:rPr>
          <w:rStyle w:val="subscript"/>
        </w:rPr>
        <w:t>1</w:t>
      </w:r>
      <w:r>
        <w:sym w:font="Symbol" w:char="F0C4"/>
      </w:r>
      <w:r>
        <w:t>T</w:t>
      </w:r>
      <w:r>
        <w:rPr>
          <w:rStyle w:val="subscript"/>
        </w:rPr>
        <w:t>2</w:t>
      </w:r>
      <w:r>
        <w:sym w:font="Symbol" w:char="F0C4"/>
      </w:r>
      <w:r>
        <w:t>T</w:t>
      </w:r>
      <w:r>
        <w:rPr>
          <w:rStyle w:val="subscript"/>
        </w:rPr>
        <w:t>3</w:t>
      </w:r>
      <w:r>
        <w:t>....</w:t>
      </w:r>
      <w:r>
        <w:sym w:font="Symbol" w:char="F0C4"/>
      </w:r>
      <w:r>
        <w:t>T</w:t>
      </w:r>
      <w:r>
        <w:rPr>
          <w:rStyle w:val="subscript"/>
        </w:rPr>
        <w:t>N</w:t>
      </w:r>
      <w:r>
        <w:t>)</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 xml:space="preserve">  = T</w:t>
      </w:r>
      <w:r>
        <w:rPr>
          <w:rStyle w:val="subscript"/>
        </w:rPr>
        <w:t>1</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T</w:t>
      </w:r>
      <w:r>
        <w:rPr>
          <w:rStyle w:val="subscript"/>
        </w:rPr>
        <w:t>2</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t>T</w:t>
      </w:r>
      <w:r>
        <w:rPr>
          <w:rStyle w:val="subscript"/>
        </w:rPr>
        <w:t>3</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xml:space="preserve"> .... T</w:t>
      </w:r>
      <w:r>
        <w:rPr>
          <w:rStyle w:val="subscript"/>
        </w:rPr>
        <w:t>N</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ab/>
      </w:r>
      <w:r>
        <w:tab/>
      </w:r>
      <w:r>
        <w:tab/>
      </w:r>
      <w:r>
        <w:tab/>
      </w:r>
      <w:r>
        <w:tab/>
        <w:t>(2.8.20)</w:t>
      </w:r>
    </w:p>
    <w:p w14:paraId="03AE5EE6" w14:textId="77777777" w:rsidR="00D72439" w:rsidRDefault="00D72439" w:rsidP="00D72439">
      <w:pPr>
        <w:tabs>
          <w:tab w:val="left" w:pos="7200"/>
          <w:tab w:val="left" w:pos="7920"/>
          <w:tab w:val="right" w:pos="9270"/>
        </w:tabs>
      </w:pPr>
    </w:p>
    <w:p w14:paraId="537B4B56" w14:textId="77777777" w:rsidR="00D72439" w:rsidRDefault="00D72439" w:rsidP="00D72439">
      <w:pPr>
        <w:tabs>
          <w:tab w:val="left" w:pos="7200"/>
          <w:tab w:val="left" w:pos="7920"/>
          <w:tab w:val="right" w:pos="9270"/>
        </w:tabs>
      </w:pPr>
      <w:r>
        <w:t>where each I</w:t>
      </w:r>
      <w:r>
        <w:rPr>
          <w:rStyle w:val="subscript"/>
        </w:rPr>
        <w:t>i</w:t>
      </w:r>
      <w:r>
        <w:t xml:space="preserve"> represents a set of indices to go with T</w:t>
      </w:r>
      <w:r>
        <w:rPr>
          <w:rStyle w:val="subscript"/>
        </w:rPr>
        <w:t>i</w:t>
      </w:r>
      <w:r>
        <w:t xml:space="preserve">. For example, </w:t>
      </w:r>
    </w:p>
    <w:p w14:paraId="3C05FB68" w14:textId="77777777" w:rsidR="00D72439" w:rsidRDefault="00D72439" w:rsidP="00D72439">
      <w:pPr>
        <w:tabs>
          <w:tab w:val="left" w:pos="7200"/>
          <w:tab w:val="left" w:pos="7920"/>
          <w:tab w:val="right" w:pos="9270"/>
        </w:tabs>
      </w:pPr>
    </w:p>
    <w:p w14:paraId="4C8AA477" w14:textId="77777777" w:rsidR="00D72439" w:rsidRDefault="00D72439" w:rsidP="00D72439">
      <w:pPr>
        <w:tabs>
          <w:tab w:val="left" w:pos="7200"/>
          <w:tab w:val="left" w:pos="7920"/>
          <w:tab w:val="right" w:pos="9270"/>
        </w:tabs>
      </w:pPr>
      <w:r>
        <w:tab/>
        <w:t>(T</w:t>
      </w:r>
      <w:r>
        <w:rPr>
          <w:rStyle w:val="subscript"/>
        </w:rPr>
        <w:t>1</w:t>
      </w:r>
      <w:r>
        <w:sym w:font="Symbol" w:char="F0C4"/>
      </w:r>
      <w:r>
        <w:t>(T</w:t>
      </w:r>
      <w:r>
        <w:rPr>
          <w:rStyle w:val="subscript"/>
        </w:rPr>
        <w:t>2</w:t>
      </w:r>
      <w:r>
        <w:sym w:font="Symbol" w:char="F0C4"/>
      </w:r>
      <w:r>
        <w:t>T</w:t>
      </w:r>
      <w:r>
        <w:rPr>
          <w:rStyle w:val="subscript"/>
        </w:rPr>
        <w:t>3</w:t>
      </w:r>
      <w:r>
        <w:t>)....</w:t>
      </w:r>
      <w:r>
        <w:sym w:font="Symbol" w:char="F0C4"/>
      </w:r>
      <w:r>
        <w:t>T</w:t>
      </w:r>
      <w:r>
        <w:rPr>
          <w:rStyle w:val="subscript"/>
        </w:rPr>
        <w:t>N</w:t>
      </w:r>
      <w:r>
        <w:t>)</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 xml:space="preserve">  =  T</w:t>
      </w:r>
      <w:r>
        <w:rPr>
          <w:rStyle w:val="subscript"/>
        </w:rPr>
        <w:t>1</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(T</w:t>
      </w:r>
      <w:r>
        <w:rPr>
          <w:rStyle w:val="subscript"/>
        </w:rPr>
        <w:t>2</w:t>
      </w:r>
      <w:r>
        <w:sym w:font="Symbol" w:char="F0C4"/>
      </w:r>
      <w:r>
        <w:t>T</w:t>
      </w:r>
      <w:r>
        <w:rPr>
          <w:rStyle w:val="subscript"/>
        </w:rPr>
        <w:t>3</w:t>
      </w:r>
      <w:r>
        <w:t>)</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xml:space="preserve"> ... T</w:t>
      </w:r>
      <w:r>
        <w:rPr>
          <w:rStyle w:val="subscript"/>
        </w:rPr>
        <w:t>N</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 xml:space="preserve"> </w:t>
      </w:r>
    </w:p>
    <w:p w14:paraId="7DD44158" w14:textId="77777777" w:rsidR="00D72439" w:rsidRDefault="00D72439" w:rsidP="00D72439">
      <w:pPr>
        <w:tabs>
          <w:tab w:val="left" w:pos="7200"/>
          <w:tab w:val="left" w:pos="7920"/>
          <w:tab w:val="right" w:pos="9270"/>
        </w:tabs>
      </w:pPr>
    </w:p>
    <w:p w14:paraId="52DBBE2F" w14:textId="77777777" w:rsidR="00D72439" w:rsidRDefault="00D72439" w:rsidP="00D72439">
      <w:pPr>
        <w:tabs>
          <w:tab w:val="left" w:pos="7200"/>
          <w:tab w:val="left" w:pos="7920"/>
          <w:tab w:val="right" w:pos="9270"/>
        </w:tabs>
      </w:pPr>
      <w:r>
        <w:tab/>
      </w:r>
      <w:r>
        <w:tab/>
        <w:t>= T</w:t>
      </w:r>
      <w:r>
        <w:rPr>
          <w:rStyle w:val="subscript"/>
        </w:rPr>
        <w:t>1</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 T</w:t>
      </w:r>
      <w:r>
        <w:rPr>
          <w:rStyle w:val="subscript"/>
        </w:rPr>
        <w:t>2</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t>T</w:t>
      </w:r>
      <w:r>
        <w:rPr>
          <w:rStyle w:val="subscript"/>
        </w:rPr>
        <w:t>3</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 T</w:t>
      </w:r>
      <w:r>
        <w:rPr>
          <w:rStyle w:val="subscript"/>
        </w:rPr>
        <w:t>N</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 xml:space="preserve">  = T</w:t>
      </w:r>
      <w:r>
        <w:rPr>
          <w:rStyle w:val="subscript"/>
        </w:rPr>
        <w:t>1</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T</w:t>
      </w:r>
      <w:r>
        <w:rPr>
          <w:rStyle w:val="subscript"/>
        </w:rPr>
        <w:t>2</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t>T</w:t>
      </w:r>
      <w:r>
        <w:rPr>
          <w:rStyle w:val="subscript"/>
        </w:rPr>
        <w:t>3</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xml:space="preserve"> .... T</w:t>
      </w:r>
      <w:r>
        <w:rPr>
          <w:rStyle w:val="subscript"/>
        </w:rPr>
        <w:t>N</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ab/>
      </w:r>
      <w:r>
        <w:tab/>
      </w:r>
      <w:r>
        <w:tab/>
      </w:r>
      <w:r>
        <w:tab/>
      </w:r>
      <w:r>
        <w:tab/>
        <w:t>(2.8.21)</w:t>
      </w:r>
    </w:p>
    <w:p w14:paraId="531BFC98" w14:textId="77777777" w:rsidR="00D72439" w:rsidRDefault="00D72439" w:rsidP="00D72439">
      <w:pPr>
        <w:tabs>
          <w:tab w:val="left" w:pos="7200"/>
          <w:tab w:val="left" w:pos="7920"/>
          <w:tab w:val="right" w:pos="9270"/>
        </w:tabs>
      </w:pPr>
    </w:p>
    <w:p w14:paraId="73B64628" w14:textId="77777777" w:rsidR="00D72439" w:rsidRDefault="00D72439" w:rsidP="00D72439">
      <w:pPr>
        <w:tabs>
          <w:tab w:val="left" w:pos="7200"/>
          <w:tab w:val="left" w:pos="7920"/>
          <w:tab w:val="right" w:pos="9270"/>
        </w:tabs>
      </w:pPr>
      <w:r>
        <w:t xml:space="preserve">Therefore we have, </w:t>
      </w:r>
    </w:p>
    <w:p w14:paraId="32AE5ECC" w14:textId="77777777" w:rsidR="00D72439" w:rsidRDefault="00D72439" w:rsidP="00D72439">
      <w:pPr>
        <w:tabs>
          <w:tab w:val="left" w:pos="7200"/>
          <w:tab w:val="left" w:pos="7920"/>
          <w:tab w:val="right" w:pos="9270"/>
        </w:tabs>
      </w:pPr>
    </w:p>
    <w:p w14:paraId="66779219" w14:textId="77777777" w:rsidR="00D72439" w:rsidRDefault="00D72439" w:rsidP="00D72439">
      <w:pPr>
        <w:tabs>
          <w:tab w:val="left" w:pos="7200"/>
          <w:tab w:val="left" w:pos="7920"/>
          <w:tab w:val="right" w:pos="9270"/>
        </w:tabs>
      </w:pPr>
      <w:r w:rsidRPr="006B4F09">
        <w:rPr>
          <w:b/>
        </w:rPr>
        <w:t>Fact</w:t>
      </w:r>
      <w:r>
        <w:t xml:space="preserve">:  The </w:t>
      </w:r>
      <w:r>
        <w:sym w:font="Symbol" w:char="F0C4"/>
      </w:r>
      <w:r>
        <w:t xml:space="preserve"> operator is associative for any tensor product, so parentheses can be added anywhere in a tensor product. </w:t>
      </w:r>
      <w:r>
        <w:tab/>
      </w:r>
      <w:r>
        <w:tab/>
      </w:r>
      <w:r>
        <w:tab/>
      </w:r>
      <w:r>
        <w:tab/>
      </w:r>
      <w:r>
        <w:tab/>
      </w:r>
      <w:r>
        <w:tab/>
      </w:r>
      <w:r>
        <w:tab/>
      </w:r>
      <w:r>
        <w:tab/>
      </w:r>
      <w:r>
        <w:tab/>
      </w:r>
      <w:r>
        <w:tab/>
      </w:r>
      <w:r>
        <w:tab/>
        <w:t>(2.8.22)</w:t>
      </w:r>
    </w:p>
    <w:p w14:paraId="142CA8B2" w14:textId="77777777" w:rsidR="00D72439" w:rsidRDefault="00D72439" w:rsidP="00D72439">
      <w:pPr>
        <w:tabs>
          <w:tab w:val="left" w:pos="7200"/>
          <w:tab w:val="left" w:pos="7920"/>
          <w:tab w:val="right" w:pos="9270"/>
        </w:tabs>
      </w:pPr>
    </w:p>
    <w:p w14:paraId="10505F74" w14:textId="77777777" w:rsidR="00D72439" w:rsidRPr="006B4F09" w:rsidRDefault="00D72439" w:rsidP="00D72439">
      <w:pPr>
        <w:tabs>
          <w:tab w:val="left" w:pos="7200"/>
          <w:tab w:val="left" w:pos="7920"/>
          <w:tab w:val="right" w:pos="9270"/>
        </w:tabs>
      </w:pPr>
      <w:r>
        <w:t xml:space="preserve">The associativity of the product of a set of real numbers along with the outer product definition of </w:t>
      </w:r>
      <w:r>
        <w:sym w:font="Symbol" w:char="F0C4"/>
      </w:r>
      <w:r>
        <w:t xml:space="preserve"> is what causes the </w:t>
      </w:r>
      <w:r>
        <w:sym w:font="Symbol" w:char="F0C4"/>
      </w:r>
      <w:r w:rsidR="007E50FC">
        <w:t xml:space="preserve"> operator to be associative. </w:t>
      </w:r>
      <w:r>
        <w:t xml:space="preserve">With the abstract </w:t>
      </w:r>
      <w:r>
        <w:sym w:font="Symbol" w:char="F0C4"/>
      </w:r>
      <w:r>
        <w:t xml:space="preserve"> definitions of Chapter 1, associativity of </w:t>
      </w:r>
      <w:r>
        <w:sym w:font="Symbol" w:char="F0C4"/>
      </w:r>
      <w:r>
        <w:t xml:space="preserve"> is added by fiat as an axiom. </w:t>
      </w:r>
    </w:p>
    <w:p w14:paraId="766A8DC0" w14:textId="77777777" w:rsidR="00E36301" w:rsidRDefault="00E36301" w:rsidP="00D72439">
      <w:pPr>
        <w:pStyle w:val="Heading3"/>
      </w:pPr>
    </w:p>
    <w:p w14:paraId="70CCE9D2" w14:textId="77777777" w:rsidR="00D72439" w:rsidRDefault="00D72439" w:rsidP="00D72439">
      <w:pPr>
        <w:pStyle w:val="Heading3"/>
      </w:pPr>
      <w:bookmarkStart w:id="10" w:name="_Toc447798898"/>
      <w:r>
        <w:t>2.9</w:t>
      </w:r>
      <w:r w:rsidRPr="00570B3F">
        <w:t xml:space="preserve"> </w:t>
      </w:r>
      <w:r>
        <w:t>The Inner Product (Contraction) of Tensors</w:t>
      </w:r>
      <w:bookmarkEnd w:id="10"/>
      <w:r>
        <w:t xml:space="preserve"> </w:t>
      </w:r>
    </w:p>
    <w:p w14:paraId="00330CDD" w14:textId="77777777" w:rsidR="00D72439" w:rsidRDefault="00D72439" w:rsidP="00D72439">
      <w:pPr>
        <w:rPr>
          <w:b/>
        </w:rPr>
      </w:pPr>
    </w:p>
    <w:p w14:paraId="4181193B" w14:textId="77777777" w:rsidR="00D72439" w:rsidRDefault="00D72439" w:rsidP="00D72439">
      <w:r>
        <w:t xml:space="preserve">When any tensor structure contains a pair of implicitly summed indices which are "tilted", one says that those indices are </w:t>
      </w:r>
      <w:r w:rsidRPr="00D775E4">
        <w:rPr>
          <w:b/>
        </w:rPr>
        <w:t>contracted</w:t>
      </w:r>
      <w:r>
        <w:t>. It is easy to show that, due to the orthogonality rules (2.1.</w:t>
      </w:r>
      <w:r w:rsidR="007E50FC">
        <w:t>9</w:t>
      </w:r>
      <w:r>
        <w:t xml:space="preserve">), such internal index contractions behave as a scalar, which is to say, behave as if they weren't there at all with respect to a transformation. A proof appears in </w:t>
      </w:r>
      <w:r w:rsidRPr="00331740">
        <w:rPr>
          <w:i/>
        </w:rPr>
        <w:t>Tensor</w:t>
      </w:r>
      <w:r>
        <w:t xml:space="preserve"> (7.12.2). Such contractions in a tensor structure reduce the rank of the tensor by two, resulting in an </w:t>
      </w:r>
      <w:r w:rsidRPr="00D775E4">
        <w:rPr>
          <w:b/>
        </w:rPr>
        <w:t>inner product</w:t>
      </w:r>
      <w:r>
        <w:t xml:space="preserve">. The contracting sum must occur only on a "tilted pair" of indices. </w:t>
      </w:r>
    </w:p>
    <w:p w14:paraId="10B1C6F4" w14:textId="77777777" w:rsidR="00D72439" w:rsidRDefault="00D72439" w:rsidP="00D72439">
      <w:r>
        <w:tab/>
      </w:r>
    </w:p>
    <w:p w14:paraId="0F2A2A54" w14:textId="77777777" w:rsidR="00D72439" w:rsidRPr="00482D1F" w:rsidRDefault="00D72439" w:rsidP="00D72439">
      <w:r w:rsidRPr="00D775E4">
        <w:rPr>
          <w:b/>
        </w:rPr>
        <w:t xml:space="preserve">Tilt Reversal </w:t>
      </w:r>
      <w:r>
        <w:rPr>
          <w:b/>
        </w:rPr>
        <w:t>Rule</w:t>
      </w:r>
      <w:r w:rsidRPr="00D775E4">
        <w:rPr>
          <w:b/>
        </w:rPr>
        <w:t>:</w:t>
      </w:r>
      <w:r>
        <w:t xml:space="preserve">  Any such tilted index pair can have its tilt reversed "for free". </w:t>
      </w:r>
      <w:r>
        <w:tab/>
      </w:r>
      <w:r>
        <w:tab/>
        <w:t>(2.9.1)</w:t>
      </w:r>
    </w:p>
    <w:p w14:paraId="5FA68805" w14:textId="77777777" w:rsidR="00D72439" w:rsidRDefault="00D72439" w:rsidP="00D72439"/>
    <w:p w14:paraId="12BD07CD" w14:textId="77777777" w:rsidR="00D72439" w:rsidRDefault="00D72439" w:rsidP="00D72439">
      <w:r w:rsidRPr="00D775E4">
        <w:rPr>
          <w:u w:val="single"/>
        </w:rPr>
        <w:t>Proof</w:t>
      </w:r>
      <w:r>
        <w:t xml:space="preserve">:  Using (2.2.1) and (2.2.2), </w:t>
      </w:r>
    </w:p>
    <w:p w14:paraId="78E11118" w14:textId="77777777" w:rsidR="00D72439" w:rsidRDefault="00D72439" w:rsidP="00D72439"/>
    <w:p w14:paraId="6D59CCD0" w14:textId="77777777" w:rsidR="00D72439" w:rsidRDefault="00D72439" w:rsidP="00D72439">
      <w:pPr>
        <w:tabs>
          <w:tab w:val="left" w:pos="7200"/>
          <w:tab w:val="left" w:pos="7920"/>
          <w:tab w:val="right" w:pos="9270"/>
        </w:tabs>
      </w:pPr>
      <w:r>
        <w:tab/>
        <w:t>[-----</w:t>
      </w:r>
      <w:r>
        <w:rPr>
          <w:rStyle w:val="superscript"/>
        </w:rPr>
        <w:t>a</w:t>
      </w:r>
      <w:r>
        <w:t>---------</w:t>
      </w:r>
      <w:r>
        <w:rPr>
          <w:rStyle w:val="subscript"/>
        </w:rPr>
        <w:t>a</w:t>
      </w:r>
      <w:r>
        <w:t>----]   = g</w:t>
      </w:r>
      <w:r>
        <w:rPr>
          <w:rStyle w:val="superscript"/>
        </w:rPr>
        <w:t>ab</w:t>
      </w:r>
      <w:r>
        <w:t xml:space="preserve"> g</w:t>
      </w:r>
      <w:r>
        <w:rPr>
          <w:rStyle w:val="subscript"/>
        </w:rPr>
        <w:t>ac</w:t>
      </w:r>
      <w:r>
        <w:t xml:space="preserve">  [-----</w:t>
      </w:r>
      <w:r>
        <w:rPr>
          <w:rStyle w:val="subscript"/>
        </w:rPr>
        <w:t>b</w:t>
      </w:r>
      <w:r>
        <w:t>---------</w:t>
      </w:r>
      <w:r>
        <w:rPr>
          <w:rStyle w:val="superscript"/>
        </w:rPr>
        <w:t>c</w:t>
      </w:r>
      <w:r>
        <w:t>----]  =  g</w:t>
      </w:r>
      <w:r>
        <w:rPr>
          <w:rStyle w:val="superscript"/>
        </w:rPr>
        <w:t>ba</w:t>
      </w:r>
      <w:r>
        <w:t xml:space="preserve"> g</w:t>
      </w:r>
      <w:r>
        <w:rPr>
          <w:rStyle w:val="subscript"/>
        </w:rPr>
        <w:t>ac</w:t>
      </w:r>
      <w:r>
        <w:t xml:space="preserve"> [-----</w:t>
      </w:r>
      <w:r>
        <w:rPr>
          <w:rStyle w:val="subscript"/>
        </w:rPr>
        <w:t>b</w:t>
      </w:r>
      <w:r>
        <w:t>---------</w:t>
      </w:r>
      <w:r>
        <w:rPr>
          <w:rStyle w:val="superscript"/>
        </w:rPr>
        <w:t>c</w:t>
      </w:r>
      <w:r>
        <w:t>----]</w:t>
      </w:r>
    </w:p>
    <w:p w14:paraId="29133496" w14:textId="77777777" w:rsidR="00D72439" w:rsidRDefault="00D72439" w:rsidP="00D72439">
      <w:pPr>
        <w:tabs>
          <w:tab w:val="left" w:pos="7200"/>
          <w:tab w:val="left" w:pos="7920"/>
          <w:tab w:val="right" w:pos="9270"/>
        </w:tabs>
      </w:pPr>
    </w:p>
    <w:p w14:paraId="60D51D0E" w14:textId="77777777" w:rsidR="00D72439" w:rsidRPr="00D775E4" w:rsidRDefault="00D72439" w:rsidP="00D72439">
      <w:pPr>
        <w:tabs>
          <w:tab w:val="left" w:pos="7200"/>
          <w:tab w:val="left" w:pos="7920"/>
          <w:tab w:val="right" w:pos="9270"/>
        </w:tabs>
      </w:pPr>
      <w:r>
        <w:tab/>
      </w:r>
      <w:r>
        <w:tab/>
        <w:t>= δ</w:t>
      </w:r>
      <w:r>
        <w:rPr>
          <w:rStyle w:val="superscript"/>
        </w:rPr>
        <w:t>b</w:t>
      </w:r>
      <w:r>
        <w:rPr>
          <w:rStyle w:val="subscript"/>
        </w:rPr>
        <w:t>c</w:t>
      </w:r>
      <w:r>
        <w:t xml:space="preserve"> [-----</w:t>
      </w:r>
      <w:r>
        <w:rPr>
          <w:rStyle w:val="subscript"/>
        </w:rPr>
        <w:t>b</w:t>
      </w:r>
      <w:r>
        <w:t>---------</w:t>
      </w:r>
      <w:r>
        <w:rPr>
          <w:rStyle w:val="superscript"/>
        </w:rPr>
        <w:t>c</w:t>
      </w:r>
      <w:r>
        <w:t>----] = [-----</w:t>
      </w:r>
      <w:r>
        <w:rPr>
          <w:rStyle w:val="subscript"/>
        </w:rPr>
        <w:t>b</w:t>
      </w:r>
      <w:r>
        <w:t>---------</w:t>
      </w:r>
      <w:r>
        <w:rPr>
          <w:rStyle w:val="superscript"/>
        </w:rPr>
        <w:t>b</w:t>
      </w:r>
      <w:r>
        <w:t>----]  = [-----</w:t>
      </w:r>
      <w:r>
        <w:rPr>
          <w:rStyle w:val="subscript"/>
        </w:rPr>
        <w:t>a</w:t>
      </w:r>
      <w:r>
        <w:t>---------</w:t>
      </w:r>
      <w:r>
        <w:rPr>
          <w:rStyle w:val="superscript"/>
        </w:rPr>
        <w:t>a</w:t>
      </w:r>
      <w:r>
        <w:t xml:space="preserve">----] </w:t>
      </w:r>
      <w:r>
        <w:tab/>
      </w:r>
      <w:r>
        <w:tab/>
      </w:r>
      <w:r>
        <w:tab/>
      </w:r>
    </w:p>
    <w:p w14:paraId="6AC895A0" w14:textId="77777777" w:rsidR="00D72439" w:rsidRDefault="00D72439" w:rsidP="00D72439">
      <w:pPr>
        <w:tabs>
          <w:tab w:val="left" w:pos="7200"/>
          <w:tab w:val="left" w:pos="7920"/>
          <w:tab w:val="right" w:pos="9270"/>
        </w:tabs>
      </w:pPr>
    </w:p>
    <w:p w14:paraId="2C20F86A" w14:textId="77777777" w:rsidR="00D72439" w:rsidRDefault="00D72439" w:rsidP="00D72439">
      <w:pPr>
        <w:tabs>
          <w:tab w:val="left" w:pos="7200"/>
          <w:tab w:val="left" w:pos="7920"/>
          <w:tab w:val="right" w:pos="9270"/>
        </w:tabs>
      </w:pPr>
      <w:r>
        <w:t xml:space="preserve">where dashes indicate up or down tensor </w:t>
      </w:r>
      <w:r w:rsidR="007E50FC">
        <w:t>indices</w:t>
      </w:r>
      <w:r>
        <w:t xml:space="preserve"> we don't care about. This "tilt reversal rule" applies to any contracted index within a tensor expression. It applies as well in other cases where g raises and lowers things so the above proof still works. The classic example involves expansions of the form (2.5.1)</w:t>
      </w:r>
    </w:p>
    <w:p w14:paraId="07E6B388" w14:textId="77777777" w:rsidR="00D72439" w:rsidRDefault="00D72439" w:rsidP="00D72439">
      <w:pPr>
        <w:tabs>
          <w:tab w:val="left" w:pos="7200"/>
          <w:tab w:val="left" w:pos="7920"/>
          <w:tab w:val="right" w:pos="9270"/>
        </w:tabs>
      </w:pPr>
    </w:p>
    <w:p w14:paraId="388224A6" w14:textId="77777777" w:rsidR="00D72439" w:rsidRPr="00D775E4" w:rsidRDefault="00D72439" w:rsidP="00D72439">
      <w:pPr>
        <w:tabs>
          <w:tab w:val="left" w:pos="7200"/>
          <w:tab w:val="left" w:pos="7920"/>
          <w:tab w:val="right" w:pos="9270"/>
        </w:tabs>
      </w:pPr>
      <w:r>
        <w:tab/>
      </w:r>
      <w:r>
        <w:rPr>
          <w:b/>
        </w:rPr>
        <w:t>V</w:t>
      </w:r>
      <w:r>
        <w:t xml:space="preserve"> = V'</w:t>
      </w:r>
      <w:r>
        <w:rPr>
          <w:rStyle w:val="subscript"/>
        </w:rPr>
        <w:t>n</w:t>
      </w:r>
      <w:r>
        <w:t xml:space="preserve"> </w:t>
      </w:r>
      <w:r w:rsidRPr="00D775E4">
        <w:rPr>
          <w:b/>
        </w:rPr>
        <w:t>e</w:t>
      </w:r>
      <w:r>
        <w:rPr>
          <w:rStyle w:val="superscript"/>
        </w:rPr>
        <w:t>n</w:t>
      </w:r>
      <w:r>
        <w:t xml:space="preserve">  = V'</w:t>
      </w:r>
      <w:r w:rsidRPr="00D775E4">
        <w:rPr>
          <w:rStyle w:val="superscript"/>
        </w:rPr>
        <w:t>n</w:t>
      </w:r>
      <w:r>
        <w:t xml:space="preserve"> </w:t>
      </w:r>
      <w:r w:rsidRPr="00D775E4">
        <w:rPr>
          <w:b/>
        </w:rPr>
        <w:t>e</w:t>
      </w:r>
      <w:r>
        <w:rPr>
          <w:rStyle w:val="subscript"/>
        </w:rPr>
        <w:t>n</w:t>
      </w:r>
      <w:r>
        <w:tab/>
        <w:t xml:space="preserve"> .</w:t>
      </w:r>
      <w:r>
        <w:tab/>
      </w:r>
      <w:r>
        <w:tab/>
      </w:r>
      <w:r>
        <w:tab/>
      </w:r>
      <w:r>
        <w:tab/>
      </w:r>
      <w:r>
        <w:tab/>
      </w:r>
      <w:r>
        <w:tab/>
      </w:r>
      <w:r>
        <w:tab/>
      </w:r>
      <w:r>
        <w:tab/>
      </w:r>
      <w:r>
        <w:tab/>
        <w:t>(2.9.2)</w:t>
      </w:r>
    </w:p>
    <w:p w14:paraId="73C4CFA4" w14:textId="77777777" w:rsidR="00D72439" w:rsidRDefault="00D72439" w:rsidP="00D72439">
      <w:pPr>
        <w:tabs>
          <w:tab w:val="left" w:pos="7200"/>
          <w:tab w:val="left" w:pos="7920"/>
          <w:tab w:val="right" w:pos="9270"/>
        </w:tabs>
      </w:pPr>
    </w:p>
    <w:p w14:paraId="605EB086" w14:textId="77777777" w:rsidR="00D72439" w:rsidRDefault="00D72439" w:rsidP="00D72439">
      <w:pPr>
        <w:tabs>
          <w:tab w:val="left" w:pos="7200"/>
          <w:tab w:val="left" w:pos="7920"/>
          <w:tab w:val="right" w:pos="9270"/>
        </w:tabs>
      </w:pPr>
      <w:r>
        <w:t xml:space="preserve">The tilt can be reversed even though the n on </w:t>
      </w:r>
      <w:r w:rsidRPr="00D775E4">
        <w:rPr>
          <w:b/>
        </w:rPr>
        <w:t>e</w:t>
      </w:r>
      <w:r>
        <w:rPr>
          <w:rStyle w:val="superscript"/>
        </w:rPr>
        <w:t>n</w:t>
      </w:r>
      <w:r>
        <w:t xml:space="preserve"> is a label and not a tensor index. The reason is that </w:t>
      </w:r>
    </w:p>
    <w:p w14:paraId="2BA6FEE4" w14:textId="77777777" w:rsidR="00D72439" w:rsidRDefault="00D72439" w:rsidP="00D72439">
      <w:pPr>
        <w:tabs>
          <w:tab w:val="left" w:pos="7200"/>
          <w:tab w:val="left" w:pos="7920"/>
          <w:tab w:val="right" w:pos="9270"/>
        </w:tabs>
      </w:pPr>
    </w:p>
    <w:p w14:paraId="408D2E1F" w14:textId="77777777" w:rsidR="00D72439" w:rsidRDefault="00D72439" w:rsidP="00D72439">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r>
        <w:tab/>
      </w:r>
      <w: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r>
        <w:tab/>
      </w:r>
      <w:r>
        <w:tab/>
      </w:r>
      <w:r>
        <w:tab/>
      </w:r>
      <w:r>
        <w:tab/>
      </w:r>
      <w:r>
        <w:tab/>
      </w:r>
      <w:r>
        <w:tab/>
      </w:r>
      <w:r>
        <w:tab/>
      </w:r>
      <w:r>
        <w:tab/>
      </w:r>
      <w:r w:rsidRPr="00D775E4">
        <w:rPr>
          <w:i/>
        </w:rPr>
        <w:t>(2.3.</w:t>
      </w:r>
      <w:r w:rsidR="007E50FC">
        <w:rPr>
          <w:i/>
        </w:rPr>
        <w:t>2</w:t>
      </w:r>
      <w:r w:rsidRPr="00D775E4">
        <w:rPr>
          <w:i/>
        </w:rPr>
        <w:t>)</w:t>
      </w:r>
    </w:p>
    <w:p w14:paraId="032F2512" w14:textId="77777777" w:rsidR="00D72439" w:rsidRDefault="00D72439" w:rsidP="00D72439"/>
    <w:p w14:paraId="42ADD3CB" w14:textId="77777777" w:rsidR="00D72439" w:rsidRPr="00D775E4" w:rsidRDefault="00D72439" w:rsidP="00D72439">
      <w:r>
        <w:tab/>
        <w:t>V'</w:t>
      </w:r>
      <w:r>
        <w:rPr>
          <w:rStyle w:val="subscript"/>
        </w:rPr>
        <w:t>n</w:t>
      </w:r>
      <w:r>
        <w:t xml:space="preserve"> = g'</w:t>
      </w:r>
      <w:r>
        <w:rPr>
          <w:rStyle w:val="subscript"/>
        </w:rPr>
        <w:t>nb</w:t>
      </w:r>
      <w:r>
        <w:t>V'</w:t>
      </w:r>
      <w:r>
        <w:rPr>
          <w:rStyle w:val="superscript"/>
        </w:rPr>
        <w:t>b</w:t>
      </w:r>
      <w:r>
        <w:tab/>
        <w:t>V'</w:t>
      </w:r>
      <w:r>
        <w:rPr>
          <w:rStyle w:val="superscript"/>
        </w:rPr>
        <w:t>n</w:t>
      </w:r>
      <w:r>
        <w:t xml:space="preserve"> = g'</w:t>
      </w:r>
      <w:r>
        <w:rPr>
          <w:rStyle w:val="superscript"/>
        </w:rPr>
        <w:t>nb</w:t>
      </w:r>
      <w:r>
        <w:t xml:space="preserve"> V'</w:t>
      </w:r>
      <w:r>
        <w:rPr>
          <w:rStyle w:val="subscript"/>
        </w:rPr>
        <w:t>b</w:t>
      </w:r>
      <w:r>
        <w:tab/>
        <w:t>.</w:t>
      </w:r>
      <w:r>
        <w:tab/>
      </w:r>
      <w:r>
        <w:tab/>
      </w:r>
      <w:r>
        <w:tab/>
      </w:r>
      <w:r>
        <w:tab/>
      </w:r>
      <w:r>
        <w:tab/>
      </w:r>
      <w:r>
        <w:tab/>
      </w:r>
      <w:r>
        <w:tab/>
      </w:r>
      <w:r w:rsidRPr="00D775E4">
        <w:rPr>
          <w:i/>
        </w:rPr>
        <w:t>(2.2.1)</w:t>
      </w:r>
    </w:p>
    <w:p w14:paraId="21A2EBB1" w14:textId="77777777" w:rsidR="00D72439" w:rsidRPr="00D775E4" w:rsidRDefault="00D72439" w:rsidP="00D72439">
      <w:pPr>
        <w:tabs>
          <w:tab w:val="left" w:pos="7200"/>
          <w:tab w:val="left" w:pos="7920"/>
          <w:tab w:val="right" w:pos="9270"/>
        </w:tabs>
      </w:pPr>
    </w:p>
    <w:p w14:paraId="0238A0B9" w14:textId="77777777" w:rsidR="00D72439" w:rsidRDefault="00D72439" w:rsidP="00D72439">
      <w:r>
        <w:t xml:space="preserve">The standard first example of an inner product is the inner product of two vectors. Consider, </w:t>
      </w:r>
    </w:p>
    <w:p w14:paraId="517A8E41" w14:textId="77777777" w:rsidR="00D72439" w:rsidRDefault="00D72439" w:rsidP="00D72439"/>
    <w:p w14:paraId="65B04488" w14:textId="77777777" w:rsidR="00D72439" w:rsidRPr="00AE2546" w:rsidRDefault="00D72439" w:rsidP="00D72439">
      <w:r>
        <w:tab/>
        <w:t>M</w:t>
      </w:r>
      <w:r>
        <w:rPr>
          <w:rStyle w:val="superscript"/>
        </w:rPr>
        <w:t>ij</w:t>
      </w:r>
      <w:r>
        <w:t xml:space="preserve"> = a</w:t>
      </w:r>
      <w:r>
        <w:rPr>
          <w:rStyle w:val="superscript"/>
        </w:rPr>
        <w:t>i</w:t>
      </w:r>
      <w:r>
        <w:t>b</w:t>
      </w:r>
      <w:r>
        <w:rPr>
          <w:rStyle w:val="superscript"/>
        </w:rPr>
        <w:t>j</w:t>
      </w:r>
      <w:r>
        <w:t xml:space="preserve">   = a rank-2 tensor, w</w:t>
      </w:r>
      <w:r w:rsidR="007E50FC">
        <w:t xml:space="preserve">hich we now contract to form, </w:t>
      </w:r>
    </w:p>
    <w:p w14:paraId="3641FBFC" w14:textId="77777777" w:rsidR="00D72439" w:rsidRDefault="00D72439" w:rsidP="00D72439">
      <w:r>
        <w:tab/>
      </w:r>
    </w:p>
    <w:p w14:paraId="1C6CBF93" w14:textId="77777777" w:rsidR="00D72439" w:rsidRPr="00C00677" w:rsidRDefault="00D72439" w:rsidP="00D72439">
      <w:pPr>
        <w:tabs>
          <w:tab w:val="left" w:pos="7200"/>
          <w:tab w:val="left" w:pos="7920"/>
          <w:tab w:val="right" w:pos="9270"/>
        </w:tabs>
      </w:pPr>
      <w:r>
        <w:tab/>
        <w:t>s = M</w:t>
      </w:r>
      <w:r>
        <w:rPr>
          <w:rStyle w:val="superscript"/>
        </w:rPr>
        <w:t>i</w:t>
      </w:r>
      <w:r>
        <w:rPr>
          <w:rStyle w:val="subscript"/>
        </w:rPr>
        <w:t>i</w:t>
      </w:r>
      <w:r>
        <w:t xml:space="preserve"> = a</w:t>
      </w:r>
      <w:r w:rsidRPr="00677A95">
        <w:rPr>
          <w:rStyle w:val="superscript"/>
        </w:rPr>
        <w:t>i</w:t>
      </w:r>
      <w:r>
        <w:t>b</w:t>
      </w:r>
      <w:r w:rsidRPr="00677A95">
        <w:rPr>
          <w:rStyle w:val="subscript"/>
        </w:rPr>
        <w:t>i</w:t>
      </w:r>
      <w:r>
        <w:t xml:space="preserve"> = a</w:t>
      </w:r>
      <w:r>
        <w:rPr>
          <w:rStyle w:val="subscript"/>
        </w:rPr>
        <w:t>i</w:t>
      </w:r>
      <w:r>
        <w:t>b</w:t>
      </w:r>
      <w:r>
        <w:rPr>
          <w:rStyle w:val="superscript"/>
        </w:rPr>
        <w:t>i</w:t>
      </w:r>
      <w:r>
        <w:t xml:space="preserve">  = a rank-0 tensor (a scalar)</w:t>
      </w:r>
      <w:r>
        <w:tab/>
      </w:r>
      <w:r>
        <w:tab/>
      </w:r>
      <w:r>
        <w:tab/>
      </w:r>
      <w:r>
        <w:tab/>
      </w:r>
      <w:r>
        <w:tab/>
      </w:r>
      <w:r>
        <w:tab/>
        <w:t>(2.9.3)</w:t>
      </w:r>
    </w:p>
    <w:p w14:paraId="12FE39C1" w14:textId="77777777" w:rsidR="00D72439" w:rsidRDefault="00D72439" w:rsidP="00D72439">
      <w:pPr>
        <w:rPr>
          <w:rStyle w:val="superscript"/>
        </w:rPr>
      </w:pPr>
    </w:p>
    <w:p w14:paraId="3DFA624D" w14:textId="77777777" w:rsidR="00D72439" w:rsidRDefault="00D72439" w:rsidP="00D72439">
      <w:r>
        <w:t>Using our notation (2.2.5) this is written</w:t>
      </w:r>
    </w:p>
    <w:p w14:paraId="4999FEDC" w14:textId="77777777" w:rsidR="00D72439" w:rsidRDefault="00D72439" w:rsidP="00D72439"/>
    <w:p w14:paraId="33D3246D" w14:textId="77777777" w:rsidR="00D72439" w:rsidRPr="00C00677" w:rsidRDefault="00D72439" w:rsidP="00D72439">
      <w:pPr>
        <w:tabs>
          <w:tab w:val="left" w:pos="7200"/>
          <w:tab w:val="left" w:pos="7920"/>
          <w:tab w:val="right" w:pos="9270"/>
        </w:tabs>
      </w:pPr>
      <w:r>
        <w:tab/>
        <w:t xml:space="preserve">s = </w:t>
      </w:r>
      <w:r w:rsidRPr="00AE2546">
        <w:rPr>
          <w:b/>
        </w:rPr>
        <w:t>a</w:t>
      </w:r>
      <w:r>
        <w:t xml:space="preserve"> </w:t>
      </w:r>
      <w:r>
        <w:sym w:font="Symbol" w:char="F0B7"/>
      </w:r>
      <w:r>
        <w:t xml:space="preserve"> </w:t>
      </w:r>
      <w:r w:rsidRPr="00AE2546">
        <w:rPr>
          <w:b/>
        </w:rPr>
        <w:t>b</w:t>
      </w:r>
      <w:r>
        <w:tab/>
      </w:r>
      <w:r>
        <w:tab/>
      </w:r>
      <w:r w:rsidR="007E50FC">
        <w:t>// &lt;</w:t>
      </w:r>
      <w:r w:rsidR="007E50FC" w:rsidRPr="007E50FC">
        <w:rPr>
          <w:b/>
        </w:rPr>
        <w:t>a</w:t>
      </w:r>
      <w:r w:rsidR="007E50FC">
        <w:t xml:space="preserve"> | </w:t>
      </w:r>
      <w:r w:rsidR="007E50FC" w:rsidRPr="007E50FC">
        <w:rPr>
          <w:b/>
        </w:rPr>
        <w:t>b</w:t>
      </w:r>
      <w:r w:rsidR="007E50FC">
        <w:t>&gt; in Dirac notation</w:t>
      </w:r>
      <w:r w:rsidR="007E50FC">
        <w:tab/>
      </w:r>
      <w:r w:rsidR="007E50FC">
        <w:tab/>
      </w:r>
      <w:r w:rsidR="007E50FC">
        <w:tab/>
      </w:r>
      <w:r w:rsidR="007E50FC">
        <w:tab/>
      </w:r>
      <w:r w:rsidR="007E50FC">
        <w:tab/>
      </w:r>
      <w:r w:rsidR="007E50FC">
        <w:tab/>
      </w:r>
      <w:r>
        <w:t>(2.9.4)</w:t>
      </w:r>
    </w:p>
    <w:p w14:paraId="46292FA8" w14:textId="77777777" w:rsidR="00D72439" w:rsidRDefault="00D72439" w:rsidP="00D72439"/>
    <w:p w14:paraId="35161381" w14:textId="77777777" w:rsidR="00D72439" w:rsidRDefault="00D72439" w:rsidP="00D72439">
      <w:r>
        <w:t xml:space="preserve">which is an "inner product" of two vectors. This is of course the inner product / scalar product / dot product which makes our vector space V be a Hilbert space. </w:t>
      </w:r>
    </w:p>
    <w:p w14:paraId="2AF6FCAE" w14:textId="77777777" w:rsidR="00D72439" w:rsidRDefault="00D72439" w:rsidP="00D72439">
      <w:r>
        <w:tab/>
        <w:t>In this example, creating an "inner product" of the two vectors a</w:t>
      </w:r>
      <w:r>
        <w:rPr>
          <w:rStyle w:val="superscript"/>
        </w:rPr>
        <w:t>i</w:t>
      </w:r>
      <w:r>
        <w:t xml:space="preserve"> and b</w:t>
      </w:r>
      <w:r>
        <w:rPr>
          <w:rStyle w:val="superscript"/>
        </w:rPr>
        <w:t>j</w:t>
      </w:r>
      <w:r>
        <w:t xml:space="preserve"> which has rank-0 goes in the opposite direction of the "outer product" that creates M</w:t>
      </w:r>
      <w:r>
        <w:rPr>
          <w:rStyle w:val="superscript"/>
        </w:rPr>
        <w:t xml:space="preserve">ij </w:t>
      </w:r>
      <w:r>
        <w:t>= M</w:t>
      </w:r>
      <w:r>
        <w:rPr>
          <w:rStyle w:val="superscript"/>
        </w:rPr>
        <w:t>ij</w:t>
      </w:r>
      <w:r>
        <w:t xml:space="preserve"> = a</w:t>
      </w:r>
      <w:r>
        <w:rPr>
          <w:rStyle w:val="superscript"/>
        </w:rPr>
        <w:t>i</w:t>
      </w:r>
      <w:r>
        <w:t>b</w:t>
      </w:r>
      <w:r>
        <w:rPr>
          <w:rStyle w:val="superscript"/>
        </w:rPr>
        <w:t>j</w:t>
      </w:r>
      <w:r>
        <w:t xml:space="preserve"> of rank-2. </w:t>
      </w:r>
    </w:p>
    <w:p w14:paraId="60485741" w14:textId="77777777" w:rsidR="00D72439" w:rsidRDefault="00D72439" w:rsidP="00D72439">
      <w:r>
        <w:tab/>
        <w:t xml:space="preserve">The term "contraction" is more often applied to reducing the rank of tensors than is "inner product", and perhaps it is best to reserve the term "inner product" for the above dot product of two vectors. </w:t>
      </w:r>
    </w:p>
    <w:p w14:paraId="524853B8" w14:textId="77777777" w:rsidR="00D72439" w:rsidRDefault="00D72439" w:rsidP="00D72439">
      <w:r>
        <w:tab/>
        <w:t xml:space="preserve">Here are other examples of rank reduction by contraction. Define </w:t>
      </w:r>
    </w:p>
    <w:p w14:paraId="3BC0A464" w14:textId="77777777" w:rsidR="00D72439" w:rsidRDefault="00D72439" w:rsidP="00D72439"/>
    <w:p w14:paraId="686F7567" w14:textId="77777777" w:rsidR="00D72439" w:rsidRPr="00C00677" w:rsidRDefault="00D72439" w:rsidP="00D72439">
      <w:pPr>
        <w:tabs>
          <w:tab w:val="left" w:pos="7200"/>
          <w:tab w:val="left" w:pos="7920"/>
          <w:tab w:val="right" w:pos="9270"/>
        </w:tabs>
      </w:pPr>
      <w:r>
        <w:tab/>
        <w:t>M</w:t>
      </w:r>
      <w:r>
        <w:rPr>
          <w:rStyle w:val="superscript"/>
        </w:rPr>
        <w:t>abcd</w:t>
      </w:r>
      <w:r>
        <w:t xml:space="preserve"> ≡ K</w:t>
      </w:r>
      <w:r>
        <w:rPr>
          <w:rStyle w:val="superscript"/>
        </w:rPr>
        <w:t>ab</w:t>
      </w:r>
      <w:r>
        <w:t>Q</w:t>
      </w:r>
      <w:r>
        <w:rPr>
          <w:rStyle w:val="superscript"/>
        </w:rPr>
        <w:t>cd</w:t>
      </w:r>
      <w:r>
        <w:t xml:space="preserve">   = rank-4 tensor</w:t>
      </w:r>
      <w:r>
        <w:tab/>
      </w:r>
      <w:r>
        <w:tab/>
      </w:r>
      <w:r>
        <w:tab/>
      </w:r>
      <w:r>
        <w:tab/>
      </w:r>
      <w:r>
        <w:tab/>
      </w:r>
      <w:r>
        <w:tab/>
      </w:r>
      <w:r>
        <w:tab/>
      </w:r>
      <w:r>
        <w:tab/>
        <w:t>(2.9.5)</w:t>
      </w:r>
    </w:p>
    <w:p w14:paraId="16F7F1E6" w14:textId="77777777" w:rsidR="00D72439" w:rsidRDefault="00D72439" w:rsidP="00D72439"/>
    <w:p w14:paraId="4107B33C" w14:textId="77777777" w:rsidR="00D72439" w:rsidRPr="00C00677" w:rsidRDefault="00D72439" w:rsidP="00D72439">
      <w:pPr>
        <w:tabs>
          <w:tab w:val="left" w:pos="7200"/>
          <w:tab w:val="left" w:pos="7920"/>
          <w:tab w:val="right" w:pos="9270"/>
        </w:tabs>
      </w:pPr>
      <w:r>
        <w:tab/>
        <w:t>T</w:t>
      </w:r>
      <w:r>
        <w:rPr>
          <w:rStyle w:val="superscript"/>
        </w:rPr>
        <w:t>ac</w:t>
      </w:r>
      <w:r>
        <w:t xml:space="preserve"> ≡ M</w:t>
      </w:r>
      <w:r>
        <w:rPr>
          <w:rStyle w:val="superscript"/>
        </w:rPr>
        <w:t>abc</w:t>
      </w:r>
      <w:r>
        <w:rPr>
          <w:rStyle w:val="subscript"/>
        </w:rPr>
        <w:t>b</w:t>
      </w:r>
      <w:r>
        <w:t xml:space="preserve">   =  K</w:t>
      </w:r>
      <w:r>
        <w:rPr>
          <w:rStyle w:val="superscript"/>
        </w:rPr>
        <w:t>ab</w:t>
      </w:r>
      <w:r>
        <w:t>Q</w:t>
      </w:r>
      <w:r>
        <w:rPr>
          <w:rStyle w:val="superscript"/>
        </w:rPr>
        <w:t>c</w:t>
      </w:r>
      <w:r>
        <w:rPr>
          <w:rStyle w:val="subscript"/>
        </w:rPr>
        <w:t>b</w:t>
      </w:r>
      <w:r>
        <w:t xml:space="preserve">  = rank-2 tensor .</w:t>
      </w:r>
      <w:r>
        <w:tab/>
      </w:r>
      <w:r>
        <w:tab/>
      </w:r>
      <w:r>
        <w:tab/>
      </w:r>
      <w:r>
        <w:tab/>
      </w:r>
      <w:r>
        <w:tab/>
      </w:r>
      <w:r>
        <w:tab/>
      </w:r>
      <w:r>
        <w:tab/>
        <w:t>(2.9.6)</w:t>
      </w:r>
    </w:p>
    <w:p w14:paraId="5F73E4DA" w14:textId="77777777" w:rsidR="00D72439" w:rsidRDefault="00D72439" w:rsidP="00D72439"/>
    <w:p w14:paraId="7C1F7A26" w14:textId="77777777" w:rsidR="00D72439" w:rsidRDefault="00D72439" w:rsidP="00D72439">
      <w:r>
        <w:t>In this last example, contraction on the b index happens to occur between the two rank-2 tensors from which M was constructed as an outer product. One more step,</w:t>
      </w:r>
    </w:p>
    <w:p w14:paraId="5E9E06C7" w14:textId="77777777" w:rsidR="00D72439" w:rsidRDefault="00D72439" w:rsidP="00D72439"/>
    <w:p w14:paraId="6F76ED9C" w14:textId="77777777" w:rsidR="00D72439" w:rsidRDefault="00D72439" w:rsidP="00D72439">
      <w:pPr>
        <w:tabs>
          <w:tab w:val="left" w:pos="7200"/>
          <w:tab w:val="left" w:pos="7920"/>
          <w:tab w:val="right" w:pos="9270"/>
        </w:tabs>
      </w:pPr>
      <w:r>
        <w:tab/>
        <w:t>S ≡ T</w:t>
      </w:r>
      <w:r>
        <w:rPr>
          <w:rStyle w:val="superscript"/>
        </w:rPr>
        <w:t>a</w:t>
      </w:r>
      <w:r>
        <w:rPr>
          <w:rStyle w:val="subscript"/>
        </w:rPr>
        <w:t>a</w:t>
      </w:r>
      <w:r>
        <w:t xml:space="preserve"> =  K</w:t>
      </w:r>
      <w:r>
        <w:rPr>
          <w:rStyle w:val="superscript"/>
        </w:rPr>
        <w:t>ab</w:t>
      </w:r>
      <w:r>
        <w:t>Q</w:t>
      </w:r>
      <w:r>
        <w:rPr>
          <w:rStyle w:val="subscript"/>
        </w:rPr>
        <w:t>ab</w:t>
      </w:r>
      <w:r>
        <w:t xml:space="preserve">  = rank-0 tensor (scalar) </w:t>
      </w:r>
      <w:r>
        <w:tab/>
        <w:t>.</w:t>
      </w:r>
      <w:r>
        <w:tab/>
      </w:r>
      <w:r>
        <w:tab/>
      </w:r>
      <w:r>
        <w:tab/>
      </w:r>
      <w:r>
        <w:tab/>
      </w:r>
      <w:r>
        <w:tab/>
      </w:r>
      <w:r>
        <w:tab/>
        <w:t>(2.9.7)</w:t>
      </w:r>
    </w:p>
    <w:p w14:paraId="40867A66" w14:textId="77777777" w:rsidR="00D72439" w:rsidRDefault="00D72439" w:rsidP="00D72439">
      <w:pPr>
        <w:tabs>
          <w:tab w:val="left" w:pos="7200"/>
          <w:tab w:val="left" w:pos="7920"/>
          <w:tab w:val="right" w:pos="9270"/>
        </w:tabs>
      </w:pPr>
    </w:p>
    <w:p w14:paraId="0212774C" w14:textId="77777777" w:rsidR="00D72439" w:rsidRPr="00DD4DB6" w:rsidRDefault="00D72439" w:rsidP="00D72439">
      <w:pPr>
        <w:tabs>
          <w:tab w:val="left" w:pos="7200"/>
          <w:tab w:val="left" w:pos="7920"/>
          <w:tab w:val="right" w:pos="9270"/>
        </w:tabs>
      </w:pPr>
      <w:r>
        <w:t xml:space="preserve">Using the </w:t>
      </w:r>
      <w:r>
        <w:sym w:font="Symbol" w:char="F0C4"/>
      </w:r>
      <w:r>
        <w:t xml:space="preserve"> notation introduced in the previous section, we can write the inner product s = </w:t>
      </w:r>
      <w:r w:rsidRPr="00DD4DB6">
        <w:rPr>
          <w:b/>
        </w:rPr>
        <w:t>a</w:t>
      </w:r>
      <w:r>
        <w:t xml:space="preserve"> </w:t>
      </w:r>
      <w:r>
        <w:sym w:font="Symbol" w:char="F0B7"/>
      </w:r>
      <w:r>
        <w:t xml:space="preserve"> </w:t>
      </w:r>
      <w:r w:rsidRPr="00DD4DB6">
        <w:rPr>
          <w:b/>
        </w:rPr>
        <w:t>b</w:t>
      </w:r>
      <w:r>
        <w:t xml:space="preserve"> as a contraction of the outer product </w:t>
      </w:r>
      <w:r w:rsidRPr="00DD4DB6">
        <w:rPr>
          <w:b/>
        </w:rPr>
        <w:t>a</w:t>
      </w:r>
      <w:r>
        <w:sym w:font="Symbol" w:char="F0C4"/>
      </w:r>
      <w:r w:rsidRPr="00DD4DB6">
        <w:rPr>
          <w:b/>
        </w:rPr>
        <w:t>b</w:t>
      </w:r>
    </w:p>
    <w:p w14:paraId="197742BA" w14:textId="77777777" w:rsidR="00D72439" w:rsidRDefault="00D72439" w:rsidP="00D72439">
      <w:pPr>
        <w:tabs>
          <w:tab w:val="left" w:pos="7200"/>
          <w:tab w:val="left" w:pos="7920"/>
          <w:tab w:val="right" w:pos="9270"/>
        </w:tabs>
      </w:pPr>
    </w:p>
    <w:p w14:paraId="0F47A22E" w14:textId="77777777" w:rsidR="00D72439" w:rsidRPr="00DD4DB6" w:rsidRDefault="00D72439" w:rsidP="00D72439">
      <w:pPr>
        <w:tabs>
          <w:tab w:val="left" w:pos="7200"/>
          <w:tab w:val="left" w:pos="7920"/>
          <w:tab w:val="right" w:pos="9270"/>
        </w:tabs>
      </w:pPr>
      <w:r>
        <w:tab/>
        <w:t>s = (</w:t>
      </w:r>
      <w:r w:rsidRPr="00DD4DB6">
        <w:rPr>
          <w:b/>
        </w:rPr>
        <w:t>a</w:t>
      </w:r>
      <w:r>
        <w:sym w:font="Symbol" w:char="F0C4"/>
      </w:r>
      <w:r w:rsidRPr="00DD4DB6">
        <w:rPr>
          <w:b/>
        </w:rPr>
        <w:t>b</w:t>
      </w:r>
      <w:r>
        <w:t>)</w:t>
      </w:r>
      <w:r>
        <w:rPr>
          <w:rStyle w:val="superscript"/>
        </w:rPr>
        <w:t>i</w:t>
      </w:r>
      <w:r>
        <w:rPr>
          <w:rStyle w:val="subscript"/>
        </w:rPr>
        <w:t>i</w:t>
      </w:r>
      <w:r>
        <w:t xml:space="preserve">  =  (</w:t>
      </w:r>
      <w:r w:rsidRPr="00DD4DB6">
        <w:rPr>
          <w:b/>
        </w:rPr>
        <w:t>a</w:t>
      </w:r>
      <w:r>
        <w:sym w:font="Symbol" w:char="F0C4"/>
      </w:r>
      <w:r w:rsidRPr="00DD4DB6">
        <w:rPr>
          <w:b/>
        </w:rPr>
        <w:t>b</w:t>
      </w:r>
      <w:r>
        <w:t>)</w:t>
      </w:r>
      <w:r>
        <w:rPr>
          <w:rStyle w:val="subscript"/>
        </w:rPr>
        <w:t>i</w:t>
      </w:r>
      <w:r>
        <w:rPr>
          <w:rStyle w:val="superscript"/>
        </w:rPr>
        <w:t>i</w:t>
      </w:r>
      <w:r>
        <w:tab/>
        <w:t>and</w:t>
      </w:r>
      <w:r>
        <w:tab/>
        <w:t>||a||</w:t>
      </w:r>
      <w:r>
        <w:rPr>
          <w:rStyle w:val="superscript"/>
        </w:rPr>
        <w:t>2</w:t>
      </w:r>
      <w:r>
        <w:t xml:space="preserve"> ≡  a</w:t>
      </w:r>
      <w:r>
        <w:rPr>
          <w:rStyle w:val="superscript"/>
        </w:rPr>
        <w:t>i</w:t>
      </w:r>
      <w:r>
        <w:t>a</w:t>
      </w:r>
      <w:r>
        <w:rPr>
          <w:rStyle w:val="subscript"/>
        </w:rPr>
        <w:t>i</w:t>
      </w:r>
      <w:r>
        <w:t xml:space="preserve">  =  (</w:t>
      </w:r>
      <w:r w:rsidRPr="00DD4DB6">
        <w:rPr>
          <w:b/>
        </w:rPr>
        <w:t>a</w:t>
      </w:r>
      <w:r>
        <w:sym w:font="Symbol" w:char="F0C4"/>
      </w:r>
      <w:r>
        <w:rPr>
          <w:b/>
        </w:rPr>
        <w:t>a</w:t>
      </w:r>
      <w:r>
        <w:t>)</w:t>
      </w:r>
      <w:r>
        <w:rPr>
          <w:rStyle w:val="superscript"/>
        </w:rPr>
        <w:t>i</w:t>
      </w:r>
      <w:r>
        <w:rPr>
          <w:rStyle w:val="subscript"/>
        </w:rPr>
        <w:t>i</w:t>
      </w:r>
      <w:r>
        <w:tab/>
        <w:t>.</w:t>
      </w:r>
      <w:r>
        <w:tab/>
      </w:r>
      <w:r>
        <w:tab/>
      </w:r>
      <w:r>
        <w:tab/>
      </w:r>
      <w:r>
        <w:tab/>
        <w:t>(2.9.8)</w:t>
      </w:r>
    </w:p>
    <w:p w14:paraId="4A258990" w14:textId="77777777" w:rsidR="00D72439" w:rsidRDefault="00D72439" w:rsidP="00D72439">
      <w:pPr>
        <w:tabs>
          <w:tab w:val="left" w:pos="7200"/>
          <w:tab w:val="left" w:pos="7920"/>
          <w:tab w:val="right" w:pos="9270"/>
        </w:tabs>
      </w:pPr>
    </w:p>
    <w:p w14:paraId="1D1B44C3" w14:textId="77777777" w:rsidR="00D72439" w:rsidRDefault="00D72439" w:rsidP="00D72439">
      <w:pPr>
        <w:tabs>
          <w:tab w:val="left" w:pos="7200"/>
          <w:tab w:val="left" w:pos="7920"/>
          <w:tab w:val="right" w:pos="9270"/>
        </w:tabs>
      </w:pPr>
      <w:r>
        <w:t>Similarly (2.9.5,6,7) can be written</w:t>
      </w:r>
    </w:p>
    <w:p w14:paraId="3A29B273" w14:textId="77777777" w:rsidR="00D72439" w:rsidRDefault="00D72439" w:rsidP="00D72439">
      <w:pPr>
        <w:tabs>
          <w:tab w:val="left" w:pos="7200"/>
          <w:tab w:val="left" w:pos="7920"/>
          <w:tab w:val="right" w:pos="9270"/>
        </w:tabs>
      </w:pPr>
    </w:p>
    <w:p w14:paraId="6CAFB5CC" w14:textId="77777777" w:rsidR="00D72439" w:rsidRPr="00DD4DB6" w:rsidRDefault="00D72439" w:rsidP="00D72439">
      <w:pPr>
        <w:tabs>
          <w:tab w:val="left" w:pos="7200"/>
          <w:tab w:val="left" w:pos="7920"/>
          <w:tab w:val="right" w:pos="9270"/>
        </w:tabs>
      </w:pPr>
      <w:r>
        <w:tab/>
        <w:t>(K</w:t>
      </w:r>
      <w:r>
        <w:sym w:font="Symbol" w:char="F0C4"/>
      </w:r>
      <w:r>
        <w:t>Q)</w:t>
      </w:r>
      <w:r>
        <w:rPr>
          <w:rStyle w:val="superscript"/>
        </w:rPr>
        <w:t>abcd</w:t>
      </w:r>
      <w:r>
        <w:t xml:space="preserve"> =  K</w:t>
      </w:r>
      <w:r>
        <w:rPr>
          <w:rStyle w:val="superscript"/>
        </w:rPr>
        <w:t>ab</w:t>
      </w:r>
      <w:r>
        <w:t>Q</w:t>
      </w:r>
      <w:r>
        <w:rPr>
          <w:rStyle w:val="superscript"/>
        </w:rPr>
        <w:t xml:space="preserve">cd  </w:t>
      </w:r>
      <w:r>
        <w:t>= rank-4 tensor</w:t>
      </w:r>
      <w:r>
        <w:tab/>
      </w:r>
      <w:r>
        <w:tab/>
      </w:r>
      <w:r>
        <w:tab/>
      </w:r>
      <w:r>
        <w:tab/>
      </w:r>
      <w:r>
        <w:tab/>
      </w:r>
      <w:r>
        <w:tab/>
      </w:r>
      <w:r>
        <w:tab/>
        <w:t>(2.9.9)</w:t>
      </w:r>
    </w:p>
    <w:p w14:paraId="2BDE5303" w14:textId="77777777" w:rsidR="00D72439" w:rsidRDefault="00D72439" w:rsidP="00D72439">
      <w:pPr>
        <w:tabs>
          <w:tab w:val="left" w:pos="7200"/>
          <w:tab w:val="left" w:pos="7920"/>
          <w:tab w:val="right" w:pos="9270"/>
        </w:tabs>
      </w:pPr>
    </w:p>
    <w:p w14:paraId="0B237655" w14:textId="77777777" w:rsidR="00D72439" w:rsidRDefault="00D72439" w:rsidP="00D72439">
      <w:pPr>
        <w:tabs>
          <w:tab w:val="left" w:pos="7200"/>
          <w:tab w:val="left" w:pos="7920"/>
          <w:tab w:val="right" w:pos="9270"/>
        </w:tabs>
      </w:pPr>
      <w:r>
        <w:tab/>
        <w:t>T</w:t>
      </w:r>
      <w:r>
        <w:rPr>
          <w:rStyle w:val="superscript"/>
        </w:rPr>
        <w:t>ac</w:t>
      </w:r>
      <w:r>
        <w:t xml:space="preserve">  = (K</w:t>
      </w:r>
      <w:r>
        <w:sym w:font="Symbol" w:char="F0C4"/>
      </w:r>
      <w:r>
        <w:t>Q)</w:t>
      </w:r>
      <w:r>
        <w:rPr>
          <w:rStyle w:val="superscript"/>
        </w:rPr>
        <w:t>abc</w:t>
      </w:r>
      <w:r>
        <w:rPr>
          <w:rStyle w:val="subscript"/>
        </w:rPr>
        <w:t>b</w:t>
      </w:r>
      <w:r>
        <w:t xml:space="preserve">  = rank-2 tensor</w:t>
      </w:r>
      <w:r>
        <w:tab/>
      </w:r>
      <w:r>
        <w:tab/>
      </w:r>
      <w:r>
        <w:tab/>
      </w:r>
      <w:r>
        <w:tab/>
      </w:r>
      <w:r>
        <w:tab/>
      </w:r>
      <w:r>
        <w:tab/>
      </w:r>
      <w:r>
        <w:tab/>
      </w:r>
      <w:r>
        <w:tab/>
        <w:t>(2.9.10)</w:t>
      </w:r>
    </w:p>
    <w:p w14:paraId="6A7F3EFE" w14:textId="77777777" w:rsidR="00D72439" w:rsidRDefault="00D72439" w:rsidP="00D72439">
      <w:pPr>
        <w:tabs>
          <w:tab w:val="left" w:pos="7200"/>
          <w:tab w:val="left" w:pos="7920"/>
          <w:tab w:val="right" w:pos="9270"/>
        </w:tabs>
      </w:pPr>
    </w:p>
    <w:p w14:paraId="2EA0853E" w14:textId="77777777" w:rsidR="00D72439" w:rsidRDefault="00D72439" w:rsidP="00D72439">
      <w:pPr>
        <w:tabs>
          <w:tab w:val="left" w:pos="7200"/>
          <w:tab w:val="left" w:pos="7920"/>
          <w:tab w:val="right" w:pos="9270"/>
        </w:tabs>
      </w:pPr>
      <w:r>
        <w:tab/>
        <w:t>S = T</w:t>
      </w:r>
      <w:r>
        <w:rPr>
          <w:rStyle w:val="superscript"/>
        </w:rPr>
        <w:t>a</w:t>
      </w:r>
      <w:r>
        <w:rPr>
          <w:rStyle w:val="subscript"/>
        </w:rPr>
        <w:t>a</w:t>
      </w:r>
      <w:r>
        <w:t xml:space="preserve"> = (K</w:t>
      </w:r>
      <w:r>
        <w:sym w:font="Symbol" w:char="F0C4"/>
      </w:r>
      <w:r>
        <w:t>Q)</w:t>
      </w:r>
      <w:r>
        <w:rPr>
          <w:rStyle w:val="superscript"/>
        </w:rPr>
        <w:t>ab</w:t>
      </w:r>
      <w:r>
        <w:rPr>
          <w:rStyle w:val="subscript"/>
        </w:rPr>
        <w:t xml:space="preserve">ab </w:t>
      </w:r>
      <w:r>
        <w:t>= rank-0 tensor (scalar)   .</w:t>
      </w:r>
      <w:r>
        <w:tab/>
      </w:r>
      <w:r>
        <w:tab/>
      </w:r>
      <w:r>
        <w:tab/>
      </w:r>
      <w:r>
        <w:tab/>
      </w:r>
      <w:r>
        <w:tab/>
      </w:r>
      <w:r>
        <w:tab/>
        <w:t>(2.9.11)</w:t>
      </w:r>
    </w:p>
    <w:p w14:paraId="5F2475BC" w14:textId="77777777" w:rsidR="00D72439" w:rsidRDefault="00D72439" w:rsidP="00D72439">
      <w:pPr>
        <w:tabs>
          <w:tab w:val="left" w:pos="7200"/>
          <w:tab w:val="left" w:pos="7920"/>
          <w:tab w:val="right" w:pos="9270"/>
        </w:tabs>
      </w:pPr>
    </w:p>
    <w:p w14:paraId="14C5A1D0" w14:textId="77777777" w:rsidR="00D72439" w:rsidRPr="00210326" w:rsidRDefault="00D72439" w:rsidP="00D72439">
      <w:pPr>
        <w:pStyle w:val="Heading4"/>
      </w:pPr>
      <w:bookmarkStart w:id="11" w:name="_Toc447798899"/>
      <w:r w:rsidRPr="00210326">
        <w:t>Dot products in spaces V</w:t>
      </w:r>
      <w:r w:rsidRPr="00210326">
        <w:sym w:font="Symbol" w:char="F0C4"/>
      </w:r>
      <w:r w:rsidRPr="00210326">
        <w:t>V, V</w:t>
      </w:r>
      <w:r w:rsidRPr="00210326">
        <w:sym w:font="Symbol" w:char="F0C4"/>
      </w:r>
      <w:r w:rsidRPr="00210326">
        <w:t>W, V</w:t>
      </w:r>
      <w:r w:rsidRPr="00210326">
        <w:sym w:font="Symbol" w:char="F0C4"/>
      </w:r>
      <w:r w:rsidRPr="00210326">
        <w:t>V</w:t>
      </w:r>
      <w:r w:rsidRPr="00210326">
        <w:sym w:font="Symbol" w:char="F0C4"/>
      </w:r>
      <w:r w:rsidRPr="00210326">
        <w:t>V and V</w:t>
      </w:r>
      <w:r w:rsidRPr="00210326">
        <w:sym w:font="Symbol" w:char="F0C4"/>
      </w:r>
      <w:r w:rsidRPr="00210326">
        <w:t>W</w:t>
      </w:r>
      <w:r w:rsidRPr="00210326">
        <w:sym w:font="Symbol" w:char="F0C4"/>
      </w:r>
      <w:r w:rsidRPr="00210326">
        <w:t>X</w:t>
      </w:r>
      <w:bookmarkEnd w:id="11"/>
    </w:p>
    <w:p w14:paraId="7CDD6D58" w14:textId="77777777" w:rsidR="00D72439" w:rsidRDefault="00D72439" w:rsidP="00D72439">
      <w:pPr>
        <w:tabs>
          <w:tab w:val="left" w:pos="7200"/>
          <w:tab w:val="left" w:pos="7920"/>
          <w:tab w:val="right" w:pos="9270"/>
        </w:tabs>
      </w:pPr>
    </w:p>
    <w:p w14:paraId="55B8BF6E" w14:textId="77777777" w:rsidR="00D72439" w:rsidRDefault="00D72439" w:rsidP="00D72439">
      <w:pPr>
        <w:tabs>
          <w:tab w:val="left" w:pos="7200"/>
          <w:tab w:val="left" w:pos="7920"/>
          <w:tab w:val="right" w:pos="9270"/>
        </w:tabs>
      </w:pPr>
      <w:r>
        <w:t>Recall that (2.2.5) defines the (covariant) dot product of two vectors in V</w:t>
      </w:r>
    </w:p>
    <w:p w14:paraId="2B94BF8C" w14:textId="77777777" w:rsidR="00D72439" w:rsidRDefault="00D72439" w:rsidP="00D72439">
      <w:pPr>
        <w:tabs>
          <w:tab w:val="left" w:pos="7200"/>
          <w:tab w:val="left" w:pos="7920"/>
          <w:tab w:val="right" w:pos="9270"/>
        </w:tabs>
      </w:pPr>
    </w:p>
    <w:p w14:paraId="04851682" w14:textId="77777777" w:rsidR="00D72439" w:rsidRPr="00732A9C" w:rsidRDefault="00D72439" w:rsidP="00D72439">
      <w:r>
        <w:tab/>
      </w:r>
      <w:r w:rsidRPr="006F06A2">
        <w:rPr>
          <w:b/>
        </w:rPr>
        <w:t>a</w:t>
      </w:r>
      <w:r>
        <w:t xml:space="preserve"> </w:t>
      </w:r>
      <w:r>
        <w:sym w:font="Symbol" w:char="F0B7"/>
      </w:r>
      <w:r>
        <w:t xml:space="preserve"> </w:t>
      </w:r>
      <w:r w:rsidRPr="006F06A2">
        <w:rPr>
          <w:b/>
        </w:rPr>
        <w:t>b</w:t>
      </w:r>
      <w:r>
        <w:t xml:space="preserve"> = g</w:t>
      </w:r>
      <w:r>
        <w:rPr>
          <w:rStyle w:val="subscript"/>
        </w:rPr>
        <w:t>ij</w:t>
      </w:r>
      <w:r>
        <w:t>a</w:t>
      </w:r>
      <w:r>
        <w:rPr>
          <w:rStyle w:val="superscript"/>
        </w:rPr>
        <w:t>i</w:t>
      </w:r>
      <w:r>
        <w:t>b</w:t>
      </w:r>
      <w:r>
        <w:rPr>
          <w:rStyle w:val="superscript"/>
        </w:rPr>
        <w:t>j</w:t>
      </w:r>
      <w:r>
        <w:t xml:space="preserve"> = g</w:t>
      </w:r>
      <w:r>
        <w:rPr>
          <w:rStyle w:val="superscript"/>
        </w:rPr>
        <w:t>ij</w:t>
      </w:r>
      <w:r>
        <w:t>a</w:t>
      </w:r>
      <w:r>
        <w:rPr>
          <w:rStyle w:val="subscript"/>
        </w:rPr>
        <w:t>i</w:t>
      </w:r>
      <w:r>
        <w:t>b</w:t>
      </w:r>
      <w:r>
        <w:rPr>
          <w:rStyle w:val="subscript"/>
        </w:rPr>
        <w:t>j</w:t>
      </w:r>
      <w:r>
        <w:t xml:space="preserve"> = a</w:t>
      </w:r>
      <w:r>
        <w:rPr>
          <w:rStyle w:val="subscript"/>
        </w:rPr>
        <w:t>i</w:t>
      </w:r>
      <w:r>
        <w:t>b</w:t>
      </w:r>
      <w:r>
        <w:rPr>
          <w:rStyle w:val="superscript"/>
        </w:rPr>
        <w:t>i</w:t>
      </w:r>
      <w:r>
        <w:t xml:space="preserve"> = a</w:t>
      </w:r>
      <w:r>
        <w:rPr>
          <w:rStyle w:val="superscript"/>
        </w:rPr>
        <w:t>i</w:t>
      </w:r>
      <w:r>
        <w:t>b</w:t>
      </w:r>
      <w:r>
        <w:rPr>
          <w:rStyle w:val="subscript"/>
        </w:rPr>
        <w:t>i</w:t>
      </w:r>
      <w:r>
        <w:t xml:space="preserve">  .</w:t>
      </w:r>
      <w:r>
        <w:tab/>
      </w:r>
      <w:r>
        <w:tab/>
        <w:t>x-space = V</w:t>
      </w:r>
      <w:r>
        <w:tab/>
      </w:r>
      <w:r>
        <w:tab/>
      </w:r>
      <w:r>
        <w:tab/>
      </w:r>
      <w:r>
        <w:tab/>
      </w:r>
      <w:r w:rsidRPr="00732A9C">
        <w:rPr>
          <w:i/>
        </w:rPr>
        <w:t>(2.2.5)</w:t>
      </w:r>
    </w:p>
    <w:p w14:paraId="00BD38FF" w14:textId="77777777" w:rsidR="00D72439" w:rsidRDefault="00D72439" w:rsidP="00D72439">
      <w:pPr>
        <w:tabs>
          <w:tab w:val="left" w:pos="7200"/>
          <w:tab w:val="left" w:pos="7920"/>
          <w:tab w:val="right" w:pos="9270"/>
        </w:tabs>
      </w:pPr>
    </w:p>
    <w:p w14:paraId="764031DA" w14:textId="77777777" w:rsidR="00D72439" w:rsidRDefault="00D72439" w:rsidP="00D72439">
      <w:pPr>
        <w:tabs>
          <w:tab w:val="left" w:pos="7200"/>
          <w:tab w:val="left" w:pos="7920"/>
          <w:tab w:val="right" w:pos="9270"/>
        </w:tabs>
      </w:pPr>
      <w:r>
        <w:t xml:space="preserve">It is possible to define an inner product operator </w:t>
      </w:r>
      <w:r>
        <w:sym w:font="Symbol" w:char="F0B7"/>
      </w:r>
      <w:r>
        <w:t xml:space="preserve"> for use between two elements of V</w:t>
      </w:r>
      <w:r>
        <w:sym w:font="Symbol" w:char="F0C4"/>
      </w:r>
      <w:r>
        <w:t>V :</w:t>
      </w:r>
    </w:p>
    <w:p w14:paraId="17C56046" w14:textId="77777777" w:rsidR="00D72439" w:rsidRDefault="00D72439" w:rsidP="00D72439">
      <w:pPr>
        <w:tabs>
          <w:tab w:val="left" w:pos="7200"/>
          <w:tab w:val="left" w:pos="7920"/>
          <w:tab w:val="right" w:pos="9270"/>
        </w:tabs>
      </w:pPr>
    </w:p>
    <w:p w14:paraId="0A0B27FD" w14:textId="77777777" w:rsidR="00D72439" w:rsidRPr="00BB282C" w:rsidRDefault="00D72439" w:rsidP="00D72439">
      <w:pPr>
        <w:tabs>
          <w:tab w:val="left" w:pos="7200"/>
          <w:tab w:val="left" w:pos="7920"/>
          <w:tab w:val="right" w:pos="9270"/>
        </w:tabs>
      </w:pPr>
      <w:r>
        <w:tab/>
        <w:t xml:space="preserve">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  Σ</w:t>
      </w:r>
      <w:r>
        <w:rPr>
          <w:rStyle w:val="subscript"/>
        </w:rPr>
        <w:t>ij</w:t>
      </w:r>
      <w:r>
        <w:t>(</w:t>
      </w:r>
      <w:r w:rsidRPr="00631D03">
        <w:rPr>
          <w:b/>
        </w:rPr>
        <w:t>a</w:t>
      </w:r>
      <w:r>
        <w:sym w:font="Symbol" w:char="F0C4"/>
      </w:r>
      <w:r w:rsidRPr="00631D03">
        <w:rPr>
          <w:b/>
        </w:rPr>
        <w:t>b</w:t>
      </w:r>
      <w:r>
        <w:t>)</w:t>
      </w:r>
      <w:r>
        <w:rPr>
          <w:rStyle w:val="superscript"/>
        </w:rPr>
        <w:t>ij</w:t>
      </w:r>
      <w:r>
        <w:t>(</w:t>
      </w:r>
      <w:r w:rsidRPr="00631D03">
        <w:rPr>
          <w:b/>
        </w:rPr>
        <w:t>c</w:t>
      </w:r>
      <w:r>
        <w:sym w:font="Symbol" w:char="F0C4"/>
      </w:r>
      <w:r w:rsidRPr="00631D03">
        <w:rPr>
          <w:b/>
        </w:rPr>
        <w:t>d</w:t>
      </w:r>
      <w:r>
        <w:t>)</w:t>
      </w:r>
      <w:r>
        <w:rPr>
          <w:rStyle w:val="subscript"/>
        </w:rPr>
        <w:t>ij</w:t>
      </w:r>
      <w:r>
        <w:t xml:space="preserve"> </w:t>
      </w:r>
      <w:r>
        <w:tab/>
      </w:r>
      <w:r>
        <w:tab/>
      </w:r>
      <w:r>
        <w:tab/>
        <w:t>(</w:t>
      </w:r>
      <w:r w:rsidRPr="00631D03">
        <w:rPr>
          <w:b/>
        </w:rPr>
        <w:t>a</w:t>
      </w:r>
      <w:r>
        <w:sym w:font="Symbol" w:char="F0C4"/>
      </w:r>
      <w:r w:rsidRPr="00631D03">
        <w:rPr>
          <w:b/>
        </w:rPr>
        <w:t>b</w:t>
      </w:r>
      <w:r>
        <w:t>), (</w:t>
      </w:r>
      <w:r w:rsidRPr="00631D03">
        <w:rPr>
          <w:b/>
        </w:rPr>
        <w:t>c</w:t>
      </w:r>
      <w:r>
        <w:sym w:font="Symbol" w:char="F0C4"/>
      </w:r>
      <w:r w:rsidRPr="00631D03">
        <w:rPr>
          <w:b/>
        </w:rPr>
        <w:t>d</w:t>
      </w:r>
      <w:r>
        <w:t>)  ϵ V</w:t>
      </w:r>
      <w:r>
        <w:sym w:font="Symbol" w:char="F0C4"/>
      </w:r>
      <w:r>
        <w:t>V</w:t>
      </w:r>
    </w:p>
    <w:p w14:paraId="6909BE1E" w14:textId="77777777" w:rsidR="00D72439" w:rsidRDefault="00D72439" w:rsidP="00D72439">
      <w:pPr>
        <w:tabs>
          <w:tab w:val="left" w:pos="7200"/>
          <w:tab w:val="left" w:pos="7920"/>
          <w:tab w:val="right" w:pos="9270"/>
        </w:tabs>
      </w:pPr>
      <w:r>
        <w:tab/>
      </w:r>
      <w:r>
        <w:tab/>
      </w:r>
      <w:r>
        <w:tab/>
      </w:r>
      <w:r>
        <w:tab/>
      </w:r>
      <w:r>
        <w:tab/>
      </w:r>
      <w:r>
        <w:tab/>
      </w:r>
      <w:r>
        <w:tab/>
      </w:r>
      <w:r>
        <w:tab/>
      </w:r>
      <w:r>
        <w:tab/>
      </w:r>
      <w:r>
        <w:tab/>
      </w:r>
      <w:r>
        <w:tab/>
      </w:r>
      <w:r>
        <w:tab/>
      </w:r>
      <w:r>
        <w:tab/>
        <w:t>(2.9.12)</w:t>
      </w:r>
    </w:p>
    <w:p w14:paraId="35CF815B" w14:textId="77777777" w:rsidR="00D72439" w:rsidRPr="00631D03" w:rsidRDefault="00D72439" w:rsidP="00D72439">
      <w:pPr>
        <w:tabs>
          <w:tab w:val="left" w:pos="7200"/>
          <w:tab w:val="left" w:pos="7920"/>
          <w:tab w:val="right" w:pos="9270"/>
        </w:tabs>
      </w:pPr>
      <w:r>
        <w:tab/>
      </w:r>
      <w:r>
        <w:tab/>
      </w:r>
      <w:r>
        <w:tab/>
        <w:t xml:space="preserve">   = 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r>
        <w:t xml:space="preserve">  .</w:t>
      </w:r>
      <w:r>
        <w:rPr>
          <w:rStyle w:val="superscript"/>
          <w:rFonts w:ascii="Script MT Bold" w:hAnsi="Script MT Bold"/>
        </w:rPr>
        <w:tab/>
      </w:r>
      <w:r>
        <w:tab/>
      </w:r>
      <w:r>
        <w:tab/>
      </w:r>
      <w:r>
        <w:rPr>
          <w:rStyle w:val="superscript"/>
          <w:rFonts w:ascii="Script MT Bold" w:hAnsi="Script MT Bold"/>
        </w:rPr>
        <w:tab/>
      </w:r>
    </w:p>
    <w:p w14:paraId="74A24E95" w14:textId="77777777" w:rsidR="00D72439" w:rsidRDefault="00D72439" w:rsidP="00D72439">
      <w:pPr>
        <w:tabs>
          <w:tab w:val="left" w:pos="7200"/>
          <w:tab w:val="left" w:pos="7920"/>
          <w:tab w:val="right" w:pos="9270"/>
        </w:tabs>
      </w:pPr>
    </w:p>
    <w:p w14:paraId="11AD91C2" w14:textId="77777777" w:rsidR="00D72439" w:rsidRDefault="00D72439" w:rsidP="00D72439">
      <w:pPr>
        <w:tabs>
          <w:tab w:val="left" w:pos="7200"/>
          <w:tab w:val="left" w:pos="7920"/>
          <w:tab w:val="right" w:pos="9270"/>
        </w:tabs>
      </w:pPr>
      <w:r>
        <w:t>With this definition, we have a tiny theorem:</w:t>
      </w:r>
    </w:p>
    <w:p w14:paraId="4ABD7B0B" w14:textId="77777777" w:rsidR="00D72439" w:rsidRDefault="00D72439" w:rsidP="00D72439">
      <w:pPr>
        <w:tabs>
          <w:tab w:val="left" w:pos="7200"/>
          <w:tab w:val="left" w:pos="7920"/>
          <w:tab w:val="right" w:pos="9270"/>
        </w:tabs>
      </w:pPr>
    </w:p>
    <w:p w14:paraId="62263E58" w14:textId="77777777" w:rsidR="00D72439" w:rsidRPr="00732A9C" w:rsidRDefault="00D72439" w:rsidP="00D72439">
      <w:pPr>
        <w:tabs>
          <w:tab w:val="left" w:pos="7200"/>
          <w:tab w:val="left" w:pos="7920"/>
          <w:tab w:val="right" w:pos="9270"/>
        </w:tabs>
      </w:pPr>
      <w:r w:rsidRPr="00A14FF3">
        <w:rPr>
          <w:u w:val="single"/>
        </w:rPr>
        <w:t>Theorem</w:t>
      </w:r>
      <w:r>
        <w:t>: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 (</w:t>
      </w:r>
      <w:r w:rsidRPr="00631D03">
        <w:rPr>
          <w:b/>
        </w:rPr>
        <w:t>a</w:t>
      </w:r>
      <w:r>
        <w:sym w:font="Symbol" w:char="F0B7"/>
      </w:r>
      <w:r w:rsidRPr="00631D03">
        <w:rPr>
          <w:b/>
        </w:rPr>
        <w:t>c</w:t>
      </w:r>
      <w:r>
        <w:t>)(</w:t>
      </w:r>
      <w:r w:rsidRPr="00631D03">
        <w:rPr>
          <w:b/>
        </w:rPr>
        <w:t>b</w:t>
      </w:r>
      <w:r>
        <w:sym w:font="Symbol" w:char="F0B7"/>
      </w:r>
      <w:r w:rsidRPr="00631D03">
        <w:rPr>
          <w:b/>
        </w:rPr>
        <w:t>d</w:t>
      </w:r>
      <w:r>
        <w:t>)</w:t>
      </w:r>
      <w:r>
        <w:tab/>
      </w:r>
      <w:r>
        <w:tab/>
      </w:r>
      <w:r>
        <w:tab/>
      </w:r>
      <w:r w:rsidRPr="00732A9C">
        <w:rPr>
          <w:b/>
        </w:rPr>
        <w:t>a</w:t>
      </w:r>
      <w:r>
        <w:t>,</w:t>
      </w:r>
      <w:r w:rsidRPr="00732A9C">
        <w:rPr>
          <w:b/>
        </w:rPr>
        <w:t>b</w:t>
      </w:r>
      <w:r>
        <w:t>,</w:t>
      </w:r>
      <w:r w:rsidRPr="00732A9C">
        <w:rPr>
          <w:b/>
        </w:rPr>
        <w:t>c</w:t>
      </w:r>
      <w:r>
        <w:t>,</w:t>
      </w:r>
      <w:r w:rsidRPr="00732A9C">
        <w:rPr>
          <w:b/>
        </w:rPr>
        <w:t>d</w:t>
      </w:r>
      <w:r>
        <w:t xml:space="preserve"> ϵ V</w:t>
      </w:r>
      <w:r>
        <w:tab/>
      </w:r>
      <w:r>
        <w:tab/>
      </w:r>
      <w:r>
        <w:tab/>
      </w:r>
      <w:r>
        <w:tab/>
        <w:t>(2.9.13)</w:t>
      </w:r>
    </w:p>
    <w:p w14:paraId="70329EA4" w14:textId="77777777" w:rsidR="00D72439" w:rsidRDefault="00D72439" w:rsidP="00D72439">
      <w:pPr>
        <w:tabs>
          <w:tab w:val="left" w:pos="7200"/>
          <w:tab w:val="left" w:pos="7920"/>
          <w:tab w:val="right" w:pos="9270"/>
        </w:tabs>
      </w:pPr>
    </w:p>
    <w:p w14:paraId="60FCF043" w14:textId="77777777" w:rsidR="00D72439" w:rsidRDefault="00D72439" w:rsidP="00D72439">
      <w:pPr>
        <w:tabs>
          <w:tab w:val="left" w:pos="7200"/>
          <w:tab w:val="left" w:pos="7920"/>
          <w:tab w:val="right" w:pos="9270"/>
        </w:tabs>
        <w:rPr>
          <w:rStyle w:val="subscript"/>
        </w:rPr>
      </w:pPr>
      <w:r w:rsidRPr="00631D03">
        <w:rPr>
          <w:u w:val="single"/>
        </w:rPr>
        <w:t>Proof</w:t>
      </w:r>
      <w:r>
        <w:t>:  (</w:t>
      </w:r>
      <w:r w:rsidRPr="00631D03">
        <w:rPr>
          <w:b/>
        </w:rPr>
        <w:t>a</w:t>
      </w:r>
      <w:r>
        <w:sym w:font="Symbol" w:char="F0B7"/>
      </w:r>
      <w:r w:rsidRPr="00631D03">
        <w:rPr>
          <w:b/>
        </w:rPr>
        <w:t>c</w:t>
      </w:r>
      <w:r>
        <w:t>)(</w:t>
      </w:r>
      <w:r w:rsidRPr="00631D03">
        <w:rPr>
          <w:b/>
        </w:rPr>
        <w:t>b</w:t>
      </w:r>
      <w:r>
        <w:sym w:font="Symbol" w:char="F0B7"/>
      </w:r>
      <w:r w:rsidRPr="00631D03">
        <w:rPr>
          <w:b/>
        </w:rPr>
        <w:t>d</w:t>
      </w:r>
      <w:r>
        <w:t>)  = (Σ</w:t>
      </w:r>
      <w:r>
        <w:rPr>
          <w:rStyle w:val="subscript"/>
        </w:rPr>
        <w:t>i</w:t>
      </w:r>
      <w:r>
        <w:t xml:space="preserve"> a</w:t>
      </w:r>
      <w:r>
        <w:rPr>
          <w:rStyle w:val="superscript"/>
        </w:rPr>
        <w:t>i</w:t>
      </w:r>
      <w:r>
        <w:t>c</w:t>
      </w:r>
      <w:r>
        <w:rPr>
          <w:rStyle w:val="subscript"/>
        </w:rPr>
        <w:t>i</w:t>
      </w:r>
      <w:r>
        <w:t>)( Σ</w:t>
      </w:r>
      <w:r>
        <w:rPr>
          <w:rStyle w:val="subscript"/>
        </w:rPr>
        <w:t>j</w:t>
      </w:r>
      <w:r>
        <w:rPr>
          <w:rStyle w:val="subscript"/>
          <w:rFonts w:cs="Courier New"/>
        </w:rPr>
        <w:t xml:space="preserve"> </w:t>
      </w:r>
      <w:r>
        <w:t>b</w:t>
      </w:r>
      <w:r>
        <w:rPr>
          <w:rStyle w:val="superscript"/>
        </w:rPr>
        <w:t>j</w:t>
      </w:r>
      <w:r>
        <w:t>d</w:t>
      </w:r>
      <w:r>
        <w:rPr>
          <w:rStyle w:val="subscript"/>
        </w:rPr>
        <w:t>j</w:t>
      </w:r>
      <w:r>
        <w:t>) = Σ</w:t>
      </w:r>
      <w:r>
        <w:rPr>
          <w:rStyle w:val="subscript"/>
        </w:rPr>
        <w:t>ij</w:t>
      </w:r>
      <w:r>
        <w:t xml:space="preserve"> a</w:t>
      </w:r>
      <w:r>
        <w:rPr>
          <w:rStyle w:val="superscript"/>
        </w:rPr>
        <w:t>i</w:t>
      </w:r>
      <w:r>
        <w:t>c</w:t>
      </w:r>
      <w:r>
        <w:rPr>
          <w:rStyle w:val="subscript"/>
        </w:rPr>
        <w:t>i</w:t>
      </w:r>
      <w:r>
        <w:t>b</w:t>
      </w:r>
      <w:r>
        <w:rPr>
          <w:rStyle w:val="superscript"/>
        </w:rPr>
        <w:t>j</w:t>
      </w:r>
      <w:r>
        <w:t>d</w:t>
      </w:r>
      <w:r>
        <w:rPr>
          <w:rStyle w:val="subscript"/>
        </w:rPr>
        <w:t>j</w:t>
      </w:r>
      <w:r>
        <w:t xml:space="preserve">  = Σ</w:t>
      </w:r>
      <w:r>
        <w:rPr>
          <w:rStyle w:val="subscript"/>
        </w:rPr>
        <w:t xml:space="preserve">ij </w:t>
      </w:r>
      <w:r>
        <w:t>a</w:t>
      </w:r>
      <w:r>
        <w:rPr>
          <w:rStyle w:val="superscript"/>
        </w:rPr>
        <w:t>i</w:t>
      </w:r>
      <w:r>
        <w:t>b</w:t>
      </w:r>
      <w:r>
        <w:rPr>
          <w:rStyle w:val="superscript"/>
        </w:rPr>
        <w:t xml:space="preserve">j </w:t>
      </w:r>
      <w:r>
        <w:t>c</w:t>
      </w:r>
      <w:r>
        <w:rPr>
          <w:rStyle w:val="subscript"/>
        </w:rPr>
        <w:t>i</w:t>
      </w:r>
      <w:r>
        <w:t>d</w:t>
      </w:r>
      <w:r>
        <w:rPr>
          <w:rStyle w:val="subscript"/>
        </w:rPr>
        <w:t>j</w:t>
      </w:r>
    </w:p>
    <w:p w14:paraId="629A2FC0" w14:textId="77777777" w:rsidR="00D72439" w:rsidRDefault="00D72439" w:rsidP="00D72439">
      <w:pPr>
        <w:tabs>
          <w:tab w:val="left" w:pos="7200"/>
          <w:tab w:val="left" w:pos="7920"/>
          <w:tab w:val="right" w:pos="9270"/>
        </w:tabs>
        <w:rPr>
          <w:rStyle w:val="subscript"/>
        </w:rPr>
      </w:pPr>
    </w:p>
    <w:p w14:paraId="5026CACA" w14:textId="77777777" w:rsidR="00D72439" w:rsidRPr="00DA4C5B" w:rsidRDefault="00D72439" w:rsidP="00D72439">
      <w:pPr>
        <w:tabs>
          <w:tab w:val="left" w:pos="7200"/>
          <w:tab w:val="left" w:pos="7920"/>
          <w:tab w:val="right" w:pos="9270"/>
        </w:tabs>
      </w:pPr>
      <w:r>
        <w:rPr>
          <w:rStyle w:val="subscript"/>
        </w:rPr>
        <w:tab/>
      </w:r>
      <w:r>
        <w:rPr>
          <w:rStyle w:val="subscript"/>
        </w:rPr>
        <w:tab/>
      </w:r>
      <w:r>
        <w:t>= Σ</w:t>
      </w:r>
      <w:r>
        <w:rPr>
          <w:rStyle w:val="subscript"/>
        </w:rPr>
        <w:t>ij</w:t>
      </w:r>
      <w:r>
        <w:t>(</w:t>
      </w:r>
      <w:r w:rsidRPr="00631D03">
        <w:rPr>
          <w:b/>
        </w:rPr>
        <w:t>a</w:t>
      </w:r>
      <w:r>
        <w:sym w:font="Symbol" w:char="F0C4"/>
      </w:r>
      <w:r w:rsidRPr="00631D03">
        <w:rPr>
          <w:b/>
        </w:rPr>
        <w:t>b</w:t>
      </w:r>
      <w:r>
        <w:t>)</w:t>
      </w:r>
      <w:r>
        <w:rPr>
          <w:rStyle w:val="superscript"/>
        </w:rPr>
        <w:t>ij</w:t>
      </w:r>
      <w:r>
        <w:t>(</w:t>
      </w:r>
      <w:r w:rsidRPr="00631D03">
        <w:rPr>
          <w:b/>
        </w:rPr>
        <w:t>c</w:t>
      </w:r>
      <w:r>
        <w:sym w:font="Symbol" w:char="F0C4"/>
      </w:r>
      <w:r w:rsidRPr="00631D03">
        <w:rPr>
          <w:b/>
        </w:rPr>
        <w:t>d</w:t>
      </w:r>
      <w:r>
        <w:t>)</w:t>
      </w:r>
      <w:r>
        <w:rPr>
          <w:rStyle w:val="subscript"/>
        </w:rPr>
        <w:t>ij</w:t>
      </w:r>
      <w:r>
        <w:t xml:space="preserve">  =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w:t>
      </w:r>
    </w:p>
    <w:p w14:paraId="7B3E92C0" w14:textId="77777777" w:rsidR="00D72439" w:rsidRDefault="00D72439" w:rsidP="00D72439">
      <w:pPr>
        <w:tabs>
          <w:tab w:val="left" w:pos="7200"/>
          <w:tab w:val="left" w:pos="7920"/>
          <w:tab w:val="right" w:pos="9270"/>
        </w:tabs>
      </w:pPr>
    </w:p>
    <w:p w14:paraId="2A90DB1E" w14:textId="77777777" w:rsidR="00D72439" w:rsidRDefault="00D72439" w:rsidP="00D72439">
      <w:pPr>
        <w:tabs>
          <w:tab w:val="left" w:pos="7200"/>
          <w:tab w:val="left" w:pos="7920"/>
          <w:tab w:val="right" w:pos="9270"/>
        </w:tabs>
      </w:pPr>
      <w:r>
        <w:t>Suppose dim(V) = n and dim(W) = n'. Then we can extend the above theorem to V</w:t>
      </w:r>
      <w:r>
        <w:sym w:font="Symbol" w:char="F0C4"/>
      </w:r>
      <w:r>
        <w:t xml:space="preserve">W in this way. First define the dot product as, </w:t>
      </w:r>
    </w:p>
    <w:p w14:paraId="1232E20C" w14:textId="77777777" w:rsidR="00D72439" w:rsidRDefault="00D72439" w:rsidP="00D72439">
      <w:pPr>
        <w:tabs>
          <w:tab w:val="left" w:pos="7200"/>
          <w:tab w:val="left" w:pos="7920"/>
          <w:tab w:val="right" w:pos="9270"/>
        </w:tabs>
      </w:pPr>
    </w:p>
    <w:p w14:paraId="45169929" w14:textId="77777777" w:rsidR="00D72439" w:rsidRDefault="00D72439" w:rsidP="00D72439">
      <w:pPr>
        <w:tabs>
          <w:tab w:val="left" w:pos="7200"/>
          <w:tab w:val="left" w:pos="7920"/>
          <w:tab w:val="right" w:pos="9270"/>
        </w:tabs>
      </w:pPr>
      <w:r>
        <w:tab/>
        <w:t xml:space="preserve"> (</w:t>
      </w:r>
      <w:r>
        <w:rPr>
          <w:b/>
        </w:rPr>
        <w:t>a</w:t>
      </w:r>
      <w:r>
        <w:sym w:font="Symbol" w:char="F0C4"/>
      </w:r>
      <w:r>
        <w:rPr>
          <w:b/>
        </w:rPr>
        <w:t>b'</w:t>
      </w:r>
      <w:r>
        <w:t xml:space="preserve">) </w:t>
      </w:r>
      <w:r>
        <w:sym w:font="Symbol" w:char="F0B7"/>
      </w:r>
      <w:r>
        <w:t xml:space="preserve"> (</w:t>
      </w:r>
      <w:r>
        <w:rPr>
          <w:b/>
        </w:rPr>
        <w:t>c</w:t>
      </w:r>
      <w:r>
        <w:sym w:font="Symbol" w:char="F0C4"/>
      </w:r>
      <w:r>
        <w:rPr>
          <w:b/>
        </w:rPr>
        <w:t>d</w:t>
      </w:r>
      <w:r>
        <w:t>') ≡ Σ</w:t>
      </w:r>
      <w:r>
        <w:rPr>
          <w:rStyle w:val="subscript"/>
        </w:rPr>
        <w:t>i=1</w:t>
      </w:r>
      <w:r>
        <w:rPr>
          <w:rStyle w:val="superscript"/>
        </w:rPr>
        <w:t>n</w:t>
      </w:r>
      <w:r>
        <w:t>Σ</w:t>
      </w:r>
      <w:r>
        <w:rPr>
          <w:rStyle w:val="subscript"/>
        </w:rPr>
        <w:t>j=1</w:t>
      </w:r>
      <w:r>
        <w:rPr>
          <w:rStyle w:val="superscript"/>
        </w:rPr>
        <w:t>n'</w:t>
      </w:r>
      <w:r>
        <w:t>(</w:t>
      </w:r>
      <w:r>
        <w:rPr>
          <w:b/>
        </w:rPr>
        <w:t>a</w:t>
      </w:r>
      <w:r>
        <w:sym w:font="Symbol" w:char="F0C4"/>
      </w:r>
      <w:r>
        <w:rPr>
          <w:b/>
        </w:rPr>
        <w:t>b'</w:t>
      </w:r>
      <w:r>
        <w:t>)</w:t>
      </w:r>
      <w:r>
        <w:rPr>
          <w:rStyle w:val="superscript"/>
        </w:rPr>
        <w:t>ij</w:t>
      </w:r>
      <w:r>
        <w:t>(</w:t>
      </w:r>
      <w:r>
        <w:rPr>
          <w:b/>
        </w:rPr>
        <w:t>c</w:t>
      </w:r>
      <w:r>
        <w:sym w:font="Symbol" w:char="F0C4"/>
      </w:r>
      <w:r>
        <w:rPr>
          <w:b/>
        </w:rPr>
        <w:t>d</w:t>
      </w:r>
      <w:r>
        <w:t>')</w:t>
      </w:r>
      <w:r>
        <w:rPr>
          <w:rStyle w:val="subscript"/>
        </w:rPr>
        <w:t>ij</w:t>
      </w:r>
      <w:r>
        <w:t xml:space="preserve"> </w:t>
      </w:r>
      <w:r>
        <w:tab/>
      </w:r>
      <w:r>
        <w:tab/>
        <w:t>(</w:t>
      </w:r>
      <w:r w:rsidRPr="00631D03">
        <w:rPr>
          <w:b/>
        </w:rPr>
        <w:t>v</w:t>
      </w:r>
      <w:r>
        <w:sym w:font="Symbol" w:char="F0C4"/>
      </w:r>
      <w:r w:rsidRPr="00631D03">
        <w:rPr>
          <w:b/>
        </w:rPr>
        <w:t>w</w:t>
      </w:r>
      <w:r>
        <w:t>),(</w:t>
      </w:r>
      <w:r w:rsidRPr="00631D03">
        <w:rPr>
          <w:b/>
        </w:rPr>
        <w:t>v</w:t>
      </w:r>
      <w:r>
        <w:t>'</w:t>
      </w:r>
      <w:r>
        <w:sym w:font="Symbol" w:char="F0C4"/>
      </w:r>
      <w:r w:rsidRPr="00631D03">
        <w:rPr>
          <w:b/>
        </w:rPr>
        <w:t>w</w:t>
      </w:r>
      <w:r>
        <w:t>') ϵ V</w:t>
      </w:r>
      <w:r>
        <w:sym w:font="Symbol" w:char="F0C4"/>
      </w:r>
      <w:r>
        <w:t>W</w:t>
      </w:r>
    </w:p>
    <w:p w14:paraId="0EFE9995" w14:textId="77777777" w:rsidR="00D72439" w:rsidRPr="00BB282C" w:rsidRDefault="00D72439" w:rsidP="00D72439">
      <w:pPr>
        <w:tabs>
          <w:tab w:val="left" w:pos="7200"/>
          <w:tab w:val="left" w:pos="7920"/>
          <w:tab w:val="right" w:pos="9270"/>
        </w:tabs>
      </w:pPr>
      <w:r>
        <w:tab/>
      </w:r>
      <w:r>
        <w:tab/>
      </w:r>
      <w:r>
        <w:tab/>
      </w:r>
      <w:r>
        <w:tab/>
      </w:r>
      <w:r>
        <w:tab/>
      </w:r>
      <w:r>
        <w:tab/>
      </w:r>
      <w:r>
        <w:tab/>
      </w:r>
      <w:r>
        <w:tab/>
      </w:r>
      <w:r>
        <w:tab/>
      </w:r>
      <w:r>
        <w:tab/>
      </w:r>
      <w:r>
        <w:tab/>
      </w:r>
      <w:r>
        <w:tab/>
      </w:r>
      <w:r>
        <w:tab/>
        <w:t>(2.9.14)</w:t>
      </w:r>
    </w:p>
    <w:p w14:paraId="58569AE1" w14:textId="77777777" w:rsidR="00D72439" w:rsidRDefault="00D72439" w:rsidP="00D72439">
      <w:pPr>
        <w:tabs>
          <w:tab w:val="left" w:pos="7200"/>
          <w:tab w:val="left" w:pos="7920"/>
          <w:tab w:val="right" w:pos="9270"/>
        </w:tabs>
      </w:pPr>
      <w:r>
        <w:tab/>
      </w:r>
      <w:r>
        <w:tab/>
      </w:r>
      <w:r>
        <w:tab/>
        <w:t xml:space="preserve">       = Σ</w:t>
      </w:r>
      <w:r>
        <w:rPr>
          <w:rStyle w:val="subscript"/>
        </w:rPr>
        <w:t>ij</w:t>
      </w:r>
      <w:r>
        <w:t>a</w:t>
      </w:r>
      <w:r>
        <w:rPr>
          <w:rStyle w:val="superscript"/>
        </w:rPr>
        <w:t>i</w:t>
      </w:r>
      <w:r>
        <w:t>b'</w:t>
      </w:r>
      <w:r>
        <w:rPr>
          <w:rStyle w:val="superscript"/>
        </w:rPr>
        <w:t>j</w:t>
      </w:r>
      <w:r>
        <w:t>c</w:t>
      </w:r>
      <w:r>
        <w:rPr>
          <w:rStyle w:val="superscript"/>
        </w:rPr>
        <w:t>i</w:t>
      </w:r>
      <w:r>
        <w:t>d'</w:t>
      </w:r>
      <w:r>
        <w:rPr>
          <w:rStyle w:val="superscript"/>
        </w:rPr>
        <w:t>j</w:t>
      </w:r>
      <w:r>
        <w:t xml:space="preserve">  .</w:t>
      </w:r>
      <w:r>
        <w:tab/>
      </w:r>
      <w:r>
        <w:tab/>
      </w:r>
      <w:r>
        <w:tab/>
      </w:r>
      <w:r>
        <w:tab/>
        <w:t xml:space="preserve"> </w:t>
      </w:r>
      <w:r>
        <w:tab/>
      </w:r>
      <w:r>
        <w:tab/>
      </w:r>
      <w:r>
        <w:tab/>
      </w:r>
      <w:r>
        <w:tab/>
      </w:r>
    </w:p>
    <w:p w14:paraId="0D809AF5" w14:textId="77777777" w:rsidR="00D72439" w:rsidRDefault="00D72439" w:rsidP="00D72439">
      <w:pPr>
        <w:tabs>
          <w:tab w:val="left" w:pos="7200"/>
          <w:tab w:val="left" w:pos="7920"/>
          <w:tab w:val="right" w:pos="9270"/>
        </w:tabs>
      </w:pPr>
    </w:p>
    <w:p w14:paraId="19C56E17" w14:textId="77777777" w:rsidR="00D72439" w:rsidRDefault="00D72439" w:rsidP="00D72439">
      <w:pPr>
        <w:tabs>
          <w:tab w:val="left" w:pos="7200"/>
          <w:tab w:val="left" w:pos="7920"/>
          <w:tab w:val="right" w:pos="9270"/>
        </w:tabs>
      </w:pPr>
      <w:r>
        <w:t>The corresponding Theorem is then</w:t>
      </w:r>
    </w:p>
    <w:p w14:paraId="461D2DF7" w14:textId="77777777" w:rsidR="00D72439" w:rsidRDefault="00D72439" w:rsidP="00D72439">
      <w:pPr>
        <w:tabs>
          <w:tab w:val="left" w:pos="7200"/>
          <w:tab w:val="left" w:pos="7920"/>
          <w:tab w:val="right" w:pos="9270"/>
        </w:tabs>
      </w:pPr>
    </w:p>
    <w:p w14:paraId="68792CC0" w14:textId="77777777" w:rsidR="00D72439" w:rsidRPr="00732A9C" w:rsidRDefault="00D72439" w:rsidP="00D72439">
      <w:pPr>
        <w:tabs>
          <w:tab w:val="left" w:pos="7200"/>
          <w:tab w:val="left" w:pos="7920"/>
          <w:tab w:val="right" w:pos="9270"/>
        </w:tabs>
      </w:pPr>
      <w:r w:rsidRPr="00A14FF3">
        <w:rPr>
          <w:u w:val="single"/>
        </w:rPr>
        <w:t>Theorem</w:t>
      </w:r>
      <w:r>
        <w:t>:   (</w:t>
      </w:r>
      <w:r>
        <w:rPr>
          <w:b/>
        </w:rPr>
        <w:t>a</w:t>
      </w:r>
      <w:r>
        <w:sym w:font="Symbol" w:char="F0C4"/>
      </w:r>
      <w:r>
        <w:rPr>
          <w:b/>
        </w:rPr>
        <w:t>b'</w:t>
      </w:r>
      <w:r>
        <w:t xml:space="preserve">) </w:t>
      </w:r>
      <w:r>
        <w:sym w:font="Symbol" w:char="F0B7"/>
      </w:r>
      <w:r>
        <w:t xml:space="preserve"> (</w:t>
      </w:r>
      <w:r>
        <w:rPr>
          <w:b/>
        </w:rPr>
        <w:t>c</w:t>
      </w:r>
      <w:r>
        <w:sym w:font="Symbol" w:char="F0C4"/>
      </w:r>
      <w:r>
        <w:rPr>
          <w:b/>
        </w:rPr>
        <w:t>d</w:t>
      </w:r>
      <w:r>
        <w:t>')  = (</w:t>
      </w:r>
      <w:r>
        <w:rPr>
          <w:b/>
        </w:rPr>
        <w:t xml:space="preserve">a </w:t>
      </w:r>
      <w:r>
        <w:sym w:font="Symbol" w:char="F0B7"/>
      </w:r>
      <w:r>
        <w:t xml:space="preserve"> </w:t>
      </w:r>
      <w:r>
        <w:rPr>
          <w:b/>
        </w:rPr>
        <w:t>c</w:t>
      </w:r>
      <w:r>
        <w:t>)(</w:t>
      </w:r>
      <w:r>
        <w:rPr>
          <w:b/>
        </w:rPr>
        <w:t xml:space="preserve">b' </w:t>
      </w:r>
      <w:r>
        <w:sym w:font="Symbol" w:char="F0B7"/>
      </w:r>
      <w:r>
        <w:t xml:space="preserve"> </w:t>
      </w:r>
      <w:r>
        <w:rPr>
          <w:b/>
        </w:rPr>
        <w:t>d</w:t>
      </w:r>
      <w:r>
        <w:t>')</w:t>
      </w:r>
      <w:r>
        <w:tab/>
      </w:r>
      <w:r>
        <w:tab/>
      </w:r>
      <w:r>
        <w:rPr>
          <w:b/>
        </w:rPr>
        <w:t>a</w:t>
      </w:r>
      <w:r>
        <w:t>,</w:t>
      </w:r>
      <w:r>
        <w:rPr>
          <w:b/>
        </w:rPr>
        <w:t>c</w:t>
      </w:r>
      <w:r>
        <w:t xml:space="preserve"> ϵ V</w:t>
      </w:r>
      <w:r>
        <w:tab/>
        <w:t xml:space="preserve">   </w:t>
      </w:r>
      <w:r>
        <w:rPr>
          <w:b/>
        </w:rPr>
        <w:t>b'</w:t>
      </w:r>
      <w:r>
        <w:t>,</w:t>
      </w:r>
      <w:r>
        <w:rPr>
          <w:b/>
        </w:rPr>
        <w:t>d</w:t>
      </w:r>
      <w:r>
        <w:t>' ϵ W</w:t>
      </w:r>
      <w:r>
        <w:tab/>
      </w:r>
      <w:r>
        <w:tab/>
      </w:r>
      <w:r>
        <w:tab/>
        <w:t>(2.9.15)</w:t>
      </w:r>
    </w:p>
    <w:p w14:paraId="0BB6C1A8" w14:textId="77777777" w:rsidR="00D72439" w:rsidRDefault="00D72439" w:rsidP="00D72439">
      <w:pPr>
        <w:tabs>
          <w:tab w:val="left" w:pos="7200"/>
          <w:tab w:val="left" w:pos="7920"/>
          <w:tab w:val="right" w:pos="9270"/>
        </w:tabs>
      </w:pPr>
    </w:p>
    <w:p w14:paraId="7D2FFFD4" w14:textId="77777777" w:rsidR="00D72439" w:rsidRDefault="00D72439" w:rsidP="00D72439">
      <w:pPr>
        <w:tabs>
          <w:tab w:val="left" w:pos="7200"/>
          <w:tab w:val="left" w:pos="7920"/>
          <w:tab w:val="right" w:pos="9270"/>
        </w:tabs>
      </w:pPr>
      <w:r w:rsidRPr="00631D03">
        <w:rPr>
          <w:u w:val="single"/>
        </w:rPr>
        <w:t>Proof</w:t>
      </w:r>
      <w:r>
        <w:t>:  (</w:t>
      </w:r>
      <w:r>
        <w:rPr>
          <w:b/>
        </w:rPr>
        <w:t>a</w:t>
      </w:r>
      <w:r>
        <w:sym w:font="Symbol" w:char="F0B7"/>
      </w:r>
      <w:r>
        <w:rPr>
          <w:b/>
        </w:rPr>
        <w:t>c</w:t>
      </w:r>
      <w:r>
        <w:t>)(</w:t>
      </w:r>
      <w:r>
        <w:rPr>
          <w:b/>
        </w:rPr>
        <w:t>b'</w:t>
      </w:r>
      <w:r>
        <w:sym w:font="Symbol" w:char="F0B7"/>
      </w:r>
      <w:r>
        <w:rPr>
          <w:b/>
        </w:rPr>
        <w:t>d</w:t>
      </w:r>
      <w:r>
        <w:t>')  = (Σ</w:t>
      </w:r>
      <w:r>
        <w:rPr>
          <w:rStyle w:val="subscript"/>
        </w:rPr>
        <w:t>i=1</w:t>
      </w:r>
      <w:r>
        <w:rPr>
          <w:rStyle w:val="superscript"/>
        </w:rPr>
        <w:t>n</w:t>
      </w:r>
      <w:r>
        <w:t xml:space="preserve"> a</w:t>
      </w:r>
      <w:r>
        <w:rPr>
          <w:rStyle w:val="superscript"/>
        </w:rPr>
        <w:t>i</w:t>
      </w:r>
      <w:r>
        <w:t>c</w:t>
      </w:r>
      <w:r>
        <w:rPr>
          <w:rStyle w:val="subscript"/>
        </w:rPr>
        <w:t>i</w:t>
      </w:r>
      <w:r>
        <w:t>)( Σ</w:t>
      </w:r>
      <w:r>
        <w:rPr>
          <w:rStyle w:val="subscript"/>
        </w:rPr>
        <w:t>j=1</w:t>
      </w:r>
      <w:r>
        <w:rPr>
          <w:rStyle w:val="superscript"/>
        </w:rPr>
        <w:t xml:space="preserve">n </w:t>
      </w:r>
      <w:r>
        <w:t>b'</w:t>
      </w:r>
      <w:r>
        <w:rPr>
          <w:rStyle w:val="superscript"/>
        </w:rPr>
        <w:t>j</w:t>
      </w:r>
      <w:r>
        <w:t>d'</w:t>
      </w:r>
      <w:r>
        <w:rPr>
          <w:rStyle w:val="subscript"/>
        </w:rPr>
        <w:t>j</w:t>
      </w:r>
      <w:r>
        <w:t>) =  Σ</w:t>
      </w:r>
      <w:r>
        <w:rPr>
          <w:rStyle w:val="subscript"/>
        </w:rPr>
        <w:t>ij</w:t>
      </w:r>
      <w:r>
        <w:t>a</w:t>
      </w:r>
      <w:r>
        <w:rPr>
          <w:rStyle w:val="superscript"/>
        </w:rPr>
        <w:t>i</w:t>
      </w:r>
      <w:r>
        <w:t>c</w:t>
      </w:r>
      <w:r>
        <w:rPr>
          <w:rStyle w:val="subscript"/>
        </w:rPr>
        <w:t>i</w:t>
      </w:r>
      <w:r>
        <w:t>b'</w:t>
      </w:r>
      <w:r>
        <w:rPr>
          <w:rStyle w:val="superscript"/>
        </w:rPr>
        <w:t>j</w:t>
      </w:r>
      <w:r>
        <w:t>d'</w:t>
      </w:r>
      <w:r>
        <w:rPr>
          <w:rStyle w:val="subscript"/>
        </w:rPr>
        <w:t>j</w:t>
      </w:r>
      <w:r>
        <w:t xml:space="preserve">  =  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p>
    <w:p w14:paraId="357651E4" w14:textId="77777777" w:rsidR="00D72439" w:rsidRDefault="00D72439" w:rsidP="00D72439">
      <w:pPr>
        <w:tabs>
          <w:tab w:val="left" w:pos="7200"/>
          <w:tab w:val="left" w:pos="7920"/>
          <w:tab w:val="right" w:pos="9270"/>
        </w:tabs>
      </w:pPr>
    </w:p>
    <w:p w14:paraId="173064A2" w14:textId="77777777" w:rsidR="00D72439" w:rsidRPr="00BB282C" w:rsidRDefault="00D72439" w:rsidP="00D72439">
      <w:pPr>
        <w:tabs>
          <w:tab w:val="left" w:pos="7200"/>
          <w:tab w:val="left" w:pos="7920"/>
          <w:tab w:val="right" w:pos="9270"/>
        </w:tabs>
      </w:pPr>
      <w:r>
        <w:tab/>
      </w:r>
      <w:r>
        <w:tab/>
        <w:t>= Σ</w:t>
      </w:r>
      <w:r>
        <w:rPr>
          <w:rStyle w:val="subscript"/>
        </w:rPr>
        <w:t>ij</w:t>
      </w:r>
      <w:r>
        <w:t xml:space="preserve"> (</w:t>
      </w:r>
      <w:r w:rsidRPr="00BB282C">
        <w:rPr>
          <w:b/>
        </w:rPr>
        <w:t>a</w:t>
      </w:r>
      <w:r>
        <w:sym w:font="Symbol" w:char="F0C4"/>
      </w:r>
      <w:r w:rsidRPr="00BB282C">
        <w:rPr>
          <w:b/>
        </w:rPr>
        <w:t>b</w:t>
      </w:r>
      <w:r>
        <w:t>')</w:t>
      </w:r>
      <w:r>
        <w:rPr>
          <w:rStyle w:val="superscript"/>
        </w:rPr>
        <w:t>ij</w:t>
      </w:r>
      <w:r>
        <w:t xml:space="preserve"> (</w:t>
      </w:r>
      <w:r w:rsidRPr="00BB282C">
        <w:rPr>
          <w:b/>
        </w:rPr>
        <w:t>c</w:t>
      </w:r>
      <w:r>
        <w:sym w:font="Symbol" w:char="F0C4"/>
      </w:r>
      <w:r w:rsidRPr="00BB282C">
        <w:rPr>
          <w:b/>
        </w:rPr>
        <w:t>d</w:t>
      </w:r>
      <w:r>
        <w:t>')</w:t>
      </w:r>
      <w:r>
        <w:rPr>
          <w:rStyle w:val="subscript"/>
        </w:rPr>
        <w:t>ij</w:t>
      </w:r>
      <w:r>
        <w:t xml:space="preserve"> = (</w:t>
      </w:r>
      <w:r>
        <w:rPr>
          <w:b/>
        </w:rPr>
        <w:t>a</w:t>
      </w:r>
      <w:r>
        <w:sym w:font="Symbol" w:char="F0C4"/>
      </w:r>
      <w:r>
        <w:rPr>
          <w:b/>
        </w:rPr>
        <w:t>b'</w:t>
      </w:r>
      <w:r>
        <w:t xml:space="preserve">) </w:t>
      </w:r>
      <w:r>
        <w:sym w:font="Symbol" w:char="F0B7"/>
      </w:r>
      <w:r>
        <w:t xml:space="preserve"> (</w:t>
      </w:r>
      <w:r>
        <w:rPr>
          <w:b/>
        </w:rPr>
        <w:t>c</w:t>
      </w:r>
      <w:r>
        <w:sym w:font="Symbol" w:char="F0C4"/>
      </w:r>
      <w:r>
        <w:rPr>
          <w:b/>
        </w:rPr>
        <w:t>d</w:t>
      </w:r>
      <w:r>
        <w:t>') .</w:t>
      </w:r>
    </w:p>
    <w:p w14:paraId="3691554C" w14:textId="77777777" w:rsidR="00D72439" w:rsidRDefault="00D72439" w:rsidP="00D72439">
      <w:pPr>
        <w:tabs>
          <w:tab w:val="left" w:pos="7200"/>
          <w:tab w:val="left" w:pos="7920"/>
          <w:tab w:val="right" w:pos="9270"/>
        </w:tabs>
      </w:pPr>
    </w:p>
    <w:p w14:paraId="0082122A" w14:textId="77777777" w:rsidR="00D72439" w:rsidRPr="000B2A0F" w:rsidRDefault="00D72439" w:rsidP="00D72439">
      <w:pPr>
        <w:tabs>
          <w:tab w:val="left" w:pos="7200"/>
          <w:tab w:val="left" w:pos="7920"/>
          <w:tab w:val="right" w:pos="9270"/>
        </w:tabs>
      </w:pPr>
      <w:r>
        <w:t xml:space="preserve">In a similar fashion one can show using (2.8.17) that with the following definition, </w:t>
      </w:r>
    </w:p>
    <w:p w14:paraId="18FF88A9" w14:textId="77777777" w:rsidR="00D72439" w:rsidRDefault="00D72439" w:rsidP="00D72439">
      <w:pPr>
        <w:tabs>
          <w:tab w:val="left" w:pos="7200"/>
          <w:tab w:val="left" w:pos="7920"/>
          <w:tab w:val="right" w:pos="9270"/>
        </w:tabs>
      </w:pPr>
    </w:p>
    <w:p w14:paraId="1E2A861A" w14:textId="77777777" w:rsidR="00D72439" w:rsidRDefault="00D72439" w:rsidP="00D72439">
      <w:pPr>
        <w:tabs>
          <w:tab w:val="left" w:pos="7200"/>
          <w:tab w:val="left" w:pos="7920"/>
          <w:tab w:val="right" w:pos="9270"/>
        </w:tabs>
      </w:pPr>
      <w:r>
        <w:tab/>
        <w:t>(</w:t>
      </w:r>
      <w:r w:rsidRPr="00631D03">
        <w:rPr>
          <w:b/>
        </w:rPr>
        <w:t>a</w:t>
      </w:r>
      <w:r>
        <w:sym w:font="Symbol" w:char="F0C4"/>
      </w:r>
      <w:r w:rsidRPr="00631D03">
        <w:rPr>
          <w:b/>
        </w:rPr>
        <w:t>b</w:t>
      </w:r>
      <w:r w:rsidRPr="000B2A0F">
        <w:sym w:font="Symbol" w:char="F0C4"/>
      </w:r>
      <w:r w:rsidRPr="000B2A0F">
        <w:rPr>
          <w:b/>
        </w:rPr>
        <w:t>c</w:t>
      </w:r>
      <w:r>
        <w:t xml:space="preserve">) </w:t>
      </w:r>
      <w:r>
        <w:sym w:font="Symbol" w:char="F0B7"/>
      </w:r>
      <w:r>
        <w:t xml:space="preserve"> (</w:t>
      </w:r>
      <w:r>
        <w:rPr>
          <w:b/>
        </w:rPr>
        <w:t>d</w:t>
      </w:r>
      <w:r>
        <w:sym w:font="Symbol" w:char="F0C4"/>
      </w:r>
      <w:r>
        <w:rPr>
          <w:b/>
        </w:rPr>
        <w:t>e</w:t>
      </w:r>
      <w:r>
        <w:sym w:font="Symbol" w:char="F0C4"/>
      </w:r>
      <w:r>
        <w:rPr>
          <w:b/>
        </w:rPr>
        <w:t>f</w:t>
      </w:r>
      <w:r>
        <w:t>)  ≡  Σ</w:t>
      </w:r>
      <w:r>
        <w:rPr>
          <w:rStyle w:val="subscript"/>
        </w:rPr>
        <w:t xml:space="preserve">ijk </w:t>
      </w:r>
      <w:r>
        <w:t>(</w:t>
      </w:r>
      <w:r w:rsidRPr="00631D03">
        <w:rPr>
          <w:b/>
        </w:rPr>
        <w:t>a</w:t>
      </w:r>
      <w:r>
        <w:sym w:font="Symbol" w:char="F0C4"/>
      </w:r>
      <w:r w:rsidRPr="00631D03">
        <w:rPr>
          <w:b/>
        </w:rPr>
        <w:t>b</w:t>
      </w:r>
      <w:r w:rsidRPr="000B2A0F">
        <w:sym w:font="Symbol" w:char="F0C4"/>
      </w:r>
      <w:r w:rsidRPr="000B2A0F">
        <w:rPr>
          <w:b/>
        </w:rPr>
        <w:t>c</w:t>
      </w:r>
      <w:r>
        <w:t>)</w:t>
      </w:r>
      <w:r>
        <w:rPr>
          <w:rStyle w:val="superscript"/>
        </w:rPr>
        <w:t xml:space="preserve">ijk </w:t>
      </w:r>
      <w:r>
        <w:t>(</w:t>
      </w:r>
      <w:r>
        <w:rPr>
          <w:b/>
        </w:rPr>
        <w:t>d</w:t>
      </w:r>
      <w:r>
        <w:sym w:font="Symbol" w:char="F0C4"/>
      </w:r>
      <w:r>
        <w:rPr>
          <w:b/>
        </w:rPr>
        <w:t>e</w:t>
      </w:r>
      <w:r>
        <w:sym w:font="Symbol" w:char="F0C4"/>
      </w:r>
      <w:r>
        <w:rPr>
          <w:b/>
        </w:rPr>
        <w:t>f</w:t>
      </w:r>
      <w:r>
        <w:t>)</w:t>
      </w:r>
      <w:r>
        <w:rPr>
          <w:rStyle w:val="subscript"/>
        </w:rPr>
        <w:t>ijk</w:t>
      </w:r>
      <w:r>
        <w:tab/>
      </w:r>
      <w:r>
        <w:tab/>
        <w:t>V</w:t>
      </w:r>
      <w:r>
        <w:sym w:font="Symbol" w:char="F0C4"/>
      </w:r>
      <w:r>
        <w:t>V</w:t>
      </w:r>
      <w:r>
        <w:sym w:font="Symbol" w:char="F0C4"/>
      </w:r>
      <w:r>
        <w:t>V</w:t>
      </w:r>
      <w:r>
        <w:tab/>
      </w:r>
      <w:r>
        <w:tab/>
        <w:t>(2.9.16)</w:t>
      </w:r>
    </w:p>
    <w:p w14:paraId="60675618" w14:textId="77777777" w:rsidR="00D72439" w:rsidRDefault="00D72439" w:rsidP="00D72439">
      <w:pPr>
        <w:tabs>
          <w:tab w:val="left" w:pos="7200"/>
          <w:tab w:val="left" w:pos="7920"/>
          <w:tab w:val="right" w:pos="9270"/>
        </w:tabs>
      </w:pPr>
    </w:p>
    <w:p w14:paraId="775EB337" w14:textId="77777777" w:rsidR="00D72439" w:rsidRPr="000B2A0F" w:rsidRDefault="00D72439" w:rsidP="00D72439">
      <w:pPr>
        <w:tabs>
          <w:tab w:val="left" w:pos="7200"/>
          <w:tab w:val="left" w:pos="7920"/>
          <w:tab w:val="right" w:pos="9270"/>
        </w:tabs>
      </w:pPr>
      <w:r>
        <w:t>one obtains</w:t>
      </w:r>
    </w:p>
    <w:p w14:paraId="070E3B12" w14:textId="77777777" w:rsidR="00D72439" w:rsidRDefault="00D72439" w:rsidP="00D72439">
      <w:pPr>
        <w:tabs>
          <w:tab w:val="left" w:pos="7200"/>
          <w:tab w:val="left" w:pos="7920"/>
          <w:tab w:val="right" w:pos="9270"/>
        </w:tabs>
      </w:pPr>
    </w:p>
    <w:p w14:paraId="47FCDF34" w14:textId="77777777" w:rsidR="00D72439" w:rsidRDefault="00D72439" w:rsidP="00D72439">
      <w:pPr>
        <w:tabs>
          <w:tab w:val="left" w:pos="7200"/>
          <w:tab w:val="left" w:pos="7920"/>
          <w:tab w:val="right" w:pos="9270"/>
        </w:tabs>
      </w:pPr>
      <w:r w:rsidRPr="00DA4C5B">
        <w:rPr>
          <w:u w:val="single"/>
        </w:rPr>
        <w:t>Theorem</w:t>
      </w:r>
      <w:r>
        <w:t>:  (</w:t>
      </w:r>
      <w:r w:rsidRPr="00631D03">
        <w:rPr>
          <w:b/>
        </w:rPr>
        <w:t>a</w:t>
      </w:r>
      <w:r>
        <w:sym w:font="Symbol" w:char="F0C4"/>
      </w:r>
      <w:r w:rsidRPr="00631D03">
        <w:rPr>
          <w:b/>
        </w:rPr>
        <w:t>b</w:t>
      </w:r>
      <w:r w:rsidRPr="000B2A0F">
        <w:sym w:font="Symbol" w:char="F0C4"/>
      </w:r>
      <w:r w:rsidRPr="000B2A0F">
        <w:rPr>
          <w:b/>
        </w:rPr>
        <w:t>c</w:t>
      </w:r>
      <w:r>
        <w:t xml:space="preserve">) </w:t>
      </w:r>
      <w:r>
        <w:sym w:font="Symbol" w:char="F0B7"/>
      </w:r>
      <w:r>
        <w:t xml:space="preserve"> (</w:t>
      </w:r>
      <w:r>
        <w:rPr>
          <w:b/>
        </w:rPr>
        <w:t>d</w:t>
      </w:r>
      <w:r>
        <w:sym w:font="Symbol" w:char="F0C4"/>
      </w:r>
      <w:r>
        <w:rPr>
          <w:b/>
        </w:rPr>
        <w:t>e</w:t>
      </w:r>
      <w:r>
        <w:sym w:font="Symbol" w:char="F0C4"/>
      </w:r>
      <w:r>
        <w:rPr>
          <w:b/>
        </w:rPr>
        <w:t>f</w:t>
      </w:r>
      <w:r>
        <w:t>) = (</w:t>
      </w:r>
      <w:r w:rsidRPr="00631D03">
        <w:rPr>
          <w:b/>
        </w:rPr>
        <w:t>a</w:t>
      </w:r>
      <w:r>
        <w:rPr>
          <w:b/>
        </w:rPr>
        <w:t xml:space="preserve"> </w:t>
      </w:r>
      <w:r>
        <w:sym w:font="Symbol" w:char="F0B7"/>
      </w:r>
      <w:r>
        <w:t xml:space="preserve"> </w:t>
      </w:r>
      <w:r>
        <w:rPr>
          <w:b/>
        </w:rPr>
        <w:t>d</w:t>
      </w:r>
      <w:r>
        <w:t>)(</w:t>
      </w:r>
      <w:r w:rsidRPr="00631D03">
        <w:rPr>
          <w:b/>
        </w:rPr>
        <w:t>b</w:t>
      </w:r>
      <w:r>
        <w:rPr>
          <w:b/>
        </w:rPr>
        <w:t xml:space="preserve"> </w:t>
      </w:r>
      <w:r>
        <w:sym w:font="Symbol" w:char="F0B7"/>
      </w:r>
      <w:r>
        <w:t xml:space="preserve"> </w:t>
      </w:r>
      <w:r>
        <w:rPr>
          <w:b/>
        </w:rPr>
        <w:t>e</w:t>
      </w:r>
      <w:r>
        <w:t>)(</w:t>
      </w:r>
      <w:r>
        <w:rPr>
          <w:b/>
        </w:rPr>
        <w:t xml:space="preserve">c </w:t>
      </w:r>
      <w:r>
        <w:sym w:font="Symbol" w:char="F0B7"/>
      </w:r>
      <w:r>
        <w:t xml:space="preserve"> </w:t>
      </w:r>
      <w:r>
        <w:rPr>
          <w:b/>
        </w:rPr>
        <w:t>f</w:t>
      </w:r>
      <w:r>
        <w:t xml:space="preserve">) </w:t>
      </w:r>
      <w:r>
        <w:tab/>
      </w:r>
      <w:r>
        <w:tab/>
        <w:t>all vectors ϵ V</w:t>
      </w:r>
      <w:r>
        <w:tab/>
      </w:r>
      <w:r>
        <w:tab/>
      </w:r>
      <w:r>
        <w:tab/>
        <w:t>(2.9.17)</w:t>
      </w:r>
    </w:p>
    <w:p w14:paraId="4B0BBA89" w14:textId="77777777" w:rsidR="00D72439" w:rsidRDefault="00D72439" w:rsidP="00D72439">
      <w:pPr>
        <w:tabs>
          <w:tab w:val="left" w:pos="7200"/>
          <w:tab w:val="left" w:pos="7920"/>
          <w:tab w:val="right" w:pos="9270"/>
        </w:tabs>
      </w:pPr>
    </w:p>
    <w:p w14:paraId="1C000226" w14:textId="77777777" w:rsidR="00D72439" w:rsidRDefault="00D72439" w:rsidP="00D72439">
      <w:pPr>
        <w:tabs>
          <w:tab w:val="left" w:pos="7200"/>
          <w:tab w:val="left" w:pos="7920"/>
          <w:tab w:val="right" w:pos="9270"/>
        </w:tabs>
      </w:pPr>
      <w:r>
        <w:t>with a similar extension to V</w:t>
      </w:r>
      <w:r>
        <w:sym w:font="Symbol" w:char="F0C4"/>
      </w:r>
      <w:r>
        <w:t>W</w:t>
      </w:r>
      <w:r>
        <w:sym w:font="Symbol" w:char="F0C4"/>
      </w:r>
      <w:r>
        <w:t xml:space="preserve">X, </w:t>
      </w:r>
    </w:p>
    <w:p w14:paraId="475F2041" w14:textId="77777777" w:rsidR="00D72439" w:rsidRDefault="00D72439" w:rsidP="00D72439">
      <w:pPr>
        <w:tabs>
          <w:tab w:val="left" w:pos="7200"/>
          <w:tab w:val="left" w:pos="7920"/>
          <w:tab w:val="right" w:pos="9270"/>
        </w:tabs>
      </w:pPr>
    </w:p>
    <w:p w14:paraId="27653D26" w14:textId="77777777" w:rsidR="00D72439" w:rsidRDefault="00D72439" w:rsidP="00D72439">
      <w:pPr>
        <w:tabs>
          <w:tab w:val="left" w:pos="7200"/>
          <w:tab w:val="left" w:pos="7920"/>
          <w:tab w:val="right" w:pos="9270"/>
        </w:tabs>
        <w:rPr>
          <w:noProof/>
        </w:rPr>
      </w:pPr>
      <w:r w:rsidRPr="00BB282C">
        <w:rPr>
          <w:noProof/>
          <w:u w:val="single"/>
        </w:rPr>
        <w:t>Theorem</w:t>
      </w:r>
      <w:r w:rsidRPr="00BB282C">
        <w:rPr>
          <w:noProof/>
        </w:rPr>
        <w:t>:  (</w:t>
      </w:r>
      <w:r w:rsidRPr="00BB282C">
        <w:rPr>
          <w:b/>
          <w:noProof/>
        </w:rPr>
        <w:t>a</w:t>
      </w:r>
      <w:r w:rsidRPr="00BB282C">
        <w:rPr>
          <w:noProof/>
        </w:rPr>
        <w:sym w:font="Symbol" w:char="F0C4"/>
      </w:r>
      <w:r w:rsidRPr="00BB282C">
        <w:rPr>
          <w:b/>
          <w:noProof/>
        </w:rPr>
        <w:t>b'</w:t>
      </w:r>
      <w:r w:rsidRPr="00BB282C">
        <w:rPr>
          <w:noProof/>
        </w:rPr>
        <w:sym w:font="Symbol" w:char="F0C4"/>
      </w:r>
      <w:r w:rsidRPr="00BB282C">
        <w:rPr>
          <w:b/>
          <w:noProof/>
        </w:rPr>
        <w:t>c"</w:t>
      </w:r>
      <w:r w:rsidRPr="00BB282C">
        <w:rPr>
          <w:noProof/>
        </w:rPr>
        <w:t xml:space="preserve">) </w:t>
      </w:r>
      <w:r w:rsidRPr="00BB282C">
        <w:rPr>
          <w:noProof/>
        </w:rPr>
        <w:sym w:font="Symbol" w:char="F0B7"/>
      </w:r>
      <w:r w:rsidRPr="00BB282C">
        <w:rPr>
          <w:noProof/>
        </w:rPr>
        <w:t xml:space="preserve"> (</w:t>
      </w:r>
      <w:r w:rsidRPr="00BB282C">
        <w:rPr>
          <w:b/>
          <w:noProof/>
        </w:rPr>
        <w:t>d</w:t>
      </w:r>
      <w:r w:rsidRPr="00BB282C">
        <w:rPr>
          <w:noProof/>
        </w:rPr>
        <w:sym w:font="Symbol" w:char="F0C4"/>
      </w:r>
      <w:r w:rsidRPr="00BB282C">
        <w:rPr>
          <w:b/>
          <w:noProof/>
        </w:rPr>
        <w:t>e'</w:t>
      </w:r>
      <w:r w:rsidRPr="00BB282C">
        <w:rPr>
          <w:noProof/>
        </w:rPr>
        <w:sym w:font="Symbol" w:char="F0C4"/>
      </w:r>
      <w:r w:rsidRPr="00BB282C">
        <w:rPr>
          <w:b/>
          <w:noProof/>
        </w:rPr>
        <w:t>f"</w:t>
      </w:r>
      <w:r w:rsidRPr="00BB282C">
        <w:rPr>
          <w:noProof/>
        </w:rPr>
        <w:t>) = (</w:t>
      </w:r>
      <w:r w:rsidRPr="00BB282C">
        <w:rPr>
          <w:b/>
          <w:noProof/>
        </w:rPr>
        <w:t xml:space="preserve">a </w:t>
      </w:r>
      <w:r w:rsidRPr="00BB282C">
        <w:rPr>
          <w:noProof/>
        </w:rPr>
        <w:sym w:font="Symbol" w:char="F0B7"/>
      </w:r>
      <w:r w:rsidRPr="00BB282C">
        <w:rPr>
          <w:noProof/>
        </w:rPr>
        <w:t xml:space="preserve"> </w:t>
      </w:r>
      <w:r w:rsidRPr="00BB282C">
        <w:rPr>
          <w:b/>
          <w:noProof/>
        </w:rPr>
        <w:t>d</w:t>
      </w:r>
      <w:r w:rsidRPr="00BB282C">
        <w:rPr>
          <w:noProof/>
        </w:rPr>
        <w:t>)(</w:t>
      </w:r>
      <w:r w:rsidRPr="00BB282C">
        <w:rPr>
          <w:b/>
          <w:noProof/>
        </w:rPr>
        <w:t xml:space="preserve">b' </w:t>
      </w:r>
      <w:r w:rsidRPr="00BB282C">
        <w:rPr>
          <w:noProof/>
        </w:rPr>
        <w:sym w:font="Symbol" w:char="F0B7"/>
      </w:r>
      <w:r w:rsidRPr="00BB282C">
        <w:rPr>
          <w:noProof/>
        </w:rPr>
        <w:t xml:space="preserve"> </w:t>
      </w:r>
      <w:r w:rsidRPr="00BB282C">
        <w:rPr>
          <w:b/>
          <w:noProof/>
        </w:rPr>
        <w:t>e'</w:t>
      </w:r>
      <w:r w:rsidRPr="00BB282C">
        <w:rPr>
          <w:noProof/>
        </w:rPr>
        <w:t>)(</w:t>
      </w:r>
      <w:r w:rsidRPr="00BB282C">
        <w:rPr>
          <w:b/>
          <w:noProof/>
        </w:rPr>
        <w:t xml:space="preserve">c" </w:t>
      </w:r>
      <w:r w:rsidRPr="00BB282C">
        <w:rPr>
          <w:noProof/>
        </w:rPr>
        <w:sym w:font="Symbol" w:char="F0B7"/>
      </w:r>
      <w:r w:rsidRPr="00BB282C">
        <w:rPr>
          <w:noProof/>
        </w:rPr>
        <w:t xml:space="preserve"> </w:t>
      </w:r>
      <w:r w:rsidRPr="00BB282C">
        <w:rPr>
          <w:b/>
          <w:noProof/>
        </w:rPr>
        <w:t>f"</w:t>
      </w:r>
      <w:r w:rsidRPr="00BB282C">
        <w:rPr>
          <w:noProof/>
        </w:rPr>
        <w:t xml:space="preserve">)     </w:t>
      </w:r>
      <w:r w:rsidRPr="00BB282C">
        <w:rPr>
          <w:b/>
          <w:noProof/>
        </w:rPr>
        <w:t>a</w:t>
      </w:r>
      <w:r w:rsidRPr="00BB282C">
        <w:rPr>
          <w:noProof/>
        </w:rPr>
        <w:t>,</w:t>
      </w:r>
      <w:r w:rsidRPr="00BB282C">
        <w:rPr>
          <w:b/>
          <w:noProof/>
        </w:rPr>
        <w:t>d</w:t>
      </w:r>
      <w:r w:rsidRPr="00BB282C">
        <w:rPr>
          <w:noProof/>
        </w:rPr>
        <w:t xml:space="preserve"> ϵ V;  </w:t>
      </w:r>
      <w:r w:rsidRPr="00BB282C">
        <w:rPr>
          <w:b/>
          <w:noProof/>
        </w:rPr>
        <w:t>b'</w:t>
      </w:r>
      <w:r w:rsidRPr="00BB282C">
        <w:rPr>
          <w:noProof/>
        </w:rPr>
        <w:t>,</w:t>
      </w:r>
      <w:r w:rsidRPr="00BB282C">
        <w:rPr>
          <w:b/>
          <w:noProof/>
        </w:rPr>
        <w:t>e</w:t>
      </w:r>
      <w:r w:rsidRPr="00BB282C">
        <w:rPr>
          <w:noProof/>
        </w:rPr>
        <w:t xml:space="preserve">' ϵ W;  </w:t>
      </w:r>
      <w:r w:rsidRPr="00BB282C">
        <w:rPr>
          <w:b/>
          <w:noProof/>
        </w:rPr>
        <w:t>c"</w:t>
      </w:r>
      <w:r w:rsidRPr="00BB282C">
        <w:rPr>
          <w:noProof/>
        </w:rPr>
        <w:t>,</w:t>
      </w:r>
      <w:r w:rsidRPr="00BB282C">
        <w:rPr>
          <w:b/>
          <w:noProof/>
        </w:rPr>
        <w:t>f"</w:t>
      </w:r>
      <w:r w:rsidRPr="00BB282C">
        <w:rPr>
          <w:noProof/>
        </w:rPr>
        <w:t>' ϵ X</w:t>
      </w:r>
      <w:r w:rsidRPr="00BB282C">
        <w:rPr>
          <w:noProof/>
        </w:rPr>
        <w:tab/>
        <w:t>(2.9.1</w:t>
      </w:r>
      <w:r>
        <w:rPr>
          <w:noProof/>
        </w:rPr>
        <w:t>8</w:t>
      </w:r>
      <w:r w:rsidRPr="00BB282C">
        <w:rPr>
          <w:noProof/>
        </w:rPr>
        <w:t>)</w:t>
      </w:r>
    </w:p>
    <w:p w14:paraId="71E7A4FB" w14:textId="77777777" w:rsidR="00D72439" w:rsidRDefault="00D72439" w:rsidP="00D72439">
      <w:pPr>
        <w:tabs>
          <w:tab w:val="left" w:pos="7200"/>
          <w:tab w:val="left" w:pos="7920"/>
          <w:tab w:val="right" w:pos="9270"/>
        </w:tabs>
      </w:pPr>
      <w:r>
        <w:tab/>
      </w:r>
    </w:p>
    <w:p w14:paraId="5EB12AA4" w14:textId="77777777" w:rsidR="00D72439" w:rsidRDefault="00D72439" w:rsidP="00D72439">
      <w:pPr>
        <w:pStyle w:val="Heading3"/>
      </w:pPr>
      <w:bookmarkStart w:id="12" w:name="_Toc447798900"/>
      <w:r>
        <w:t>2.10</w:t>
      </w:r>
      <w:r w:rsidRPr="00570B3F">
        <w:t xml:space="preserve"> </w:t>
      </w:r>
      <w:r>
        <w:t>Tensor Expansions</w:t>
      </w:r>
      <w:bookmarkEnd w:id="12"/>
      <w:r>
        <w:t xml:space="preserve"> </w:t>
      </w:r>
    </w:p>
    <w:p w14:paraId="4DBDC05A" w14:textId="77777777" w:rsidR="00D72439" w:rsidRDefault="00D72439" w:rsidP="00D72439">
      <w:pPr>
        <w:tabs>
          <w:tab w:val="left" w:pos="7200"/>
          <w:tab w:val="left" w:pos="7920"/>
          <w:tab w:val="right" w:pos="9270"/>
        </w:tabs>
      </w:pPr>
    </w:p>
    <w:p w14:paraId="03891052" w14:textId="77777777" w:rsidR="00D72439" w:rsidRDefault="00D72439" w:rsidP="00D72439">
      <w:pPr>
        <w:tabs>
          <w:tab w:val="left" w:pos="7200"/>
          <w:tab w:val="left" w:pos="7920"/>
          <w:tab w:val="right" w:pos="9270"/>
        </w:tabs>
      </w:pPr>
      <w:r>
        <w:t xml:space="preserve">Having a name for the outer product of two vectors allows us to write expansions of tensors of rank greater than 1 in a compact notation. </w:t>
      </w:r>
      <w:r w:rsidR="004D2F6E">
        <w:t>The template is the vector expansion</w:t>
      </w:r>
      <w:r>
        <w:t xml:space="preserve"> from </w:t>
      </w:r>
      <w:r w:rsidR="00506F78">
        <w:t>(2.7</w:t>
      </w:r>
      <w:r>
        <w:t>.</w:t>
      </w:r>
      <w:r w:rsidR="004D2F6E">
        <w:t>1</w:t>
      </w:r>
      <w:r>
        <w:t>)</w:t>
      </w:r>
      <w:r w:rsidR="004D2F6E">
        <w:t xml:space="preserve"> line 3, </w:t>
      </w:r>
    </w:p>
    <w:p w14:paraId="3C43C22D" w14:textId="77777777" w:rsidR="00D72439" w:rsidRDefault="00D72439" w:rsidP="00D72439">
      <w:pPr>
        <w:tabs>
          <w:tab w:val="left" w:pos="7200"/>
          <w:tab w:val="left" w:pos="7920"/>
          <w:tab w:val="right" w:pos="9270"/>
        </w:tabs>
      </w:pPr>
    </w:p>
    <w:p w14:paraId="0E7D0E85" w14:textId="77777777" w:rsidR="00D72439" w:rsidRDefault="00D72439" w:rsidP="00D72439">
      <w:pPr>
        <w:tabs>
          <w:tab w:val="left" w:pos="7200"/>
          <w:tab w:val="left" w:pos="7920"/>
          <w:tab w:val="right" w:pos="9270"/>
        </w:tabs>
      </w:pPr>
      <w:r>
        <w:tab/>
      </w:r>
      <w:r w:rsidRPr="00DD4DB6">
        <w:rPr>
          <w:b/>
        </w:rPr>
        <w:t>V</w:t>
      </w:r>
      <w:r>
        <w:t xml:space="preserve"> =  Σ</w:t>
      </w:r>
      <w:r>
        <w:rPr>
          <w:rStyle w:val="subscript"/>
        </w:rPr>
        <w:t>a</w:t>
      </w:r>
      <w:r>
        <w:t xml:space="preserve"> </w:t>
      </w:r>
      <w:r w:rsidR="004D2F6E">
        <w:t>V'</w:t>
      </w:r>
      <w:r>
        <w:rPr>
          <w:rStyle w:val="superscript"/>
        </w:rPr>
        <w:t xml:space="preserve">a </w:t>
      </w:r>
      <w:r w:rsidRPr="00E33A58">
        <w:rPr>
          <w:b/>
        </w:rPr>
        <w:t>e</w:t>
      </w:r>
      <w:r>
        <w:rPr>
          <w:rStyle w:val="subscript"/>
        </w:rPr>
        <w:t>a</w:t>
      </w:r>
      <w:r w:rsidR="004D2F6E">
        <w:t xml:space="preserve">  </w:t>
      </w:r>
      <w:r>
        <w:t>.</w:t>
      </w:r>
      <w:r>
        <w:tab/>
      </w:r>
      <w:r>
        <w:tab/>
      </w:r>
      <w:r>
        <w:tab/>
      </w:r>
      <w:r w:rsidR="004D2F6E">
        <w:tab/>
      </w:r>
      <w:r>
        <w:tab/>
      </w:r>
      <w:r>
        <w:tab/>
      </w:r>
      <w:r>
        <w:tab/>
      </w:r>
      <w:r>
        <w:tab/>
      </w:r>
      <w:r>
        <w:tab/>
      </w:r>
      <w:r>
        <w:tab/>
        <w:t>(2.10.1)</w:t>
      </w:r>
    </w:p>
    <w:p w14:paraId="6EA2B372" w14:textId="77777777" w:rsidR="00D72439" w:rsidRDefault="00D72439" w:rsidP="00D72439">
      <w:pPr>
        <w:tabs>
          <w:tab w:val="left" w:pos="7200"/>
          <w:tab w:val="left" w:pos="7920"/>
          <w:tab w:val="right" w:pos="9270"/>
        </w:tabs>
      </w:pPr>
    </w:p>
    <w:p w14:paraId="72CAFFEB" w14:textId="77777777" w:rsidR="00D72439" w:rsidRPr="00210326" w:rsidRDefault="00D72439" w:rsidP="00D72439">
      <w:pPr>
        <w:pStyle w:val="Heading4"/>
      </w:pPr>
      <w:bookmarkStart w:id="13" w:name="_Toc447798901"/>
      <w:r>
        <w:t xml:space="preserve">(a) </w:t>
      </w:r>
      <w:r w:rsidRPr="00210326">
        <w:t>Rank-2 Tensor Expansion</w:t>
      </w:r>
      <w:r>
        <w:t xml:space="preserve"> and Projection</w:t>
      </w:r>
      <w:bookmarkEnd w:id="13"/>
    </w:p>
    <w:p w14:paraId="70C8BC99" w14:textId="77777777" w:rsidR="00D72439" w:rsidRDefault="00D72439" w:rsidP="00D72439">
      <w:pPr>
        <w:tabs>
          <w:tab w:val="left" w:pos="7200"/>
          <w:tab w:val="left" w:pos="7920"/>
          <w:tab w:val="right" w:pos="9270"/>
        </w:tabs>
      </w:pPr>
    </w:p>
    <w:p w14:paraId="5FF83EE1" w14:textId="77777777" w:rsidR="00D72439" w:rsidRDefault="00B073CC" w:rsidP="00D72439">
      <w:pPr>
        <w:tabs>
          <w:tab w:val="left" w:pos="7200"/>
          <w:tab w:val="left" w:pos="7920"/>
          <w:tab w:val="right" w:pos="9270"/>
        </w:tabs>
      </w:pPr>
      <w:r>
        <w:t>As shown in (2.7.</w:t>
      </w:r>
      <w:r w:rsidR="00985E5E">
        <w:t>9</w:t>
      </w:r>
      <w:r>
        <w:t>)</w:t>
      </w:r>
      <w:r w:rsidR="005A733E">
        <w:t xml:space="preserve"> and (2,7,13)</w:t>
      </w:r>
      <w:r>
        <w:t xml:space="preserve">, </w:t>
      </w:r>
      <w:r w:rsidR="005A733E">
        <w:t xml:space="preserve">one can expand a rank-2 tensor on the tangent base vectors as follows, </w:t>
      </w:r>
    </w:p>
    <w:p w14:paraId="51911CF9" w14:textId="77777777" w:rsidR="00D72439" w:rsidRDefault="00D72439" w:rsidP="00D72439">
      <w:pPr>
        <w:tabs>
          <w:tab w:val="left" w:pos="7200"/>
          <w:tab w:val="left" w:pos="7920"/>
          <w:tab w:val="right" w:pos="9270"/>
        </w:tabs>
      </w:pPr>
    </w:p>
    <w:p w14:paraId="47115120" w14:textId="77777777" w:rsidR="00D72439" w:rsidRDefault="00D72439" w:rsidP="00D72439">
      <w:pPr>
        <w:tabs>
          <w:tab w:val="left" w:pos="7200"/>
          <w:tab w:val="left" w:pos="7920"/>
          <w:tab w:val="right" w:pos="9270"/>
        </w:tabs>
      </w:pPr>
      <w:r>
        <w:tab/>
        <w:t>M = Σ</w:t>
      </w:r>
      <w:r>
        <w:rPr>
          <w:rStyle w:val="subscript"/>
        </w:rPr>
        <w:t>ab</w:t>
      </w:r>
      <w:r>
        <w:t xml:space="preserve"> M</w:t>
      </w:r>
      <w:r w:rsidR="00B073CC">
        <w:rPr>
          <w:rStyle w:val="superscript"/>
        </w:rP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r>
        <w:tab/>
      </w:r>
      <w:r>
        <w:tab/>
      </w:r>
      <w:r>
        <w:tab/>
      </w:r>
      <w:r>
        <w:tab/>
      </w:r>
      <w:r>
        <w:tab/>
      </w:r>
      <w:r>
        <w:tab/>
      </w:r>
      <w:r>
        <w:tab/>
      </w:r>
      <w:r>
        <w:tab/>
      </w:r>
      <w:r>
        <w:tab/>
        <w:t>(2.10.2)</w:t>
      </w:r>
    </w:p>
    <w:p w14:paraId="7E621C34" w14:textId="77777777" w:rsidR="00D72439" w:rsidRDefault="00D72439" w:rsidP="00D72439">
      <w:pPr>
        <w:tabs>
          <w:tab w:val="left" w:pos="7200"/>
          <w:tab w:val="left" w:pos="7920"/>
          <w:tab w:val="right" w:pos="9270"/>
        </w:tabs>
      </w:pPr>
    </w:p>
    <w:p w14:paraId="14E0E018" w14:textId="77777777" w:rsidR="00D72439" w:rsidRDefault="004D2F6E" w:rsidP="00D72439">
      <w:r>
        <w:t xml:space="preserve">To verify that this is the correct expansion, we take the components of both sides, </w:t>
      </w:r>
    </w:p>
    <w:p w14:paraId="1201AD19" w14:textId="77777777" w:rsidR="00D72439" w:rsidRDefault="00D72439" w:rsidP="00D72439"/>
    <w:p w14:paraId="655A4A48" w14:textId="77777777" w:rsidR="00D72439" w:rsidRDefault="00D72439" w:rsidP="00D72439">
      <w:r>
        <w:tab/>
        <w:t>[M]</w:t>
      </w:r>
      <w:r w:rsidR="00B073CC">
        <w:t>'</w:t>
      </w:r>
      <w:r>
        <w:rPr>
          <w:rStyle w:val="superscript"/>
        </w:rPr>
        <w:t>ij</w:t>
      </w:r>
      <w:r>
        <w:t xml:space="preserve">  =  </w:t>
      </w:r>
      <w:r w:rsidR="00B073CC">
        <w:t>[</w:t>
      </w:r>
      <w:r>
        <w:t xml:space="preserve"> Σ</w:t>
      </w:r>
      <w:r>
        <w:rPr>
          <w:rStyle w:val="subscript"/>
        </w:rPr>
        <w:t>ab</w:t>
      </w:r>
      <w:r>
        <w:t xml:space="preserve"> </w:t>
      </w:r>
      <w:r w:rsidR="00B073CC">
        <w:t>M</w:t>
      </w:r>
      <w:r w:rsidR="00B073CC">
        <w:rPr>
          <w:rStyle w:val="superscript"/>
        </w:rPr>
        <w:t>'</w:t>
      </w:r>
      <w:r w:rsidR="00B073CC"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rsidR="00B073CC">
        <w:t>]</w:t>
      </w:r>
      <w:r w:rsidR="00B073CC">
        <w:rPr>
          <w:rStyle w:val="superscript"/>
        </w:rPr>
        <w:t>'</w:t>
      </w:r>
      <w:r>
        <w:rPr>
          <w:rStyle w:val="superscript"/>
        </w:rPr>
        <w:t>ij</w:t>
      </w:r>
      <w:r>
        <w:t xml:space="preserve">  </w:t>
      </w:r>
    </w:p>
    <w:p w14:paraId="53E0A0D2" w14:textId="77777777" w:rsidR="00D72439" w:rsidRDefault="00D72439" w:rsidP="00D72439"/>
    <w:p w14:paraId="6B866B02" w14:textId="77777777" w:rsidR="00D72439" w:rsidRDefault="00D72439" w:rsidP="00D72439">
      <w:pPr>
        <w:tabs>
          <w:tab w:val="left" w:pos="7200"/>
          <w:tab w:val="left" w:pos="7920"/>
          <w:tab w:val="right" w:pos="9270"/>
        </w:tabs>
      </w:pPr>
      <w:r>
        <w:tab/>
      </w:r>
      <w:r>
        <w:tab/>
        <w:t>=  Σ</w:t>
      </w:r>
      <w:r>
        <w:rPr>
          <w:rStyle w:val="subscript"/>
        </w:rPr>
        <w:t>ab</w:t>
      </w:r>
      <w:r>
        <w:t xml:space="preserve"> </w:t>
      </w:r>
      <w:r w:rsidR="00B073CC">
        <w:t>M</w:t>
      </w:r>
      <w:r w:rsidR="00B073CC">
        <w:rPr>
          <w:rStyle w:val="superscript"/>
        </w:rPr>
        <w:t>'</w:t>
      </w:r>
      <w:r w:rsidR="00B073CC" w:rsidRPr="00500898">
        <w:rPr>
          <w:rStyle w:val="superscript"/>
        </w:rPr>
        <w:t>ab</w:t>
      </w:r>
      <w:r>
        <w:t xml:space="preserve"> (</w:t>
      </w:r>
      <w:r w:rsidRPr="00E33A58">
        <w:rPr>
          <w:b/>
        </w:rPr>
        <w:t>e</w:t>
      </w:r>
      <w:r>
        <w:rPr>
          <w:rStyle w:val="subscript"/>
        </w:rPr>
        <w:t>a</w:t>
      </w:r>
      <w:r>
        <w:sym w:font="Symbol" w:char="F0C4"/>
      </w:r>
      <w:r w:rsidRPr="00E33A58">
        <w:rPr>
          <w:b/>
        </w:rPr>
        <w:t>e</w:t>
      </w:r>
      <w:r>
        <w:rPr>
          <w:rStyle w:val="subscript"/>
        </w:rPr>
        <w:t>b</w:t>
      </w:r>
      <w:r>
        <w:t>)</w:t>
      </w:r>
      <w:r w:rsidR="00B073CC">
        <w:rPr>
          <w:rStyle w:val="superscript"/>
        </w:rPr>
        <w:t>'</w:t>
      </w:r>
      <w:r>
        <w:rPr>
          <w:rStyle w:val="superscript"/>
        </w:rPr>
        <w:t>ij</w:t>
      </w:r>
      <w:r>
        <w:tab/>
      </w:r>
      <w:r>
        <w:tab/>
      </w:r>
      <w:r>
        <w:tab/>
      </w:r>
      <w:r>
        <w:tab/>
      </w:r>
      <w:r>
        <w:tab/>
      </w:r>
      <w:r>
        <w:tab/>
      </w:r>
      <w:r>
        <w:tab/>
      </w:r>
    </w:p>
    <w:p w14:paraId="1EC419F3" w14:textId="77777777" w:rsidR="00D72439" w:rsidRDefault="00D72439" w:rsidP="00D72439">
      <w:pPr>
        <w:tabs>
          <w:tab w:val="left" w:pos="7200"/>
          <w:tab w:val="left" w:pos="7920"/>
          <w:tab w:val="right" w:pos="9270"/>
        </w:tabs>
      </w:pPr>
    </w:p>
    <w:p w14:paraId="64243A3E" w14:textId="77777777" w:rsidR="00D72439" w:rsidRPr="007D47D3" w:rsidRDefault="00D72439" w:rsidP="00D72439">
      <w:pPr>
        <w:tabs>
          <w:tab w:val="left" w:pos="7200"/>
          <w:tab w:val="left" w:pos="7920"/>
          <w:tab w:val="right" w:pos="9270"/>
        </w:tabs>
      </w:pPr>
      <w:r>
        <w:tab/>
      </w:r>
      <w:r>
        <w:tab/>
        <w:t>=  Σ</w:t>
      </w:r>
      <w:r>
        <w:rPr>
          <w:rStyle w:val="subscript"/>
        </w:rPr>
        <w:t>ab</w:t>
      </w:r>
      <w:r>
        <w:t xml:space="preserve"> </w:t>
      </w:r>
      <w:r w:rsidR="00B073CC">
        <w:t>M</w:t>
      </w:r>
      <w:r w:rsidR="00B073CC">
        <w:rPr>
          <w:rStyle w:val="superscript"/>
        </w:rPr>
        <w:t>'</w:t>
      </w:r>
      <w:r w:rsidR="00B073CC" w:rsidRPr="00500898">
        <w:rPr>
          <w:rStyle w:val="superscript"/>
        </w:rPr>
        <w:t>ab</w:t>
      </w:r>
      <w:r>
        <w:t xml:space="preserve"> (</w:t>
      </w:r>
      <w:r w:rsidRPr="00E33A58">
        <w:rPr>
          <w:b/>
        </w:rPr>
        <w:t>e</w:t>
      </w:r>
      <w:r w:rsidR="00B073CC">
        <w:rPr>
          <w:rStyle w:val="superscript"/>
        </w:rPr>
        <w:t>'</w:t>
      </w:r>
      <w:r>
        <w:rPr>
          <w:rStyle w:val="subscript"/>
        </w:rPr>
        <w:t>a</w:t>
      </w:r>
      <w:r>
        <w:t>)</w:t>
      </w:r>
      <w:r>
        <w:rPr>
          <w:rStyle w:val="superscript"/>
        </w:rPr>
        <w:t>i</w:t>
      </w:r>
      <w:r>
        <w:t xml:space="preserve"> (</w:t>
      </w:r>
      <w:r w:rsidRPr="00E33A58">
        <w:rPr>
          <w:b/>
        </w:rPr>
        <w:t>e</w:t>
      </w:r>
      <w:r w:rsidR="00B073CC">
        <w:rPr>
          <w:rStyle w:val="superscript"/>
        </w:rPr>
        <w:t>'</w:t>
      </w:r>
      <w:r>
        <w:rPr>
          <w:rStyle w:val="subscript"/>
        </w:rPr>
        <w:t>b</w:t>
      </w:r>
      <w:r>
        <w:t>)</w:t>
      </w:r>
      <w:r>
        <w:rPr>
          <w:rStyle w:val="superscript"/>
        </w:rPr>
        <w:t>j</w:t>
      </w:r>
      <w:r>
        <w:tab/>
        <w:t>// (2.8.</w:t>
      </w:r>
      <w:r w:rsidR="00B073CC">
        <w:t>14</w:t>
      </w:r>
      <w:r>
        <w:t>)</w:t>
      </w:r>
      <w:r w:rsidR="004D2F6E">
        <w:t>, outer product in x'-space</w:t>
      </w:r>
    </w:p>
    <w:p w14:paraId="5CDB5ADA" w14:textId="77777777" w:rsidR="00D72439" w:rsidRDefault="00D72439" w:rsidP="00D72439">
      <w:pPr>
        <w:tabs>
          <w:tab w:val="left" w:pos="7200"/>
          <w:tab w:val="left" w:pos="7920"/>
          <w:tab w:val="right" w:pos="9270"/>
        </w:tabs>
      </w:pPr>
    </w:p>
    <w:p w14:paraId="66394079" w14:textId="77777777" w:rsidR="00D72439" w:rsidRDefault="00D72439" w:rsidP="00D72439">
      <w:pPr>
        <w:tabs>
          <w:tab w:val="left" w:pos="7200"/>
          <w:tab w:val="left" w:pos="7920"/>
          <w:tab w:val="right" w:pos="9270"/>
        </w:tabs>
      </w:pPr>
      <w:r>
        <w:tab/>
      </w:r>
      <w:r>
        <w:tab/>
        <w:t>=  Σ</w:t>
      </w:r>
      <w:r>
        <w:rPr>
          <w:rStyle w:val="subscript"/>
        </w:rPr>
        <w:t>ab</w:t>
      </w:r>
      <w:r>
        <w:t xml:space="preserve"> </w:t>
      </w:r>
      <w:r w:rsidR="00B073CC">
        <w:t>M</w:t>
      </w:r>
      <w:r w:rsidR="00B073CC">
        <w:rPr>
          <w:rStyle w:val="superscript"/>
        </w:rPr>
        <w:t>'</w:t>
      </w:r>
      <w:r w:rsidR="00B073CC" w:rsidRPr="00500898">
        <w:rPr>
          <w:rStyle w:val="superscript"/>
        </w:rPr>
        <w:t>ab</w:t>
      </w:r>
      <w:r>
        <w:t xml:space="preserve"> δ</w:t>
      </w:r>
      <w:r>
        <w:rPr>
          <w:rStyle w:val="subscript"/>
        </w:rPr>
        <w:t>a</w:t>
      </w:r>
      <w:r>
        <w:rPr>
          <w:rStyle w:val="superscript"/>
        </w:rPr>
        <w:t>i</w:t>
      </w:r>
      <w:r>
        <w:t>δ</w:t>
      </w:r>
      <w:r>
        <w:rPr>
          <w:rStyle w:val="subscript"/>
        </w:rPr>
        <w:t>b</w:t>
      </w:r>
      <w:r>
        <w:rPr>
          <w:rStyle w:val="superscript"/>
        </w:rPr>
        <w:t>j</w:t>
      </w:r>
      <w:r w:rsidR="00B073CC">
        <w:tab/>
      </w:r>
      <w:r w:rsidR="00B073CC">
        <w:tab/>
      </w:r>
      <w:r>
        <w:t xml:space="preserve">// </w:t>
      </w:r>
      <w:r w:rsidR="00506F78">
        <w:t>(2.</w:t>
      </w:r>
      <w:r w:rsidR="00B073CC">
        <w:t>5.7</w:t>
      </w:r>
      <w:r>
        <w:t xml:space="preserve">) </w:t>
      </w:r>
      <w:r w:rsidR="00B073CC">
        <w:t>line 2 used twice</w:t>
      </w:r>
    </w:p>
    <w:p w14:paraId="3D6B55A6" w14:textId="77777777" w:rsidR="00D72439" w:rsidRDefault="00D72439" w:rsidP="00D72439">
      <w:pPr>
        <w:tabs>
          <w:tab w:val="left" w:pos="7200"/>
          <w:tab w:val="left" w:pos="7920"/>
          <w:tab w:val="right" w:pos="9270"/>
        </w:tabs>
      </w:pPr>
    </w:p>
    <w:p w14:paraId="59C1862A" w14:textId="77777777" w:rsidR="00D72439" w:rsidRPr="006D18E8" w:rsidRDefault="00D72439" w:rsidP="00D72439">
      <w:pPr>
        <w:tabs>
          <w:tab w:val="left" w:pos="7200"/>
          <w:tab w:val="left" w:pos="7920"/>
          <w:tab w:val="right" w:pos="9270"/>
        </w:tabs>
      </w:pPr>
      <w:r>
        <w:tab/>
      </w:r>
      <w:r>
        <w:tab/>
        <w:t>=  M</w:t>
      </w:r>
      <w:r w:rsidR="00B073CC">
        <w:t>'</w:t>
      </w:r>
      <w:r>
        <w:rPr>
          <w:rStyle w:val="superscript"/>
        </w:rPr>
        <w:t>ij</w:t>
      </w:r>
      <w:r>
        <w:tab/>
      </w:r>
      <w:r>
        <w:tab/>
      </w:r>
      <w:r>
        <w:tab/>
      </w:r>
      <w:r>
        <w:tab/>
      </w:r>
      <w:r>
        <w:tab/>
      </w:r>
      <w:r>
        <w:tab/>
      </w:r>
      <w:r>
        <w:tab/>
      </w:r>
      <w:r>
        <w:tab/>
      </w:r>
      <w:r>
        <w:tab/>
      </w:r>
      <w:r>
        <w:tab/>
      </w:r>
      <w:r w:rsidR="00985E5E">
        <w:tab/>
      </w:r>
      <w:r>
        <w:t>(2.10.3</w:t>
      </w:r>
      <w:r w:rsidR="005A733E">
        <w:t>a</w:t>
      </w:r>
      <w:r>
        <w:t>)</w:t>
      </w:r>
    </w:p>
    <w:p w14:paraId="7044D052" w14:textId="77777777" w:rsidR="00D72439" w:rsidRDefault="00D72439" w:rsidP="00D72439">
      <w:pPr>
        <w:tabs>
          <w:tab w:val="left" w:pos="7200"/>
          <w:tab w:val="left" w:pos="7920"/>
          <w:tab w:val="right" w:pos="9270"/>
        </w:tabs>
      </w:pPr>
    </w:p>
    <w:p w14:paraId="1AF8DC8B" w14:textId="77777777" w:rsidR="00D72439" w:rsidRDefault="004D2F6E" w:rsidP="00D72439">
      <w:pPr>
        <w:tabs>
          <w:tab w:val="left" w:pos="7200"/>
          <w:tab w:val="left" w:pos="7920"/>
          <w:tab w:val="right" w:pos="9270"/>
        </w:tabs>
      </w:pPr>
      <w:r>
        <w:t xml:space="preserve">so the expansion is correct. </w:t>
      </w:r>
      <w:r w:rsidR="005A733E">
        <w:t xml:space="preserve">Similarly, </w:t>
      </w:r>
    </w:p>
    <w:p w14:paraId="5831729F" w14:textId="77777777" w:rsidR="005A733E" w:rsidRDefault="005A733E" w:rsidP="00D72439">
      <w:pPr>
        <w:tabs>
          <w:tab w:val="left" w:pos="7200"/>
          <w:tab w:val="left" w:pos="7920"/>
          <w:tab w:val="right" w:pos="9270"/>
        </w:tabs>
      </w:pPr>
    </w:p>
    <w:p w14:paraId="7C072B74" w14:textId="77777777" w:rsidR="005A733E" w:rsidRDefault="005A733E" w:rsidP="00D72439">
      <w:pPr>
        <w:tabs>
          <w:tab w:val="left" w:pos="7200"/>
          <w:tab w:val="left" w:pos="7920"/>
          <w:tab w:val="right" w:pos="9270"/>
        </w:tabs>
      </w:pPr>
      <w:r>
        <w:tab/>
        <w:t>M =  Σ</w:t>
      </w:r>
      <w:r>
        <w:rPr>
          <w:rStyle w:val="subscript"/>
        </w:rPr>
        <w:t>ab</w:t>
      </w:r>
      <w:r>
        <w:t xml:space="preserve"> M</w:t>
      </w:r>
      <w:r w:rsidRPr="00500898">
        <w:rPr>
          <w:rStyle w:val="superscript"/>
        </w:rPr>
        <w:t>ab</w:t>
      </w:r>
      <w:r>
        <w:rPr>
          <w:rStyle w:val="superscript"/>
        </w:rPr>
        <w:t xml:space="preserve"> </w:t>
      </w:r>
      <w:r>
        <w:rPr>
          <w:b/>
        </w:rPr>
        <w:t>u</w:t>
      </w:r>
      <w:r>
        <w:rPr>
          <w:rStyle w:val="subscript"/>
        </w:rPr>
        <w:t>a</w:t>
      </w:r>
      <w:r>
        <w:sym w:font="Symbol" w:char="F0C4"/>
      </w:r>
      <w:r>
        <w:rPr>
          <w:b/>
        </w:rPr>
        <w:t>u</w:t>
      </w:r>
      <w:r>
        <w:rPr>
          <w:rStyle w:val="subscript"/>
        </w:rPr>
        <w:t>b</w:t>
      </w:r>
    </w:p>
    <w:p w14:paraId="3A1AFE59" w14:textId="77777777" w:rsidR="005A733E" w:rsidRDefault="005A733E" w:rsidP="00D72439">
      <w:pPr>
        <w:tabs>
          <w:tab w:val="left" w:pos="7200"/>
          <w:tab w:val="left" w:pos="7920"/>
          <w:tab w:val="right" w:pos="9270"/>
        </w:tabs>
      </w:pPr>
    </w:p>
    <w:p w14:paraId="389C63E4" w14:textId="77777777" w:rsidR="005A733E" w:rsidRDefault="005A733E" w:rsidP="005A733E">
      <w:r>
        <w:tab/>
        <w:t>[M]</w:t>
      </w:r>
      <w:r>
        <w:rPr>
          <w:rStyle w:val="superscript"/>
        </w:rPr>
        <w:t>ij</w:t>
      </w:r>
      <w:r>
        <w:t xml:space="preserve">  =  [ Σ</w:t>
      </w:r>
      <w:r>
        <w:rPr>
          <w:rStyle w:val="subscript"/>
        </w:rPr>
        <w:t>ab</w:t>
      </w:r>
      <w:r>
        <w:t xml:space="preserve"> M</w:t>
      </w:r>
      <w:r w:rsidRPr="00500898">
        <w:rPr>
          <w:rStyle w:val="superscript"/>
        </w:rPr>
        <w:t>ab</w:t>
      </w:r>
      <w:r>
        <w:rPr>
          <w:rStyle w:val="superscript"/>
        </w:rPr>
        <w:t xml:space="preserve"> </w:t>
      </w:r>
      <w:r>
        <w:rPr>
          <w:b/>
        </w:rPr>
        <w:t>u</w:t>
      </w:r>
      <w:r>
        <w:rPr>
          <w:rStyle w:val="subscript"/>
        </w:rPr>
        <w:t>a</w:t>
      </w:r>
      <w:r>
        <w:sym w:font="Symbol" w:char="F0C4"/>
      </w:r>
      <w:r>
        <w:rPr>
          <w:b/>
        </w:rPr>
        <w:t>u</w:t>
      </w:r>
      <w:r>
        <w:rPr>
          <w:rStyle w:val="subscript"/>
        </w:rPr>
        <w:t>b</w:t>
      </w:r>
      <w:r>
        <w:t>]</w:t>
      </w:r>
      <w:r>
        <w:rPr>
          <w:rStyle w:val="superscript"/>
        </w:rPr>
        <w:t>ij</w:t>
      </w:r>
      <w:r>
        <w:t xml:space="preserve">  </w:t>
      </w:r>
    </w:p>
    <w:p w14:paraId="62B0E736" w14:textId="77777777" w:rsidR="005A733E" w:rsidRDefault="005A733E" w:rsidP="005A733E"/>
    <w:p w14:paraId="37A2E41A" w14:textId="77777777" w:rsidR="005A733E" w:rsidRDefault="005A733E" w:rsidP="005A733E">
      <w:pPr>
        <w:tabs>
          <w:tab w:val="left" w:pos="7200"/>
          <w:tab w:val="left" w:pos="7920"/>
          <w:tab w:val="right" w:pos="9270"/>
        </w:tabs>
      </w:pPr>
      <w:r>
        <w:tab/>
      </w:r>
      <w:r>
        <w:tab/>
        <w:t>=  Σ</w:t>
      </w:r>
      <w:r>
        <w:rPr>
          <w:rStyle w:val="subscript"/>
        </w:rPr>
        <w:t>ab</w:t>
      </w:r>
      <w:r>
        <w:t xml:space="preserve"> M</w:t>
      </w:r>
      <w:r w:rsidRPr="00500898">
        <w:rPr>
          <w:rStyle w:val="superscript"/>
        </w:rPr>
        <w:t>ab</w:t>
      </w:r>
      <w:r>
        <w:t xml:space="preserve"> (</w:t>
      </w:r>
      <w:r>
        <w:rPr>
          <w:b/>
        </w:rPr>
        <w:t>u</w:t>
      </w:r>
      <w:r>
        <w:rPr>
          <w:rStyle w:val="subscript"/>
        </w:rPr>
        <w:t>a</w:t>
      </w:r>
      <w:r>
        <w:sym w:font="Symbol" w:char="F0C4"/>
      </w:r>
      <w:r>
        <w:rPr>
          <w:b/>
        </w:rPr>
        <w:t>u</w:t>
      </w:r>
      <w:r>
        <w:rPr>
          <w:rStyle w:val="subscript"/>
        </w:rPr>
        <w:t>b</w:t>
      </w:r>
      <w:r>
        <w:t>)</w:t>
      </w:r>
      <w:r>
        <w:rPr>
          <w:rStyle w:val="superscript"/>
        </w:rPr>
        <w:t>ij</w:t>
      </w:r>
      <w:r>
        <w:tab/>
      </w:r>
      <w:r>
        <w:tab/>
      </w:r>
      <w:r>
        <w:tab/>
      </w:r>
      <w:r>
        <w:tab/>
      </w:r>
      <w:r>
        <w:tab/>
      </w:r>
      <w:r>
        <w:tab/>
      </w:r>
      <w:r>
        <w:tab/>
      </w:r>
    </w:p>
    <w:p w14:paraId="7F1578FB" w14:textId="77777777" w:rsidR="005A733E" w:rsidRDefault="005A733E" w:rsidP="005A733E">
      <w:pPr>
        <w:tabs>
          <w:tab w:val="left" w:pos="7200"/>
          <w:tab w:val="left" w:pos="7920"/>
          <w:tab w:val="right" w:pos="9270"/>
        </w:tabs>
      </w:pPr>
    </w:p>
    <w:p w14:paraId="75CF3695" w14:textId="77777777" w:rsidR="005A733E" w:rsidRPr="007D47D3" w:rsidRDefault="005A733E" w:rsidP="005A733E">
      <w:pPr>
        <w:tabs>
          <w:tab w:val="left" w:pos="7200"/>
          <w:tab w:val="left" w:pos="7920"/>
          <w:tab w:val="right" w:pos="9270"/>
        </w:tabs>
      </w:pPr>
      <w:r>
        <w:tab/>
      </w:r>
      <w:r>
        <w:tab/>
        <w:t>=  Σ</w:t>
      </w:r>
      <w:r>
        <w:rPr>
          <w:rStyle w:val="subscript"/>
        </w:rPr>
        <w:t>ab</w:t>
      </w:r>
      <w:r>
        <w:t xml:space="preserve"> M</w:t>
      </w:r>
      <w:r w:rsidRPr="00500898">
        <w:rPr>
          <w:rStyle w:val="superscript"/>
        </w:rPr>
        <w:t>ab</w:t>
      </w:r>
      <w:r>
        <w:t xml:space="preserve"> (</w:t>
      </w:r>
      <w:r>
        <w:rPr>
          <w:b/>
        </w:rPr>
        <w:t>u</w:t>
      </w:r>
      <w:r>
        <w:rPr>
          <w:rStyle w:val="subscript"/>
        </w:rPr>
        <w:t>a</w:t>
      </w:r>
      <w:r>
        <w:t>)</w:t>
      </w:r>
      <w:r>
        <w:rPr>
          <w:rStyle w:val="superscript"/>
        </w:rPr>
        <w:t>i</w:t>
      </w:r>
      <w:r>
        <w:t xml:space="preserve"> (</w:t>
      </w:r>
      <w:r>
        <w:rPr>
          <w:b/>
        </w:rPr>
        <w:t>u</w:t>
      </w:r>
      <w:r>
        <w:rPr>
          <w:rStyle w:val="subscript"/>
        </w:rPr>
        <w:t>b</w:t>
      </w:r>
      <w:r>
        <w:t>)</w:t>
      </w:r>
      <w:r>
        <w:rPr>
          <w:rStyle w:val="superscript"/>
        </w:rPr>
        <w:t>j</w:t>
      </w:r>
      <w:r>
        <w:tab/>
      </w:r>
      <w:r>
        <w:tab/>
        <w:t>// (2.8.14), outer product in x-space</w:t>
      </w:r>
    </w:p>
    <w:p w14:paraId="296DE6A5" w14:textId="77777777" w:rsidR="005A733E" w:rsidRDefault="005A733E" w:rsidP="005A733E">
      <w:pPr>
        <w:tabs>
          <w:tab w:val="left" w:pos="7200"/>
          <w:tab w:val="left" w:pos="7920"/>
          <w:tab w:val="right" w:pos="9270"/>
        </w:tabs>
      </w:pPr>
    </w:p>
    <w:p w14:paraId="78360CCC" w14:textId="77777777" w:rsidR="005A733E" w:rsidRDefault="005A733E" w:rsidP="005A733E">
      <w:pPr>
        <w:tabs>
          <w:tab w:val="left" w:pos="7200"/>
          <w:tab w:val="left" w:pos="7920"/>
          <w:tab w:val="right" w:pos="9270"/>
        </w:tabs>
      </w:pPr>
      <w:r>
        <w:tab/>
      </w:r>
      <w:r>
        <w:tab/>
        <w:t>=  Σ</w:t>
      </w:r>
      <w:r>
        <w:rPr>
          <w:rStyle w:val="subscript"/>
        </w:rPr>
        <w:t>ab</w:t>
      </w:r>
      <w:r>
        <w:t xml:space="preserve"> M</w:t>
      </w:r>
      <w:r>
        <w:rPr>
          <w:rStyle w:val="superscript"/>
        </w:rPr>
        <w:t>'</w:t>
      </w:r>
      <w:r w:rsidRPr="00500898">
        <w:rPr>
          <w:rStyle w:val="superscript"/>
        </w:rPr>
        <w:t>ab</w:t>
      </w:r>
      <w:r>
        <w:t xml:space="preserve"> δ</w:t>
      </w:r>
      <w:r>
        <w:rPr>
          <w:rStyle w:val="subscript"/>
        </w:rPr>
        <w:t>a</w:t>
      </w:r>
      <w:r>
        <w:rPr>
          <w:rStyle w:val="superscript"/>
        </w:rPr>
        <w:t>i</w:t>
      </w:r>
      <w:r>
        <w:t>δ</w:t>
      </w:r>
      <w:r>
        <w:rPr>
          <w:rStyle w:val="subscript"/>
        </w:rPr>
        <w:t>b</w:t>
      </w:r>
      <w:r>
        <w:rPr>
          <w:rStyle w:val="superscript"/>
        </w:rPr>
        <w:t>j</w:t>
      </w:r>
      <w:r>
        <w:tab/>
      </w:r>
      <w:r>
        <w:tab/>
        <w:t>// (2.5.7) line 1 used twice</w:t>
      </w:r>
    </w:p>
    <w:p w14:paraId="4C95EB8A" w14:textId="77777777" w:rsidR="005A733E" w:rsidRDefault="005A733E" w:rsidP="005A733E">
      <w:pPr>
        <w:tabs>
          <w:tab w:val="left" w:pos="7200"/>
          <w:tab w:val="left" w:pos="7920"/>
          <w:tab w:val="right" w:pos="9270"/>
        </w:tabs>
      </w:pPr>
    </w:p>
    <w:p w14:paraId="2E79E9AC" w14:textId="77777777" w:rsidR="005A733E" w:rsidRPr="006D18E8" w:rsidRDefault="005A733E" w:rsidP="005A733E">
      <w:pPr>
        <w:tabs>
          <w:tab w:val="left" w:pos="7200"/>
          <w:tab w:val="left" w:pos="7920"/>
          <w:tab w:val="right" w:pos="9270"/>
        </w:tabs>
      </w:pPr>
      <w:r>
        <w:tab/>
      </w:r>
      <w:r>
        <w:tab/>
        <w:t>=  M</w:t>
      </w:r>
      <w:r>
        <w:rPr>
          <w:rStyle w:val="superscript"/>
        </w:rPr>
        <w:t>ij</w:t>
      </w:r>
      <w:r>
        <w:tab/>
        <w:t>.</w:t>
      </w:r>
      <w:r>
        <w:tab/>
      </w:r>
      <w:r>
        <w:tab/>
      </w:r>
      <w:r>
        <w:tab/>
      </w:r>
      <w:r>
        <w:tab/>
      </w:r>
      <w:r>
        <w:tab/>
      </w:r>
      <w:r>
        <w:tab/>
      </w:r>
      <w:r>
        <w:tab/>
      </w:r>
      <w:r>
        <w:tab/>
      </w:r>
      <w:r>
        <w:tab/>
      </w:r>
      <w:r>
        <w:tab/>
        <w:t>(2.10.3b)</w:t>
      </w:r>
    </w:p>
    <w:p w14:paraId="16062B7A" w14:textId="77777777" w:rsidR="004D2F6E" w:rsidRDefault="004D2F6E" w:rsidP="00D72439">
      <w:pPr>
        <w:tabs>
          <w:tab w:val="left" w:pos="7200"/>
          <w:tab w:val="left" w:pos="7920"/>
          <w:tab w:val="right" w:pos="9270"/>
        </w:tabs>
      </w:pPr>
    </w:p>
    <w:p w14:paraId="05BE9F72" w14:textId="77777777" w:rsidR="00D72439" w:rsidRPr="00B073CC" w:rsidRDefault="00D72439" w:rsidP="00D72439">
      <w:pPr>
        <w:tabs>
          <w:tab w:val="left" w:pos="7200"/>
          <w:tab w:val="left" w:pos="7920"/>
          <w:tab w:val="right" w:pos="9270"/>
        </w:tabs>
      </w:pPr>
      <w:r>
        <w:t>A convenient notational method for projecting out the coefficients of any tensor expansion is the use of tensor-product-space dot products defined in Section 2.9. To demonstrate, we use a tensor expansion in V</w:t>
      </w:r>
      <w:r>
        <w:sym w:font="Symbol" w:char="F0C4"/>
      </w:r>
      <w:r>
        <w:t xml:space="preserve">W where the basis vectors are </w:t>
      </w:r>
      <w:r w:rsidRPr="00BB282C">
        <w:rPr>
          <w:b/>
        </w:rPr>
        <w:t>e</w:t>
      </w:r>
      <w:r>
        <w:rPr>
          <w:rStyle w:val="subscript"/>
        </w:rPr>
        <w:t>n</w:t>
      </w:r>
      <w:r>
        <w:t xml:space="preserve"> and </w:t>
      </w:r>
      <w:r w:rsidRPr="00BB282C">
        <w:rPr>
          <w:b/>
        </w:rPr>
        <w:t>e</w:t>
      </w:r>
      <w:r>
        <w:t>'</w:t>
      </w:r>
      <w:r>
        <w:rPr>
          <w:rStyle w:val="subscript"/>
        </w:rPr>
        <w:t>n</w:t>
      </w:r>
      <w:r>
        <w:t xml:space="preserve"> for V and W,</w:t>
      </w:r>
      <w:r w:rsidR="00B073CC">
        <w:t xml:space="preserve"> using notation of (2.7.9), </w:t>
      </w:r>
    </w:p>
    <w:p w14:paraId="7CF78DC2" w14:textId="77777777" w:rsidR="00D72439" w:rsidRDefault="00D72439" w:rsidP="00D72439">
      <w:pPr>
        <w:tabs>
          <w:tab w:val="left" w:pos="7200"/>
          <w:tab w:val="left" w:pos="7920"/>
          <w:tab w:val="right" w:pos="9270"/>
        </w:tabs>
      </w:pPr>
    </w:p>
    <w:p w14:paraId="40065844" w14:textId="77777777" w:rsidR="00D72439" w:rsidRDefault="00D72439" w:rsidP="00D72439">
      <w:pPr>
        <w:tabs>
          <w:tab w:val="left" w:pos="7200"/>
          <w:tab w:val="left" w:pos="7920"/>
          <w:tab w:val="right" w:pos="9270"/>
        </w:tabs>
      </w:pPr>
      <w:r>
        <w:tab/>
        <w:t>M = Σ</w:t>
      </w:r>
      <w:r>
        <w:rPr>
          <w:rStyle w:val="subscript"/>
        </w:rPr>
        <w:t>ab</w:t>
      </w:r>
      <w:r>
        <w:t xml:space="preserve"> </w:t>
      </w:r>
      <w:r w:rsidRPr="00B1247F">
        <w:t>[</w:t>
      </w:r>
      <w:r>
        <w:t>M</w:t>
      </w:r>
      <w:r>
        <w:rPr>
          <w:rStyle w:val="superscript"/>
        </w:rPr>
        <w:t>(e,e')</w:t>
      </w:r>
      <w:r>
        <w:t>]</w:t>
      </w:r>
      <w:r w:rsidRPr="00500898">
        <w:rPr>
          <w:rStyle w:val="superscript"/>
        </w:rPr>
        <w:t>ab</w:t>
      </w:r>
      <w:r>
        <w:rPr>
          <w:rStyle w:val="superscript"/>
        </w:rPr>
        <w:t xml:space="preserve"> </w:t>
      </w:r>
      <w:r w:rsidRPr="00F20453">
        <w:rPr>
          <w:b/>
        </w:rPr>
        <w:t>e</w:t>
      </w:r>
      <w:r>
        <w:rPr>
          <w:rStyle w:val="subscript"/>
        </w:rPr>
        <w:t>a</w:t>
      </w:r>
      <w:r>
        <w:sym w:font="Symbol" w:char="F0C4"/>
      </w:r>
      <w:r w:rsidRPr="00F20453">
        <w:rPr>
          <w:b/>
        </w:rPr>
        <w:t>e</w:t>
      </w:r>
      <w:r>
        <w:t>'</w:t>
      </w:r>
      <w:r>
        <w:rPr>
          <w:rStyle w:val="subscript"/>
        </w:rPr>
        <w:t>b</w:t>
      </w:r>
      <w:r>
        <w:t xml:space="preserve"> .</w:t>
      </w:r>
      <w:r>
        <w:tab/>
      </w:r>
      <w:r>
        <w:tab/>
      </w:r>
      <w:r>
        <w:tab/>
        <w:t>M ϵ V</w:t>
      </w:r>
      <w:r>
        <w:sym w:font="Symbol" w:char="F0C4"/>
      </w:r>
      <w:r>
        <w:t>W .</w:t>
      </w:r>
      <w:r>
        <w:tab/>
      </w:r>
      <w:r>
        <w:tab/>
      </w:r>
      <w:r>
        <w:tab/>
      </w:r>
      <w:r>
        <w:tab/>
        <w:t>(2.10.4)</w:t>
      </w:r>
      <w:r>
        <w:tab/>
      </w:r>
    </w:p>
    <w:p w14:paraId="4E750E3B" w14:textId="77777777" w:rsidR="00D72439" w:rsidRDefault="00D72439" w:rsidP="00D72439">
      <w:pPr>
        <w:tabs>
          <w:tab w:val="left" w:pos="7200"/>
          <w:tab w:val="left" w:pos="7920"/>
          <w:tab w:val="right" w:pos="9270"/>
        </w:tabs>
      </w:pPr>
    </w:p>
    <w:p w14:paraId="7BAFCBFD" w14:textId="77777777" w:rsidR="00D72439" w:rsidRPr="00BB282C" w:rsidRDefault="00D72439" w:rsidP="00D72439">
      <w:pPr>
        <w:tabs>
          <w:tab w:val="left" w:pos="7200"/>
          <w:tab w:val="left" w:pos="7920"/>
          <w:tab w:val="right" w:pos="9270"/>
        </w:tabs>
      </w:pPr>
      <w:r>
        <w:t>The appropriate projector is (</w:t>
      </w:r>
      <w:r w:rsidRPr="00B1247F">
        <w:rPr>
          <w:b/>
        </w:rPr>
        <w:t>e</w:t>
      </w:r>
      <w:r>
        <w:rPr>
          <w:rStyle w:val="superscript"/>
        </w:rPr>
        <w:t>i</w:t>
      </w:r>
      <w:r>
        <w:sym w:font="Symbol" w:char="F0C4"/>
      </w:r>
      <w:r w:rsidRPr="00B1247F">
        <w:rPr>
          <w:b/>
        </w:rPr>
        <w:t>e</w:t>
      </w:r>
      <w:r>
        <w:rPr>
          <w:b/>
        </w:rPr>
        <w:t>'</w:t>
      </w:r>
      <w:r>
        <w:rPr>
          <w:rStyle w:val="superscript"/>
        </w:rPr>
        <w:t>j</w:t>
      </w:r>
      <w:r>
        <w:t xml:space="preserve">), which is just the expansion's basis </w:t>
      </w:r>
      <w:r w:rsidRPr="00F20453">
        <w:rPr>
          <w:b/>
        </w:rPr>
        <w:t>e</w:t>
      </w:r>
      <w:r>
        <w:rPr>
          <w:rStyle w:val="subscript"/>
        </w:rPr>
        <w:t>a</w:t>
      </w:r>
      <w:r>
        <w:sym w:font="Symbol" w:char="F0C4"/>
      </w:r>
      <w:r w:rsidRPr="00F20453">
        <w:rPr>
          <w:b/>
        </w:rPr>
        <w:t>e</w:t>
      </w:r>
      <w:r>
        <w:t>'</w:t>
      </w:r>
      <w:r>
        <w:rPr>
          <w:rStyle w:val="subscript"/>
        </w:rPr>
        <w:t>b</w:t>
      </w:r>
      <w:r>
        <w:t xml:space="preserve"> with up/down toggled on the indices, and dummy labels like i,j selected. Using this projector one finds, </w:t>
      </w:r>
    </w:p>
    <w:p w14:paraId="2231B1F5" w14:textId="77777777" w:rsidR="00D72439" w:rsidRDefault="00D72439" w:rsidP="00D72439">
      <w:pPr>
        <w:tabs>
          <w:tab w:val="left" w:pos="7200"/>
          <w:tab w:val="left" w:pos="7920"/>
          <w:tab w:val="right" w:pos="9270"/>
        </w:tabs>
      </w:pPr>
    </w:p>
    <w:p w14:paraId="6784C005" w14:textId="77777777" w:rsidR="00D72439" w:rsidRDefault="00D72439" w:rsidP="00D72439">
      <w:r>
        <w:tab/>
        <w:t>(</w:t>
      </w:r>
      <w:r w:rsidRPr="00B1247F">
        <w:rPr>
          <w:b/>
        </w:rPr>
        <w:t>e</w:t>
      </w:r>
      <w:r>
        <w:rPr>
          <w:rStyle w:val="superscript"/>
        </w:rPr>
        <w:t>i</w:t>
      </w:r>
      <w:r>
        <w:sym w:font="Symbol" w:char="F0C4"/>
      </w:r>
      <w:r w:rsidRPr="00B1247F">
        <w:rPr>
          <w:b/>
        </w:rPr>
        <w:t>e</w:t>
      </w:r>
      <w:r>
        <w:rPr>
          <w:b/>
        </w:rPr>
        <w:t>'</w:t>
      </w:r>
      <w:r>
        <w:rPr>
          <w:rStyle w:val="superscript"/>
        </w:rPr>
        <w:t>j</w:t>
      </w:r>
      <w:r>
        <w:t xml:space="preserve">) </w:t>
      </w:r>
      <w:r>
        <w:sym w:font="Symbol" w:char="F0B7"/>
      </w:r>
      <w:r>
        <w:t xml:space="preserve"> M  = Σ</w:t>
      </w:r>
      <w:r>
        <w:rPr>
          <w:rStyle w:val="subscript"/>
        </w:rPr>
        <w:t>ab</w:t>
      </w:r>
      <w:r>
        <w:t xml:space="preserve">  </w:t>
      </w:r>
      <w:r w:rsidRPr="00B1247F">
        <w:t>[</w:t>
      </w:r>
      <w:r>
        <w:t>M</w:t>
      </w:r>
      <w:r>
        <w:rPr>
          <w:rStyle w:val="superscript"/>
        </w:rPr>
        <w:t>(e,e')</w:t>
      </w:r>
      <w:r>
        <w:t>]</w:t>
      </w:r>
      <w:r w:rsidRPr="00500898">
        <w:rPr>
          <w:rStyle w:val="superscript"/>
        </w:rPr>
        <w:t>ab</w:t>
      </w:r>
      <w:r>
        <w:t xml:space="preserve">   (</w:t>
      </w:r>
      <w:r w:rsidRPr="00B1247F">
        <w:rPr>
          <w:b/>
        </w:rPr>
        <w:t>e</w:t>
      </w:r>
      <w:r>
        <w:rPr>
          <w:rStyle w:val="superscript"/>
        </w:rPr>
        <w:t>i</w:t>
      </w:r>
      <w:r>
        <w:sym w:font="Symbol" w:char="F0C4"/>
      </w:r>
      <w:r w:rsidRPr="00B1247F">
        <w:rPr>
          <w:b/>
        </w:rPr>
        <w:t>e</w:t>
      </w:r>
      <w:r>
        <w:rPr>
          <w:b/>
        </w:rPr>
        <w:t>'</w:t>
      </w:r>
      <w:r>
        <w:rPr>
          <w:rStyle w:val="superscript"/>
        </w:rPr>
        <w:t>j</w:t>
      </w:r>
      <w:r>
        <w:t xml:space="preserve">) </w:t>
      </w:r>
      <w:r>
        <w:sym w:font="Symbol" w:char="F0B7"/>
      </w:r>
      <w:r>
        <w:t xml:space="preserve"> (</w:t>
      </w:r>
      <w:r w:rsidRPr="00B1247F">
        <w:rPr>
          <w:b/>
        </w:rPr>
        <w:t>e</w:t>
      </w:r>
      <w:r>
        <w:rPr>
          <w:rStyle w:val="subscript"/>
        </w:rPr>
        <w:t>a</w:t>
      </w:r>
      <w:r>
        <w:sym w:font="Symbol" w:char="F0C4"/>
      </w:r>
      <w:r w:rsidRPr="00B1247F">
        <w:rPr>
          <w:b/>
        </w:rPr>
        <w:t>e</w:t>
      </w:r>
      <w:r>
        <w:rPr>
          <w:b/>
        </w:rPr>
        <w:t>'</w:t>
      </w:r>
      <w:r>
        <w:rPr>
          <w:rStyle w:val="subscript"/>
        </w:rPr>
        <w:t>b</w:t>
      </w:r>
      <w:r>
        <w:t>)</w:t>
      </w:r>
    </w:p>
    <w:p w14:paraId="6AC76C9C" w14:textId="77777777" w:rsidR="00D72439" w:rsidRDefault="00D72439" w:rsidP="00D72439"/>
    <w:p w14:paraId="7F9E92FB" w14:textId="77777777" w:rsidR="00D72439" w:rsidRPr="00BB282C" w:rsidRDefault="00D72439" w:rsidP="00D72439">
      <w:r>
        <w:tab/>
      </w:r>
      <w:r>
        <w:tab/>
      </w:r>
      <w:r>
        <w:tab/>
        <w:t xml:space="preserve">  =  Σ</w:t>
      </w:r>
      <w:r>
        <w:rPr>
          <w:rStyle w:val="subscript"/>
        </w:rPr>
        <w:t>ab</w:t>
      </w:r>
      <w:r>
        <w:t xml:space="preserve">  </w:t>
      </w:r>
      <w:r w:rsidRPr="00B1247F">
        <w:t>[</w:t>
      </w:r>
      <w:r>
        <w:t>M</w:t>
      </w:r>
      <w:r>
        <w:rPr>
          <w:rStyle w:val="superscript"/>
        </w:rPr>
        <w:t>(e,e')</w:t>
      </w:r>
      <w:r>
        <w:t>]</w:t>
      </w:r>
      <w:r w:rsidRPr="00500898">
        <w:rPr>
          <w:rStyle w:val="superscript"/>
        </w:rPr>
        <w:t>ab</w:t>
      </w:r>
      <w:r>
        <w:t xml:space="preserve">  (</w:t>
      </w:r>
      <w:r w:rsidRPr="00B1247F">
        <w:rPr>
          <w:b/>
        </w:rPr>
        <w:t>e</w:t>
      </w:r>
      <w:r>
        <w:rPr>
          <w:rStyle w:val="superscript"/>
        </w:rPr>
        <w:t>i</w:t>
      </w:r>
      <w:r>
        <w:t xml:space="preserve">  </w:t>
      </w:r>
      <w:r>
        <w:sym w:font="Symbol" w:char="F0B7"/>
      </w:r>
      <w:r>
        <w:t xml:space="preserve"> </w:t>
      </w:r>
      <w:r w:rsidRPr="006D18E8">
        <w:rPr>
          <w:b/>
        </w:rPr>
        <w:t>e</w:t>
      </w:r>
      <w:r>
        <w:rPr>
          <w:rStyle w:val="subscript"/>
        </w:rPr>
        <w:t>a</w:t>
      </w:r>
      <w:r>
        <w:t>)(</w:t>
      </w:r>
      <w:r w:rsidRPr="00B1247F">
        <w:rPr>
          <w:b/>
        </w:rPr>
        <w:t>e</w:t>
      </w:r>
      <w:r>
        <w:rPr>
          <w:b/>
        </w:rPr>
        <w:t>'</w:t>
      </w:r>
      <w:r>
        <w:rPr>
          <w:rStyle w:val="superscript"/>
        </w:rPr>
        <w:t>j</w:t>
      </w:r>
      <w:r>
        <w:t xml:space="preserve">  </w:t>
      </w:r>
      <w:r>
        <w:sym w:font="Symbol" w:char="F0B7"/>
      </w:r>
      <w:r>
        <w:t xml:space="preserve"> </w:t>
      </w:r>
      <w:r w:rsidRPr="006D18E8">
        <w:rPr>
          <w:b/>
        </w:rPr>
        <w:t>e</w:t>
      </w:r>
      <w:r>
        <w:t>'</w:t>
      </w:r>
      <w:r>
        <w:rPr>
          <w:rStyle w:val="subscript"/>
        </w:rPr>
        <w:t>b</w:t>
      </w:r>
      <w:r>
        <w:t>)</w:t>
      </w:r>
      <w:r>
        <w:tab/>
        <w:t>// theorem (2.9.15)</w:t>
      </w:r>
    </w:p>
    <w:p w14:paraId="0179A032" w14:textId="77777777" w:rsidR="00D72439" w:rsidRDefault="00D72439" w:rsidP="00D72439"/>
    <w:p w14:paraId="32035F21" w14:textId="77777777" w:rsidR="00D72439" w:rsidRDefault="00D72439" w:rsidP="00D72439">
      <w:r>
        <w:tab/>
      </w:r>
      <w:r>
        <w:tab/>
      </w:r>
      <w:r>
        <w:tab/>
        <w:t xml:space="preserve">  =  Σ</w:t>
      </w:r>
      <w:r>
        <w:rPr>
          <w:rStyle w:val="subscript"/>
        </w:rPr>
        <w:t>ab</w:t>
      </w:r>
      <w:r>
        <w:t xml:space="preserve">  </w:t>
      </w:r>
      <w:r w:rsidRPr="00B1247F">
        <w:t>[</w:t>
      </w:r>
      <w:r>
        <w:t>M</w:t>
      </w:r>
      <w:r>
        <w:rPr>
          <w:rStyle w:val="superscript"/>
        </w:rPr>
        <w:t>(e,e')</w:t>
      </w:r>
      <w:r>
        <w:t>]</w:t>
      </w:r>
      <w:r w:rsidRPr="00500898">
        <w:rPr>
          <w:rStyle w:val="superscript"/>
        </w:rPr>
        <w:t>ab</w:t>
      </w:r>
      <w:r>
        <w:t xml:space="preserve">  δ</w:t>
      </w:r>
      <w:r>
        <w:rPr>
          <w:rStyle w:val="superscript"/>
        </w:rPr>
        <w:t>i</w:t>
      </w:r>
      <w:r>
        <w:rPr>
          <w:rStyle w:val="subscript"/>
        </w:rPr>
        <w:t>a</w:t>
      </w:r>
      <w:r>
        <w:t xml:space="preserve"> δ</w:t>
      </w:r>
      <w:r>
        <w:rPr>
          <w:rStyle w:val="superscript"/>
        </w:rPr>
        <w:t>j</w:t>
      </w:r>
      <w:r>
        <w:rPr>
          <w:rStyle w:val="subscript"/>
        </w:rPr>
        <w:t>b</w:t>
      </w:r>
      <w:r>
        <w:tab/>
      </w:r>
      <w:r>
        <w:tab/>
      </w:r>
      <w:r>
        <w:tab/>
        <w:t>// dual pairs as in (2.3.2)</w:t>
      </w:r>
    </w:p>
    <w:p w14:paraId="46653AF9" w14:textId="77777777" w:rsidR="00D72439" w:rsidRDefault="00D72439" w:rsidP="00D72439"/>
    <w:p w14:paraId="34943A76" w14:textId="77777777" w:rsidR="00D72439" w:rsidRPr="00C00677" w:rsidRDefault="00D72439" w:rsidP="00D72439">
      <w:pPr>
        <w:tabs>
          <w:tab w:val="left" w:pos="7200"/>
          <w:tab w:val="left" w:pos="7920"/>
          <w:tab w:val="right" w:pos="9270"/>
        </w:tabs>
      </w:pPr>
      <w:r>
        <w:tab/>
      </w:r>
      <w:r>
        <w:tab/>
      </w:r>
      <w:r>
        <w:tab/>
        <w:t xml:space="preserve">=   </w:t>
      </w:r>
      <w:r w:rsidRPr="00B1247F">
        <w:t>[</w:t>
      </w:r>
      <w:r>
        <w:t>M</w:t>
      </w:r>
      <w:r>
        <w:rPr>
          <w:rStyle w:val="superscript"/>
        </w:rPr>
        <w:t>(e,e')</w:t>
      </w:r>
      <w:r>
        <w:t>]</w:t>
      </w:r>
      <w:r>
        <w:rPr>
          <w:rStyle w:val="superscript"/>
        </w:rPr>
        <w:t>ij</w:t>
      </w:r>
      <w:r>
        <w:tab/>
        <w:t xml:space="preserve"> </w:t>
      </w:r>
      <w:r>
        <w:tab/>
      </w:r>
      <w:r>
        <w:tab/>
      </w:r>
      <w:r>
        <w:tab/>
      </w:r>
      <w:r>
        <w:tab/>
      </w:r>
      <w:r>
        <w:tab/>
      </w:r>
      <w:r>
        <w:tab/>
      </w:r>
      <w:r>
        <w:tab/>
      </w:r>
      <w:r>
        <w:tab/>
        <w:t>(2.10.5)</w:t>
      </w:r>
    </w:p>
    <w:p w14:paraId="3593947D" w14:textId="77777777" w:rsidR="00D72439" w:rsidRPr="00BB282C" w:rsidRDefault="00D72439" w:rsidP="00D72439">
      <w:pPr>
        <w:tabs>
          <w:tab w:val="left" w:pos="7200"/>
          <w:tab w:val="left" w:pos="7920"/>
          <w:tab w:val="right" w:pos="9270"/>
        </w:tabs>
      </w:pPr>
      <w:r>
        <w:tab/>
      </w:r>
    </w:p>
    <w:p w14:paraId="79B44E28" w14:textId="77777777" w:rsidR="00D72439" w:rsidRDefault="00D72439" w:rsidP="00D72439">
      <w:pPr>
        <w:tabs>
          <w:tab w:val="left" w:pos="7200"/>
          <w:tab w:val="left" w:pos="7920"/>
          <w:tab w:val="right" w:pos="9270"/>
        </w:tabs>
      </w:pPr>
      <w:r>
        <w:t xml:space="preserve">and indeed, the coefficient is duly projected out of M. Here is more complicated example where M is now a rank-3 tensor, and where we use a perverse mixed basis, </w:t>
      </w:r>
    </w:p>
    <w:p w14:paraId="15275111" w14:textId="77777777" w:rsidR="00D72439" w:rsidRDefault="00D72439" w:rsidP="00D72439">
      <w:pPr>
        <w:tabs>
          <w:tab w:val="left" w:pos="7200"/>
          <w:tab w:val="left" w:pos="7920"/>
          <w:tab w:val="right" w:pos="9270"/>
        </w:tabs>
      </w:pPr>
    </w:p>
    <w:p w14:paraId="205DA875" w14:textId="77777777" w:rsidR="00D72439" w:rsidRDefault="00D72439" w:rsidP="00D72439">
      <w:pPr>
        <w:tabs>
          <w:tab w:val="left" w:pos="7200"/>
          <w:tab w:val="left" w:pos="7920"/>
          <w:tab w:val="right" w:pos="9270"/>
        </w:tabs>
      </w:pPr>
      <w:r>
        <w:tab/>
        <w:t>M = Σ</w:t>
      </w:r>
      <w:r>
        <w:rPr>
          <w:rStyle w:val="subscript"/>
        </w:rPr>
        <w:t>abc</w:t>
      </w:r>
      <w:r>
        <w:t xml:space="preserve"> </w:t>
      </w:r>
      <w:r w:rsidRPr="00B1247F">
        <w:t>[</w:t>
      </w:r>
      <w:r>
        <w:t>M</w:t>
      </w:r>
      <w:r>
        <w:rPr>
          <w:rStyle w:val="superscript"/>
        </w:rPr>
        <w:t>(e,u',e")</w:t>
      </w:r>
      <w:r>
        <w:t>]</w:t>
      </w:r>
      <w:r>
        <w:rPr>
          <w:rStyle w:val="subscript"/>
        </w:rPr>
        <w:t>ab</w:t>
      </w:r>
      <w:r>
        <w:rPr>
          <w:rStyle w:val="superscript"/>
        </w:rPr>
        <w:t xml:space="preserve">c </w:t>
      </w:r>
      <w:r w:rsidRPr="00F20453">
        <w:rPr>
          <w:b/>
        </w:rPr>
        <w:t>e</w:t>
      </w:r>
      <w:r w:rsidRPr="00B1247F">
        <w:rPr>
          <w:rStyle w:val="superscript"/>
        </w:rPr>
        <w:t>a</w:t>
      </w:r>
      <w:r>
        <w:t xml:space="preserve"> </w:t>
      </w:r>
      <w:r>
        <w:sym w:font="Symbol" w:char="F0C4"/>
      </w:r>
      <w:r>
        <w:t xml:space="preserve"> </w:t>
      </w:r>
      <w:r w:rsidRPr="00F20453">
        <w:rPr>
          <w:b/>
        </w:rPr>
        <w:t>u</w:t>
      </w:r>
      <w:r>
        <w:t>'</w:t>
      </w:r>
      <w:r>
        <w:rPr>
          <w:rStyle w:val="subscript"/>
        </w:rPr>
        <w:t>b</w:t>
      </w:r>
      <w:r>
        <w:t xml:space="preserve"> </w:t>
      </w:r>
      <w:r>
        <w:sym w:font="Symbol" w:char="F0C4"/>
      </w:r>
      <w:r>
        <w:t xml:space="preserve"> </w:t>
      </w:r>
      <w:r w:rsidRPr="00F20453">
        <w:rPr>
          <w:b/>
        </w:rPr>
        <w:t>e</w:t>
      </w:r>
      <w:r>
        <w:t>"</w:t>
      </w:r>
      <w:r>
        <w:rPr>
          <w:rStyle w:val="subscript"/>
        </w:rPr>
        <w:t>c</w:t>
      </w:r>
      <w:r>
        <w:tab/>
      </w:r>
      <w:r>
        <w:tab/>
        <w:t>M  ϵ  V</w:t>
      </w:r>
      <w:r>
        <w:sym w:font="Symbol" w:char="F0C4"/>
      </w:r>
      <w:r>
        <w:t>W</w:t>
      </w:r>
      <w:r>
        <w:sym w:font="Symbol" w:char="F0C4"/>
      </w:r>
      <w:r>
        <w:t>X</w:t>
      </w:r>
      <w:r>
        <w:tab/>
        <w:t>.</w:t>
      </w:r>
      <w:r>
        <w:tab/>
      </w:r>
      <w:r>
        <w:tab/>
      </w:r>
      <w:r>
        <w:tab/>
        <w:t>(2.10.6)</w:t>
      </w:r>
    </w:p>
    <w:p w14:paraId="44145B95" w14:textId="77777777" w:rsidR="00D72439" w:rsidRDefault="00D72439" w:rsidP="00D72439">
      <w:pPr>
        <w:tabs>
          <w:tab w:val="left" w:pos="7200"/>
          <w:tab w:val="left" w:pos="7920"/>
          <w:tab w:val="right" w:pos="9270"/>
        </w:tabs>
      </w:pPr>
    </w:p>
    <w:p w14:paraId="5C0A3D1E" w14:textId="77777777" w:rsidR="00D72439" w:rsidRPr="00C00677" w:rsidRDefault="00D72439" w:rsidP="00D72439">
      <w:pPr>
        <w:tabs>
          <w:tab w:val="left" w:pos="7200"/>
          <w:tab w:val="left" w:pos="7920"/>
          <w:tab w:val="right" w:pos="9270"/>
        </w:tabs>
      </w:pPr>
      <w:r>
        <w:t>The projector is (</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and we use it to project out the coefficient in (2.10.6) : </w:t>
      </w:r>
    </w:p>
    <w:p w14:paraId="0FD78783" w14:textId="77777777" w:rsidR="00D72439" w:rsidRPr="00BB282C" w:rsidRDefault="00D72439" w:rsidP="00D72439">
      <w:pPr>
        <w:tabs>
          <w:tab w:val="left" w:pos="7200"/>
          <w:tab w:val="left" w:pos="7920"/>
          <w:tab w:val="right" w:pos="9270"/>
        </w:tabs>
      </w:pPr>
    </w:p>
    <w:p w14:paraId="5A76575F" w14:textId="77777777" w:rsidR="00D72439" w:rsidRDefault="00D72439" w:rsidP="00D72439">
      <w:r>
        <w:tab/>
        <w:t>(</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w:t>
      </w:r>
      <w:r>
        <w:sym w:font="Symbol" w:char="F0B7"/>
      </w:r>
      <w:r>
        <w:t xml:space="preserve"> M  = (</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w:t>
      </w:r>
      <w:r>
        <w:sym w:font="Symbol" w:char="F0B7"/>
      </w:r>
      <w:r>
        <w:t xml:space="preserve"> Σ</w:t>
      </w:r>
      <w:r>
        <w:rPr>
          <w:rStyle w:val="subscript"/>
        </w:rPr>
        <w:t>ab</w:t>
      </w:r>
      <w:r>
        <w:t xml:space="preserve"> </w:t>
      </w:r>
      <w:r w:rsidRPr="00B1247F">
        <w:t>[</w:t>
      </w:r>
      <w:r>
        <w:t>M</w:t>
      </w:r>
      <w:r>
        <w:rPr>
          <w:rStyle w:val="superscript"/>
        </w:rPr>
        <w:t>(e,u',e")</w:t>
      </w:r>
      <w:r>
        <w:t>]</w:t>
      </w:r>
      <w:r>
        <w:rPr>
          <w:rStyle w:val="subscript"/>
        </w:rPr>
        <w:t>ab</w:t>
      </w:r>
      <w:r>
        <w:rPr>
          <w:rStyle w:val="superscript"/>
        </w:rPr>
        <w:t xml:space="preserve">c </w:t>
      </w:r>
      <w:r w:rsidRPr="00F20453">
        <w:rPr>
          <w:b/>
        </w:rPr>
        <w:t>e</w:t>
      </w:r>
      <w:r w:rsidRPr="00B1247F">
        <w:rPr>
          <w:rStyle w:val="superscript"/>
        </w:rPr>
        <w:t>a</w:t>
      </w:r>
      <w:r>
        <w:t xml:space="preserve"> </w:t>
      </w:r>
      <w:r>
        <w:sym w:font="Symbol" w:char="F0C4"/>
      </w:r>
      <w:r>
        <w:t xml:space="preserve"> </w:t>
      </w:r>
      <w:r w:rsidRPr="00F20453">
        <w:rPr>
          <w:b/>
        </w:rPr>
        <w:t>u</w:t>
      </w:r>
      <w:r>
        <w:t>'</w:t>
      </w:r>
      <w:r>
        <w:rPr>
          <w:rStyle w:val="subscript"/>
        </w:rPr>
        <w:t>b</w:t>
      </w:r>
      <w:r>
        <w:t xml:space="preserve"> </w:t>
      </w:r>
      <w:r>
        <w:sym w:font="Symbol" w:char="F0C4"/>
      </w:r>
      <w:r>
        <w:t xml:space="preserve"> </w:t>
      </w:r>
      <w:r w:rsidRPr="00F20453">
        <w:rPr>
          <w:b/>
        </w:rPr>
        <w:t>e</w:t>
      </w:r>
      <w:r>
        <w:t>"</w:t>
      </w:r>
      <w:r>
        <w:rPr>
          <w:rStyle w:val="subscript"/>
        </w:rPr>
        <w:t>c</w:t>
      </w:r>
    </w:p>
    <w:p w14:paraId="0902CCDA" w14:textId="77777777" w:rsidR="00D72439" w:rsidRDefault="00D72439" w:rsidP="00D72439"/>
    <w:p w14:paraId="4B798BE7" w14:textId="77777777" w:rsidR="00D72439" w:rsidRDefault="00D72439" w:rsidP="00D72439">
      <w:r>
        <w:tab/>
      </w:r>
      <w:r>
        <w:tab/>
        <w:t>= Σ</w:t>
      </w:r>
      <w:r>
        <w:rPr>
          <w:rStyle w:val="subscript"/>
        </w:rPr>
        <w:t>ab</w:t>
      </w:r>
      <w:r>
        <w:t xml:space="preserve"> </w:t>
      </w:r>
      <w:r w:rsidRPr="00B1247F">
        <w:t>[</w:t>
      </w:r>
      <w:r>
        <w:t>M</w:t>
      </w:r>
      <w:r>
        <w:rPr>
          <w:rStyle w:val="superscript"/>
        </w:rPr>
        <w:t>(e,u',e")</w:t>
      </w:r>
      <w:r>
        <w:t>]</w:t>
      </w:r>
      <w:r>
        <w:rPr>
          <w:rStyle w:val="subscript"/>
        </w:rPr>
        <w:t>ab</w:t>
      </w:r>
      <w:r>
        <w:rPr>
          <w:rStyle w:val="superscript"/>
        </w:rPr>
        <w:t>c</w:t>
      </w:r>
      <w:r>
        <w:t xml:space="preserve"> (</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w:t>
      </w:r>
      <w:r>
        <w:sym w:font="Symbol" w:char="F0B7"/>
      </w:r>
      <w:r>
        <w:t xml:space="preserve"> (</w:t>
      </w:r>
      <w:r w:rsidRPr="00F20453">
        <w:rPr>
          <w:b/>
        </w:rPr>
        <w:t>e</w:t>
      </w:r>
      <w:r w:rsidRPr="00B1247F">
        <w:rPr>
          <w:rStyle w:val="superscript"/>
        </w:rPr>
        <w:t>a</w:t>
      </w:r>
      <w:r>
        <w:t xml:space="preserve"> </w:t>
      </w:r>
      <w:r>
        <w:sym w:font="Symbol" w:char="F0C4"/>
      </w:r>
      <w:r>
        <w:t xml:space="preserve"> </w:t>
      </w:r>
      <w:r w:rsidRPr="00F20453">
        <w:rPr>
          <w:b/>
        </w:rPr>
        <w:t>u</w:t>
      </w:r>
      <w:r>
        <w:t>'</w:t>
      </w:r>
      <w:r>
        <w:rPr>
          <w:rStyle w:val="subscript"/>
        </w:rPr>
        <w:t>b</w:t>
      </w:r>
      <w:r>
        <w:t xml:space="preserve"> </w:t>
      </w:r>
      <w:r>
        <w:sym w:font="Symbol" w:char="F0C4"/>
      </w:r>
      <w:r>
        <w:t xml:space="preserve"> </w:t>
      </w:r>
      <w:r w:rsidRPr="00F20453">
        <w:rPr>
          <w:b/>
        </w:rPr>
        <w:t>e</w:t>
      </w:r>
      <w:r>
        <w:t>"</w:t>
      </w:r>
      <w:r>
        <w:rPr>
          <w:rStyle w:val="subscript"/>
        </w:rPr>
        <w:t>c</w:t>
      </w:r>
      <w:r>
        <w:t>)</w:t>
      </w:r>
    </w:p>
    <w:p w14:paraId="10F90C6A" w14:textId="77777777" w:rsidR="00D72439" w:rsidRPr="00985E5E" w:rsidRDefault="00D72439" w:rsidP="00D72439"/>
    <w:p w14:paraId="3D5DFCC6" w14:textId="77777777" w:rsidR="00D72439" w:rsidRPr="006D18E8" w:rsidRDefault="00D72439" w:rsidP="00D72439">
      <w:r>
        <w:tab/>
      </w:r>
      <w:r>
        <w:tab/>
        <w:t>= Σ</w:t>
      </w:r>
      <w:r>
        <w:rPr>
          <w:rStyle w:val="subscript"/>
        </w:rPr>
        <w:t>ab</w:t>
      </w:r>
      <w:r>
        <w:t xml:space="preserve"> </w:t>
      </w:r>
      <w:r w:rsidRPr="00B1247F">
        <w:t>[</w:t>
      </w:r>
      <w:r>
        <w:t>M</w:t>
      </w:r>
      <w:r>
        <w:rPr>
          <w:rStyle w:val="superscript"/>
        </w:rPr>
        <w:t>(e,u',e")</w:t>
      </w:r>
      <w:r>
        <w:t>]</w:t>
      </w:r>
      <w:r>
        <w:rPr>
          <w:rStyle w:val="subscript"/>
        </w:rPr>
        <w:t>ab</w:t>
      </w:r>
      <w:r>
        <w:rPr>
          <w:rStyle w:val="superscript"/>
        </w:rPr>
        <w:t>c</w:t>
      </w:r>
      <w:r>
        <w:t xml:space="preserve"> (</w:t>
      </w:r>
      <w:r w:rsidRPr="00B1247F">
        <w:rPr>
          <w:b/>
        </w:rPr>
        <w:t>e</w:t>
      </w:r>
      <w:r w:rsidRPr="00B1247F">
        <w:rPr>
          <w:rStyle w:val="subscript"/>
        </w:rPr>
        <w:t>i</w:t>
      </w:r>
      <w:r>
        <w:t xml:space="preserve">  </w:t>
      </w:r>
      <w:r>
        <w:sym w:font="Symbol" w:char="F0B7"/>
      </w:r>
      <w:r>
        <w:t xml:space="preserve"> </w:t>
      </w:r>
      <w:r w:rsidRPr="00F20453">
        <w:rPr>
          <w:b/>
        </w:rPr>
        <w:t>e</w:t>
      </w:r>
      <w:r w:rsidRPr="00B1247F">
        <w:rPr>
          <w:rStyle w:val="superscript"/>
        </w:rPr>
        <w:t>a</w:t>
      </w:r>
      <w:r>
        <w:t>)(</w:t>
      </w:r>
      <w:r>
        <w:rPr>
          <w:b/>
        </w:rPr>
        <w:t>u'</w:t>
      </w:r>
      <w:r>
        <w:rPr>
          <w:rStyle w:val="superscript"/>
        </w:rPr>
        <w:t>j</w:t>
      </w:r>
      <w:r>
        <w:t xml:space="preserve">  </w:t>
      </w:r>
      <w:r>
        <w:sym w:font="Symbol" w:char="F0B7"/>
      </w:r>
      <w:r>
        <w:t xml:space="preserve"> </w:t>
      </w:r>
      <w:r w:rsidRPr="00F20453">
        <w:rPr>
          <w:b/>
        </w:rPr>
        <w:t>u</w:t>
      </w:r>
      <w:r>
        <w:t>'</w:t>
      </w:r>
      <w:r>
        <w:rPr>
          <w:rStyle w:val="subscript"/>
        </w:rPr>
        <w:t>b</w:t>
      </w:r>
      <w:r>
        <w:t>)(</w:t>
      </w:r>
      <w:r w:rsidRPr="00F20453">
        <w:rPr>
          <w:b/>
        </w:rPr>
        <w:t>e</w:t>
      </w:r>
      <w:r>
        <w:t>"</w:t>
      </w:r>
      <w:r>
        <w:rPr>
          <w:rStyle w:val="superscript"/>
        </w:rPr>
        <w:t>k</w:t>
      </w:r>
      <w:r>
        <w:t xml:space="preserve">  </w:t>
      </w:r>
      <w:r>
        <w:sym w:font="Symbol" w:char="F0B7"/>
      </w:r>
      <w:r>
        <w:t xml:space="preserve"> </w:t>
      </w:r>
      <w:r w:rsidRPr="00F20453">
        <w:rPr>
          <w:b/>
        </w:rPr>
        <w:t>e</w:t>
      </w:r>
      <w:r>
        <w:t>"</w:t>
      </w:r>
      <w:r>
        <w:rPr>
          <w:rStyle w:val="subscript"/>
        </w:rPr>
        <w:t>c</w:t>
      </w:r>
      <w:r>
        <w:t>)</w:t>
      </w:r>
      <w:r>
        <w:tab/>
      </w:r>
      <w:r>
        <w:tab/>
        <w:t>// theorem (2.9.18)</w:t>
      </w:r>
    </w:p>
    <w:p w14:paraId="59B70F98" w14:textId="77777777" w:rsidR="00D72439" w:rsidRDefault="00D72439" w:rsidP="00D72439"/>
    <w:p w14:paraId="5EDE27FD" w14:textId="77777777" w:rsidR="00D72439" w:rsidRPr="006D18E8" w:rsidRDefault="00D72439" w:rsidP="00D72439">
      <w:r>
        <w:tab/>
      </w:r>
      <w:r>
        <w:tab/>
        <w:t>= Σ</w:t>
      </w:r>
      <w:r>
        <w:rPr>
          <w:rStyle w:val="subscript"/>
        </w:rPr>
        <w:t>ab</w:t>
      </w:r>
      <w:r>
        <w:t xml:space="preserve"> </w:t>
      </w:r>
      <w:r w:rsidRPr="00B1247F">
        <w:t>[</w:t>
      </w:r>
      <w:r>
        <w:t>M</w:t>
      </w:r>
      <w:r>
        <w:rPr>
          <w:rStyle w:val="superscript"/>
        </w:rPr>
        <w:t>(e,u',e")</w:t>
      </w:r>
      <w:r>
        <w:t>]</w:t>
      </w:r>
      <w:r>
        <w:rPr>
          <w:rStyle w:val="subscript"/>
        </w:rPr>
        <w:t>ab</w:t>
      </w:r>
      <w:r>
        <w:rPr>
          <w:rStyle w:val="superscript"/>
        </w:rPr>
        <w:t>c</w:t>
      </w:r>
      <w:r>
        <w:t xml:space="preserve">  δ</w:t>
      </w:r>
      <w:r>
        <w:rPr>
          <w:rStyle w:val="subscript"/>
        </w:rPr>
        <w:t>i</w:t>
      </w:r>
      <w:r>
        <w:rPr>
          <w:rStyle w:val="superscript"/>
        </w:rPr>
        <w:t>a</w:t>
      </w:r>
      <w:r>
        <w:t xml:space="preserve"> δ</w:t>
      </w:r>
      <w:r>
        <w:rPr>
          <w:rStyle w:val="superscript"/>
        </w:rPr>
        <w:t>j</w:t>
      </w:r>
      <w:r>
        <w:rPr>
          <w:rStyle w:val="subscript"/>
        </w:rPr>
        <w:t>b</w:t>
      </w:r>
      <w:r>
        <w:t xml:space="preserve"> δ</w:t>
      </w:r>
      <w:r>
        <w:rPr>
          <w:rStyle w:val="superscript"/>
        </w:rPr>
        <w:t>k</w:t>
      </w:r>
      <w:r>
        <w:rPr>
          <w:rStyle w:val="subscript"/>
        </w:rPr>
        <w:t>c</w:t>
      </w:r>
      <w:r>
        <w:tab/>
      </w:r>
      <w:r>
        <w:tab/>
        <w:t>// each pair is dual as in (2.3.2)</w:t>
      </w:r>
    </w:p>
    <w:p w14:paraId="0BB0F2B9" w14:textId="77777777" w:rsidR="00D72439" w:rsidRDefault="00D72439" w:rsidP="00D72439"/>
    <w:p w14:paraId="1E5C6692" w14:textId="77777777" w:rsidR="00D72439" w:rsidRDefault="00D72439" w:rsidP="00D72439">
      <w:pPr>
        <w:tabs>
          <w:tab w:val="left" w:pos="7200"/>
          <w:tab w:val="left" w:pos="7920"/>
          <w:tab w:val="right" w:pos="9270"/>
        </w:tabs>
      </w:pPr>
      <w:r>
        <w:tab/>
      </w:r>
      <w:r>
        <w:tab/>
        <w:t xml:space="preserve">=  </w:t>
      </w:r>
      <w:r w:rsidRPr="00B1247F">
        <w:t>[</w:t>
      </w:r>
      <w:r>
        <w:t>M</w:t>
      </w:r>
      <w:r>
        <w:rPr>
          <w:rStyle w:val="superscript"/>
        </w:rPr>
        <w:t>(e,u',e")</w:t>
      </w:r>
      <w:r>
        <w:t>]</w:t>
      </w:r>
      <w:r>
        <w:rPr>
          <w:rStyle w:val="subscript"/>
        </w:rPr>
        <w:t>ij</w:t>
      </w:r>
      <w:r>
        <w:rPr>
          <w:rStyle w:val="superscript"/>
        </w:rPr>
        <w:t>k</w:t>
      </w:r>
      <w:r>
        <w:tab/>
        <w:t>.</w:t>
      </w:r>
      <w:r>
        <w:tab/>
      </w:r>
      <w:r>
        <w:tab/>
      </w:r>
      <w:r>
        <w:tab/>
      </w:r>
      <w:r>
        <w:tab/>
      </w:r>
      <w:r>
        <w:tab/>
      </w:r>
      <w:r>
        <w:tab/>
      </w:r>
      <w:r>
        <w:tab/>
      </w:r>
      <w:r>
        <w:tab/>
        <w:t>(2.10.7)</w:t>
      </w:r>
    </w:p>
    <w:p w14:paraId="59D7ADD4" w14:textId="77777777" w:rsidR="00D72439" w:rsidRDefault="00D72439" w:rsidP="00D72439"/>
    <w:p w14:paraId="42348019" w14:textId="77777777" w:rsidR="00D72439" w:rsidRDefault="00D72439" w:rsidP="00D72439">
      <w:pPr>
        <w:pStyle w:val="Heading4"/>
      </w:pPr>
      <w:bookmarkStart w:id="14" w:name="_Toc447798902"/>
      <w:r>
        <w:t xml:space="preserve">(b) </w:t>
      </w:r>
      <w:r w:rsidRPr="00210326">
        <w:t>Rank-</w:t>
      </w:r>
      <w:r>
        <w:t>k</w:t>
      </w:r>
      <w:r w:rsidRPr="00210326">
        <w:t xml:space="preserve"> Tensor Expansion</w:t>
      </w:r>
      <w:r w:rsidR="005A733E">
        <w:t>s</w:t>
      </w:r>
      <w:r>
        <w:t xml:space="preserve"> and Projection</w:t>
      </w:r>
      <w:r w:rsidR="005A733E">
        <w:t>s</w:t>
      </w:r>
      <w:bookmarkEnd w:id="14"/>
    </w:p>
    <w:p w14:paraId="73231000" w14:textId="77777777" w:rsidR="00D72439" w:rsidRDefault="00D72439" w:rsidP="00D72439"/>
    <w:p w14:paraId="2329D6CC" w14:textId="77777777" w:rsidR="00D72439" w:rsidRPr="00735B72" w:rsidRDefault="00D72439" w:rsidP="00D72439">
      <w:r>
        <w:t>A rank-k tensor T in V</w:t>
      </w:r>
      <w:r>
        <w:rPr>
          <w:rStyle w:val="superscript"/>
        </w:rPr>
        <w:t>k</w:t>
      </w:r>
      <w:r>
        <w:t xml:space="preserve"> has this expansion on the</w:t>
      </w:r>
      <w:r w:rsidR="00E97501">
        <w:t xml:space="preserve"> </w:t>
      </w:r>
      <w:r w:rsidRPr="00331740">
        <w:rPr>
          <w:b/>
        </w:rPr>
        <w:t>e</w:t>
      </w:r>
      <w:r>
        <w:rPr>
          <w:rStyle w:val="subscript"/>
        </w:rPr>
        <w:t>r</w:t>
      </w:r>
      <w:r>
        <w:t xml:space="preserve"> basis, </w:t>
      </w:r>
    </w:p>
    <w:p w14:paraId="17222142" w14:textId="77777777" w:rsidR="00D72439" w:rsidRDefault="00D72439" w:rsidP="00D72439"/>
    <w:p w14:paraId="1362AFF4" w14:textId="77777777" w:rsidR="00D72439" w:rsidRDefault="00D72439" w:rsidP="00D72439">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00E97501">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E97501">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Pr="00E97501">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Pr="00E97501">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00E97501">
        <w:t>) .</w:t>
      </w:r>
      <w:r w:rsidR="00E97501">
        <w:tab/>
      </w:r>
      <w:r w:rsidR="00E97501">
        <w:tab/>
      </w:r>
      <w:r w:rsidR="00E97501">
        <w:tab/>
      </w:r>
      <w:r w:rsidR="00E97501">
        <w:tab/>
      </w:r>
      <w:r w:rsidR="00E97501">
        <w:tab/>
      </w:r>
      <w:r>
        <w:t>(2.10.</w:t>
      </w:r>
      <w:r w:rsidR="00E97501">
        <w:t>8</w:t>
      </w:r>
      <w:r>
        <w:t>)</w:t>
      </w:r>
    </w:p>
    <w:p w14:paraId="4C04E859" w14:textId="77777777" w:rsidR="00D72439" w:rsidRDefault="00D72439" w:rsidP="00D72439">
      <w:pPr>
        <w:tabs>
          <w:tab w:val="left" w:pos="7200"/>
          <w:tab w:val="left" w:pos="7920"/>
          <w:tab w:val="right" w:pos="9270"/>
        </w:tabs>
      </w:pPr>
    </w:p>
    <w:p w14:paraId="73528DD3" w14:textId="77777777" w:rsidR="00D72439" w:rsidRPr="00E97501" w:rsidRDefault="00E97501" w:rsidP="00E97501">
      <w:pPr>
        <w:ind w:left="720" w:hanging="720"/>
      </w:pPr>
      <w:r>
        <w:t>To verify, we take components of both sides</w:t>
      </w:r>
      <w:r w:rsidR="005A733E">
        <w:t xml:space="preserve">, </w:t>
      </w:r>
    </w:p>
    <w:p w14:paraId="4117BC48" w14:textId="77777777" w:rsidR="00E97501" w:rsidRDefault="00E97501" w:rsidP="00E97501">
      <w:pPr>
        <w:ind w:left="720" w:hanging="720"/>
      </w:pPr>
    </w:p>
    <w:p w14:paraId="469EEDE6" w14:textId="77777777" w:rsidR="00D72439" w:rsidRDefault="00D72439" w:rsidP="00D72439">
      <w:pPr>
        <w:tabs>
          <w:tab w:val="left" w:pos="7200"/>
          <w:tab w:val="left" w:pos="7920"/>
          <w:tab w:val="right" w:pos="9270"/>
        </w:tabs>
      </w:pPr>
      <w:r>
        <w:tab/>
        <w:t>[T]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00E97501">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E97501">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Pr="00E97501">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Pr="00E97501">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p>
    <w:p w14:paraId="5A195EEE" w14:textId="77777777" w:rsidR="00E97501" w:rsidRDefault="00E97501" w:rsidP="00D72439">
      <w:pPr>
        <w:tabs>
          <w:tab w:val="left" w:pos="7200"/>
          <w:tab w:val="left" w:pos="7920"/>
          <w:tab w:val="right" w:pos="9270"/>
        </w:tabs>
      </w:pPr>
    </w:p>
    <w:p w14:paraId="1A5BAA27" w14:textId="77777777" w:rsidR="00E97501" w:rsidRPr="005A733E" w:rsidRDefault="00E97501" w:rsidP="00D72439">
      <w:pPr>
        <w:tabs>
          <w:tab w:val="left" w:pos="7200"/>
          <w:tab w:val="left" w:pos="7920"/>
          <w:tab w:val="right" w:pos="9270"/>
        </w:tabs>
      </w:pPr>
      <w:r>
        <w:tab/>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E97501">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Pr="00E97501">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w:t>
      </w:r>
      <w:r w:rsidRPr="00E97501">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sidR="005A733E">
        <w:tab/>
      </w:r>
      <w:r w:rsidR="005A733E">
        <w:tab/>
        <w:t>// (2.8.17)</w:t>
      </w:r>
    </w:p>
    <w:p w14:paraId="499B5DE7" w14:textId="77777777" w:rsidR="00D72439" w:rsidRDefault="00D72439" w:rsidP="00D72439">
      <w:pPr>
        <w:tabs>
          <w:tab w:val="left" w:pos="7200"/>
          <w:tab w:val="left" w:pos="7920"/>
          <w:tab w:val="right" w:pos="9270"/>
        </w:tabs>
      </w:pPr>
    </w:p>
    <w:p w14:paraId="686E488C" w14:textId="77777777" w:rsidR="00E97501" w:rsidRPr="005A733E" w:rsidRDefault="00D72439" w:rsidP="00D72439">
      <w:pPr>
        <w:tabs>
          <w:tab w:val="left" w:pos="7200"/>
          <w:tab w:val="left" w:pos="7920"/>
          <w:tab w:val="right" w:pos="9270"/>
        </w:tabs>
      </w:pPr>
      <w:r>
        <w:tab/>
      </w:r>
      <w:r>
        <w:tab/>
      </w:r>
      <w:r w:rsidR="00E97501">
        <w:tab/>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00E97501">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E97501">
        <w:t>R</w:t>
      </w:r>
      <w:r w:rsidR="00E97501">
        <w:rPr>
          <w:rStyle w:val="subscript"/>
        </w:rPr>
        <w:t>i</w:t>
      </w:r>
      <w:r w:rsidR="00E97501" w:rsidRPr="008059AD">
        <w:rPr>
          <w:rStyle w:val="subscript"/>
        </w:rPr>
        <w:fldChar w:fldCharType="begin"/>
      </w:r>
      <w:r w:rsidR="00E97501">
        <w:rPr>
          <w:rStyle w:val="subscript"/>
        </w:rPr>
        <w:instrText xml:space="preserve"> EQ \s\do2(1)</w:instrText>
      </w:r>
      <w:r w:rsidR="00E97501" w:rsidRPr="008059AD">
        <w:rPr>
          <w:rStyle w:val="subscript"/>
        </w:rPr>
        <w:fldChar w:fldCharType="end"/>
      </w:r>
      <w:r w:rsidR="00E97501">
        <w:rPr>
          <w:rStyle w:val="superscript"/>
        </w:rPr>
        <w:t>j</w:t>
      </w:r>
      <w:r w:rsidR="00E97501" w:rsidRPr="00C40C6A">
        <w:rPr>
          <w:rStyle w:val="superscript"/>
        </w:rPr>
        <w:fldChar w:fldCharType="begin"/>
      </w:r>
      <w:r w:rsidR="00E97501" w:rsidRPr="00C40C6A">
        <w:rPr>
          <w:rStyle w:val="superscript"/>
        </w:rPr>
        <w:instrText xml:space="preserve"> EQ \s\do2(1)</w:instrText>
      </w:r>
      <w:r w:rsidR="00E97501" w:rsidRPr="00C40C6A">
        <w:rPr>
          <w:rStyle w:val="superscript"/>
        </w:rPr>
        <w:fldChar w:fldCharType="end"/>
      </w:r>
      <w:r w:rsidR="00E97501">
        <w:t xml:space="preserve"> R</w:t>
      </w:r>
      <w:r w:rsidR="00E97501">
        <w:rPr>
          <w:rStyle w:val="subscript"/>
        </w:rPr>
        <w:t>i</w:t>
      </w:r>
      <w:r w:rsidR="00E97501" w:rsidRPr="008059AD">
        <w:rPr>
          <w:rStyle w:val="subscript"/>
        </w:rPr>
        <w:fldChar w:fldCharType="begin"/>
      </w:r>
      <w:r w:rsidR="00E97501">
        <w:rPr>
          <w:rStyle w:val="subscript"/>
        </w:rPr>
        <w:instrText xml:space="preserve"> EQ \s\do2(2)</w:instrText>
      </w:r>
      <w:r w:rsidR="00E97501" w:rsidRPr="008059AD">
        <w:rPr>
          <w:rStyle w:val="subscript"/>
        </w:rPr>
        <w:fldChar w:fldCharType="end"/>
      </w:r>
      <w:r w:rsidR="00E97501">
        <w:rPr>
          <w:rStyle w:val="superscript"/>
        </w:rPr>
        <w:t>j</w:t>
      </w:r>
      <w:r w:rsidR="00E97501" w:rsidRPr="00C40C6A">
        <w:rPr>
          <w:rStyle w:val="superscript"/>
        </w:rPr>
        <w:fldChar w:fldCharType="begin"/>
      </w:r>
      <w:r w:rsidR="00E97501" w:rsidRPr="00C40C6A">
        <w:rPr>
          <w:rStyle w:val="superscript"/>
        </w:rPr>
        <w:instrText xml:space="preserve"> EQ \s\do2(2)</w:instrText>
      </w:r>
      <w:r w:rsidR="00E97501" w:rsidRPr="00C40C6A">
        <w:rPr>
          <w:rStyle w:val="superscript"/>
        </w:rPr>
        <w:fldChar w:fldCharType="end"/>
      </w:r>
      <w:r w:rsidR="00E97501">
        <w:t xml:space="preserve"> .....R</w:t>
      </w:r>
      <w:r w:rsidR="00E97501">
        <w:rPr>
          <w:rStyle w:val="subscript"/>
        </w:rPr>
        <w:t>i</w:t>
      </w:r>
      <w:r w:rsidR="00E97501" w:rsidRPr="008059AD">
        <w:rPr>
          <w:rStyle w:val="subscript"/>
        </w:rPr>
        <w:fldChar w:fldCharType="begin"/>
      </w:r>
      <w:r w:rsidR="00E97501">
        <w:rPr>
          <w:rStyle w:val="subscript"/>
        </w:rPr>
        <w:instrText xml:space="preserve"> EQ \s\do2(k)</w:instrText>
      </w:r>
      <w:r w:rsidR="00E97501" w:rsidRPr="008059AD">
        <w:rPr>
          <w:rStyle w:val="subscript"/>
        </w:rPr>
        <w:fldChar w:fldCharType="end"/>
      </w:r>
      <w:r w:rsidR="00E97501">
        <w:rPr>
          <w:rStyle w:val="superscript"/>
        </w:rPr>
        <w:t>j</w:t>
      </w:r>
      <w:r w:rsidR="00E97501" w:rsidRPr="00C40C6A">
        <w:rPr>
          <w:rStyle w:val="superscript"/>
        </w:rPr>
        <w:fldChar w:fldCharType="begin"/>
      </w:r>
      <w:r w:rsidR="00E97501" w:rsidRPr="00C40C6A">
        <w:rPr>
          <w:rStyle w:val="superscript"/>
        </w:rPr>
        <w:instrText xml:space="preserve"> EQ \s\do2(</w:instrText>
      </w:r>
      <w:r w:rsidR="00E97501">
        <w:rPr>
          <w:rStyle w:val="superscript"/>
        </w:rPr>
        <w:instrText>k</w:instrText>
      </w:r>
      <w:r w:rsidR="00E97501" w:rsidRPr="00C40C6A">
        <w:rPr>
          <w:rStyle w:val="superscript"/>
        </w:rPr>
        <w:instrText>)</w:instrText>
      </w:r>
      <w:r w:rsidR="00E97501" w:rsidRPr="00C40C6A">
        <w:rPr>
          <w:rStyle w:val="superscript"/>
        </w:rPr>
        <w:fldChar w:fldCharType="end"/>
      </w:r>
      <w:r>
        <w:t xml:space="preserve"> </w:t>
      </w:r>
      <w:r w:rsidR="005A733E">
        <w:tab/>
      </w:r>
      <w:r w:rsidR="005A733E">
        <w:tab/>
        <w:t>// (2.5.7) line 1</w:t>
      </w:r>
    </w:p>
    <w:p w14:paraId="69E216B2" w14:textId="77777777" w:rsidR="00E97501" w:rsidRDefault="00E97501" w:rsidP="00D72439">
      <w:pPr>
        <w:tabs>
          <w:tab w:val="left" w:pos="7200"/>
          <w:tab w:val="left" w:pos="7920"/>
          <w:tab w:val="right" w:pos="9270"/>
        </w:tabs>
      </w:pPr>
    </w:p>
    <w:p w14:paraId="218DA3D3" w14:textId="77777777" w:rsidR="00E97501" w:rsidRPr="00E97501" w:rsidRDefault="00E97501" w:rsidP="00E97501">
      <w:pPr>
        <w:tabs>
          <w:tab w:val="left" w:pos="7200"/>
          <w:tab w:val="left" w:pos="7920"/>
          <w:tab w:val="right" w:pos="9270"/>
        </w:tabs>
      </w:pPr>
      <w:r>
        <w:tab/>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R</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R</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.....R</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 xml:space="preserve"> </w:t>
      </w:r>
      <w:r w:rsidRPr="007F199C">
        <w:t>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p>
    <w:p w14:paraId="51D2A47A" w14:textId="77777777" w:rsidR="00E97501" w:rsidRDefault="00E97501" w:rsidP="00E97501">
      <w:pPr>
        <w:tabs>
          <w:tab w:val="left" w:pos="7200"/>
          <w:tab w:val="left" w:pos="7920"/>
          <w:tab w:val="right" w:pos="9270"/>
        </w:tabs>
      </w:pPr>
    </w:p>
    <w:p w14:paraId="18FCB975" w14:textId="77777777" w:rsidR="00E97501" w:rsidRPr="00E97501" w:rsidRDefault="00E97501" w:rsidP="00E97501">
      <w:pPr>
        <w:tabs>
          <w:tab w:val="left" w:pos="7200"/>
          <w:tab w:val="left" w:pos="7920"/>
          <w:tab w:val="right" w:pos="9270"/>
        </w:tabs>
      </w:pPr>
      <w:r>
        <w:tab/>
      </w:r>
      <w:r>
        <w:tab/>
      </w:r>
      <w:r>
        <w:tab/>
        <w:t>=  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w:t>
      </w:r>
      <w:r w:rsidR="005A733E">
        <w:t>.</w:t>
      </w:r>
      <w:r>
        <w:tab/>
      </w:r>
      <w:r>
        <w:tab/>
      </w:r>
      <w:r>
        <w:tab/>
      </w:r>
      <w:r>
        <w:tab/>
      </w:r>
      <w:r>
        <w:tab/>
      </w:r>
      <w:r>
        <w:tab/>
      </w:r>
      <w:r>
        <w:tab/>
      </w:r>
      <w:r>
        <w:tab/>
      </w:r>
      <w:r>
        <w:tab/>
        <w:t>(2.10.9)</w:t>
      </w:r>
    </w:p>
    <w:p w14:paraId="32638EE1" w14:textId="77777777" w:rsidR="00E97501" w:rsidRDefault="00E97501" w:rsidP="00E97501">
      <w:pPr>
        <w:tabs>
          <w:tab w:val="left" w:pos="7200"/>
          <w:tab w:val="left" w:pos="7920"/>
          <w:tab w:val="right" w:pos="9270"/>
        </w:tabs>
      </w:pPr>
    </w:p>
    <w:p w14:paraId="306D0B41" w14:textId="77777777" w:rsidR="00E97501" w:rsidRDefault="00E97501" w:rsidP="00E97501">
      <w:pPr>
        <w:tabs>
          <w:tab w:val="left" w:pos="7200"/>
          <w:tab w:val="left" w:pos="7920"/>
          <w:tab w:val="right" w:pos="9270"/>
        </w:tabs>
      </w:pPr>
      <w:r>
        <w:t>To get the last step, we use the inversion rule (2.1.11) applied to the known tensor transformation</w:t>
      </w:r>
    </w:p>
    <w:p w14:paraId="62559B52" w14:textId="77777777" w:rsidR="00E97501" w:rsidRDefault="00E97501" w:rsidP="00E97501">
      <w:pPr>
        <w:tabs>
          <w:tab w:val="left" w:pos="7200"/>
          <w:tab w:val="left" w:pos="7920"/>
          <w:tab w:val="right" w:pos="9270"/>
        </w:tabs>
      </w:pPr>
    </w:p>
    <w:p w14:paraId="09348969" w14:textId="77777777" w:rsidR="00E97501" w:rsidRPr="00E97501" w:rsidRDefault="00E97501" w:rsidP="00E97501">
      <w:pPr>
        <w:tabs>
          <w:tab w:val="left" w:pos="7200"/>
          <w:tab w:val="left" w:pos="7920"/>
          <w:tab w:val="right" w:pos="9270"/>
        </w:tabs>
      </w:pPr>
      <w:r>
        <w:tab/>
        <w:t>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R</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R</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.....R</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ab/>
        <w:t>.</w:t>
      </w:r>
      <w:r>
        <w:tab/>
      </w:r>
      <w:r>
        <w:tab/>
      </w:r>
      <w:r>
        <w:tab/>
      </w:r>
      <w:r>
        <w:tab/>
      </w:r>
      <w:r>
        <w:tab/>
        <w:t>(2.10.10)</w:t>
      </w:r>
    </w:p>
    <w:p w14:paraId="3F8834D8" w14:textId="77777777" w:rsidR="00E97501" w:rsidRDefault="00E97501" w:rsidP="00D72439">
      <w:pPr>
        <w:tabs>
          <w:tab w:val="left" w:pos="7200"/>
          <w:tab w:val="left" w:pos="7920"/>
          <w:tab w:val="right" w:pos="9270"/>
        </w:tabs>
      </w:pPr>
    </w:p>
    <w:p w14:paraId="6760290B" w14:textId="77777777" w:rsidR="00D72439" w:rsidRDefault="00D72439" w:rsidP="00D72439">
      <w:pPr>
        <w:tabs>
          <w:tab w:val="left" w:pos="7200"/>
          <w:tab w:val="left" w:pos="7920"/>
          <w:tab w:val="right" w:pos="9270"/>
        </w:tabs>
      </w:pPr>
      <w:r>
        <w:t xml:space="preserve">The coefficients </w:t>
      </w:r>
      <w:r w:rsidRPr="007F199C">
        <w:t>T</w:t>
      </w:r>
      <w:r w:rsidR="00E97501">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can be projected out from T as in (2.10.5), </w:t>
      </w:r>
    </w:p>
    <w:p w14:paraId="6F137E62" w14:textId="77777777" w:rsidR="00D72439" w:rsidRDefault="00D72439" w:rsidP="00D72439">
      <w:pPr>
        <w:tabs>
          <w:tab w:val="left" w:pos="7200"/>
          <w:tab w:val="left" w:pos="7920"/>
          <w:tab w:val="right" w:pos="9270"/>
        </w:tabs>
      </w:pPr>
    </w:p>
    <w:p w14:paraId="59E46B50" w14:textId="77777777" w:rsidR="00D72439" w:rsidRDefault="00D72439" w:rsidP="00D72439">
      <w:pPr>
        <w:tabs>
          <w:tab w:val="left" w:pos="7200"/>
          <w:tab w:val="left" w:pos="7920"/>
          <w:tab w:val="right" w:pos="9270"/>
        </w:tabs>
      </w:pPr>
      <w:r>
        <w:tab/>
        <w:t>(</w:t>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sym w:font="Symbol" w:char="F0C4"/>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sym w:font="Symbol" w:char="F0C4"/>
      </w:r>
      <w:r>
        <w:t xml:space="preserve">... </w:t>
      </w:r>
      <w:r>
        <w:sym w:font="Symbol" w:char="F0C4"/>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 xml:space="preserve">) </w:t>
      </w:r>
      <w:r>
        <w:sym w:font="Symbol" w:char="F0B7"/>
      </w:r>
      <w:r>
        <w:t xml:space="preserve"> T = T</w:t>
      </w:r>
      <w:r w:rsidR="00E97501">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ab/>
      </w:r>
      <w:r>
        <w:tab/>
      </w:r>
      <w:r>
        <w:tab/>
      </w:r>
      <w:r>
        <w:tab/>
      </w:r>
      <w:r>
        <w:rPr>
          <w:i/>
        </w:rPr>
        <w:tab/>
      </w:r>
      <w:r>
        <w:tab/>
      </w:r>
      <w:r>
        <w:tab/>
        <w:t>(2.10.1</w:t>
      </w:r>
      <w:r w:rsidR="00E97501">
        <w:t>1</w:t>
      </w:r>
      <w:r>
        <w:t>)</w:t>
      </w:r>
      <w:r>
        <w:tab/>
      </w:r>
    </w:p>
    <w:p w14:paraId="2AF5C3B1" w14:textId="77777777" w:rsidR="00D72439" w:rsidRDefault="00D72439" w:rsidP="00D72439"/>
    <w:p w14:paraId="316118CC" w14:textId="77777777" w:rsidR="00D72439" w:rsidRPr="00C40C6A" w:rsidRDefault="00D72439" w:rsidP="00D72439">
      <w:pPr>
        <w:tabs>
          <w:tab w:val="left" w:pos="7200"/>
          <w:tab w:val="left" w:pos="7920"/>
          <w:tab w:val="right" w:pos="9270"/>
        </w:tabs>
      </w:pPr>
      <w:r>
        <w:t xml:space="preserve">with an appropriate generalization of the dot product </w:t>
      </w:r>
      <w:r>
        <w:sym w:font="Symbol" w:char="F0B7"/>
      </w:r>
      <w:r>
        <w:t xml:space="preserve"> to the space V</w:t>
      </w:r>
      <w:r>
        <w:rPr>
          <w:rStyle w:val="superscript"/>
        </w:rPr>
        <w:t>k</w:t>
      </w:r>
      <w:r>
        <w:t xml:space="preserve"> = V</w:t>
      </w:r>
      <w:r>
        <w:sym w:font="Symbol" w:char="F0C4"/>
      </w:r>
      <w:r>
        <w:t>V...</w:t>
      </w:r>
      <w:r>
        <w:sym w:font="Symbol" w:char="F0C4"/>
      </w:r>
      <w:r>
        <w:t xml:space="preserve">V , </w:t>
      </w:r>
    </w:p>
    <w:p w14:paraId="75010620" w14:textId="77777777" w:rsidR="00D72439" w:rsidRDefault="00D72439" w:rsidP="00D72439">
      <w:pPr>
        <w:tabs>
          <w:tab w:val="left" w:pos="7200"/>
          <w:tab w:val="left" w:pos="7920"/>
          <w:tab w:val="right" w:pos="9270"/>
        </w:tabs>
      </w:pPr>
    </w:p>
    <w:p w14:paraId="4354E66C" w14:textId="77777777" w:rsidR="005A733E" w:rsidRDefault="00D72439" w:rsidP="00D72439">
      <w:pPr>
        <w:tabs>
          <w:tab w:val="left" w:pos="7200"/>
          <w:tab w:val="left" w:pos="7920"/>
          <w:tab w:val="right" w:pos="9270"/>
        </w:tabs>
      </w:pPr>
      <w:r>
        <w:tab/>
        <w:t>(</w:t>
      </w:r>
      <w:r>
        <w:rPr>
          <w:b/>
        </w:rPr>
        <w:t>v</w:t>
      </w:r>
      <w:r>
        <w:rPr>
          <w:rStyle w:val="subscript"/>
        </w:rPr>
        <w:t>1</w:t>
      </w:r>
      <w:r>
        <w:sym w:font="Symbol" w:char="F0C4"/>
      </w:r>
      <w:r>
        <w:rPr>
          <w:b/>
        </w:rPr>
        <w:t>v</w:t>
      </w:r>
      <w:r>
        <w:rPr>
          <w:rStyle w:val="subscript"/>
        </w:rPr>
        <w:t>2</w:t>
      </w:r>
      <w:r>
        <w:t>...</w:t>
      </w:r>
      <w:r w:rsidRPr="000B2A0F">
        <w:sym w:font="Symbol" w:char="F0C4"/>
      </w:r>
      <w:r>
        <w:rPr>
          <w:b/>
        </w:rPr>
        <w:t>v</w:t>
      </w:r>
      <w:r>
        <w:rPr>
          <w:rStyle w:val="subscript"/>
        </w:rPr>
        <w:t>k</w:t>
      </w:r>
      <w:r>
        <w:t xml:space="preserve">) </w:t>
      </w:r>
      <w:r>
        <w:sym w:font="Symbol" w:char="F0B7"/>
      </w:r>
      <w:r>
        <w:t xml:space="preserve"> (</w:t>
      </w:r>
      <w:r w:rsidR="005A733E">
        <w:rPr>
          <w:b/>
        </w:rPr>
        <w:t>w</w:t>
      </w:r>
      <w:r>
        <w:rPr>
          <w:rStyle w:val="subscript"/>
        </w:rPr>
        <w:t>1</w:t>
      </w:r>
      <w:r>
        <w:sym w:font="Symbol" w:char="F0C4"/>
      </w:r>
      <w:r w:rsidR="005A733E">
        <w:rPr>
          <w:b/>
        </w:rPr>
        <w:t>w</w:t>
      </w:r>
      <w:r>
        <w:rPr>
          <w:rStyle w:val="subscript"/>
        </w:rPr>
        <w:t>2</w:t>
      </w:r>
      <w:r>
        <w:t>...</w:t>
      </w:r>
      <w:r w:rsidRPr="000B2A0F">
        <w:sym w:font="Symbol" w:char="F0C4"/>
      </w:r>
      <w:r w:rsidR="005A733E">
        <w:rPr>
          <w:b/>
        </w:rPr>
        <w:t>w</w:t>
      </w:r>
      <w:r>
        <w:rPr>
          <w:rStyle w:val="subscript"/>
        </w:rPr>
        <w:t>k</w:t>
      </w:r>
      <w:r>
        <w:t xml:space="preserve">)  </w:t>
      </w:r>
    </w:p>
    <w:p w14:paraId="2B188D2F" w14:textId="77777777" w:rsidR="005A733E" w:rsidRDefault="005A733E" w:rsidP="00D72439">
      <w:pPr>
        <w:tabs>
          <w:tab w:val="left" w:pos="7200"/>
          <w:tab w:val="left" w:pos="7920"/>
          <w:tab w:val="right" w:pos="9270"/>
        </w:tabs>
      </w:pPr>
    </w:p>
    <w:p w14:paraId="67ED16A5" w14:textId="77777777" w:rsidR="00D72439" w:rsidRPr="00C40C6A" w:rsidRDefault="005A733E" w:rsidP="00D72439">
      <w:pPr>
        <w:tabs>
          <w:tab w:val="left" w:pos="7200"/>
          <w:tab w:val="left" w:pos="7920"/>
          <w:tab w:val="right" w:pos="9270"/>
        </w:tabs>
      </w:pPr>
      <w:r>
        <w:tab/>
      </w:r>
      <w:r>
        <w:tab/>
      </w:r>
      <w:r w:rsidR="00D72439">
        <w:t>≡  Σ</w:t>
      </w:r>
      <w:r w:rsidR="00D72439">
        <w:rPr>
          <w:rStyle w:val="subscript"/>
        </w:rPr>
        <w:t>i</w:t>
      </w:r>
      <w:r w:rsidR="00D72439" w:rsidRPr="008059AD">
        <w:rPr>
          <w:rStyle w:val="subscript"/>
        </w:rPr>
        <w:fldChar w:fldCharType="begin"/>
      </w:r>
      <w:r w:rsidR="00D72439">
        <w:rPr>
          <w:rStyle w:val="subscript"/>
        </w:rPr>
        <w:instrText xml:space="preserve"> EQ \s\do2(1)</w:instrText>
      </w:r>
      <w:r w:rsidR="00D72439" w:rsidRPr="008059AD">
        <w:rPr>
          <w:rStyle w:val="subscript"/>
        </w:rPr>
        <w:fldChar w:fldCharType="end"/>
      </w:r>
      <w:r w:rsidR="00D72439">
        <w:rPr>
          <w:rStyle w:val="subscript"/>
        </w:rPr>
        <w:t>i</w:t>
      </w:r>
      <w:r w:rsidR="00D72439" w:rsidRPr="008059AD">
        <w:rPr>
          <w:rStyle w:val="subscript"/>
        </w:rPr>
        <w:fldChar w:fldCharType="begin"/>
      </w:r>
      <w:r w:rsidR="00D72439">
        <w:rPr>
          <w:rStyle w:val="subscript"/>
        </w:rPr>
        <w:instrText xml:space="preserve"> EQ \s\do2(2)</w:instrText>
      </w:r>
      <w:r w:rsidR="00D72439" w:rsidRPr="008059AD">
        <w:rPr>
          <w:rStyle w:val="subscript"/>
        </w:rPr>
        <w:fldChar w:fldCharType="end"/>
      </w:r>
      <w:r w:rsidR="00D72439">
        <w:rPr>
          <w:rStyle w:val="subscript"/>
        </w:rPr>
        <w:t>....i</w:t>
      </w:r>
      <w:r w:rsidR="00D72439" w:rsidRPr="008059AD">
        <w:rPr>
          <w:rStyle w:val="subscript"/>
        </w:rPr>
        <w:fldChar w:fldCharType="begin"/>
      </w:r>
      <w:r w:rsidR="00D72439">
        <w:rPr>
          <w:rStyle w:val="subscript"/>
        </w:rPr>
        <w:instrText xml:space="preserve"> EQ \s\do2(k)</w:instrText>
      </w:r>
      <w:r w:rsidR="00D72439" w:rsidRPr="008059AD">
        <w:rPr>
          <w:rStyle w:val="subscript"/>
        </w:rPr>
        <w:fldChar w:fldCharType="end"/>
      </w:r>
      <w:r w:rsidR="00D72439">
        <w:rPr>
          <w:rStyle w:val="subscript"/>
        </w:rPr>
        <w:t xml:space="preserve"> </w:t>
      </w:r>
      <w:r w:rsidR="00D72439">
        <w:t>(</w:t>
      </w:r>
      <w:r w:rsidR="00D72439">
        <w:rPr>
          <w:b/>
        </w:rPr>
        <w:t>v</w:t>
      </w:r>
      <w:r w:rsidR="00D72439">
        <w:rPr>
          <w:rStyle w:val="subscript"/>
        </w:rPr>
        <w:t>1</w:t>
      </w:r>
      <w:r w:rsidR="00D72439">
        <w:sym w:font="Symbol" w:char="F0C4"/>
      </w:r>
      <w:r w:rsidR="00D72439">
        <w:rPr>
          <w:b/>
        </w:rPr>
        <w:t>v</w:t>
      </w:r>
      <w:r w:rsidR="00D72439">
        <w:rPr>
          <w:rStyle w:val="subscript"/>
        </w:rPr>
        <w:t>2</w:t>
      </w:r>
      <w:r w:rsidR="00D72439">
        <w:t>...</w:t>
      </w:r>
      <w:r w:rsidR="00D72439" w:rsidRPr="000B2A0F">
        <w:sym w:font="Symbol" w:char="F0C4"/>
      </w:r>
      <w:r w:rsidR="00D72439">
        <w:rPr>
          <w:b/>
        </w:rPr>
        <w:t>v</w:t>
      </w:r>
      <w:r w:rsidR="00D72439">
        <w:rPr>
          <w:rStyle w:val="subscript"/>
        </w:rPr>
        <w:t>k</w:t>
      </w:r>
      <w:r w:rsidR="00D72439">
        <w:t>)</w:t>
      </w:r>
      <w:r w:rsidR="00D72439" w:rsidRPr="00C40C6A">
        <w:rPr>
          <w:rStyle w:val="superscript"/>
        </w:rPr>
        <w:t>i</w:t>
      </w:r>
      <w:r w:rsidR="00D72439" w:rsidRPr="00C40C6A">
        <w:rPr>
          <w:rStyle w:val="superscript"/>
        </w:rPr>
        <w:fldChar w:fldCharType="begin"/>
      </w:r>
      <w:r w:rsidR="00D72439" w:rsidRPr="00C40C6A">
        <w:rPr>
          <w:rStyle w:val="superscript"/>
        </w:rPr>
        <w:instrText xml:space="preserve"> EQ \s\do2(1)</w:instrText>
      </w:r>
      <w:r w:rsidR="00D72439" w:rsidRPr="00C40C6A">
        <w:rPr>
          <w:rStyle w:val="superscript"/>
        </w:rPr>
        <w:fldChar w:fldCharType="end"/>
      </w:r>
      <w:r w:rsidR="00D72439" w:rsidRPr="00C40C6A">
        <w:rPr>
          <w:rStyle w:val="superscript"/>
        </w:rPr>
        <w:t>i</w:t>
      </w:r>
      <w:r w:rsidR="00D72439" w:rsidRPr="00C40C6A">
        <w:rPr>
          <w:rStyle w:val="superscript"/>
        </w:rPr>
        <w:fldChar w:fldCharType="begin"/>
      </w:r>
      <w:r w:rsidR="00D72439" w:rsidRPr="00C40C6A">
        <w:rPr>
          <w:rStyle w:val="superscript"/>
        </w:rPr>
        <w:instrText xml:space="preserve"> EQ \s\do2(2)</w:instrText>
      </w:r>
      <w:r w:rsidR="00D72439" w:rsidRPr="00C40C6A">
        <w:rPr>
          <w:rStyle w:val="superscript"/>
        </w:rPr>
        <w:fldChar w:fldCharType="end"/>
      </w:r>
      <w:r w:rsidR="00D72439" w:rsidRPr="00C40C6A">
        <w:rPr>
          <w:rStyle w:val="superscript"/>
        </w:rPr>
        <w:t>....i</w:t>
      </w:r>
      <w:r w:rsidR="00D72439" w:rsidRPr="00C40C6A">
        <w:rPr>
          <w:rStyle w:val="superscript"/>
        </w:rPr>
        <w:fldChar w:fldCharType="begin"/>
      </w:r>
      <w:r w:rsidR="00D72439" w:rsidRPr="00C40C6A">
        <w:rPr>
          <w:rStyle w:val="superscript"/>
        </w:rPr>
        <w:instrText xml:space="preserve"> EQ \s\do2(k)</w:instrText>
      </w:r>
      <w:r w:rsidR="00D72439" w:rsidRPr="00C40C6A">
        <w:rPr>
          <w:rStyle w:val="superscript"/>
        </w:rPr>
        <w:fldChar w:fldCharType="end"/>
      </w:r>
      <w:r>
        <w:rPr>
          <w:rStyle w:val="superscript"/>
        </w:rPr>
        <w:t xml:space="preserve"> </w:t>
      </w:r>
      <w:r w:rsidR="00D72439">
        <w:t>(</w:t>
      </w:r>
      <w:r>
        <w:rPr>
          <w:b/>
        </w:rPr>
        <w:t>w</w:t>
      </w:r>
      <w:r w:rsidR="00D72439">
        <w:rPr>
          <w:rStyle w:val="subscript"/>
        </w:rPr>
        <w:t>1</w:t>
      </w:r>
      <w:r w:rsidR="00D72439">
        <w:sym w:font="Symbol" w:char="F0C4"/>
      </w:r>
      <w:r>
        <w:rPr>
          <w:b/>
        </w:rPr>
        <w:t>w</w:t>
      </w:r>
      <w:r w:rsidR="00D72439">
        <w:rPr>
          <w:rStyle w:val="subscript"/>
        </w:rPr>
        <w:t>2</w:t>
      </w:r>
      <w:r w:rsidR="00D72439">
        <w:t>...</w:t>
      </w:r>
      <w:r w:rsidR="00D72439" w:rsidRPr="000B2A0F">
        <w:sym w:font="Symbol" w:char="F0C4"/>
      </w:r>
      <w:r>
        <w:rPr>
          <w:b/>
        </w:rPr>
        <w:t>w</w:t>
      </w:r>
      <w:r w:rsidR="00D72439">
        <w:rPr>
          <w:rStyle w:val="subscript"/>
        </w:rPr>
        <w:t>k</w:t>
      </w:r>
      <w:r w:rsidR="00D72439">
        <w:t>)</w:t>
      </w:r>
      <w:r w:rsidR="00D72439">
        <w:rPr>
          <w:rStyle w:val="subscript"/>
        </w:rPr>
        <w:t>i</w:t>
      </w:r>
      <w:r w:rsidR="00D72439" w:rsidRPr="008059AD">
        <w:rPr>
          <w:rStyle w:val="subscript"/>
        </w:rPr>
        <w:fldChar w:fldCharType="begin"/>
      </w:r>
      <w:r w:rsidR="00D72439">
        <w:rPr>
          <w:rStyle w:val="subscript"/>
        </w:rPr>
        <w:instrText xml:space="preserve"> EQ \s\do2(1)</w:instrText>
      </w:r>
      <w:r w:rsidR="00D72439" w:rsidRPr="008059AD">
        <w:rPr>
          <w:rStyle w:val="subscript"/>
        </w:rPr>
        <w:fldChar w:fldCharType="end"/>
      </w:r>
      <w:r w:rsidR="00D72439">
        <w:rPr>
          <w:rStyle w:val="subscript"/>
        </w:rPr>
        <w:t>i</w:t>
      </w:r>
      <w:r w:rsidR="00D72439" w:rsidRPr="008059AD">
        <w:rPr>
          <w:rStyle w:val="subscript"/>
        </w:rPr>
        <w:fldChar w:fldCharType="begin"/>
      </w:r>
      <w:r w:rsidR="00D72439">
        <w:rPr>
          <w:rStyle w:val="subscript"/>
        </w:rPr>
        <w:instrText xml:space="preserve"> EQ \s\do2(2)</w:instrText>
      </w:r>
      <w:r w:rsidR="00D72439" w:rsidRPr="008059AD">
        <w:rPr>
          <w:rStyle w:val="subscript"/>
        </w:rPr>
        <w:fldChar w:fldCharType="end"/>
      </w:r>
      <w:r w:rsidR="00D72439">
        <w:rPr>
          <w:rStyle w:val="subscript"/>
        </w:rPr>
        <w:t>....i</w:t>
      </w:r>
      <w:r w:rsidR="00D72439" w:rsidRPr="008059AD">
        <w:rPr>
          <w:rStyle w:val="subscript"/>
        </w:rPr>
        <w:fldChar w:fldCharType="begin"/>
      </w:r>
      <w:r w:rsidR="00D72439">
        <w:rPr>
          <w:rStyle w:val="subscript"/>
        </w:rPr>
        <w:instrText xml:space="preserve"> EQ \s\do2(k)</w:instrText>
      </w:r>
      <w:r w:rsidR="00D72439" w:rsidRPr="008059AD">
        <w:rPr>
          <w:rStyle w:val="subscript"/>
        </w:rPr>
        <w:fldChar w:fldCharType="end"/>
      </w:r>
    </w:p>
    <w:p w14:paraId="0D8A983A" w14:textId="77777777" w:rsidR="00D72439" w:rsidRDefault="00D72439" w:rsidP="00D72439">
      <w:pPr>
        <w:tabs>
          <w:tab w:val="left" w:pos="7200"/>
          <w:tab w:val="left" w:pos="7920"/>
          <w:tab w:val="right" w:pos="9270"/>
        </w:tabs>
      </w:pPr>
    </w:p>
    <w:p w14:paraId="18FEAC35" w14:textId="77777777" w:rsidR="00D72439" w:rsidRPr="000F72AC" w:rsidRDefault="00D72439" w:rsidP="00D72439">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 xml:space="preserve"> </w:t>
      </w:r>
      <w:r>
        <w:t>(</w:t>
      </w:r>
      <w:r>
        <w:rPr>
          <w:b/>
        </w:rPr>
        <w:t>v</w:t>
      </w:r>
      <w:r>
        <w:rPr>
          <w:rStyle w:val="subscript"/>
        </w:rPr>
        <w:t>1</w:t>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w:t>
      </w:r>
      <w:r>
        <w:rPr>
          <w:b/>
        </w:rPr>
        <w:t>v</w:t>
      </w:r>
      <w:r>
        <w:rPr>
          <w:rStyle w:val="subscript"/>
        </w:rPr>
        <w:t>2</w:t>
      </w:r>
      <w:r>
        <w:t>)</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w:t>
      </w:r>
      <w:r>
        <w:rPr>
          <w:b/>
        </w:rPr>
        <w:t>v</w:t>
      </w:r>
      <w:r>
        <w:rPr>
          <w:rStyle w:val="subscript"/>
        </w:rPr>
        <w:t>k</w:t>
      </w:r>
      <w: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Pr>
          <w:rStyle w:val="superscript"/>
        </w:rPr>
        <w:t xml:space="preserve"> </w:t>
      </w:r>
      <w:r>
        <w:t xml:space="preserve"> (</w:t>
      </w:r>
      <w:r w:rsidR="005A733E">
        <w:rPr>
          <w:b/>
        </w:rPr>
        <w:t>w</w:t>
      </w:r>
      <w:r>
        <w:rPr>
          <w:rStyle w:val="subscript"/>
        </w:rPr>
        <w:t>1</w:t>
      </w:r>
      <w:r>
        <w:t>)</w:t>
      </w:r>
      <w:r w:rsidRPr="00C40C6A">
        <w:rPr>
          <w:rStyle w:val="subscript"/>
        </w:rPr>
        <w:t>i</w:t>
      </w:r>
      <w:r w:rsidRPr="00C40C6A">
        <w:rPr>
          <w:rStyle w:val="subscript"/>
        </w:rPr>
        <w:fldChar w:fldCharType="begin"/>
      </w:r>
      <w:r w:rsidRPr="00C40C6A">
        <w:rPr>
          <w:rStyle w:val="subscript"/>
        </w:rPr>
        <w:instrText xml:space="preserve"> EQ \s\do2(1)</w:instrText>
      </w:r>
      <w:r w:rsidRPr="00C40C6A">
        <w:rPr>
          <w:rStyle w:val="subscript"/>
        </w:rPr>
        <w:fldChar w:fldCharType="end"/>
      </w:r>
      <w:r>
        <w:t>(</w:t>
      </w:r>
      <w:r w:rsidR="005A733E">
        <w:rPr>
          <w:b/>
        </w:rPr>
        <w:t>w</w:t>
      </w:r>
      <w:r>
        <w:rPr>
          <w:rStyle w:val="subscript"/>
        </w:rPr>
        <w:t>2</w:t>
      </w:r>
      <w:r>
        <w:t>)</w:t>
      </w:r>
      <w:r w:rsidRPr="00C40C6A">
        <w:rPr>
          <w:rStyle w:val="subscript"/>
        </w:rPr>
        <w:t>i</w:t>
      </w:r>
      <w:r w:rsidRPr="00C40C6A">
        <w:rPr>
          <w:rStyle w:val="subscript"/>
        </w:rPr>
        <w:fldChar w:fldCharType="begin"/>
      </w:r>
      <w:r w:rsidRPr="00C40C6A">
        <w:rPr>
          <w:rStyle w:val="subscript"/>
        </w:rPr>
        <w:instrText xml:space="preserve"> EQ \s\do2(2)</w:instrText>
      </w:r>
      <w:r w:rsidRPr="00C40C6A">
        <w:rPr>
          <w:rStyle w:val="subscript"/>
        </w:rPr>
        <w:fldChar w:fldCharType="end"/>
      </w:r>
      <w:r>
        <w:t>... (</w:t>
      </w:r>
      <w:r w:rsidR="005A733E">
        <w:rPr>
          <w:b/>
        </w:rPr>
        <w:t>w</w:t>
      </w:r>
      <w:r>
        <w:rPr>
          <w:rStyle w:val="subscript"/>
        </w:rPr>
        <w:t>k</w:t>
      </w:r>
      <w:r>
        <w:t>)</w:t>
      </w:r>
      <w:r w:rsidRPr="00C40C6A">
        <w:rPr>
          <w:rStyle w:val="subscript"/>
        </w:rPr>
        <w:t>i</w:t>
      </w:r>
      <w:r w:rsidRPr="00C40C6A">
        <w:rPr>
          <w:rStyle w:val="subscript"/>
        </w:rPr>
        <w:fldChar w:fldCharType="begin"/>
      </w:r>
      <w:r w:rsidRPr="00C40C6A">
        <w:rPr>
          <w:rStyle w:val="subscript"/>
        </w:rPr>
        <w:instrText xml:space="preserve"> EQ \s\do2(k)</w:instrText>
      </w:r>
      <w:r w:rsidRPr="00C40C6A">
        <w:rPr>
          <w:rStyle w:val="subscript"/>
        </w:rPr>
        <w:fldChar w:fldCharType="end"/>
      </w:r>
      <w:r>
        <w:t xml:space="preserve">          // outer products</w:t>
      </w:r>
    </w:p>
    <w:p w14:paraId="7D213D80" w14:textId="77777777" w:rsidR="00D72439" w:rsidRDefault="00D72439" w:rsidP="00D72439">
      <w:pPr>
        <w:tabs>
          <w:tab w:val="left" w:pos="7200"/>
          <w:tab w:val="left" w:pos="7920"/>
          <w:tab w:val="right" w:pos="9270"/>
        </w:tabs>
      </w:pPr>
    </w:p>
    <w:p w14:paraId="7F4145F1" w14:textId="77777777" w:rsidR="00D72439" w:rsidRDefault="00D72439" w:rsidP="00D72439">
      <w:pPr>
        <w:tabs>
          <w:tab w:val="left" w:pos="7200"/>
          <w:tab w:val="left" w:pos="7920"/>
          <w:tab w:val="right" w:pos="9270"/>
        </w:tabs>
      </w:pPr>
      <w:r>
        <w:tab/>
      </w:r>
      <w:r>
        <w:tab/>
        <w:t>= (</w:t>
      </w:r>
      <w:r>
        <w:rPr>
          <w:b/>
        </w:rPr>
        <w:t>v</w:t>
      </w:r>
      <w:r>
        <w:rPr>
          <w:rStyle w:val="subscript"/>
        </w:rPr>
        <w:t>1</w:t>
      </w:r>
      <w:r>
        <w:rPr>
          <w:b/>
        </w:rPr>
        <w:t xml:space="preserve"> </w:t>
      </w:r>
      <w:r>
        <w:sym w:font="Symbol" w:char="F0B7"/>
      </w:r>
      <w:r>
        <w:t xml:space="preserve"> </w:t>
      </w:r>
      <w:r w:rsidR="005A733E">
        <w:rPr>
          <w:b/>
        </w:rPr>
        <w:t>w</w:t>
      </w:r>
      <w:r>
        <w:rPr>
          <w:rStyle w:val="subscript"/>
        </w:rPr>
        <w:t>1</w:t>
      </w:r>
      <w:r>
        <w:t>) (</w:t>
      </w:r>
      <w:r>
        <w:rPr>
          <w:b/>
        </w:rPr>
        <w:t>v</w:t>
      </w:r>
      <w:r>
        <w:rPr>
          <w:rStyle w:val="subscript"/>
        </w:rPr>
        <w:t>2</w:t>
      </w:r>
      <w:r>
        <w:rPr>
          <w:b/>
        </w:rPr>
        <w:t xml:space="preserve"> </w:t>
      </w:r>
      <w:r>
        <w:sym w:font="Symbol" w:char="F0B7"/>
      </w:r>
      <w:r>
        <w:t xml:space="preserve"> </w:t>
      </w:r>
      <w:r w:rsidR="005A733E">
        <w:rPr>
          <w:b/>
        </w:rPr>
        <w:t>w</w:t>
      </w:r>
      <w:r>
        <w:rPr>
          <w:rStyle w:val="subscript"/>
        </w:rPr>
        <w:t>2</w:t>
      </w:r>
      <w:r>
        <w:t>) .... (</w:t>
      </w:r>
      <w:r>
        <w:rPr>
          <w:b/>
        </w:rPr>
        <w:t>v</w:t>
      </w:r>
      <w:r>
        <w:rPr>
          <w:rStyle w:val="subscript"/>
        </w:rPr>
        <w:t>k</w:t>
      </w:r>
      <w:r>
        <w:rPr>
          <w:b/>
        </w:rPr>
        <w:t xml:space="preserve"> </w:t>
      </w:r>
      <w:r>
        <w:sym w:font="Symbol" w:char="F0B7"/>
      </w:r>
      <w:r>
        <w:t xml:space="preserve"> </w:t>
      </w:r>
      <w:r w:rsidR="005A733E">
        <w:rPr>
          <w:b/>
        </w:rPr>
        <w:t>w</w:t>
      </w:r>
      <w:r>
        <w:rPr>
          <w:rStyle w:val="subscript"/>
        </w:rPr>
        <w:t>k</w:t>
      </w:r>
      <w:r>
        <w:t>) .</w:t>
      </w:r>
      <w:r>
        <w:tab/>
      </w:r>
      <w:r>
        <w:tab/>
      </w:r>
      <w:r>
        <w:tab/>
      </w:r>
      <w:r>
        <w:tab/>
      </w:r>
      <w:r>
        <w:tab/>
      </w:r>
      <w:r>
        <w:tab/>
      </w:r>
      <w:r>
        <w:tab/>
        <w:t>(2.10.</w:t>
      </w:r>
      <w:r w:rsidR="00E97501">
        <w:t>12</w:t>
      </w:r>
      <w:r>
        <w:t>)</w:t>
      </w:r>
    </w:p>
    <w:p w14:paraId="062524DE" w14:textId="77777777" w:rsidR="00D72439" w:rsidRDefault="00D72439" w:rsidP="00D72439"/>
    <w:p w14:paraId="5A0404EE" w14:textId="77777777" w:rsidR="00D72439" w:rsidRPr="00432728" w:rsidRDefault="00D72439" w:rsidP="00D72439">
      <w:r>
        <w:t xml:space="preserve">Using the notion of a multiindex I (an </w:t>
      </w:r>
      <w:r w:rsidRPr="00D818EF">
        <w:rPr>
          <w:i/>
        </w:rPr>
        <w:t>ordinary</w:t>
      </w:r>
      <w:r>
        <w:t xml:space="preserve"> multiindex), </w:t>
      </w:r>
    </w:p>
    <w:p w14:paraId="673E05B6" w14:textId="77777777" w:rsidR="00D72439" w:rsidRDefault="00D72439" w:rsidP="00D72439"/>
    <w:p w14:paraId="516DFC7F" w14:textId="77777777" w:rsidR="00D72439" w:rsidRPr="00CC4222" w:rsidRDefault="00D72439" w:rsidP="00D72439">
      <w:pPr>
        <w:tabs>
          <w:tab w:val="left" w:pos="7200"/>
          <w:tab w:val="left" w:pos="7920"/>
          <w:tab w:val="right" w:pos="9270"/>
        </w:tabs>
      </w:pPr>
      <w:r>
        <w:tab/>
        <w:t>I ≡ i</w:t>
      </w:r>
      <w:r>
        <w:rPr>
          <w:rStyle w:val="subscript"/>
        </w:rPr>
        <w:t>1</w:t>
      </w:r>
      <w:r>
        <w:t>, i</w:t>
      </w:r>
      <w:r>
        <w:rPr>
          <w:rStyle w:val="subscript"/>
        </w:rPr>
        <w:t>2</w:t>
      </w:r>
      <w:r>
        <w:t>, .....i</w:t>
      </w:r>
      <w:r>
        <w:rPr>
          <w:rStyle w:val="subscript"/>
        </w:rPr>
        <w:t>k</w:t>
      </w:r>
      <w:r>
        <w:tab/>
      </w:r>
      <w:r>
        <w:tab/>
        <w:t>// each i</w:t>
      </w:r>
      <w:r w:rsidR="005A733E">
        <w:rPr>
          <w:rStyle w:val="subscript"/>
        </w:rPr>
        <w:t>r</w:t>
      </w:r>
      <w:r>
        <w:t xml:space="preserve"> ranges  1,2....n</w:t>
      </w:r>
      <w:r>
        <w:tab/>
        <w:t xml:space="preserve">       n  = dim(V)</w:t>
      </w:r>
      <w:r>
        <w:tab/>
        <w:t xml:space="preserve"> </w:t>
      </w:r>
      <w:r>
        <w:tab/>
      </w:r>
      <w:r>
        <w:tab/>
      </w:r>
      <w:r>
        <w:tab/>
        <w:t>(2.10.1</w:t>
      </w:r>
      <w:r w:rsidR="00E97501">
        <w:t>3</w:t>
      </w:r>
      <w:r>
        <w:t>)</w:t>
      </w:r>
    </w:p>
    <w:p w14:paraId="037C64C3" w14:textId="77777777" w:rsidR="00D72439" w:rsidRDefault="00D72439" w:rsidP="00D72439"/>
    <w:p w14:paraId="56325166" w14:textId="77777777" w:rsidR="00D72439" w:rsidRDefault="00D72439" w:rsidP="00D72439">
      <w:r>
        <w:t>and a shorthand notation for the basis vectors</w:t>
      </w:r>
    </w:p>
    <w:p w14:paraId="6369979C" w14:textId="77777777" w:rsidR="00D72439" w:rsidRDefault="00D72439" w:rsidP="00D72439"/>
    <w:p w14:paraId="64EA288A" w14:textId="77777777" w:rsidR="00D72439" w:rsidRDefault="00D72439" w:rsidP="00D72439">
      <w:pPr>
        <w:tabs>
          <w:tab w:val="left" w:pos="7200"/>
          <w:tab w:val="left" w:pos="7920"/>
          <w:tab w:val="right" w:pos="9270"/>
        </w:tabs>
      </w:pPr>
      <w:r>
        <w:tab/>
        <w:t>e</w:t>
      </w:r>
      <w:r>
        <w:rPr>
          <w:rStyle w:val="subscript"/>
        </w:rPr>
        <w:t>I</w:t>
      </w:r>
      <w:r>
        <w:t xml:space="preserve"> ≡  </w:t>
      </w:r>
      <w:r w:rsidRPr="00331740">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Pr="00331740">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Pr="00331740">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ab/>
      </w:r>
      <w:r>
        <w:tab/>
        <w:t>e</w:t>
      </w:r>
      <w:r w:rsidRPr="00982A46">
        <w:rPr>
          <w:rStyle w:val="superscript"/>
        </w:rPr>
        <w:t>I</w:t>
      </w:r>
      <w:r>
        <w:t xml:space="preserve"> ≡  </w:t>
      </w:r>
      <w:r w:rsidRPr="00331740">
        <w:rPr>
          <w:b/>
        </w:rPr>
        <w:t>e</w:t>
      </w:r>
      <w:r w:rsidRPr="00982A46">
        <w:rPr>
          <w:rStyle w:val="superscript"/>
        </w:rPr>
        <w:t>i</w:t>
      </w:r>
      <w:r w:rsidRPr="00982A46">
        <w:rPr>
          <w:rStyle w:val="superscript"/>
        </w:rPr>
        <w:fldChar w:fldCharType="begin"/>
      </w:r>
      <w:r w:rsidRPr="00982A46">
        <w:rPr>
          <w:rStyle w:val="superscript"/>
        </w:rPr>
        <w:instrText xml:space="preserve"> EQ \s\do2(1)</w:instrText>
      </w:r>
      <w:r w:rsidRPr="00982A46">
        <w:rPr>
          <w:rStyle w:val="superscript"/>
        </w:rPr>
        <w:fldChar w:fldCharType="end"/>
      </w:r>
      <w:r w:rsidR="005A733E">
        <w:rPr>
          <w:rStyle w:val="superscript"/>
        </w:rPr>
        <w:t xml:space="preserve"> </w:t>
      </w:r>
      <w:r>
        <w:sym w:font="Symbol" w:char="F0C4"/>
      </w:r>
      <w:r>
        <w:t xml:space="preserve"> </w:t>
      </w:r>
      <w:r w:rsidRPr="00331740">
        <w:rPr>
          <w:b/>
        </w:rPr>
        <w:t>e</w:t>
      </w:r>
      <w:r w:rsidRPr="00982A46">
        <w:rPr>
          <w:rStyle w:val="superscript"/>
        </w:rPr>
        <w:t>i</w:t>
      </w:r>
      <w:r w:rsidRPr="00982A46">
        <w:rPr>
          <w:rStyle w:val="superscript"/>
        </w:rPr>
        <w:fldChar w:fldCharType="begin"/>
      </w:r>
      <w:r w:rsidRPr="00982A46">
        <w:rPr>
          <w:rStyle w:val="superscript"/>
        </w:rPr>
        <w:instrText xml:space="preserve"> EQ \s\do2(2)</w:instrText>
      </w:r>
      <w:r w:rsidRPr="00982A46">
        <w:rPr>
          <w:rStyle w:val="superscript"/>
        </w:rPr>
        <w:fldChar w:fldCharType="end"/>
      </w:r>
      <w:r>
        <w:t xml:space="preserve"> .....</w:t>
      </w:r>
      <w:r>
        <w:sym w:font="Symbol" w:char="F0C4"/>
      </w:r>
      <w:r w:rsidRPr="00982A46">
        <w:rPr>
          <w:rStyle w:val="superscript"/>
        </w:rPr>
        <w:t xml:space="preserve"> </w:t>
      </w:r>
      <w:r w:rsidRPr="00331740">
        <w:rPr>
          <w:b/>
        </w:rPr>
        <w:t>e</w:t>
      </w:r>
      <w:r w:rsidRPr="00982A46">
        <w:rPr>
          <w:rStyle w:val="superscript"/>
        </w:rPr>
        <w:t>i</w:t>
      </w:r>
      <w:r w:rsidRPr="00982A46">
        <w:rPr>
          <w:rStyle w:val="superscript"/>
        </w:rPr>
        <w:fldChar w:fldCharType="begin"/>
      </w:r>
      <w:r w:rsidRPr="00982A46">
        <w:rPr>
          <w:rStyle w:val="superscript"/>
        </w:rPr>
        <w:instrText xml:space="preserve"> EQ \s\do2(k)</w:instrText>
      </w:r>
      <w:r w:rsidRPr="00982A46">
        <w:rPr>
          <w:rStyle w:val="superscript"/>
        </w:rPr>
        <w:fldChar w:fldCharType="end"/>
      </w:r>
      <w:r>
        <w:tab/>
      </w:r>
      <w:r>
        <w:tab/>
      </w:r>
      <w:r>
        <w:tab/>
      </w:r>
      <w:r>
        <w:tab/>
        <w:t>(2.10.1</w:t>
      </w:r>
      <w:r w:rsidR="00E97501">
        <w:t>4</w:t>
      </w:r>
      <w:r>
        <w:t>)</w:t>
      </w:r>
    </w:p>
    <w:p w14:paraId="0622336B" w14:textId="77777777" w:rsidR="00D72439" w:rsidRDefault="00D72439" w:rsidP="00D72439">
      <w:pPr>
        <w:tabs>
          <w:tab w:val="left" w:pos="7200"/>
          <w:tab w:val="left" w:pos="7920"/>
          <w:tab w:val="right" w:pos="9270"/>
        </w:tabs>
      </w:pPr>
    </w:p>
    <w:p w14:paraId="691B37F5" w14:textId="77777777" w:rsidR="00D72439" w:rsidRPr="00CC4222" w:rsidRDefault="00D72439" w:rsidP="00D72439">
      <w:pPr>
        <w:tabs>
          <w:tab w:val="left" w:pos="7200"/>
          <w:tab w:val="left" w:pos="7920"/>
          <w:tab w:val="right" w:pos="9270"/>
        </w:tabs>
      </w:pPr>
      <w:r>
        <w:t>the expansion (2.10.</w:t>
      </w:r>
      <w:r w:rsidR="00E97501">
        <w:t>8</w:t>
      </w:r>
      <w:r>
        <w:t xml:space="preserve">) can be stated in the following compact form, </w:t>
      </w:r>
    </w:p>
    <w:p w14:paraId="543E92A9" w14:textId="77777777" w:rsidR="00D72439" w:rsidRDefault="00D72439" w:rsidP="00D72439"/>
    <w:p w14:paraId="7F8D435E" w14:textId="77777777" w:rsidR="00D72439" w:rsidRDefault="00D72439" w:rsidP="00D72439">
      <w:pPr>
        <w:tabs>
          <w:tab w:val="left" w:pos="7200"/>
          <w:tab w:val="left" w:pos="7920"/>
          <w:tab w:val="right" w:pos="9270"/>
        </w:tabs>
      </w:pPr>
      <w:r>
        <w:tab/>
        <w:t>T = Σ</w:t>
      </w:r>
      <w:r>
        <w:rPr>
          <w:rStyle w:val="subscript"/>
        </w:rPr>
        <w:t>I</w:t>
      </w:r>
      <w:r>
        <w:t xml:space="preserve"> T</w:t>
      </w:r>
      <w:r w:rsidR="00E97501">
        <w:t>'</w:t>
      </w:r>
      <w:r w:rsidRPr="00CC4222">
        <w:rPr>
          <w:rStyle w:val="superscript"/>
        </w:rPr>
        <w:t>I</w:t>
      </w:r>
      <w:r>
        <w:t xml:space="preserve"> e</w:t>
      </w:r>
      <w:r>
        <w:rPr>
          <w:rStyle w:val="subscript"/>
        </w:rPr>
        <w:t xml:space="preserve">I </w:t>
      </w:r>
      <w:r>
        <w:t xml:space="preserve">  </w:t>
      </w:r>
      <w:r w:rsidR="00E97501">
        <w:rPr>
          <w:i/>
        </w:rPr>
        <w:tab/>
      </w:r>
      <w:r w:rsidR="00E97501">
        <w:rPr>
          <w:i/>
        </w:rPr>
        <w:tab/>
      </w:r>
      <w:r w:rsidR="00E97501">
        <w:rPr>
          <w:i/>
        </w:rPr>
        <w:tab/>
      </w:r>
      <w:r w:rsidR="00E97501" w:rsidRPr="00E97501">
        <w:rPr>
          <w:i/>
        </w:rPr>
        <w:t>(2.10.8)</w:t>
      </w:r>
      <w:r w:rsidR="00E97501" w:rsidRPr="00E97501">
        <w:rPr>
          <w:i/>
        </w:rPr>
        <w:tab/>
      </w:r>
      <w:r w:rsidR="00E97501">
        <w:rPr>
          <w:i/>
        </w:rPr>
        <w:tab/>
      </w:r>
      <w:r>
        <w:tab/>
      </w:r>
      <w:r>
        <w:tab/>
      </w:r>
      <w:r>
        <w:tab/>
      </w:r>
      <w:r>
        <w:tab/>
      </w:r>
      <w:r>
        <w:tab/>
        <w:t>(2.10.</w:t>
      </w:r>
      <w:r w:rsidR="00E97501">
        <w:t>15</w:t>
      </w:r>
      <w:r>
        <w:t>)</w:t>
      </w:r>
    </w:p>
    <w:p w14:paraId="695E7584" w14:textId="77777777" w:rsidR="00D72439" w:rsidRDefault="00D72439" w:rsidP="00D72439">
      <w:pPr>
        <w:tabs>
          <w:tab w:val="left" w:pos="7200"/>
          <w:tab w:val="left" w:pos="7920"/>
          <w:tab w:val="right" w:pos="9270"/>
        </w:tabs>
      </w:pPr>
    </w:p>
    <w:p w14:paraId="67CF3945" w14:textId="77777777" w:rsidR="00D72439" w:rsidRDefault="00D72439" w:rsidP="00D72439">
      <w:pPr>
        <w:tabs>
          <w:tab w:val="left" w:pos="7200"/>
          <w:tab w:val="left" w:pos="7920"/>
          <w:tab w:val="right" w:pos="9270"/>
        </w:tabs>
      </w:pPr>
      <w:r>
        <w:t>and the coefficients T</w:t>
      </w:r>
      <w:r w:rsidR="00E97501">
        <w:t>'</w:t>
      </w:r>
      <w:r>
        <w:rPr>
          <w:rStyle w:val="superscript"/>
        </w:rPr>
        <w:t>I</w:t>
      </w:r>
      <w:r>
        <w:t xml:space="preserve"> can be projected out according to (2.10.1</w:t>
      </w:r>
      <w:r w:rsidR="00E97501">
        <w:t>1</w:t>
      </w:r>
      <w:r>
        <w:t>),</w:t>
      </w:r>
    </w:p>
    <w:p w14:paraId="13D4F0A0" w14:textId="77777777" w:rsidR="00D72439" w:rsidRPr="000F72AC" w:rsidRDefault="00D72439" w:rsidP="00D72439">
      <w:pPr>
        <w:tabs>
          <w:tab w:val="left" w:pos="7200"/>
          <w:tab w:val="left" w:pos="7920"/>
          <w:tab w:val="right" w:pos="9270"/>
        </w:tabs>
      </w:pPr>
    </w:p>
    <w:p w14:paraId="6B1FD475" w14:textId="77777777" w:rsidR="00D72439" w:rsidRDefault="00D72439" w:rsidP="00D72439">
      <w:pPr>
        <w:tabs>
          <w:tab w:val="left" w:pos="7200"/>
          <w:tab w:val="left" w:pos="7920"/>
          <w:tab w:val="right" w:pos="9270"/>
        </w:tabs>
      </w:pPr>
      <w:r>
        <w:tab/>
        <w:t>e</w:t>
      </w:r>
      <w:r>
        <w:rPr>
          <w:rStyle w:val="superscript"/>
        </w:rPr>
        <w:t>I</w:t>
      </w:r>
      <w:r>
        <w:t xml:space="preserve"> </w:t>
      </w:r>
      <w:r>
        <w:sym w:font="Symbol" w:char="F0B7"/>
      </w:r>
      <w:r>
        <w:t xml:space="preserve"> T = T</w:t>
      </w:r>
      <w:r w:rsidR="00E97501">
        <w:t>'</w:t>
      </w:r>
      <w:r>
        <w:rPr>
          <w:rStyle w:val="superscript"/>
        </w:rPr>
        <w:t>I</w:t>
      </w:r>
      <w:r>
        <w:tab/>
        <w:t xml:space="preserve"> .</w:t>
      </w:r>
      <w:r>
        <w:tab/>
      </w:r>
      <w:r>
        <w:tab/>
      </w:r>
      <w:r>
        <w:tab/>
      </w:r>
      <w:r w:rsidRPr="003C0886">
        <w:rPr>
          <w:i/>
        </w:rPr>
        <w:t>(2.10.</w:t>
      </w:r>
      <w:r w:rsidR="00E97501">
        <w:rPr>
          <w:i/>
        </w:rPr>
        <w:t>11</w:t>
      </w:r>
      <w:r w:rsidRPr="003C0886">
        <w:rPr>
          <w:i/>
        </w:rPr>
        <w:t>)</w:t>
      </w:r>
      <w:r>
        <w:tab/>
      </w:r>
      <w:r>
        <w:tab/>
      </w:r>
      <w:r>
        <w:tab/>
      </w:r>
      <w:r>
        <w:tab/>
      </w:r>
      <w:r>
        <w:tab/>
      </w:r>
      <w:r>
        <w:tab/>
        <w:t>(2.10.</w:t>
      </w:r>
      <w:r w:rsidR="00E97501">
        <w:t>16</w:t>
      </w:r>
      <w:r>
        <w:t>)</w:t>
      </w:r>
    </w:p>
    <w:p w14:paraId="3F267E65" w14:textId="77777777" w:rsidR="005A733E" w:rsidRDefault="005A733E" w:rsidP="00D72439">
      <w:pPr>
        <w:tabs>
          <w:tab w:val="left" w:pos="7200"/>
          <w:tab w:val="left" w:pos="7920"/>
          <w:tab w:val="right" w:pos="9270"/>
        </w:tabs>
      </w:pPr>
    </w:p>
    <w:p w14:paraId="42CBC621" w14:textId="77777777" w:rsidR="005A733E" w:rsidRPr="005A733E" w:rsidRDefault="005A733E" w:rsidP="00D72439">
      <w:pPr>
        <w:tabs>
          <w:tab w:val="left" w:pos="7200"/>
          <w:tab w:val="left" w:pos="7920"/>
          <w:tab w:val="right" w:pos="9270"/>
        </w:tabs>
      </w:pPr>
      <w:r>
        <w:t xml:space="preserve">With no comments, we now repeat the above set of steps for the expansion of T on the </w:t>
      </w:r>
      <w:r w:rsidRPr="005A733E">
        <w:rPr>
          <w:b/>
        </w:rPr>
        <w:t>u</w:t>
      </w:r>
      <w:r>
        <w:rPr>
          <w:rStyle w:val="subscript"/>
        </w:rPr>
        <w:t>r</w:t>
      </w:r>
      <w:r>
        <w:t xml:space="preserve"> basis: </w:t>
      </w:r>
    </w:p>
    <w:p w14:paraId="1E7CA6DF" w14:textId="77777777" w:rsidR="005A733E" w:rsidRDefault="005A733E" w:rsidP="00D72439">
      <w:pPr>
        <w:tabs>
          <w:tab w:val="left" w:pos="7200"/>
          <w:tab w:val="left" w:pos="7920"/>
          <w:tab w:val="right" w:pos="9270"/>
        </w:tabs>
      </w:pPr>
    </w:p>
    <w:p w14:paraId="2F1A8C69" w14:textId="77777777" w:rsidR="005A733E" w:rsidRDefault="005A733E" w:rsidP="005A733E">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r>
      <w:r>
        <w:tab/>
      </w:r>
      <w:r>
        <w:tab/>
      </w:r>
      <w:r>
        <w:tab/>
      </w:r>
      <w:r>
        <w:tab/>
        <w:t>(2.10.17)</w:t>
      </w:r>
    </w:p>
    <w:p w14:paraId="288951FE" w14:textId="77777777" w:rsidR="005A733E" w:rsidRPr="005A733E" w:rsidRDefault="005A733E" w:rsidP="00D72439">
      <w:pPr>
        <w:tabs>
          <w:tab w:val="left" w:pos="7200"/>
          <w:tab w:val="left" w:pos="7920"/>
          <w:tab w:val="right" w:pos="9270"/>
        </w:tabs>
      </w:pPr>
    </w:p>
    <w:p w14:paraId="371B3971" w14:textId="77777777" w:rsidR="005A733E" w:rsidRDefault="005A733E" w:rsidP="005A733E">
      <w:pPr>
        <w:tabs>
          <w:tab w:val="left" w:pos="7200"/>
          <w:tab w:val="left" w:pos="7920"/>
          <w:tab w:val="right" w:pos="9270"/>
        </w:tabs>
      </w:pPr>
      <w:r>
        <w:tab/>
        <w:t>[T]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p>
    <w:p w14:paraId="2A77786C" w14:textId="77777777" w:rsidR="005A733E" w:rsidRDefault="005A733E" w:rsidP="005A733E">
      <w:pPr>
        <w:tabs>
          <w:tab w:val="left" w:pos="7200"/>
          <w:tab w:val="left" w:pos="7920"/>
          <w:tab w:val="right" w:pos="9270"/>
        </w:tabs>
      </w:pPr>
    </w:p>
    <w:p w14:paraId="44538EF1" w14:textId="77777777" w:rsidR="005A733E" w:rsidRPr="005A733E" w:rsidRDefault="005A733E" w:rsidP="005A733E">
      <w:pPr>
        <w:tabs>
          <w:tab w:val="left" w:pos="7200"/>
          <w:tab w:val="left" w:pos="7920"/>
          <w:tab w:val="right" w:pos="9270"/>
        </w:tabs>
      </w:pPr>
      <w:r>
        <w:tab/>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r>
      <w:r>
        <w:tab/>
        <w:t>// (2.8.17)</w:t>
      </w:r>
    </w:p>
    <w:p w14:paraId="549F86DF" w14:textId="77777777" w:rsidR="005A733E" w:rsidRDefault="005A733E" w:rsidP="005A733E">
      <w:pPr>
        <w:tabs>
          <w:tab w:val="left" w:pos="7200"/>
          <w:tab w:val="left" w:pos="7920"/>
          <w:tab w:val="right" w:pos="9270"/>
        </w:tabs>
      </w:pPr>
    </w:p>
    <w:p w14:paraId="0705F241" w14:textId="77777777" w:rsidR="005A733E" w:rsidRPr="005A733E" w:rsidRDefault="005A733E" w:rsidP="005A733E">
      <w:pPr>
        <w:tabs>
          <w:tab w:val="left" w:pos="7200"/>
          <w:tab w:val="left" w:pos="7920"/>
          <w:tab w:val="right" w:pos="9270"/>
        </w:tabs>
      </w:pPr>
      <w:r>
        <w:tab/>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w:t>
      </w:r>
      <w:r>
        <w:tab/>
      </w:r>
      <w:r>
        <w:tab/>
        <w:t>// (2.5.7) line 1</w:t>
      </w:r>
    </w:p>
    <w:p w14:paraId="0A2B67E8" w14:textId="77777777" w:rsidR="005A733E" w:rsidRDefault="005A733E" w:rsidP="005A733E">
      <w:pPr>
        <w:tabs>
          <w:tab w:val="left" w:pos="7200"/>
          <w:tab w:val="left" w:pos="7920"/>
          <w:tab w:val="right" w:pos="9270"/>
        </w:tabs>
      </w:pPr>
    </w:p>
    <w:p w14:paraId="3E3DDCEA" w14:textId="77777777" w:rsidR="005A733E" w:rsidRPr="00E97501" w:rsidRDefault="005A733E" w:rsidP="005A733E">
      <w:pPr>
        <w:tabs>
          <w:tab w:val="left" w:pos="7200"/>
          <w:tab w:val="left" w:pos="7920"/>
          <w:tab w:val="right" w:pos="9270"/>
        </w:tabs>
      </w:pPr>
      <w:r>
        <w:tab/>
      </w:r>
      <w:r>
        <w:tab/>
      </w:r>
      <w:r>
        <w:tab/>
        <w:t>=  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w:t>
      </w:r>
      <w:r>
        <w:tab/>
      </w:r>
      <w:r>
        <w:tab/>
      </w:r>
      <w:r>
        <w:tab/>
      </w:r>
      <w:r>
        <w:tab/>
      </w:r>
      <w:r>
        <w:tab/>
      </w:r>
      <w:r>
        <w:tab/>
      </w:r>
      <w:r>
        <w:tab/>
      </w:r>
      <w:r>
        <w:tab/>
      </w:r>
      <w:r>
        <w:tab/>
        <w:t>(2.10.18)</w:t>
      </w:r>
    </w:p>
    <w:p w14:paraId="6650C83C" w14:textId="77777777" w:rsidR="005A733E" w:rsidRDefault="005A733E" w:rsidP="00D72439">
      <w:pPr>
        <w:tabs>
          <w:tab w:val="left" w:pos="7200"/>
          <w:tab w:val="left" w:pos="7920"/>
          <w:tab w:val="right" w:pos="9270"/>
        </w:tabs>
      </w:pPr>
    </w:p>
    <w:p w14:paraId="441E8DB9" w14:textId="77777777" w:rsidR="005A733E" w:rsidRDefault="005A733E" w:rsidP="005A733E">
      <w:pPr>
        <w:tabs>
          <w:tab w:val="left" w:pos="7200"/>
          <w:tab w:val="left" w:pos="7920"/>
          <w:tab w:val="right" w:pos="9270"/>
        </w:tabs>
      </w:pPr>
      <w:r>
        <w:tab/>
        <w:t>(</w:t>
      </w:r>
      <w:r>
        <w:rPr>
          <w:b/>
        </w:rPr>
        <w:t>u</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sym w:font="Symbol" w:char="F0C4"/>
      </w:r>
      <w:r>
        <w:rPr>
          <w:b/>
        </w:rPr>
        <w:t>u</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sym w:font="Symbol" w:char="F0C4"/>
      </w:r>
      <w:r>
        <w:t xml:space="preserve">... </w:t>
      </w:r>
      <w:r>
        <w:sym w:font="Symbol" w:char="F0C4"/>
      </w:r>
      <w:r>
        <w:rPr>
          <w:b/>
        </w:rPr>
        <w:t>u</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 xml:space="preserve">) </w:t>
      </w:r>
      <w:r>
        <w:sym w:font="Symbol" w:char="F0B7"/>
      </w:r>
      <w:r>
        <w:t xml:space="preserve"> T = 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ab/>
      </w:r>
      <w:r>
        <w:tab/>
      </w:r>
      <w:r>
        <w:tab/>
      </w:r>
      <w:r>
        <w:tab/>
      </w:r>
      <w:r>
        <w:rPr>
          <w:i/>
        </w:rPr>
        <w:tab/>
      </w:r>
      <w:r>
        <w:tab/>
      </w:r>
      <w:r>
        <w:tab/>
        <w:t>(2.10.19)</w:t>
      </w:r>
      <w:r>
        <w:tab/>
      </w:r>
    </w:p>
    <w:p w14:paraId="632FC992" w14:textId="77777777" w:rsidR="005A733E" w:rsidRDefault="005A733E" w:rsidP="005A733E">
      <w:pPr>
        <w:tabs>
          <w:tab w:val="left" w:pos="7200"/>
          <w:tab w:val="left" w:pos="7920"/>
          <w:tab w:val="right" w:pos="9270"/>
        </w:tabs>
      </w:pPr>
    </w:p>
    <w:p w14:paraId="3B54DE4D" w14:textId="77777777" w:rsidR="005A733E" w:rsidRDefault="005A733E" w:rsidP="005A733E">
      <w:pPr>
        <w:tabs>
          <w:tab w:val="left" w:pos="7200"/>
          <w:tab w:val="left" w:pos="7920"/>
          <w:tab w:val="right" w:pos="9270"/>
        </w:tabs>
      </w:pPr>
      <w:r>
        <w:tab/>
        <w:t>u</w:t>
      </w:r>
      <w:r>
        <w:rPr>
          <w:rStyle w:val="subscript"/>
        </w:rPr>
        <w:t>I</w:t>
      </w:r>
      <w:r>
        <w:t xml:space="preserve"> ≡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ab/>
      </w:r>
      <w:r>
        <w:tab/>
        <w:t>u</w:t>
      </w:r>
      <w:r w:rsidRPr="00982A46">
        <w:rPr>
          <w:rStyle w:val="superscript"/>
        </w:rPr>
        <w:t>I</w:t>
      </w:r>
      <w:r>
        <w:t xml:space="preserve"> ≡  </w:t>
      </w:r>
      <w:r>
        <w:rPr>
          <w:b/>
        </w:rPr>
        <w:t>u</w:t>
      </w:r>
      <w:r w:rsidRPr="00982A46">
        <w:rPr>
          <w:rStyle w:val="superscript"/>
        </w:rPr>
        <w:t>i</w:t>
      </w:r>
      <w:r w:rsidRPr="00982A46">
        <w:rPr>
          <w:rStyle w:val="superscript"/>
        </w:rPr>
        <w:fldChar w:fldCharType="begin"/>
      </w:r>
      <w:r w:rsidRPr="00982A46">
        <w:rPr>
          <w:rStyle w:val="superscript"/>
        </w:rPr>
        <w:instrText xml:space="preserve"> EQ \s\do2(1)</w:instrText>
      </w:r>
      <w:r w:rsidRPr="00982A46">
        <w:rPr>
          <w:rStyle w:val="superscript"/>
        </w:rPr>
        <w:fldChar w:fldCharType="end"/>
      </w:r>
      <w:r>
        <w:rPr>
          <w:rStyle w:val="superscript"/>
        </w:rPr>
        <w:t xml:space="preserve"> </w:t>
      </w:r>
      <w:r>
        <w:sym w:font="Symbol" w:char="F0C4"/>
      </w:r>
      <w:r>
        <w:t xml:space="preserve"> </w:t>
      </w:r>
      <w:r>
        <w:rPr>
          <w:b/>
        </w:rPr>
        <w:t>u</w:t>
      </w:r>
      <w:r w:rsidRPr="00982A46">
        <w:rPr>
          <w:rStyle w:val="superscript"/>
        </w:rPr>
        <w:t>i</w:t>
      </w:r>
      <w:r w:rsidRPr="00982A46">
        <w:rPr>
          <w:rStyle w:val="superscript"/>
        </w:rPr>
        <w:fldChar w:fldCharType="begin"/>
      </w:r>
      <w:r w:rsidRPr="00982A46">
        <w:rPr>
          <w:rStyle w:val="superscript"/>
        </w:rPr>
        <w:instrText xml:space="preserve"> EQ \s\do2(2)</w:instrText>
      </w:r>
      <w:r w:rsidRPr="00982A46">
        <w:rPr>
          <w:rStyle w:val="superscript"/>
        </w:rPr>
        <w:fldChar w:fldCharType="end"/>
      </w:r>
      <w:r>
        <w:t xml:space="preserve"> .....</w:t>
      </w:r>
      <w:r>
        <w:sym w:font="Symbol" w:char="F0C4"/>
      </w:r>
      <w:r w:rsidRPr="00982A46">
        <w:rPr>
          <w:rStyle w:val="superscript"/>
        </w:rPr>
        <w:t xml:space="preserve"> </w:t>
      </w:r>
      <w:r>
        <w:rPr>
          <w:b/>
        </w:rPr>
        <w:t>u</w:t>
      </w:r>
      <w:r w:rsidRPr="00982A46">
        <w:rPr>
          <w:rStyle w:val="superscript"/>
        </w:rPr>
        <w:t>i</w:t>
      </w:r>
      <w:r w:rsidRPr="00982A46">
        <w:rPr>
          <w:rStyle w:val="superscript"/>
        </w:rPr>
        <w:fldChar w:fldCharType="begin"/>
      </w:r>
      <w:r w:rsidRPr="00982A46">
        <w:rPr>
          <w:rStyle w:val="superscript"/>
        </w:rPr>
        <w:instrText xml:space="preserve"> EQ \s\do2(k)</w:instrText>
      </w:r>
      <w:r w:rsidRPr="00982A46">
        <w:rPr>
          <w:rStyle w:val="superscript"/>
        </w:rPr>
        <w:fldChar w:fldCharType="end"/>
      </w:r>
      <w:r>
        <w:tab/>
      </w:r>
      <w:r>
        <w:tab/>
      </w:r>
      <w:r>
        <w:tab/>
      </w:r>
      <w:r>
        <w:tab/>
        <w:t>(2.10.20)</w:t>
      </w:r>
    </w:p>
    <w:p w14:paraId="41E0F7E7" w14:textId="77777777" w:rsidR="005A733E" w:rsidRDefault="005A733E" w:rsidP="005A733E">
      <w:pPr>
        <w:tabs>
          <w:tab w:val="left" w:pos="7200"/>
          <w:tab w:val="left" w:pos="7920"/>
          <w:tab w:val="right" w:pos="9270"/>
        </w:tabs>
      </w:pPr>
    </w:p>
    <w:p w14:paraId="6E934124" w14:textId="77777777" w:rsidR="005A733E" w:rsidRDefault="005A733E" w:rsidP="005A733E">
      <w:pPr>
        <w:tabs>
          <w:tab w:val="left" w:pos="7200"/>
          <w:tab w:val="left" w:pos="7920"/>
          <w:tab w:val="right" w:pos="9270"/>
        </w:tabs>
      </w:pPr>
      <w:r>
        <w:tab/>
        <w:t>T = Σ</w:t>
      </w:r>
      <w:r>
        <w:rPr>
          <w:rStyle w:val="subscript"/>
        </w:rPr>
        <w:t>I</w:t>
      </w:r>
      <w:r>
        <w:t xml:space="preserve"> T</w:t>
      </w:r>
      <w:r w:rsidRPr="00CC4222">
        <w:rPr>
          <w:rStyle w:val="superscript"/>
        </w:rPr>
        <w:t>I</w:t>
      </w:r>
      <w:r>
        <w:t xml:space="preserve"> u</w:t>
      </w:r>
      <w:r>
        <w:rPr>
          <w:rStyle w:val="subscript"/>
        </w:rPr>
        <w:t xml:space="preserve">I </w:t>
      </w:r>
      <w:r>
        <w:t xml:space="preserve">  </w:t>
      </w:r>
      <w:r>
        <w:rPr>
          <w:i/>
        </w:rPr>
        <w:tab/>
      </w:r>
      <w:r>
        <w:rPr>
          <w:i/>
        </w:rPr>
        <w:tab/>
      </w:r>
      <w:r>
        <w:rPr>
          <w:i/>
        </w:rPr>
        <w:tab/>
      </w:r>
      <w:r>
        <w:rPr>
          <w:i/>
        </w:rPr>
        <w:tab/>
      </w:r>
      <w:r>
        <w:rPr>
          <w:i/>
        </w:rPr>
        <w:tab/>
      </w:r>
      <w:r>
        <w:tab/>
      </w:r>
      <w:r>
        <w:tab/>
      </w:r>
      <w:r>
        <w:tab/>
      </w:r>
      <w:r>
        <w:tab/>
      </w:r>
      <w:r>
        <w:tab/>
        <w:t>(2.10.21)</w:t>
      </w:r>
    </w:p>
    <w:p w14:paraId="2236F552" w14:textId="77777777" w:rsidR="005A733E" w:rsidRDefault="005A733E" w:rsidP="005A733E">
      <w:pPr>
        <w:tabs>
          <w:tab w:val="left" w:pos="7200"/>
          <w:tab w:val="left" w:pos="7920"/>
          <w:tab w:val="right" w:pos="9270"/>
        </w:tabs>
      </w:pPr>
    </w:p>
    <w:p w14:paraId="316E0C5A" w14:textId="77777777" w:rsidR="005A733E" w:rsidRDefault="005A733E" w:rsidP="005A733E">
      <w:pPr>
        <w:tabs>
          <w:tab w:val="left" w:pos="7200"/>
          <w:tab w:val="left" w:pos="7920"/>
          <w:tab w:val="right" w:pos="9270"/>
        </w:tabs>
      </w:pPr>
      <w:r>
        <w:tab/>
        <w:t>u</w:t>
      </w:r>
      <w:r>
        <w:rPr>
          <w:rStyle w:val="superscript"/>
        </w:rPr>
        <w:t>I</w:t>
      </w:r>
      <w:r>
        <w:t xml:space="preserve"> </w:t>
      </w:r>
      <w:r>
        <w:sym w:font="Symbol" w:char="F0B7"/>
      </w:r>
      <w:r>
        <w:t xml:space="preserve"> T = T</w:t>
      </w:r>
      <w:r>
        <w:rPr>
          <w:rStyle w:val="superscript"/>
        </w:rPr>
        <w:t>I</w:t>
      </w:r>
      <w:r>
        <w:tab/>
        <w:t xml:space="preserve"> .</w:t>
      </w:r>
      <w:r>
        <w:tab/>
      </w:r>
      <w:r>
        <w:tab/>
      </w:r>
      <w:r>
        <w:tab/>
      </w:r>
      <w:r>
        <w:rPr>
          <w:i/>
        </w:rPr>
        <w:tab/>
      </w:r>
      <w:r>
        <w:tab/>
      </w:r>
      <w:r>
        <w:tab/>
      </w:r>
      <w:r>
        <w:tab/>
      </w:r>
      <w:r>
        <w:tab/>
      </w:r>
      <w:r>
        <w:tab/>
      </w:r>
      <w:r>
        <w:tab/>
        <w:t>(2.10.22)</w:t>
      </w:r>
    </w:p>
    <w:p w14:paraId="65DCB00F" w14:textId="77777777" w:rsidR="00D5773C" w:rsidRDefault="00D5773C" w:rsidP="00D5773C">
      <w:pPr>
        <w:pStyle w:val="Heading3"/>
      </w:pPr>
      <w:bookmarkStart w:id="15" w:name="_Toc447798903"/>
      <w:r>
        <w:t>2.11 Dual Spaces and Tensor Functions</w:t>
      </w:r>
      <w:bookmarkEnd w:id="15"/>
    </w:p>
    <w:p w14:paraId="5E5B27B5" w14:textId="77777777" w:rsidR="00D5773C" w:rsidRDefault="00D5773C" w:rsidP="00D5773C">
      <w:pPr>
        <w:rPr>
          <w:color w:val="000000"/>
        </w:rPr>
      </w:pPr>
    </w:p>
    <w:p w14:paraId="6A0F390C" w14:textId="77777777" w:rsidR="00D5773C" w:rsidRDefault="00D5773C" w:rsidP="00D5773C">
      <w:pPr>
        <w:rPr>
          <w:color w:val="000000"/>
        </w:rPr>
      </w:pPr>
      <w:r>
        <w:rPr>
          <w:color w:val="000000"/>
        </w:rPr>
        <w:t xml:space="preserve">We denote dual-space vectors and tensors by Greek or script font letters. </w:t>
      </w:r>
    </w:p>
    <w:p w14:paraId="650C6995" w14:textId="77777777" w:rsidR="00D5773C" w:rsidRPr="003D370D" w:rsidRDefault="00D5773C" w:rsidP="00D5773C">
      <w:pPr>
        <w:rPr>
          <w:color w:val="000000"/>
        </w:rPr>
      </w:pPr>
    </w:p>
    <w:p w14:paraId="283B6C5F" w14:textId="77777777" w:rsidR="00D5773C" w:rsidRPr="003D370D" w:rsidRDefault="00D5773C" w:rsidP="00D5773C">
      <w:pPr>
        <w:tabs>
          <w:tab w:val="left" w:pos="7200"/>
          <w:tab w:val="left" w:pos="7920"/>
          <w:tab w:val="right" w:pos="9270"/>
        </w:tabs>
        <w:rPr>
          <w:color w:val="000000"/>
        </w:rPr>
      </w:pPr>
      <w:r w:rsidRPr="003D370D">
        <w:rPr>
          <w:color w:val="000000"/>
        </w:rPr>
        <w:t xml:space="preserve">The dual space V* is by definition the space of </w:t>
      </w:r>
      <w:r w:rsidRPr="003D370D">
        <w:rPr>
          <w:b/>
          <w:color w:val="000000"/>
        </w:rPr>
        <w:t>linear functionals over V</w:t>
      </w:r>
      <w:r w:rsidRPr="003D370D">
        <w:rPr>
          <w:color w:val="000000"/>
        </w:rPr>
        <w:t xml:space="preserve">. If  </w:t>
      </w:r>
      <w:r w:rsidRPr="009F3229">
        <w:rPr>
          <w:rFonts w:hint="eastAsia"/>
        </w:rPr>
        <w:t>α</w:t>
      </w:r>
      <w:r w:rsidRPr="003D370D">
        <w:rPr>
          <w:rFonts w:ascii="Script MT Bold" w:hAnsi="Script MT Bold"/>
          <w:b/>
          <w:color w:val="000000"/>
        </w:rPr>
        <w:t xml:space="preserve"> </w:t>
      </w:r>
      <w:r w:rsidRPr="003D370D">
        <w:rPr>
          <w:color w:val="000000"/>
        </w:rPr>
        <w:t>ϵ V*, we can then write</w:t>
      </w:r>
    </w:p>
    <w:p w14:paraId="0AB939ED" w14:textId="77777777" w:rsidR="00D5773C" w:rsidRPr="003D370D" w:rsidRDefault="00D5773C" w:rsidP="00D5773C">
      <w:pPr>
        <w:tabs>
          <w:tab w:val="left" w:pos="7200"/>
          <w:tab w:val="left" w:pos="7920"/>
          <w:tab w:val="right" w:pos="9270"/>
        </w:tabs>
        <w:rPr>
          <w:color w:val="000000"/>
        </w:rPr>
      </w:pPr>
    </w:p>
    <w:p w14:paraId="7EF00286" w14:textId="77777777" w:rsidR="00D5773C" w:rsidRPr="003D370D" w:rsidRDefault="00D5773C" w:rsidP="00D5773C">
      <w:pPr>
        <w:tabs>
          <w:tab w:val="left" w:pos="7200"/>
          <w:tab w:val="left" w:pos="7920"/>
          <w:tab w:val="right" w:pos="9270"/>
        </w:tabs>
        <w:rPr>
          <w:color w:val="000000"/>
        </w:rPr>
      </w:pPr>
      <w:r w:rsidRPr="003D370D">
        <w:rPr>
          <w:color w:val="000000"/>
        </w:rPr>
        <w:tab/>
      </w:r>
      <w:r w:rsidRPr="009F3229">
        <w:rPr>
          <w:rFonts w:hint="eastAsia"/>
        </w:rPr>
        <w:t>α</w:t>
      </w:r>
      <w:r w:rsidRPr="003D370D">
        <w:rPr>
          <w:color w:val="000000"/>
        </w:rPr>
        <w:t xml:space="preserve"> : V → K</w:t>
      </w:r>
      <w:r w:rsidRPr="003D370D">
        <w:rPr>
          <w:color w:val="000000"/>
        </w:rPr>
        <w:tab/>
      </w:r>
      <w:r w:rsidRPr="003D370D">
        <w:rPr>
          <w:color w:val="000000"/>
        </w:rPr>
        <w:tab/>
      </w:r>
      <w:r w:rsidRPr="003D370D">
        <w:rPr>
          <w:color w:val="000000"/>
        </w:rPr>
        <w:tab/>
      </w:r>
      <w:r>
        <w:t>α</w:t>
      </w:r>
      <w:r w:rsidRPr="003D370D">
        <w:rPr>
          <w:color w:val="000000"/>
        </w:rPr>
        <w:t>(</w:t>
      </w:r>
      <w:r w:rsidRPr="003D370D">
        <w:rPr>
          <w:b/>
          <w:color w:val="000000"/>
        </w:rPr>
        <w:t>v</w:t>
      </w:r>
      <w:r w:rsidRPr="003D370D">
        <w:rPr>
          <w:color w:val="000000"/>
        </w:rPr>
        <w:t>) = k  ϵ K</w:t>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Pr>
          <w:color w:val="000000"/>
        </w:rPr>
        <w:t>(2.11.1)</w:t>
      </w:r>
    </w:p>
    <w:p w14:paraId="589DCF2E" w14:textId="77777777" w:rsidR="00D5773C" w:rsidRPr="003D370D" w:rsidRDefault="00D5773C" w:rsidP="00D5773C">
      <w:pPr>
        <w:tabs>
          <w:tab w:val="left" w:pos="7200"/>
          <w:tab w:val="left" w:pos="7920"/>
          <w:tab w:val="right" w:pos="9270"/>
        </w:tabs>
        <w:rPr>
          <w:color w:val="000000"/>
        </w:rPr>
      </w:pPr>
    </w:p>
    <w:p w14:paraId="39220555" w14:textId="77777777" w:rsidR="00D5773C" w:rsidRPr="003D370D" w:rsidRDefault="00D5773C" w:rsidP="00D5773C">
      <w:pPr>
        <w:tabs>
          <w:tab w:val="left" w:pos="7200"/>
          <w:tab w:val="left" w:pos="7920"/>
          <w:tab w:val="right" w:pos="9270"/>
        </w:tabs>
        <w:rPr>
          <w:color w:val="000000"/>
        </w:rPr>
      </w:pPr>
      <w:r w:rsidRPr="003D370D">
        <w:rPr>
          <w:color w:val="000000"/>
        </w:rPr>
        <w:t>where K is any field</w:t>
      </w:r>
      <w:r>
        <w:rPr>
          <w:color w:val="000000"/>
        </w:rPr>
        <w:t xml:space="preserve"> (but we always use the reals)</w:t>
      </w:r>
      <w:r w:rsidRPr="003D370D">
        <w:rPr>
          <w:color w:val="000000"/>
        </w:rPr>
        <w:t xml:space="preserve">. Since </w:t>
      </w:r>
      <w:r>
        <w:t>α</w:t>
      </w:r>
      <w:r w:rsidRPr="003D370D">
        <w:rPr>
          <w:color w:val="000000"/>
        </w:rPr>
        <w:t xml:space="preserve"> is a linear </w:t>
      </w:r>
      <w:r w:rsidRPr="003D370D">
        <w:rPr>
          <w:i/>
          <w:color w:val="000000"/>
        </w:rPr>
        <w:t>functional</w:t>
      </w:r>
      <w:r w:rsidRPr="003D370D">
        <w:rPr>
          <w:color w:val="000000"/>
        </w:rPr>
        <w:t xml:space="preserve">, </w:t>
      </w:r>
      <w:r>
        <w:t>α</w:t>
      </w:r>
      <w:r w:rsidRPr="003D370D">
        <w:rPr>
          <w:color w:val="000000"/>
        </w:rPr>
        <w:t>(</w:t>
      </w:r>
      <w:r w:rsidRPr="003D370D">
        <w:rPr>
          <w:b/>
          <w:color w:val="000000"/>
        </w:rPr>
        <w:t>v</w:t>
      </w:r>
      <w:r w:rsidRPr="003D370D">
        <w:rPr>
          <w:color w:val="000000"/>
        </w:rPr>
        <w:t xml:space="preserve">) is a linear </w:t>
      </w:r>
      <w:r w:rsidRPr="003D370D">
        <w:rPr>
          <w:i/>
          <w:color w:val="000000"/>
        </w:rPr>
        <w:t>function</w:t>
      </w:r>
      <w:r w:rsidRPr="003D370D">
        <w:rPr>
          <w:color w:val="000000"/>
        </w:rPr>
        <w:t xml:space="preserve">. </w:t>
      </w:r>
    </w:p>
    <w:p w14:paraId="69335DC0" w14:textId="77777777" w:rsidR="00D5773C" w:rsidRPr="003D370D" w:rsidRDefault="00D5773C" w:rsidP="00D5773C">
      <w:pPr>
        <w:tabs>
          <w:tab w:val="left" w:pos="7200"/>
          <w:tab w:val="left" w:pos="7920"/>
          <w:tab w:val="right" w:pos="9270"/>
        </w:tabs>
        <w:rPr>
          <w:color w:val="000000"/>
        </w:rPr>
      </w:pPr>
    </w:p>
    <w:p w14:paraId="72A080B7" w14:textId="77777777" w:rsidR="00D5773C" w:rsidRDefault="00D5773C" w:rsidP="00D5773C">
      <w:pPr>
        <w:tabs>
          <w:tab w:val="left" w:pos="7200"/>
          <w:tab w:val="left" w:pos="7920"/>
          <w:tab w:val="right" w:pos="9270"/>
        </w:tabs>
        <w:rPr>
          <w:color w:val="000000"/>
        </w:rPr>
      </w:pPr>
      <w:r w:rsidRPr="003D370D">
        <w:rPr>
          <w:color w:val="000000"/>
        </w:rPr>
        <w:t>In normal calculus, if f: V</w:t>
      </w:r>
      <w:r w:rsidRPr="003D370D">
        <w:rPr>
          <w:rStyle w:val="superscript"/>
          <w:color w:val="000000"/>
        </w:rPr>
        <w:t xml:space="preserve"> </w:t>
      </w:r>
      <w:r w:rsidRPr="003D370D">
        <w:rPr>
          <w:color w:val="000000"/>
        </w:rPr>
        <w:t>→ R, one refers to f as a function, and f(</w:t>
      </w:r>
      <w:r w:rsidRPr="003D370D">
        <w:rPr>
          <w:b/>
          <w:color w:val="000000"/>
        </w:rPr>
        <w:t>v</w:t>
      </w:r>
      <w:r w:rsidRPr="003D370D">
        <w:rPr>
          <w:color w:val="000000"/>
        </w:rPr>
        <w:t>) as that function evaluated at some point in V, though loosely speaking f(</w:t>
      </w:r>
      <w:r w:rsidRPr="003D370D">
        <w:rPr>
          <w:b/>
          <w:color w:val="000000"/>
        </w:rPr>
        <w:t>v</w:t>
      </w:r>
      <w:r w:rsidRPr="003D370D">
        <w:rPr>
          <w:color w:val="000000"/>
        </w:rPr>
        <w:t>) is also called a function. To emphasize the distinction, we shall refer to f as a "functional" and f(</w:t>
      </w:r>
      <w:r w:rsidRPr="003D370D">
        <w:rPr>
          <w:b/>
          <w:color w:val="000000"/>
        </w:rPr>
        <w:t>v</w:t>
      </w:r>
      <w:r w:rsidRPr="003D370D">
        <w:rPr>
          <w:color w:val="000000"/>
        </w:rPr>
        <w:t xml:space="preserve">) as a "function". </w:t>
      </w:r>
    </w:p>
    <w:p w14:paraId="1276D0E3" w14:textId="77777777" w:rsidR="00D5773C" w:rsidRDefault="00D5773C" w:rsidP="00D5773C">
      <w:pPr>
        <w:tabs>
          <w:tab w:val="left" w:pos="7200"/>
          <w:tab w:val="left" w:pos="7920"/>
          <w:tab w:val="right" w:pos="9270"/>
        </w:tabs>
        <w:rPr>
          <w:color w:val="000000"/>
        </w:rPr>
      </w:pPr>
    </w:p>
    <w:p w14:paraId="73385739" w14:textId="77777777" w:rsidR="00D5773C" w:rsidRPr="00781615" w:rsidRDefault="00D5773C" w:rsidP="00D5773C">
      <w:pPr>
        <w:tabs>
          <w:tab w:val="left" w:pos="7200"/>
          <w:tab w:val="left" w:pos="7920"/>
          <w:tab w:val="right" w:pos="9270"/>
        </w:tabs>
        <w:rPr>
          <w:color w:val="000000"/>
        </w:rPr>
      </w:pPr>
      <w:r w:rsidRPr="00781615">
        <w:rPr>
          <w:color w:val="000000"/>
          <w:u w:val="single"/>
        </w:rPr>
        <w:t>Comments</w:t>
      </w:r>
      <w:r w:rsidRPr="00781615">
        <w:rPr>
          <w:color w:val="000000"/>
        </w:rPr>
        <w:t xml:space="preserve">:  Much of the rest of this section will be repeated in later Chapters. We have found that the notations involved can be a </w:t>
      </w:r>
      <w:r w:rsidRPr="00781615">
        <w:rPr>
          <w:i/>
          <w:color w:val="000000"/>
        </w:rPr>
        <w:t>major</w:t>
      </w:r>
      <w:r w:rsidRPr="00781615">
        <w:rPr>
          <w:color w:val="000000"/>
        </w:rPr>
        <w:t xml:space="preserve"> stumbling block, and feel it is important to exercise the notation in many ways to make the reader (and author) feel comfortable with it. As with most endeavors, it is a matter of practice. We also try to explain </w:t>
      </w:r>
      <w:r w:rsidRPr="00781615">
        <w:rPr>
          <w:i/>
          <w:color w:val="000000"/>
        </w:rPr>
        <w:t>why</w:t>
      </w:r>
      <w:r w:rsidRPr="00781615">
        <w:rPr>
          <w:color w:val="000000"/>
        </w:rPr>
        <w:t xml:space="preserve"> certain notations are used. </w:t>
      </w:r>
    </w:p>
    <w:p w14:paraId="53771FD7" w14:textId="77777777" w:rsidR="00D5773C" w:rsidRPr="00781615" w:rsidRDefault="00D5773C" w:rsidP="00D5773C">
      <w:pPr>
        <w:tabs>
          <w:tab w:val="left" w:pos="7200"/>
          <w:tab w:val="left" w:pos="7920"/>
          <w:tab w:val="right" w:pos="9270"/>
        </w:tabs>
        <w:rPr>
          <w:color w:val="000000"/>
        </w:rPr>
      </w:pPr>
    </w:p>
    <w:p w14:paraId="1C0D57F2" w14:textId="77777777" w:rsidR="00D5773C" w:rsidRDefault="00D5773C" w:rsidP="00D5773C">
      <w:pPr>
        <w:pStyle w:val="Heading4"/>
      </w:pPr>
      <w:bookmarkStart w:id="16" w:name="_Toc447798904"/>
      <w:r>
        <w:t>(a) The Dual Space V* in Matrix and Dirac Notation</w:t>
      </w:r>
      <w:bookmarkEnd w:id="16"/>
    </w:p>
    <w:p w14:paraId="46F3946A" w14:textId="77777777" w:rsidR="00D5773C" w:rsidRDefault="00D5773C" w:rsidP="00D5773C">
      <w:pPr>
        <w:tabs>
          <w:tab w:val="left" w:pos="7200"/>
          <w:tab w:val="left" w:pos="7920"/>
          <w:tab w:val="right" w:pos="9270"/>
        </w:tabs>
      </w:pPr>
    </w:p>
    <w:p w14:paraId="09917483" w14:textId="77777777" w:rsidR="00D5773C" w:rsidRDefault="00D5773C" w:rsidP="00D5773C">
      <w:pPr>
        <w:tabs>
          <w:tab w:val="left" w:pos="7200"/>
          <w:tab w:val="left" w:pos="7920"/>
          <w:tab w:val="right" w:pos="9270"/>
        </w:tabs>
      </w:pPr>
      <w:r>
        <w:t xml:space="preserve">For every column vector </w:t>
      </w:r>
      <w:r w:rsidRPr="008C69D9">
        <w:rPr>
          <w:b/>
        </w:rPr>
        <w:t>v</w:t>
      </w:r>
      <w:r>
        <w:t xml:space="preserve"> in V, there exists a row vector </w:t>
      </w:r>
      <w:r w:rsidRPr="008C69D9">
        <w:rPr>
          <w:b/>
        </w:rPr>
        <w:t>v</w:t>
      </w:r>
      <w:r>
        <w:rPr>
          <w:rStyle w:val="superscript"/>
        </w:rPr>
        <w:t>T</w:t>
      </w:r>
      <w:r>
        <w:t xml:space="preserve"> such that (</w:t>
      </w:r>
      <w:r w:rsidRPr="008C69D9">
        <w:rPr>
          <w:b/>
        </w:rPr>
        <w:t>v</w:t>
      </w:r>
      <w:r>
        <w:rPr>
          <w:rStyle w:val="superscript"/>
        </w:rPr>
        <w:t>T</w:t>
      </w:r>
      <w:r>
        <w:t>)</w:t>
      </w:r>
      <w:r>
        <w:rPr>
          <w:rStyle w:val="subscript"/>
        </w:rPr>
        <w:t>i</w:t>
      </w:r>
      <w:r>
        <w:t xml:space="preserve"> = v</w:t>
      </w:r>
      <w:r>
        <w:rPr>
          <w:rStyle w:val="subscript"/>
        </w:rPr>
        <w:t>i</w:t>
      </w:r>
      <w:r>
        <w:t xml:space="preserve">. For example, for N=2, </w:t>
      </w:r>
    </w:p>
    <w:p w14:paraId="2C2F7C70" w14:textId="77777777" w:rsidR="00D5773C" w:rsidRDefault="00D5773C" w:rsidP="00D5773C">
      <w:pPr>
        <w:tabs>
          <w:tab w:val="left" w:pos="7200"/>
          <w:tab w:val="left" w:pos="7920"/>
          <w:tab w:val="right" w:pos="9270"/>
        </w:tabs>
      </w:pPr>
    </w:p>
    <w:p w14:paraId="34C5AD07" w14:textId="77777777" w:rsidR="00D5773C" w:rsidRPr="008C69D9" w:rsidRDefault="00D5773C" w:rsidP="00D5773C">
      <w:pPr>
        <w:tabs>
          <w:tab w:val="left" w:pos="7200"/>
          <w:tab w:val="left" w:pos="7920"/>
          <w:tab w:val="right" w:pos="9270"/>
        </w:tabs>
      </w:pPr>
      <w:r>
        <w:tab/>
      </w:r>
      <w:r w:rsidRPr="008C69D9">
        <w:rPr>
          <w:b/>
        </w:rPr>
        <w:t>v</w:t>
      </w:r>
      <w:r>
        <w:t xml:space="preserve"> = </w:t>
      </w:r>
      <w:r>
        <w:fldChar w:fldCharType="begin"/>
      </w:r>
      <w:r>
        <w:instrText xml:space="preserve"> EQ \B(\A( a, b) )</w:instrText>
      </w:r>
      <w:r>
        <w:fldChar w:fldCharType="end"/>
      </w:r>
      <w:r>
        <w:t xml:space="preserve">   =  |</w:t>
      </w:r>
      <w:r w:rsidRPr="008C69D9">
        <w:rPr>
          <w:b/>
        </w:rPr>
        <w:t>v</w:t>
      </w:r>
      <w:r>
        <w:t xml:space="preserve">&gt; </w:t>
      </w:r>
      <w:r>
        <w:tab/>
      </w:r>
      <w:r>
        <w:tab/>
      </w:r>
      <w:r w:rsidRPr="008C69D9">
        <w:rPr>
          <w:b/>
        </w:rPr>
        <w:t>v</w:t>
      </w:r>
      <w:r>
        <w:rPr>
          <w:rStyle w:val="superscript"/>
        </w:rPr>
        <w:t>T</w:t>
      </w:r>
      <w:r>
        <w:t xml:space="preserve"> = (a, b)  =  &lt;</w:t>
      </w:r>
      <w:r w:rsidRPr="008C69D9">
        <w:rPr>
          <w:b/>
        </w:rPr>
        <w:t>v</w:t>
      </w:r>
      <w:r>
        <w:t>|</w:t>
      </w:r>
      <w:r>
        <w:tab/>
      </w:r>
      <w:r>
        <w:tab/>
      </w:r>
      <w:r>
        <w:tab/>
      </w:r>
      <w:r>
        <w:tab/>
      </w:r>
      <w:r>
        <w:tab/>
      </w:r>
      <w:r>
        <w:tab/>
        <w:t>(2.11.a1)</w:t>
      </w:r>
    </w:p>
    <w:p w14:paraId="1E8BC54E" w14:textId="77777777" w:rsidR="00D5773C" w:rsidRDefault="00D5773C" w:rsidP="00D5773C">
      <w:pPr>
        <w:tabs>
          <w:tab w:val="left" w:pos="7200"/>
          <w:tab w:val="left" w:pos="7920"/>
          <w:tab w:val="right" w:pos="9270"/>
        </w:tabs>
      </w:pPr>
    </w:p>
    <w:p w14:paraId="731CFA0E" w14:textId="77777777" w:rsidR="00D5773C" w:rsidRDefault="00D5773C" w:rsidP="00D5773C">
      <w:pPr>
        <w:tabs>
          <w:tab w:val="left" w:pos="7200"/>
          <w:tab w:val="left" w:pos="7920"/>
          <w:tab w:val="right" w:pos="9270"/>
        </w:tabs>
      </w:pPr>
      <w:r>
        <w:t>Here we have snuck in the Dirac bra-ket notation where the ket |</w:t>
      </w:r>
      <w:r w:rsidRPr="008C69D9">
        <w:rPr>
          <w:b/>
        </w:rPr>
        <w:t>v</w:t>
      </w:r>
      <w:r>
        <w:t>&gt; is a column vector and the bra &lt;</w:t>
      </w:r>
      <w:r w:rsidRPr="008C69D9">
        <w:rPr>
          <w:b/>
        </w:rPr>
        <w:t>v</w:t>
      </w:r>
      <w:r>
        <w:t xml:space="preserve">| is the corresponding row vector. The notation </w:t>
      </w:r>
      <w:r w:rsidRPr="008C69D9">
        <w:rPr>
          <w:b/>
        </w:rPr>
        <w:t>v</w:t>
      </w:r>
      <w:r>
        <w:rPr>
          <w:rStyle w:val="superscript"/>
        </w:rPr>
        <w:t>T</w:t>
      </w:r>
      <w:r>
        <w:t xml:space="preserve"> means that the row vector is the Transpose of the column vector. </w:t>
      </w:r>
    </w:p>
    <w:p w14:paraId="39B1D82F" w14:textId="77777777" w:rsidR="00D5773C" w:rsidRDefault="00D5773C" w:rsidP="00D5773C">
      <w:pPr>
        <w:tabs>
          <w:tab w:val="left" w:pos="7200"/>
          <w:tab w:val="left" w:pos="7920"/>
          <w:tab w:val="right" w:pos="9270"/>
        </w:tabs>
      </w:pPr>
    </w:p>
    <w:p w14:paraId="76BF4888" w14:textId="77777777" w:rsidR="00D5773C" w:rsidRDefault="00D5773C" w:rsidP="00D5773C">
      <w:pPr>
        <w:tabs>
          <w:tab w:val="left" w:pos="7200"/>
          <w:tab w:val="left" w:pos="7920"/>
          <w:tab w:val="right" w:pos="9270"/>
        </w:tabs>
      </w:pPr>
      <w:r>
        <w:t xml:space="preserve">We now have multiple ways to write the dot (inner, scalar) products of Section 2.9 : </w:t>
      </w:r>
    </w:p>
    <w:p w14:paraId="234E71DC" w14:textId="77777777" w:rsidR="00D5773C" w:rsidRDefault="00D5773C" w:rsidP="00D5773C">
      <w:pPr>
        <w:tabs>
          <w:tab w:val="left" w:pos="7200"/>
          <w:tab w:val="left" w:pos="7920"/>
          <w:tab w:val="right" w:pos="9270"/>
        </w:tabs>
      </w:pPr>
    </w:p>
    <w:p w14:paraId="1372C07E" w14:textId="77777777" w:rsidR="00D5773C" w:rsidRPr="008C69D9" w:rsidRDefault="00D5773C" w:rsidP="00D5773C">
      <w:pPr>
        <w:tabs>
          <w:tab w:val="left" w:pos="7200"/>
          <w:tab w:val="left" w:pos="7920"/>
          <w:tab w:val="right" w:pos="9270"/>
        </w:tabs>
      </w:pPr>
      <w:r>
        <w:tab/>
      </w:r>
      <w:r w:rsidRPr="008C69D9">
        <w:rPr>
          <w:b/>
        </w:rPr>
        <w:t>v</w:t>
      </w:r>
      <w:r>
        <w:t xml:space="preserve"> </w:t>
      </w:r>
      <w:r>
        <w:sym w:font="Symbol" w:char="F0B7"/>
      </w:r>
      <w:r>
        <w:t xml:space="preserve"> </w:t>
      </w:r>
      <w:r w:rsidRPr="008C69D9">
        <w:rPr>
          <w:b/>
        </w:rPr>
        <w:t>v</w:t>
      </w:r>
      <w:r>
        <w:t xml:space="preserve">'  = </w:t>
      </w:r>
      <w:r w:rsidRPr="008C69D9">
        <w:rPr>
          <w:b/>
        </w:rPr>
        <w:t>v</w:t>
      </w:r>
      <w:r>
        <w:rPr>
          <w:rStyle w:val="superscript"/>
        </w:rPr>
        <w:t>T</w:t>
      </w:r>
      <w:r w:rsidRPr="008C69D9">
        <w:rPr>
          <w:b/>
        </w:rPr>
        <w:t>v</w:t>
      </w:r>
      <w:r>
        <w:t xml:space="preserve">'   =  (a, b) </w:t>
      </w:r>
      <w:r>
        <w:fldChar w:fldCharType="begin"/>
      </w:r>
      <w:r>
        <w:instrText xml:space="preserve"> EQ \B(\A( a', b') )</w:instrText>
      </w:r>
      <w:r>
        <w:fldChar w:fldCharType="end"/>
      </w:r>
      <w:r>
        <w:t xml:space="preserve">  = aa'+bb'  = &lt;</w:t>
      </w:r>
      <w:r w:rsidRPr="008C69D9">
        <w:rPr>
          <w:b/>
        </w:rPr>
        <w:t>v</w:t>
      </w:r>
      <w:r>
        <w:t xml:space="preserve"> |</w:t>
      </w:r>
      <w:r w:rsidRPr="008C69D9">
        <w:rPr>
          <w:b/>
        </w:rPr>
        <w:t xml:space="preserve"> v</w:t>
      </w:r>
      <w:r>
        <w:t>' &gt;</w:t>
      </w:r>
      <w:r>
        <w:tab/>
        <w:t xml:space="preserve"> .</w:t>
      </w:r>
      <w:r>
        <w:tab/>
      </w:r>
      <w:r>
        <w:tab/>
      </w:r>
      <w:r>
        <w:tab/>
      </w:r>
      <w:r>
        <w:tab/>
      </w:r>
      <w:r>
        <w:tab/>
        <w:t>(2.11.a2)</w:t>
      </w:r>
    </w:p>
    <w:p w14:paraId="344F64C3" w14:textId="77777777" w:rsidR="00D5773C" w:rsidRDefault="00D5773C" w:rsidP="00D5773C">
      <w:pPr>
        <w:tabs>
          <w:tab w:val="left" w:pos="7200"/>
          <w:tab w:val="left" w:pos="7920"/>
          <w:tab w:val="right" w:pos="9270"/>
        </w:tabs>
      </w:pPr>
    </w:p>
    <w:p w14:paraId="64D94F26" w14:textId="77777777" w:rsidR="00D5773C" w:rsidRDefault="00D5773C" w:rsidP="00D5773C">
      <w:pPr>
        <w:tabs>
          <w:tab w:val="left" w:pos="7200"/>
          <w:tab w:val="left" w:pos="7920"/>
          <w:tab w:val="right" w:pos="9270"/>
        </w:tabs>
      </w:pPr>
      <w:r>
        <w:t>Because our vectors have real components, the above can also be written</w:t>
      </w:r>
    </w:p>
    <w:p w14:paraId="7FBE5B7D" w14:textId="77777777" w:rsidR="00D5773C" w:rsidRDefault="00D5773C" w:rsidP="00D5773C">
      <w:pPr>
        <w:tabs>
          <w:tab w:val="left" w:pos="7200"/>
          <w:tab w:val="left" w:pos="7920"/>
          <w:tab w:val="right" w:pos="9270"/>
        </w:tabs>
      </w:pPr>
    </w:p>
    <w:p w14:paraId="44C8BFD3" w14:textId="77777777" w:rsidR="00D5773C" w:rsidRDefault="00D5773C" w:rsidP="00D5773C">
      <w:pPr>
        <w:tabs>
          <w:tab w:val="left" w:pos="7200"/>
          <w:tab w:val="left" w:pos="7920"/>
          <w:tab w:val="right" w:pos="9270"/>
        </w:tabs>
      </w:pPr>
      <w:r>
        <w:tab/>
      </w:r>
      <w:r w:rsidRPr="008C69D9">
        <w:rPr>
          <w:b/>
        </w:rPr>
        <w:t>v</w:t>
      </w:r>
      <w:r>
        <w:rPr>
          <w:b/>
        </w:rPr>
        <w:t>'</w:t>
      </w:r>
      <w:r>
        <w:t xml:space="preserve"> </w:t>
      </w:r>
      <w:r>
        <w:sym w:font="Symbol" w:char="F0B7"/>
      </w:r>
      <w:r>
        <w:t xml:space="preserve"> </w:t>
      </w:r>
      <w:r w:rsidRPr="008C69D9">
        <w:rPr>
          <w:b/>
        </w:rPr>
        <w:t>v</w:t>
      </w:r>
      <w:r>
        <w:t xml:space="preserve">  = </w:t>
      </w:r>
      <w:r w:rsidRPr="008C69D9">
        <w:rPr>
          <w:b/>
        </w:rPr>
        <w:t>v</w:t>
      </w:r>
      <w:r>
        <w:rPr>
          <w:b/>
        </w:rPr>
        <w:t>'</w:t>
      </w:r>
      <w:r>
        <w:rPr>
          <w:rStyle w:val="superscript"/>
        </w:rPr>
        <w:t>T</w:t>
      </w:r>
      <w:r w:rsidRPr="008C69D9">
        <w:rPr>
          <w:b/>
        </w:rPr>
        <w:t>v</w:t>
      </w:r>
      <w:r>
        <w:t xml:space="preserve">   =  (a', b') </w:t>
      </w:r>
      <w:r>
        <w:fldChar w:fldCharType="begin"/>
      </w:r>
      <w:r>
        <w:instrText xml:space="preserve"> EQ \B(\A( a, b) )</w:instrText>
      </w:r>
      <w:r>
        <w:fldChar w:fldCharType="end"/>
      </w:r>
      <w:r>
        <w:t xml:space="preserve">  = aa'+bb'  = &lt;</w:t>
      </w:r>
      <w:r w:rsidRPr="008C69D9">
        <w:rPr>
          <w:b/>
        </w:rPr>
        <w:t>v</w:t>
      </w:r>
      <w:r>
        <w:rPr>
          <w:b/>
        </w:rPr>
        <w:t>'</w:t>
      </w:r>
      <w:r>
        <w:t xml:space="preserve"> |</w:t>
      </w:r>
      <w:r w:rsidRPr="008C69D9">
        <w:rPr>
          <w:b/>
        </w:rPr>
        <w:t xml:space="preserve"> v</w:t>
      </w:r>
      <w:r>
        <w:t xml:space="preserve"> &gt;</w:t>
      </w:r>
      <w:r>
        <w:tab/>
        <w:t>.</w:t>
      </w:r>
      <w:r>
        <w:tab/>
      </w:r>
      <w:r>
        <w:tab/>
      </w:r>
      <w:r>
        <w:tab/>
      </w:r>
      <w:r>
        <w:tab/>
      </w:r>
      <w:r>
        <w:tab/>
        <w:t>(2.11.a3)</w:t>
      </w:r>
    </w:p>
    <w:p w14:paraId="6473CD67" w14:textId="77777777" w:rsidR="00D5773C" w:rsidRDefault="00D5773C" w:rsidP="00D5773C">
      <w:pPr>
        <w:tabs>
          <w:tab w:val="left" w:pos="7200"/>
          <w:tab w:val="left" w:pos="7920"/>
          <w:tab w:val="right" w:pos="9270"/>
        </w:tabs>
      </w:pPr>
    </w:p>
    <w:p w14:paraId="499BDAC2" w14:textId="77777777" w:rsidR="00D5773C" w:rsidRPr="00991E10" w:rsidRDefault="00D5773C" w:rsidP="00D5773C">
      <w:pPr>
        <w:tabs>
          <w:tab w:val="left" w:pos="7200"/>
          <w:tab w:val="left" w:pos="7920"/>
          <w:tab w:val="right" w:pos="9270"/>
        </w:tabs>
      </w:pPr>
      <w:r>
        <w:t>We mention real components only because in the Dirac notation one has &lt;</w:t>
      </w:r>
      <w:r w:rsidRPr="00991E10">
        <w:rPr>
          <w:b/>
        </w:rPr>
        <w:t>a</w:t>
      </w:r>
      <w:r>
        <w:t>|</w:t>
      </w:r>
      <w:r w:rsidRPr="00991E10">
        <w:rPr>
          <w:b/>
        </w:rPr>
        <w:t>b</w:t>
      </w:r>
      <w:r>
        <w:t>&gt; = &lt;</w:t>
      </w:r>
      <w:r w:rsidRPr="00991E10">
        <w:rPr>
          <w:b/>
        </w:rPr>
        <w:t>b</w:t>
      </w:r>
      <w:r>
        <w:t>|</w:t>
      </w:r>
      <w:r w:rsidRPr="00991E10">
        <w:rPr>
          <w:b/>
        </w:rPr>
        <w:t>a</w:t>
      </w:r>
      <w:r>
        <w:t>&gt;* where * means complex conjugation, so if this scalar product is real, then &lt;</w:t>
      </w:r>
      <w:r w:rsidRPr="00991E10">
        <w:rPr>
          <w:b/>
        </w:rPr>
        <w:t>a</w:t>
      </w:r>
      <w:r>
        <w:t>|</w:t>
      </w:r>
      <w:r w:rsidRPr="00991E10">
        <w:rPr>
          <w:b/>
        </w:rPr>
        <w:t>b</w:t>
      </w:r>
      <w:r>
        <w:t>&gt; = &lt;</w:t>
      </w:r>
      <w:r w:rsidRPr="00991E10">
        <w:rPr>
          <w:b/>
        </w:rPr>
        <w:t>b</w:t>
      </w:r>
      <w:r>
        <w:t>|</w:t>
      </w:r>
      <w:r w:rsidRPr="00991E10">
        <w:rPr>
          <w:b/>
        </w:rPr>
        <w:t>a</w:t>
      </w:r>
      <w:r>
        <w:t xml:space="preserve">&gt; . </w:t>
      </w:r>
    </w:p>
    <w:p w14:paraId="7B24255B" w14:textId="77777777" w:rsidR="00D5773C" w:rsidRDefault="00D5773C" w:rsidP="00D5773C">
      <w:pPr>
        <w:tabs>
          <w:tab w:val="left" w:pos="7200"/>
          <w:tab w:val="left" w:pos="7920"/>
          <w:tab w:val="right" w:pos="9270"/>
        </w:tabs>
      </w:pPr>
    </w:p>
    <w:p w14:paraId="34BA0EF1" w14:textId="77777777" w:rsidR="00D5773C" w:rsidRPr="00B32A97" w:rsidRDefault="00D5773C" w:rsidP="00D5773C">
      <w:pPr>
        <w:tabs>
          <w:tab w:val="left" w:pos="7200"/>
          <w:tab w:val="left" w:pos="7920"/>
          <w:tab w:val="right" w:pos="9270"/>
        </w:tabs>
      </w:pPr>
      <w:r>
        <w:t xml:space="preserve">We regard </w:t>
      </w:r>
      <w:r w:rsidRPr="008C69D9">
        <w:rPr>
          <w:b/>
        </w:rPr>
        <w:t>v</w:t>
      </w:r>
      <w:r>
        <w:t xml:space="preserve"> or |</w:t>
      </w:r>
      <w:r w:rsidRPr="008C69D9">
        <w:rPr>
          <w:b/>
        </w:rPr>
        <w:t>v</w:t>
      </w:r>
      <w:r>
        <w:t xml:space="preserve">&gt; as being a vector in the vector space V, while </w:t>
      </w:r>
      <w:r w:rsidRPr="008C69D9">
        <w:rPr>
          <w:b/>
        </w:rPr>
        <w:t>v</w:t>
      </w:r>
      <w:r>
        <w:rPr>
          <w:rStyle w:val="superscript"/>
        </w:rPr>
        <w:t>T</w:t>
      </w:r>
      <w:r>
        <w:t xml:space="preserve"> or &lt;</w:t>
      </w:r>
      <w:r w:rsidRPr="008C69D9">
        <w:rPr>
          <w:b/>
        </w:rPr>
        <w:t>v</w:t>
      </w:r>
      <w:r>
        <w:t xml:space="preserve">|  (the row vector) is a vector in the </w:t>
      </w:r>
      <w:r w:rsidRPr="008C69D9">
        <w:rPr>
          <w:b/>
        </w:rPr>
        <w:t>dual space</w:t>
      </w:r>
      <w:r>
        <w:t xml:space="preserve"> V*. This is really a simple concept. Sometimes the dual-space vector </w:t>
      </w:r>
      <w:r w:rsidRPr="008C69D9">
        <w:rPr>
          <w:b/>
        </w:rPr>
        <w:t>v</w:t>
      </w:r>
      <w:r>
        <w:rPr>
          <w:rStyle w:val="superscript"/>
        </w:rPr>
        <w:t>T</w:t>
      </w:r>
      <w:r>
        <w:t xml:space="preserve"> = &lt;</w:t>
      </w:r>
      <w:r w:rsidRPr="008C69D9">
        <w:rPr>
          <w:b/>
        </w:rPr>
        <w:t>v</w:t>
      </w:r>
      <w:r>
        <w:t xml:space="preserve">| is referred to as the </w:t>
      </w:r>
      <w:r w:rsidRPr="00B32A97">
        <w:rPr>
          <w:b/>
        </w:rPr>
        <w:t>covector</w:t>
      </w:r>
      <w:r>
        <w:t xml:space="preserve"> of </w:t>
      </w:r>
      <w:r w:rsidRPr="00B32A97">
        <w:rPr>
          <w:b/>
        </w:rPr>
        <w:t>v</w:t>
      </w:r>
      <w:r>
        <w:t xml:space="preserve"> = |</w:t>
      </w:r>
      <w:r w:rsidRPr="008C69D9">
        <w:rPr>
          <w:b/>
        </w:rPr>
        <w:t xml:space="preserve"> v</w:t>
      </w:r>
      <w:r>
        <w:t xml:space="preserve"> &gt; . </w:t>
      </w:r>
    </w:p>
    <w:p w14:paraId="60DC0931" w14:textId="77777777" w:rsidR="00D5773C" w:rsidRDefault="00D5773C" w:rsidP="00D5773C">
      <w:pPr>
        <w:tabs>
          <w:tab w:val="left" w:pos="7200"/>
          <w:tab w:val="left" w:pos="7920"/>
          <w:tab w:val="right" w:pos="9270"/>
        </w:tabs>
      </w:pPr>
    </w:p>
    <w:p w14:paraId="74598E3D" w14:textId="77777777" w:rsidR="00D5773C" w:rsidRDefault="00D5773C" w:rsidP="00D5773C">
      <w:pPr>
        <w:tabs>
          <w:tab w:val="left" w:pos="7200"/>
          <w:tab w:val="left" w:pos="7920"/>
          <w:tab w:val="right" w:pos="9270"/>
        </w:tabs>
      </w:pPr>
      <w:r>
        <w:t xml:space="preserve">Suppose </w:t>
      </w:r>
      <w:r w:rsidRPr="008C69D9">
        <w:rPr>
          <w:b/>
        </w:rPr>
        <w:t>α</w:t>
      </w:r>
      <w:r>
        <w:rPr>
          <w:rStyle w:val="superscript"/>
        </w:rPr>
        <w:t>T</w:t>
      </w:r>
      <w:r>
        <w:t xml:space="preserve"> = &lt;</w:t>
      </w:r>
      <w:r w:rsidRPr="008C69D9">
        <w:rPr>
          <w:b/>
        </w:rPr>
        <w:t>α</w:t>
      </w:r>
      <w:r>
        <w:t xml:space="preserve"> | is a vector in the dual space V* . One can regard this dual-space vector &lt;</w:t>
      </w:r>
      <w:r w:rsidRPr="008C69D9">
        <w:rPr>
          <w:b/>
        </w:rPr>
        <w:t>α</w:t>
      </w:r>
      <w:r>
        <w:t xml:space="preserve"> | as being a functional which acts on vectors in the space V. Then, </w:t>
      </w:r>
    </w:p>
    <w:p w14:paraId="2AB2BA84" w14:textId="77777777" w:rsidR="00D5773C" w:rsidRDefault="00D5773C" w:rsidP="00D5773C">
      <w:pPr>
        <w:tabs>
          <w:tab w:val="left" w:pos="7200"/>
          <w:tab w:val="left" w:pos="7920"/>
          <w:tab w:val="right" w:pos="9270"/>
        </w:tabs>
      </w:pPr>
    </w:p>
    <w:p w14:paraId="25AA1346" w14:textId="77777777" w:rsidR="00D5773C" w:rsidRDefault="00D5773C" w:rsidP="00D5773C">
      <w:pPr>
        <w:tabs>
          <w:tab w:val="left" w:pos="7200"/>
          <w:tab w:val="left" w:pos="7920"/>
          <w:tab w:val="right" w:pos="9270"/>
        </w:tabs>
      </w:pPr>
      <w:r>
        <w:tab/>
        <w:t>α</w:t>
      </w:r>
      <w:r>
        <w:rPr>
          <w:color w:val="000000"/>
        </w:rPr>
        <w:t xml:space="preserve"> </w:t>
      </w:r>
      <w:r>
        <w:rPr>
          <w:color w:val="000000"/>
        </w:rPr>
        <w:tab/>
        <w:t xml:space="preserve">= </w:t>
      </w:r>
      <w:r>
        <w:t xml:space="preserve"> &lt;</w:t>
      </w:r>
      <w:r w:rsidRPr="008C69D9">
        <w:rPr>
          <w:b/>
        </w:rPr>
        <w:t>α</w:t>
      </w:r>
      <w:r>
        <w:t xml:space="preserve"> |   = functional</w:t>
      </w:r>
    </w:p>
    <w:p w14:paraId="08B23C8D" w14:textId="77777777" w:rsidR="00D5773C" w:rsidRDefault="00D5773C" w:rsidP="00D5773C">
      <w:pPr>
        <w:tabs>
          <w:tab w:val="left" w:pos="7200"/>
          <w:tab w:val="left" w:pos="7920"/>
          <w:tab w:val="right" w:pos="9270"/>
        </w:tabs>
      </w:pPr>
    </w:p>
    <w:p w14:paraId="38C991B7" w14:textId="77777777" w:rsidR="00D5773C" w:rsidRDefault="00D5773C" w:rsidP="00D5773C">
      <w:pPr>
        <w:tabs>
          <w:tab w:val="left" w:pos="7200"/>
          <w:tab w:val="left" w:pos="7920"/>
          <w:tab w:val="right" w:pos="9270"/>
        </w:tabs>
      </w:pPr>
      <w:r>
        <w:tab/>
        <w:t>α(</w:t>
      </w:r>
      <w:r w:rsidRPr="008C69D9">
        <w:rPr>
          <w:b/>
        </w:rPr>
        <w:t>v</w:t>
      </w:r>
      <w:r>
        <w:t>) =  &lt;</w:t>
      </w:r>
      <w:r w:rsidRPr="008C69D9">
        <w:rPr>
          <w:b/>
        </w:rPr>
        <w:t>α</w:t>
      </w:r>
      <w:r>
        <w:t xml:space="preserve"> | </w:t>
      </w:r>
      <w:r w:rsidRPr="008C69D9">
        <w:rPr>
          <w:b/>
        </w:rPr>
        <w:t>v</w:t>
      </w:r>
      <w:r>
        <w:t>&gt; =</w:t>
      </w:r>
      <w:r w:rsidRPr="008C69D9">
        <w:rPr>
          <w:b/>
        </w:rPr>
        <w:t xml:space="preserve"> α</w:t>
      </w:r>
      <w:r>
        <w:t xml:space="preserve"> </w:t>
      </w:r>
      <w:r>
        <w:sym w:font="Symbol" w:char="F0B7"/>
      </w:r>
      <w:r>
        <w:t xml:space="preserve"> </w:t>
      </w:r>
      <w:r w:rsidRPr="008C69D9">
        <w:rPr>
          <w:b/>
        </w:rPr>
        <w:t>v</w:t>
      </w:r>
      <w:r>
        <w:rPr>
          <w:b/>
        </w:rPr>
        <w:t xml:space="preserve">  = </w:t>
      </w:r>
      <w:r>
        <w:t>function</w:t>
      </w:r>
      <w:r>
        <w:rPr>
          <w:color w:val="000000"/>
        </w:rPr>
        <w:t xml:space="preserve">  = a scalar number</w:t>
      </w:r>
      <w:r>
        <w:tab/>
      </w:r>
      <w:r>
        <w:tab/>
      </w:r>
      <w:r>
        <w:tab/>
      </w:r>
      <w:r>
        <w:tab/>
      </w:r>
      <w:r>
        <w:tab/>
      </w:r>
      <w:r>
        <w:tab/>
        <w:t>(2.11.a4)</w:t>
      </w:r>
      <w:r>
        <w:tab/>
      </w:r>
    </w:p>
    <w:p w14:paraId="27E7DE91" w14:textId="77777777" w:rsidR="00D5773C" w:rsidRDefault="00D5773C" w:rsidP="00D5773C">
      <w:pPr>
        <w:tabs>
          <w:tab w:val="left" w:pos="7200"/>
          <w:tab w:val="left" w:pos="7920"/>
          <w:tab w:val="right" w:pos="9270"/>
        </w:tabs>
      </w:pPr>
    </w:p>
    <w:p w14:paraId="0552264A" w14:textId="77777777" w:rsidR="00D5773C" w:rsidRPr="00B32A97" w:rsidRDefault="00D5773C" w:rsidP="00D5773C">
      <w:pPr>
        <w:tabs>
          <w:tab w:val="left" w:pos="7200"/>
          <w:tab w:val="left" w:pos="7920"/>
          <w:tab w:val="right" w:pos="9270"/>
        </w:tabs>
      </w:pPr>
      <w:r>
        <w:tab/>
        <w:t>α : V → K .</w:t>
      </w:r>
      <w:r>
        <w:tab/>
      </w:r>
      <w:r>
        <w:tab/>
      </w:r>
      <w:r>
        <w:tab/>
        <w:t>// K = any real field, such as the real numbers</w:t>
      </w:r>
    </w:p>
    <w:p w14:paraId="3B938E8B" w14:textId="77777777" w:rsidR="00D5773C" w:rsidRDefault="00D5773C" w:rsidP="00D5773C">
      <w:pPr>
        <w:tabs>
          <w:tab w:val="left" w:pos="7200"/>
          <w:tab w:val="left" w:pos="7920"/>
          <w:tab w:val="right" w:pos="9270"/>
        </w:tabs>
      </w:pPr>
    </w:p>
    <w:p w14:paraId="26D0440A" w14:textId="77777777" w:rsidR="00D5773C" w:rsidRPr="008C69D9" w:rsidRDefault="00D5773C" w:rsidP="00D5773C">
      <w:pPr>
        <w:tabs>
          <w:tab w:val="left" w:pos="7200"/>
          <w:tab w:val="left" w:pos="7920"/>
          <w:tab w:val="right" w:pos="9270"/>
        </w:tabs>
      </w:pPr>
      <w:r>
        <w:t>Just as the space of column vectors V is a linear space (a vector space), so also the dual space of row vectors V* is a linear space, so we know that the functional &lt;</w:t>
      </w:r>
      <w:r w:rsidRPr="008C69D9">
        <w:rPr>
          <w:b/>
        </w:rPr>
        <w:t>α</w:t>
      </w:r>
      <w:r>
        <w:t xml:space="preserve"> | is a linear functional. That in turn implies that the function α(</w:t>
      </w:r>
      <w:r w:rsidRPr="008C69D9">
        <w:rPr>
          <w:b/>
        </w:rPr>
        <w:t>v</w:t>
      </w:r>
      <w:r>
        <w:t xml:space="preserve">) is a linear function, which we now show directly: </w:t>
      </w:r>
    </w:p>
    <w:p w14:paraId="1ECEE96F" w14:textId="77777777" w:rsidR="00D5773C" w:rsidRDefault="00D5773C" w:rsidP="00D5773C">
      <w:pPr>
        <w:tabs>
          <w:tab w:val="left" w:pos="7200"/>
          <w:tab w:val="left" w:pos="7920"/>
          <w:tab w:val="right" w:pos="9270"/>
        </w:tabs>
      </w:pPr>
    </w:p>
    <w:p w14:paraId="02DE0AD7" w14:textId="77777777" w:rsidR="00D5773C" w:rsidRPr="008C69D9" w:rsidRDefault="00D5773C" w:rsidP="00D5773C">
      <w:pPr>
        <w:tabs>
          <w:tab w:val="left" w:pos="7200"/>
          <w:tab w:val="left" w:pos="7920"/>
          <w:tab w:val="right" w:pos="9270"/>
        </w:tabs>
      </w:pPr>
      <w:r>
        <w:tab/>
        <w:t>α(s</w:t>
      </w:r>
      <w:r w:rsidRPr="008C69D9">
        <w:rPr>
          <w:b/>
        </w:rPr>
        <w:t>v</w:t>
      </w:r>
      <w:r>
        <w:t xml:space="preserve">) = </w:t>
      </w:r>
      <w:r w:rsidRPr="008C69D9">
        <w:rPr>
          <w:b/>
        </w:rPr>
        <w:t xml:space="preserve"> α</w:t>
      </w:r>
      <w:r>
        <w:t xml:space="preserve"> </w:t>
      </w:r>
      <w:r>
        <w:sym w:font="Symbol" w:char="F0B7"/>
      </w:r>
      <w:r>
        <w:t xml:space="preserve"> (s</w:t>
      </w:r>
      <w:r w:rsidRPr="008C69D9">
        <w:rPr>
          <w:b/>
        </w:rPr>
        <w:t>v</w:t>
      </w:r>
      <w:r>
        <w:rPr>
          <w:b/>
        </w:rPr>
        <w:t xml:space="preserve">)  = </w:t>
      </w:r>
      <w:r>
        <w:t>s (</w:t>
      </w:r>
      <w:r w:rsidRPr="008C69D9">
        <w:rPr>
          <w:b/>
        </w:rPr>
        <w:t xml:space="preserve"> α</w:t>
      </w:r>
      <w:r>
        <w:t xml:space="preserve"> </w:t>
      </w:r>
      <w:r>
        <w:sym w:font="Symbol" w:char="F0B7"/>
      </w:r>
      <w:r>
        <w:t xml:space="preserve"> </w:t>
      </w:r>
      <w:r w:rsidRPr="008C69D9">
        <w:rPr>
          <w:b/>
        </w:rPr>
        <w:t>v</w:t>
      </w:r>
      <w:r>
        <w:rPr>
          <w:b/>
        </w:rPr>
        <w:t xml:space="preserve"> ) = </w:t>
      </w:r>
      <w:r>
        <w:t>s α(</w:t>
      </w:r>
      <w:r w:rsidRPr="008C69D9">
        <w:rPr>
          <w:b/>
        </w:rPr>
        <w:t>v</w:t>
      </w:r>
      <w:r>
        <w:t>)</w:t>
      </w:r>
    </w:p>
    <w:p w14:paraId="1B528079" w14:textId="77777777" w:rsidR="00D5773C" w:rsidRPr="008C69D9" w:rsidRDefault="00D5773C" w:rsidP="00D5773C">
      <w:pPr>
        <w:tabs>
          <w:tab w:val="left" w:pos="7200"/>
          <w:tab w:val="left" w:pos="7920"/>
          <w:tab w:val="right" w:pos="9270"/>
        </w:tabs>
      </w:pPr>
    </w:p>
    <w:p w14:paraId="4717556F" w14:textId="77777777" w:rsidR="00D5773C" w:rsidRDefault="00D5773C" w:rsidP="00D5773C">
      <w:pPr>
        <w:tabs>
          <w:tab w:val="left" w:pos="7200"/>
          <w:tab w:val="left" w:pos="7920"/>
          <w:tab w:val="right" w:pos="9270"/>
        </w:tabs>
      </w:pPr>
      <w:r>
        <w:rPr>
          <w:color w:val="000000"/>
        </w:rPr>
        <w:tab/>
        <w:t>α(</w:t>
      </w:r>
      <w:r w:rsidRPr="008C69D9">
        <w:rPr>
          <w:b/>
          <w:color w:val="000000"/>
        </w:rPr>
        <w:t>v</w:t>
      </w:r>
      <w:r>
        <w:rPr>
          <w:color w:val="000000"/>
        </w:rPr>
        <w:t>+</w:t>
      </w:r>
      <w:r w:rsidRPr="008C69D9">
        <w:rPr>
          <w:b/>
          <w:color w:val="000000"/>
        </w:rPr>
        <w:t>v</w:t>
      </w:r>
      <w:r>
        <w:rPr>
          <w:color w:val="000000"/>
        </w:rPr>
        <w:t xml:space="preserve">') = </w:t>
      </w:r>
      <w:r w:rsidRPr="008C69D9">
        <w:rPr>
          <w:b/>
        </w:rPr>
        <w:t xml:space="preserve"> α</w:t>
      </w:r>
      <w:r>
        <w:t xml:space="preserve"> </w:t>
      </w:r>
      <w:r>
        <w:sym w:font="Symbol" w:char="F0B7"/>
      </w:r>
      <w:r>
        <w:t xml:space="preserve"> </w:t>
      </w:r>
      <w:r>
        <w:rPr>
          <w:b/>
        </w:rPr>
        <w:t xml:space="preserve">(v+v') =  </w:t>
      </w:r>
      <w:r w:rsidRPr="008C69D9">
        <w:rPr>
          <w:b/>
        </w:rPr>
        <w:t xml:space="preserve"> α</w:t>
      </w:r>
      <w:r>
        <w:t xml:space="preserve"> </w:t>
      </w:r>
      <w:r>
        <w:sym w:font="Symbol" w:char="F0B7"/>
      </w:r>
      <w:r>
        <w:t xml:space="preserve"> </w:t>
      </w:r>
      <w:r w:rsidRPr="008C69D9">
        <w:rPr>
          <w:b/>
        </w:rPr>
        <w:t>v</w:t>
      </w:r>
      <w:r>
        <w:t xml:space="preserve"> + </w:t>
      </w:r>
      <w:r w:rsidRPr="008C69D9">
        <w:rPr>
          <w:b/>
        </w:rPr>
        <w:t xml:space="preserve"> α</w:t>
      </w:r>
      <w:r>
        <w:t xml:space="preserve"> </w:t>
      </w:r>
      <w:r>
        <w:sym w:font="Symbol" w:char="F0B7"/>
      </w:r>
      <w:r>
        <w:t xml:space="preserve"> </w:t>
      </w:r>
      <w:r w:rsidRPr="008C69D9">
        <w:rPr>
          <w:b/>
        </w:rPr>
        <w:t>v</w:t>
      </w:r>
      <w:r>
        <w:rPr>
          <w:b/>
        </w:rPr>
        <w:t>'</w:t>
      </w:r>
      <w:r>
        <w:t xml:space="preserve">  = α(</w:t>
      </w:r>
      <w:r w:rsidRPr="008C69D9">
        <w:rPr>
          <w:b/>
        </w:rPr>
        <w:t>v</w:t>
      </w:r>
      <w:r>
        <w:t>) +  α(</w:t>
      </w:r>
      <w:r w:rsidRPr="008C69D9">
        <w:rPr>
          <w:b/>
        </w:rPr>
        <w:t>v</w:t>
      </w:r>
      <w:r>
        <w:rPr>
          <w:b/>
        </w:rPr>
        <w:t>'</w:t>
      </w:r>
      <w:r>
        <w:t>) .</w:t>
      </w:r>
      <w:r>
        <w:tab/>
      </w:r>
      <w:r>
        <w:tab/>
      </w:r>
      <w:r>
        <w:tab/>
      </w:r>
      <w:r>
        <w:tab/>
      </w:r>
      <w:r>
        <w:tab/>
        <w:t>(2.11.a5)</w:t>
      </w:r>
    </w:p>
    <w:p w14:paraId="65356BFF" w14:textId="77777777" w:rsidR="00D5773C" w:rsidRDefault="00D5773C" w:rsidP="00D5773C">
      <w:pPr>
        <w:tabs>
          <w:tab w:val="left" w:pos="7200"/>
          <w:tab w:val="left" w:pos="7920"/>
          <w:tab w:val="right" w:pos="9270"/>
        </w:tabs>
      </w:pPr>
    </w:p>
    <w:p w14:paraId="4D7D0C53" w14:textId="77777777" w:rsidR="00D5773C" w:rsidRDefault="00D5773C" w:rsidP="00D5773C">
      <w:pPr>
        <w:pStyle w:val="Heading4"/>
      </w:pPr>
      <w:bookmarkStart w:id="17" w:name="_Toc447798905"/>
      <w:r>
        <w:t>(b) Functional notation</w:t>
      </w:r>
      <w:bookmarkEnd w:id="17"/>
    </w:p>
    <w:p w14:paraId="514E9B33" w14:textId="77777777" w:rsidR="00D5773C" w:rsidRDefault="00D5773C" w:rsidP="00D5773C">
      <w:pPr>
        <w:tabs>
          <w:tab w:val="left" w:pos="7200"/>
          <w:tab w:val="left" w:pos="7920"/>
          <w:tab w:val="right" w:pos="9270"/>
        </w:tabs>
      </w:pPr>
    </w:p>
    <w:p w14:paraId="4FA4E591" w14:textId="77777777" w:rsidR="00D5773C" w:rsidRDefault="00D5773C" w:rsidP="00D5773C">
      <w:pPr>
        <w:tabs>
          <w:tab w:val="left" w:pos="7200"/>
          <w:tab w:val="left" w:pos="7920"/>
          <w:tab w:val="right" w:pos="9270"/>
        </w:tabs>
      </w:pPr>
      <w:r>
        <w:t>We have now a slight notational conundrum. We like to write a scalar-valued function F(</w:t>
      </w:r>
      <w:r w:rsidRPr="008C69D9">
        <w:rPr>
          <w:b/>
        </w:rPr>
        <w:t>v</w:t>
      </w:r>
      <w:r>
        <w:t xml:space="preserve">) in non-bold font, whereas a vector-valued function would be </w:t>
      </w:r>
      <w:r w:rsidRPr="008C69D9">
        <w:rPr>
          <w:b/>
        </w:rPr>
        <w:t>F</w:t>
      </w:r>
      <w:r>
        <w:t>(</w:t>
      </w:r>
      <w:r w:rsidRPr="008C69D9">
        <w:rPr>
          <w:b/>
        </w:rPr>
        <w:t>v</w:t>
      </w:r>
      <w:r>
        <w:t>). Thus we have written α(</w:t>
      </w:r>
      <w:r w:rsidRPr="008C69D9">
        <w:rPr>
          <w:b/>
        </w:rPr>
        <w:t>v</w:t>
      </w:r>
      <w:r>
        <w:t>) above with a non-bold α, since α(</w:t>
      </w:r>
      <w:r w:rsidRPr="008C69D9">
        <w:rPr>
          <w:b/>
        </w:rPr>
        <w:t>v</w:t>
      </w:r>
      <w:r>
        <w:t>) is a scalar-valued function. On the other hand, α(</w:t>
      </w:r>
      <w:r w:rsidRPr="008C69D9">
        <w:rPr>
          <w:b/>
        </w:rPr>
        <w:t>v</w:t>
      </w:r>
      <w:r>
        <w:t xml:space="preserve">) is really a function of the vector </w:t>
      </w:r>
      <w:r w:rsidRPr="008C69D9">
        <w:rPr>
          <w:b/>
        </w:rPr>
        <w:t>α</w:t>
      </w:r>
      <w:r>
        <w:t>, so it seems misleading to refer to it as α(</w:t>
      </w:r>
      <w:r w:rsidRPr="008C69D9">
        <w:rPr>
          <w:b/>
        </w:rPr>
        <w:t>v</w:t>
      </w:r>
      <w:r>
        <w:t xml:space="preserve">), and we ought to call it </w:t>
      </w:r>
      <w:r w:rsidRPr="008C69D9">
        <w:rPr>
          <w:b/>
        </w:rPr>
        <w:t>α</w:t>
      </w:r>
      <w:r>
        <w:t>(</w:t>
      </w:r>
      <w:r w:rsidRPr="008C69D9">
        <w:rPr>
          <w:b/>
        </w:rPr>
        <w:t>v</w:t>
      </w:r>
      <w:r>
        <w:t xml:space="preserve">) so then </w:t>
      </w:r>
      <w:r w:rsidRPr="008C69D9">
        <w:rPr>
          <w:b/>
        </w:rPr>
        <w:t>α</w:t>
      </w:r>
      <w:r>
        <w:t>(</w:t>
      </w:r>
      <w:r w:rsidRPr="008C69D9">
        <w:rPr>
          <w:b/>
        </w:rPr>
        <w:t>v</w:t>
      </w:r>
      <w:r>
        <w:t>) = &lt;</w:t>
      </w:r>
      <w:r w:rsidRPr="008C69D9">
        <w:rPr>
          <w:b/>
        </w:rPr>
        <w:t>α</w:t>
      </w:r>
      <w:r>
        <w:t xml:space="preserve"> | </w:t>
      </w:r>
      <w:r w:rsidRPr="008C69D9">
        <w:rPr>
          <w:b/>
        </w:rPr>
        <w:t>v</w:t>
      </w:r>
      <w:r>
        <w:t xml:space="preserve">&gt; has everything bolded on both sides. But then the functional would have to be called  </w:t>
      </w:r>
      <w:r w:rsidRPr="008C69D9">
        <w:rPr>
          <w:b/>
        </w:rPr>
        <w:t>α</w:t>
      </w:r>
      <w:r>
        <w:t xml:space="preserve">  = &lt;</w:t>
      </w:r>
      <w:r w:rsidRPr="008C69D9">
        <w:rPr>
          <w:b/>
        </w:rPr>
        <w:t>α</w:t>
      </w:r>
      <w:r>
        <w:t xml:space="preserve"> | . But this contradicts our notation earlier that </w:t>
      </w:r>
      <w:r w:rsidRPr="008C69D9">
        <w:rPr>
          <w:b/>
        </w:rPr>
        <w:t>α</w:t>
      </w:r>
      <w:r>
        <w:t xml:space="preserve"> is a vector, </w:t>
      </w:r>
      <w:r w:rsidRPr="008C69D9">
        <w:rPr>
          <w:b/>
        </w:rPr>
        <w:t>α</w:t>
      </w:r>
      <w:r>
        <w:rPr>
          <w:rStyle w:val="superscript"/>
        </w:rPr>
        <w:t>T</w:t>
      </w:r>
      <w:r>
        <w:t xml:space="preserve"> is the transpose, and we should write </w:t>
      </w:r>
      <w:r w:rsidRPr="008C69D9">
        <w:rPr>
          <w:b/>
        </w:rPr>
        <w:t>α</w:t>
      </w:r>
      <w:r>
        <w:rPr>
          <w:rStyle w:val="superscript"/>
        </w:rPr>
        <w:t>T</w:t>
      </w:r>
      <w:r>
        <w:t xml:space="preserve">  = &lt;</w:t>
      </w:r>
      <w:r w:rsidRPr="008C69D9">
        <w:rPr>
          <w:b/>
        </w:rPr>
        <w:t>α</w:t>
      </w:r>
      <w:r>
        <w:t xml:space="preserve"> |. If we use α =  &lt;</w:t>
      </w:r>
      <w:r w:rsidRPr="008C69D9">
        <w:rPr>
          <w:b/>
        </w:rPr>
        <w:t>α</w:t>
      </w:r>
      <w:r>
        <w:t xml:space="preserve"> | then we avoid that contradiction. This is what authors end up doing, writing a functional as a scalar entity which for us means an unbolded entity. A possible solution would be to say,</w:t>
      </w:r>
    </w:p>
    <w:p w14:paraId="0407D70D" w14:textId="77777777" w:rsidR="00D5773C" w:rsidRDefault="00D5773C" w:rsidP="00D5773C">
      <w:pPr>
        <w:tabs>
          <w:tab w:val="left" w:pos="7200"/>
          <w:tab w:val="left" w:pos="7920"/>
          <w:tab w:val="right" w:pos="9270"/>
        </w:tabs>
      </w:pPr>
    </w:p>
    <w:p w14:paraId="3BD1CC5D" w14:textId="77777777" w:rsidR="00D5773C" w:rsidRPr="008C69D9" w:rsidRDefault="00D5773C" w:rsidP="00D5773C">
      <w:pPr>
        <w:tabs>
          <w:tab w:val="left" w:pos="7200"/>
          <w:tab w:val="left" w:pos="7920"/>
          <w:tab w:val="right" w:pos="9270"/>
        </w:tabs>
      </w:pPr>
      <w:r>
        <w:tab/>
        <w:t>f</w:t>
      </w:r>
      <w:r w:rsidRPr="008C69D9">
        <w:rPr>
          <w:rStyle w:val="subscript"/>
        </w:rPr>
        <w:t>α</w:t>
      </w:r>
      <w:r>
        <w:t xml:space="preserve"> =  &lt;</w:t>
      </w:r>
      <w:r w:rsidRPr="008C69D9">
        <w:rPr>
          <w:b/>
        </w:rPr>
        <w:t>α</w:t>
      </w:r>
      <w:r>
        <w:t xml:space="preserve"> | = functional</w:t>
      </w:r>
    </w:p>
    <w:p w14:paraId="7A99DFED" w14:textId="77777777" w:rsidR="00D5773C" w:rsidRDefault="00D5773C" w:rsidP="00D5773C">
      <w:pPr>
        <w:tabs>
          <w:tab w:val="left" w:pos="7200"/>
          <w:tab w:val="left" w:pos="7920"/>
          <w:tab w:val="right" w:pos="9270"/>
        </w:tabs>
      </w:pPr>
    </w:p>
    <w:p w14:paraId="7C30869F" w14:textId="77777777" w:rsidR="00D5773C" w:rsidRPr="008C69D9" w:rsidRDefault="00D5773C" w:rsidP="00D5773C">
      <w:pPr>
        <w:tabs>
          <w:tab w:val="left" w:pos="7200"/>
          <w:tab w:val="left" w:pos="7920"/>
          <w:tab w:val="right" w:pos="9270"/>
        </w:tabs>
      </w:pPr>
      <w:r>
        <w:tab/>
        <w:t>f</w:t>
      </w:r>
      <w:r w:rsidRPr="008C69D9">
        <w:rPr>
          <w:rStyle w:val="subscript"/>
        </w:rPr>
        <w:t>α</w:t>
      </w:r>
      <w:r>
        <w:t>(</w:t>
      </w:r>
      <w:r w:rsidRPr="008C69D9">
        <w:rPr>
          <w:b/>
        </w:rPr>
        <w:t>v</w:t>
      </w:r>
      <w:r>
        <w:t>) =  &lt;</w:t>
      </w:r>
      <w:r w:rsidRPr="008C69D9">
        <w:rPr>
          <w:b/>
        </w:rPr>
        <w:t>α</w:t>
      </w:r>
      <w:r>
        <w:t xml:space="preserve"> | </w:t>
      </w:r>
      <w:r w:rsidRPr="008C69D9">
        <w:rPr>
          <w:b/>
        </w:rPr>
        <w:t>v</w:t>
      </w:r>
      <w:r>
        <w:t>&gt; =</w:t>
      </w:r>
      <w:r w:rsidRPr="008C69D9">
        <w:rPr>
          <w:b/>
        </w:rPr>
        <w:t xml:space="preserve"> α</w:t>
      </w:r>
      <w:r>
        <w:t xml:space="preserve"> </w:t>
      </w:r>
      <w:r>
        <w:sym w:font="Symbol" w:char="F0B7"/>
      </w:r>
      <w:r>
        <w:t xml:space="preserve"> </w:t>
      </w:r>
      <w:r w:rsidRPr="008C69D9">
        <w:rPr>
          <w:b/>
        </w:rPr>
        <w:t>v</w:t>
      </w:r>
      <w:r>
        <w:rPr>
          <w:b/>
        </w:rPr>
        <w:t xml:space="preserve">  = </w:t>
      </w:r>
      <w:r>
        <w:t>function</w:t>
      </w:r>
      <w:r>
        <w:tab/>
      </w:r>
      <w:r>
        <w:tab/>
      </w:r>
      <w:r>
        <w:tab/>
      </w:r>
      <w:r>
        <w:tab/>
      </w:r>
      <w:r>
        <w:tab/>
      </w:r>
      <w:r>
        <w:tab/>
      </w:r>
      <w:r>
        <w:tab/>
      </w:r>
      <w:r>
        <w:tab/>
        <w:t>(2.11.b1)</w:t>
      </w:r>
    </w:p>
    <w:p w14:paraId="6CA987F5" w14:textId="77777777" w:rsidR="00D5773C" w:rsidRDefault="00D5773C" w:rsidP="00D5773C">
      <w:pPr>
        <w:tabs>
          <w:tab w:val="left" w:pos="7200"/>
          <w:tab w:val="left" w:pos="7920"/>
          <w:tab w:val="right" w:pos="9270"/>
        </w:tabs>
      </w:pPr>
    </w:p>
    <w:p w14:paraId="3ED1A822" w14:textId="77777777" w:rsidR="00D5773C" w:rsidRPr="00C872DD" w:rsidRDefault="00D5773C" w:rsidP="00D5773C">
      <w:pPr>
        <w:tabs>
          <w:tab w:val="left" w:pos="7200"/>
          <w:tab w:val="left" w:pos="7920"/>
          <w:tab w:val="right" w:pos="9270"/>
        </w:tabs>
      </w:pPr>
      <w:r>
        <w:t xml:space="preserve">where f is non-bold, and the subscript label </w:t>
      </w:r>
      <w:r w:rsidRPr="008C69D9">
        <w:rPr>
          <w:b/>
        </w:rPr>
        <w:t>α</w:t>
      </w:r>
      <w:r>
        <w:t xml:space="preserve"> is bold, but then we have introduced a new symbol f which seems superfluous. So the conclusion is this:  α = &lt;</w:t>
      </w:r>
      <w:r w:rsidRPr="008C69D9">
        <w:rPr>
          <w:b/>
        </w:rPr>
        <w:t>α</w:t>
      </w:r>
      <w:r>
        <w:t>| = functional, α(</w:t>
      </w:r>
      <w:r w:rsidRPr="008C69D9">
        <w:rPr>
          <w:b/>
        </w:rPr>
        <w:t>v</w:t>
      </w:r>
      <w:r>
        <w:t>) = &lt;</w:t>
      </w:r>
      <w:r w:rsidRPr="008C69D9">
        <w:rPr>
          <w:b/>
        </w:rPr>
        <w:t>α</w:t>
      </w:r>
      <w:r>
        <w:t xml:space="preserve"> | </w:t>
      </w:r>
      <w:r w:rsidRPr="008C69D9">
        <w:rPr>
          <w:b/>
        </w:rPr>
        <w:t>v</w:t>
      </w:r>
      <w:r>
        <w:t>&gt; = function, and one must understand that α(</w:t>
      </w:r>
      <w:r w:rsidRPr="008C69D9">
        <w:rPr>
          <w:b/>
        </w:rPr>
        <w:t>v</w:t>
      </w:r>
      <w:r>
        <w:t xml:space="preserve">) is a function of the vector quantity </w:t>
      </w:r>
      <w:r w:rsidRPr="008C69D9">
        <w:rPr>
          <w:b/>
        </w:rPr>
        <w:t>α</w:t>
      </w:r>
      <w:r>
        <w:t>. Obviously there is a unique functional α(</w:t>
      </w:r>
      <w:r w:rsidRPr="00C872DD">
        <w:rPr>
          <w:b/>
        </w:rPr>
        <w:t>v</w:t>
      </w:r>
      <w:r>
        <w:t xml:space="preserve">) for each vector </w:t>
      </w:r>
      <w:r w:rsidRPr="00C872DD">
        <w:rPr>
          <w:b/>
        </w:rPr>
        <w:t>α</w:t>
      </w:r>
      <w:r>
        <w:t xml:space="preserve"> in V (and thus for each </w:t>
      </w:r>
      <w:r w:rsidRPr="00C872DD">
        <w:rPr>
          <w:b/>
        </w:rPr>
        <w:t>α</w:t>
      </w:r>
      <w:r>
        <w:rPr>
          <w:rStyle w:val="superscript"/>
        </w:rPr>
        <w:t>T</w:t>
      </w:r>
      <w:r>
        <w:t xml:space="preserve"> in V*). The spaces V and V* have the same dimension n and are isomorphic to each other in the sense just noted. </w:t>
      </w:r>
    </w:p>
    <w:p w14:paraId="0C2BEA02" w14:textId="77777777" w:rsidR="00D5773C" w:rsidRDefault="00D5773C" w:rsidP="00D5773C">
      <w:pPr>
        <w:tabs>
          <w:tab w:val="left" w:pos="7200"/>
          <w:tab w:val="left" w:pos="7920"/>
          <w:tab w:val="right" w:pos="9270"/>
        </w:tabs>
      </w:pPr>
    </w:p>
    <w:p w14:paraId="0BBD1769" w14:textId="77777777" w:rsidR="00D5773C" w:rsidRPr="008C69D9" w:rsidRDefault="00D5773C" w:rsidP="00D5773C">
      <w:pPr>
        <w:pStyle w:val="Heading4"/>
      </w:pPr>
      <w:bookmarkStart w:id="18" w:name="_Toc447798906"/>
      <w:r>
        <w:t>(c) Basis vectors for the dual space V*</w:t>
      </w:r>
      <w:bookmarkEnd w:id="18"/>
    </w:p>
    <w:p w14:paraId="7037D1F6" w14:textId="77777777" w:rsidR="00D5773C" w:rsidRDefault="00D5773C" w:rsidP="00D5773C">
      <w:pPr>
        <w:tabs>
          <w:tab w:val="left" w:pos="7200"/>
          <w:tab w:val="left" w:pos="7920"/>
          <w:tab w:val="right" w:pos="9270"/>
        </w:tabs>
      </w:pPr>
    </w:p>
    <w:p w14:paraId="287EBAC3" w14:textId="77777777" w:rsidR="00D5773C" w:rsidRDefault="00D5773C" w:rsidP="00D5773C">
      <w:pPr>
        <w:tabs>
          <w:tab w:val="left" w:pos="7200"/>
          <w:tab w:val="left" w:pos="7920"/>
          <w:tab w:val="right" w:pos="9270"/>
        </w:tabs>
      </w:pPr>
      <w:r>
        <w:t xml:space="preserve">Now recall that our axis-aligned x-space basis vectors </w:t>
      </w:r>
      <w:r>
        <w:rPr>
          <w:b/>
        </w:rPr>
        <w:t>u</w:t>
      </w:r>
      <w:r>
        <w:rPr>
          <w:rStyle w:val="subscript"/>
        </w:rPr>
        <w:t>i</w:t>
      </w:r>
      <w:r>
        <w:t xml:space="preserve"> have dual basis vectors </w:t>
      </w:r>
      <w:r>
        <w:rPr>
          <w:b/>
        </w:rPr>
        <w:t>u</w:t>
      </w:r>
      <w:r>
        <w:rPr>
          <w:rStyle w:val="superscript"/>
        </w:rPr>
        <w:t>i</w:t>
      </w:r>
      <w:r>
        <w:t xml:space="preserve"> where </w:t>
      </w:r>
      <w:r>
        <w:rPr>
          <w:b/>
        </w:rPr>
        <w:t>u</w:t>
      </w:r>
      <w:r>
        <w:rPr>
          <w:rStyle w:val="superscript"/>
        </w:rPr>
        <w:t>i</w:t>
      </w:r>
      <w:r>
        <w:sym w:font="Symbol" w:char="F0B7"/>
      </w:r>
      <w:r>
        <w:t xml:space="preserve"> </w:t>
      </w:r>
      <w:r>
        <w:rPr>
          <w:b/>
        </w:rPr>
        <w:t>u</w:t>
      </w:r>
      <w:r>
        <w:rPr>
          <w:rStyle w:val="subscript"/>
        </w:rPr>
        <w:t>j</w:t>
      </w:r>
      <w:r>
        <w:t xml:space="preserve"> = δ</w:t>
      </w:r>
      <w:r>
        <w:rPr>
          <w:rStyle w:val="superscript"/>
        </w:rPr>
        <w:t>i</w:t>
      </w:r>
      <w:r>
        <w:rPr>
          <w:rStyle w:val="subscript"/>
        </w:rPr>
        <w:t>j</w:t>
      </w:r>
      <w:r>
        <w:t xml:space="preserve"> which is the idea of orthogonality in the covariant world (which might be non-Cartesian). In our notations above, </w:t>
      </w:r>
    </w:p>
    <w:p w14:paraId="20CF9000" w14:textId="77777777" w:rsidR="00D5773C" w:rsidRDefault="00D5773C" w:rsidP="00D5773C">
      <w:pPr>
        <w:tabs>
          <w:tab w:val="left" w:pos="7200"/>
          <w:tab w:val="left" w:pos="7920"/>
          <w:tab w:val="right" w:pos="9270"/>
        </w:tabs>
      </w:pPr>
    </w:p>
    <w:p w14:paraId="55D41C93" w14:textId="77777777" w:rsidR="00D5773C" w:rsidRDefault="00D5773C" w:rsidP="00D5773C">
      <w:pPr>
        <w:tabs>
          <w:tab w:val="left" w:pos="7200"/>
          <w:tab w:val="left" w:pos="7920"/>
          <w:tab w:val="right" w:pos="9270"/>
        </w:tabs>
      </w:pPr>
      <w:r>
        <w:tab/>
        <w:t xml:space="preserve">    </w:t>
      </w:r>
      <w:r>
        <w:rPr>
          <w:b/>
        </w:rPr>
        <w:t>u</w:t>
      </w:r>
      <w:r>
        <w:rPr>
          <w:rStyle w:val="superscript"/>
        </w:rPr>
        <w:t>i</w:t>
      </w:r>
      <w:r>
        <w:sym w:font="Symbol" w:char="F0B7"/>
      </w:r>
      <w:r>
        <w:t xml:space="preserve"> </w:t>
      </w:r>
      <w:r>
        <w:rPr>
          <w:b/>
        </w:rPr>
        <w:t>u</w:t>
      </w:r>
      <w:r>
        <w:rPr>
          <w:rStyle w:val="subscript"/>
        </w:rPr>
        <w:t>j</w:t>
      </w:r>
      <w:r>
        <w:t xml:space="preserve">  = (</w:t>
      </w:r>
      <w:r>
        <w:rPr>
          <w:b/>
        </w:rPr>
        <w:t>u</w:t>
      </w:r>
      <w:r>
        <w:rPr>
          <w:rStyle w:val="superscript"/>
        </w:rPr>
        <w:t>i</w:t>
      </w:r>
      <w:r>
        <w:t>)</w:t>
      </w:r>
      <w:r>
        <w:rPr>
          <w:rStyle w:val="superscript"/>
        </w:rPr>
        <w:t>T</w:t>
      </w:r>
      <w:r>
        <w:t xml:space="preserve"> </w:t>
      </w:r>
      <w:r>
        <w:rPr>
          <w:b/>
        </w:rPr>
        <w:t>u</w:t>
      </w:r>
      <w:r>
        <w:rPr>
          <w:rStyle w:val="subscript"/>
        </w:rPr>
        <w:t>j</w:t>
      </w:r>
      <w:r>
        <w:t xml:space="preserve">  = &lt;</w:t>
      </w:r>
      <w:r>
        <w:rPr>
          <w:b/>
        </w:rPr>
        <w:t>u</w:t>
      </w:r>
      <w:r>
        <w:rPr>
          <w:rStyle w:val="superscript"/>
        </w:rPr>
        <w:t>i</w:t>
      </w:r>
      <w:r>
        <w:t xml:space="preserve"> | </w:t>
      </w:r>
      <w:r>
        <w:rPr>
          <w:b/>
        </w:rPr>
        <w:t>u</w:t>
      </w:r>
      <w:r>
        <w:rPr>
          <w:rStyle w:val="subscript"/>
        </w:rPr>
        <w:t>j</w:t>
      </w:r>
      <w:r>
        <w:t>&gt;  =</w:t>
      </w:r>
      <w:r>
        <w:rPr>
          <w:b/>
        </w:rPr>
        <w:t xml:space="preserve"> </w:t>
      </w:r>
      <w:r>
        <w:t>δ</w:t>
      </w:r>
      <w:r>
        <w:rPr>
          <w:rStyle w:val="superscript"/>
        </w:rPr>
        <w:t>i</w:t>
      </w:r>
      <w:r>
        <w:rPr>
          <w:rStyle w:val="subscript"/>
        </w:rPr>
        <w:t>j</w:t>
      </w:r>
    </w:p>
    <w:p w14:paraId="455925AB" w14:textId="77777777" w:rsidR="00D5773C" w:rsidRPr="008C69D9" w:rsidRDefault="00D5773C" w:rsidP="00D5773C">
      <w:pPr>
        <w:tabs>
          <w:tab w:val="left" w:pos="7200"/>
          <w:tab w:val="left" w:pos="7920"/>
          <w:tab w:val="right" w:pos="9270"/>
        </w:tabs>
      </w:pPr>
      <w:r>
        <w:tab/>
        <w:t xml:space="preserve">=  </w:t>
      </w:r>
      <w:r>
        <w:rPr>
          <w:b/>
        </w:rPr>
        <w:t>u</w:t>
      </w:r>
      <w:r w:rsidRPr="008C69D9">
        <w:rPr>
          <w:rStyle w:val="subscript"/>
        </w:rPr>
        <w:t>i</w:t>
      </w:r>
      <w:r>
        <w:sym w:font="Symbol" w:char="F0B7"/>
      </w:r>
      <w:r>
        <w:t xml:space="preserve"> </w:t>
      </w:r>
      <w:r>
        <w:rPr>
          <w:b/>
        </w:rPr>
        <w:t>u</w:t>
      </w:r>
      <w:r w:rsidRPr="008C69D9">
        <w:rPr>
          <w:rStyle w:val="superscript"/>
        </w:rPr>
        <w:t>j</w:t>
      </w:r>
      <w:r>
        <w:t xml:space="preserve">  = (</w:t>
      </w:r>
      <w:r>
        <w:rPr>
          <w:b/>
        </w:rPr>
        <w:t>u</w:t>
      </w:r>
      <w:r w:rsidRPr="008C69D9">
        <w:rPr>
          <w:rStyle w:val="subscript"/>
        </w:rPr>
        <w:t>i</w:t>
      </w:r>
      <w:r>
        <w:t>)</w:t>
      </w:r>
      <w:r>
        <w:rPr>
          <w:rStyle w:val="superscript"/>
        </w:rPr>
        <w:t>T</w:t>
      </w:r>
      <w:r>
        <w:t xml:space="preserve"> </w:t>
      </w:r>
      <w:r>
        <w:rPr>
          <w:b/>
        </w:rPr>
        <w:t>u</w:t>
      </w:r>
      <w:r w:rsidRPr="008C69D9">
        <w:rPr>
          <w:rStyle w:val="superscript"/>
        </w:rPr>
        <w:t>j</w:t>
      </w:r>
      <w:r>
        <w:t xml:space="preserve">  = &lt;</w:t>
      </w:r>
      <w:r>
        <w:rPr>
          <w:b/>
        </w:rPr>
        <w:t>u</w:t>
      </w:r>
      <w:r w:rsidRPr="008C69D9">
        <w:rPr>
          <w:rStyle w:val="subscript"/>
        </w:rPr>
        <w:t>i</w:t>
      </w:r>
      <w:r>
        <w:t xml:space="preserve"> | </w:t>
      </w:r>
      <w:r>
        <w:rPr>
          <w:b/>
        </w:rPr>
        <w:t>u</w:t>
      </w:r>
      <w:r w:rsidRPr="008C69D9">
        <w:rPr>
          <w:rStyle w:val="superscript"/>
        </w:rPr>
        <w:t>j</w:t>
      </w:r>
      <w:r>
        <w:t>&gt;  =</w:t>
      </w:r>
      <w:r>
        <w:rPr>
          <w:b/>
        </w:rPr>
        <w:t xml:space="preserve"> </w:t>
      </w:r>
      <w:r>
        <w:t>δ</w:t>
      </w:r>
      <w:r w:rsidRPr="008C69D9">
        <w:rPr>
          <w:rStyle w:val="subscript"/>
        </w:rPr>
        <w:t>i</w:t>
      </w:r>
      <w:r w:rsidRPr="008C69D9">
        <w:rPr>
          <w:rStyle w:val="superscript"/>
        </w:rPr>
        <w:t>j</w:t>
      </w:r>
      <w:r>
        <w:t xml:space="preserve">   =   δ</w:t>
      </w:r>
      <w:r>
        <w:rPr>
          <w:rStyle w:val="subscript"/>
        </w:rPr>
        <w:t xml:space="preserve">i,j  </w:t>
      </w:r>
      <w:r>
        <w:t>.</w:t>
      </w:r>
      <w:r>
        <w:tab/>
      </w:r>
      <w:r>
        <w:tab/>
      </w:r>
      <w:r>
        <w:tab/>
      </w:r>
      <w:r>
        <w:tab/>
      </w:r>
      <w:r>
        <w:tab/>
      </w:r>
      <w:r>
        <w:tab/>
        <w:t>(2.11.c1)</w:t>
      </w:r>
    </w:p>
    <w:p w14:paraId="0806EB0A" w14:textId="77777777" w:rsidR="00D5773C" w:rsidRDefault="00D5773C" w:rsidP="00D5773C">
      <w:pPr>
        <w:tabs>
          <w:tab w:val="left" w:pos="7200"/>
          <w:tab w:val="left" w:pos="7920"/>
          <w:tab w:val="right" w:pos="9270"/>
        </w:tabs>
      </w:pPr>
    </w:p>
    <w:p w14:paraId="0C7390EA" w14:textId="77777777" w:rsidR="00D5773C" w:rsidRDefault="00D5773C" w:rsidP="00D5773C">
      <w:pPr>
        <w:tabs>
          <w:tab w:val="left" w:pos="7200"/>
          <w:tab w:val="left" w:pos="7920"/>
          <w:tab w:val="right" w:pos="9270"/>
        </w:tabs>
      </w:pPr>
      <w:r>
        <w:t xml:space="preserve">Since </w:t>
      </w:r>
      <w:r>
        <w:rPr>
          <w:b/>
        </w:rPr>
        <w:t>u</w:t>
      </w:r>
      <w:r>
        <w:rPr>
          <w:rStyle w:val="subscript"/>
        </w:rPr>
        <w:t>i</w:t>
      </w:r>
      <w:r>
        <w:t xml:space="preserve"> and </w:t>
      </w:r>
      <w:r>
        <w:rPr>
          <w:b/>
        </w:rPr>
        <w:t>u</w:t>
      </w:r>
      <w:r>
        <w:rPr>
          <w:rStyle w:val="superscript"/>
        </w:rPr>
        <w:t>i</w:t>
      </w:r>
      <w:r>
        <w:t xml:space="preserve"> are in general different column vectors in V, (</w:t>
      </w:r>
      <w:r>
        <w:rPr>
          <w:b/>
        </w:rPr>
        <w:t>u</w:t>
      </w:r>
      <w:r>
        <w:rPr>
          <w:rStyle w:val="subscript"/>
        </w:rPr>
        <w:t>i</w:t>
      </w:r>
      <w:r>
        <w:t>)</w:t>
      </w:r>
      <w:r>
        <w:rPr>
          <w:rStyle w:val="superscript"/>
        </w:rPr>
        <w:t>T</w:t>
      </w:r>
      <w:r>
        <w:t xml:space="preserve"> and (</w:t>
      </w:r>
      <w:r>
        <w:rPr>
          <w:b/>
        </w:rPr>
        <w:t>u</w:t>
      </w:r>
      <w:r>
        <w:rPr>
          <w:rStyle w:val="superscript"/>
        </w:rPr>
        <w:t>i</w:t>
      </w:r>
      <w:r>
        <w:t>)</w:t>
      </w:r>
      <w:r>
        <w:rPr>
          <w:rStyle w:val="superscript"/>
        </w:rPr>
        <w:t>T</w:t>
      </w:r>
      <w:r>
        <w:t xml:space="preserve"> are different row vectors in the dual space V*. </w:t>
      </w:r>
    </w:p>
    <w:p w14:paraId="488B0FEA" w14:textId="77777777" w:rsidR="00D5773C" w:rsidRDefault="00D5773C" w:rsidP="00D5773C">
      <w:pPr>
        <w:tabs>
          <w:tab w:val="left" w:pos="7200"/>
          <w:tab w:val="left" w:pos="7920"/>
          <w:tab w:val="right" w:pos="9270"/>
        </w:tabs>
      </w:pPr>
    </w:p>
    <w:p w14:paraId="19EE529C" w14:textId="77777777" w:rsidR="00D5773C" w:rsidRDefault="00D5773C" w:rsidP="00D5773C">
      <w:pPr>
        <w:tabs>
          <w:tab w:val="left" w:pos="7200"/>
          <w:tab w:val="left" w:pos="7920"/>
          <w:tab w:val="right" w:pos="9270"/>
        </w:tabs>
      </w:pPr>
      <w:r>
        <w:t>Just as the column vectors |</w:t>
      </w:r>
      <w:r>
        <w:rPr>
          <w:b/>
        </w:rPr>
        <w:t>u</w:t>
      </w:r>
      <w:r>
        <w:rPr>
          <w:rStyle w:val="subscript"/>
        </w:rPr>
        <w:t>i</w:t>
      </w:r>
      <w:r>
        <w:t>&gt; and |</w:t>
      </w:r>
      <w:r>
        <w:rPr>
          <w:b/>
        </w:rPr>
        <w:t>u</w:t>
      </w:r>
      <w:r>
        <w:rPr>
          <w:rStyle w:val="superscript"/>
        </w:rPr>
        <w:t>i</w:t>
      </w:r>
      <w:r>
        <w:t>&gt; form two distinct bases for V, the row vectors  &lt;</w:t>
      </w:r>
      <w:r>
        <w:rPr>
          <w:b/>
        </w:rPr>
        <w:t>u</w:t>
      </w:r>
      <w:r>
        <w:rPr>
          <w:rStyle w:val="superscript"/>
        </w:rPr>
        <w:t>i</w:t>
      </w:r>
      <w:r>
        <w:t xml:space="preserve"> |  and &lt;</w:t>
      </w:r>
      <w:r>
        <w:rPr>
          <w:b/>
        </w:rPr>
        <w:t>u</w:t>
      </w:r>
      <w:r w:rsidRPr="008C69D9">
        <w:rPr>
          <w:rStyle w:val="subscript"/>
        </w:rPr>
        <w:t>i</w:t>
      </w:r>
      <w:r>
        <w:t xml:space="preserve"> | form two distinct bases for V*.  Certainly dim(V) = dim(V*).  </w:t>
      </w:r>
    </w:p>
    <w:p w14:paraId="66E3F2E7" w14:textId="77777777" w:rsidR="00D5773C" w:rsidRDefault="00D5773C" w:rsidP="00D5773C">
      <w:pPr>
        <w:tabs>
          <w:tab w:val="left" w:pos="7200"/>
          <w:tab w:val="left" w:pos="7920"/>
          <w:tab w:val="right" w:pos="9270"/>
        </w:tabs>
      </w:pPr>
    </w:p>
    <w:p w14:paraId="51EA65A7" w14:textId="77777777" w:rsidR="00D5773C" w:rsidRPr="00991E10" w:rsidRDefault="00D5773C" w:rsidP="00D5773C">
      <w:pPr>
        <w:tabs>
          <w:tab w:val="left" w:pos="7200"/>
          <w:tab w:val="left" w:pos="7920"/>
          <w:tab w:val="right" w:pos="9270"/>
        </w:tabs>
        <w:rPr>
          <w:u w:val="single"/>
        </w:rPr>
      </w:pPr>
      <w:r w:rsidRPr="00991E10">
        <w:rPr>
          <w:u w:val="single"/>
        </w:rPr>
        <w:t>Definition of λ</w:t>
      </w:r>
      <w:r w:rsidRPr="00991E10">
        <w:rPr>
          <w:rStyle w:val="superscript"/>
          <w:u w:val="single"/>
        </w:rPr>
        <w:t>i</w:t>
      </w:r>
    </w:p>
    <w:p w14:paraId="284A9A6D" w14:textId="77777777" w:rsidR="00D5773C" w:rsidRDefault="00D5773C" w:rsidP="00D5773C">
      <w:pPr>
        <w:tabs>
          <w:tab w:val="left" w:pos="7200"/>
          <w:tab w:val="left" w:pos="7920"/>
          <w:tab w:val="right" w:pos="9270"/>
        </w:tabs>
      </w:pPr>
    </w:p>
    <w:p w14:paraId="51130A82" w14:textId="77777777" w:rsidR="00D5773C" w:rsidRDefault="00D5773C" w:rsidP="00D5773C">
      <w:pPr>
        <w:tabs>
          <w:tab w:val="left" w:pos="7200"/>
          <w:tab w:val="left" w:pos="7920"/>
          <w:tab w:val="right" w:pos="9270"/>
        </w:tabs>
      </w:pPr>
      <w:r>
        <w:t xml:space="preserve">Above we discussed </w:t>
      </w:r>
      <w:r w:rsidRPr="008C69D9">
        <w:t>α</w:t>
      </w:r>
      <w:r>
        <w:t xml:space="preserve"> = &lt;</w:t>
      </w:r>
      <w:r w:rsidRPr="008C69D9">
        <w:rPr>
          <w:b/>
        </w:rPr>
        <w:t>α</w:t>
      </w:r>
      <w:r>
        <w:t xml:space="preserve">| as a vector functional, and </w:t>
      </w:r>
      <w:r w:rsidRPr="008C69D9">
        <w:t>α</w:t>
      </w:r>
      <w:r>
        <w:t>(</w:t>
      </w:r>
      <w:r w:rsidRPr="008C69D9">
        <w:rPr>
          <w:b/>
        </w:rPr>
        <w:t>v</w:t>
      </w:r>
      <w:r>
        <w:t>) = &lt;</w:t>
      </w:r>
      <w:r w:rsidRPr="008C69D9">
        <w:rPr>
          <w:b/>
        </w:rPr>
        <w:t>α</w:t>
      </w:r>
      <w:r>
        <w:t>|</w:t>
      </w:r>
      <w:r w:rsidRPr="008C69D9">
        <w:rPr>
          <w:b/>
        </w:rPr>
        <w:t>v</w:t>
      </w:r>
      <w:r>
        <w:t>&gt; as the corresponding scalar function. Whereas &lt;</w:t>
      </w:r>
      <w:r w:rsidRPr="008C69D9">
        <w:rPr>
          <w:b/>
        </w:rPr>
        <w:t>α</w:t>
      </w:r>
      <w:r>
        <w:t>| is some general vector in V*, we now consider in its place a basis vector  &lt;</w:t>
      </w:r>
      <w:r>
        <w:rPr>
          <w:b/>
        </w:rPr>
        <w:t>u</w:t>
      </w:r>
      <w:r>
        <w:rPr>
          <w:rStyle w:val="superscript"/>
        </w:rPr>
        <w:t>i</w:t>
      </w:r>
      <w:r>
        <w:t>| in V*. With what notation shall we represent this functional?  In analogy with α and α(</w:t>
      </w:r>
      <w:r w:rsidRPr="008C69D9">
        <w:rPr>
          <w:b/>
        </w:rPr>
        <w:t>v</w:t>
      </w:r>
      <w:r>
        <w:t>) we could use u</w:t>
      </w:r>
      <w:r>
        <w:rPr>
          <w:rStyle w:val="superscript"/>
        </w:rPr>
        <w:t>i</w:t>
      </w:r>
      <w:r>
        <w:t xml:space="preserve"> and u</w:t>
      </w:r>
      <w:r>
        <w:rPr>
          <w:rStyle w:val="superscript"/>
        </w:rPr>
        <w:t>i</w:t>
      </w:r>
      <w:r>
        <w:t>(</w:t>
      </w:r>
      <w:r w:rsidRPr="008C69D9">
        <w:rPr>
          <w:b/>
        </w:rPr>
        <w:t>v</w:t>
      </w:r>
      <w:r>
        <w:t>) where the u</w:t>
      </w:r>
      <w:r>
        <w:rPr>
          <w:rStyle w:val="superscript"/>
        </w:rPr>
        <w:t>i</w:t>
      </w:r>
      <w:r>
        <w:t xml:space="preserve"> is unbolded to indicate a scalar function. Or we could use  f</w:t>
      </w:r>
      <w:r>
        <w:rPr>
          <w:rStyle w:val="subscript"/>
        </w:rPr>
        <w:t>u</w:t>
      </w:r>
      <w:r w:rsidRPr="00107E01">
        <w:rPr>
          <w:rStyle w:val="subscript"/>
        </w:rPr>
        <w:fldChar w:fldCharType="begin"/>
      </w:r>
      <w:r w:rsidRPr="00107E01">
        <w:rPr>
          <w:rStyle w:val="subscript"/>
        </w:rPr>
        <w:instrText xml:space="preserve"> EQ \s\up2(i)</w:instrText>
      </w:r>
      <w:r w:rsidRPr="00107E01">
        <w:rPr>
          <w:rStyle w:val="subscript"/>
        </w:rPr>
        <w:fldChar w:fldCharType="end"/>
      </w:r>
      <w:r>
        <w:t xml:space="preserve"> = &lt;</w:t>
      </w:r>
      <w:r>
        <w:rPr>
          <w:b/>
        </w:rPr>
        <w:t>u</w:t>
      </w:r>
      <w:r>
        <w:rPr>
          <w:rStyle w:val="superscript"/>
        </w:rPr>
        <w:t>i</w:t>
      </w:r>
      <w:r>
        <w:t>|  and  f</w:t>
      </w:r>
      <w:r>
        <w:rPr>
          <w:rStyle w:val="subscript"/>
        </w:rPr>
        <w:t>u</w:t>
      </w:r>
      <w:r w:rsidRPr="00107E01">
        <w:rPr>
          <w:rStyle w:val="subscript"/>
        </w:rPr>
        <w:fldChar w:fldCharType="begin"/>
      </w:r>
      <w:r w:rsidRPr="00107E01">
        <w:rPr>
          <w:rStyle w:val="subscript"/>
        </w:rPr>
        <w:instrText xml:space="preserve"> EQ \s\up2(i)</w:instrText>
      </w:r>
      <w:r w:rsidRPr="00107E01">
        <w:rPr>
          <w:rStyle w:val="subscript"/>
        </w:rPr>
        <w:fldChar w:fldCharType="end"/>
      </w:r>
      <w:r>
        <w:t>(</w:t>
      </w:r>
      <w:r w:rsidRPr="008C69D9">
        <w:rPr>
          <w:b/>
        </w:rPr>
        <w:t>v</w:t>
      </w:r>
      <w:r>
        <w:t>) = &lt;</w:t>
      </w:r>
      <w:r>
        <w:rPr>
          <w:b/>
        </w:rPr>
        <w:t>u</w:t>
      </w:r>
      <w:r>
        <w:rPr>
          <w:rStyle w:val="superscript"/>
        </w:rPr>
        <w:t>i</w:t>
      </w:r>
      <w:r>
        <w:t xml:space="preserve">| </w:t>
      </w:r>
      <w:r w:rsidRPr="008C69D9">
        <w:rPr>
          <w:b/>
        </w:rPr>
        <w:t>v</w:t>
      </w:r>
      <w:r>
        <w:t xml:space="preserve">&gt; . The first notation is not uncommon (see wiki dual space where </w:t>
      </w:r>
      <w:r w:rsidRPr="00991E10">
        <w:rPr>
          <w:b/>
        </w:rPr>
        <w:t>u</w:t>
      </w:r>
      <w:r>
        <w:rPr>
          <w:rStyle w:val="superscript"/>
        </w:rPr>
        <w:t>i</w:t>
      </w:r>
      <w:r>
        <w:t xml:space="preserve"> = </w:t>
      </w:r>
      <w:r w:rsidRPr="00991E10">
        <w:rPr>
          <w:b/>
        </w:rPr>
        <w:t>e</w:t>
      </w:r>
      <w:r>
        <w:rPr>
          <w:rStyle w:val="superscript"/>
        </w:rPr>
        <w:t>i</w:t>
      </w:r>
      <w:r>
        <w:t>), while the latter notation is unpleasant. Other common notations are v*</w:t>
      </w:r>
      <w:r>
        <w:rPr>
          <w:rStyle w:val="superscript"/>
        </w:rPr>
        <w:t>i</w:t>
      </w:r>
      <w:r>
        <w:t>(</w:t>
      </w:r>
      <w:r w:rsidRPr="00C872DD">
        <w:rPr>
          <w:b/>
        </w:rPr>
        <w:t>v</w:t>
      </w:r>
      <w:r>
        <w:t>) or e*</w:t>
      </w:r>
      <w:r>
        <w:rPr>
          <w:rStyle w:val="superscript"/>
        </w:rPr>
        <w:t>i</w:t>
      </w:r>
      <w:r>
        <w:t>(</w:t>
      </w:r>
      <w:r w:rsidRPr="00C872DD">
        <w:rPr>
          <w:b/>
        </w:rPr>
        <w:t>v</w:t>
      </w:r>
      <w:r>
        <w:t>) which for us would be u*</w:t>
      </w:r>
      <w:r>
        <w:rPr>
          <w:rStyle w:val="superscript"/>
        </w:rPr>
        <w:t>i</w:t>
      </w:r>
      <w:r>
        <w:t>(</w:t>
      </w:r>
      <w:r w:rsidRPr="00C872DD">
        <w:rPr>
          <w:b/>
        </w:rPr>
        <w:t>v</w:t>
      </w:r>
      <w:r>
        <w:t>).</w:t>
      </w:r>
    </w:p>
    <w:p w14:paraId="6286FEEE" w14:textId="77777777" w:rsidR="00D5773C" w:rsidRDefault="00D5773C" w:rsidP="00D5773C">
      <w:pPr>
        <w:tabs>
          <w:tab w:val="left" w:pos="7200"/>
          <w:tab w:val="left" w:pos="7920"/>
          <w:tab w:val="right" w:pos="9270"/>
        </w:tabs>
      </w:pPr>
      <w:r>
        <w:tab/>
        <w:t xml:space="preserve">We shall use the following notation, </w:t>
      </w:r>
    </w:p>
    <w:p w14:paraId="6FEEEB44" w14:textId="77777777" w:rsidR="00D5773C" w:rsidRDefault="00D5773C" w:rsidP="00D5773C">
      <w:pPr>
        <w:tabs>
          <w:tab w:val="left" w:pos="7200"/>
          <w:tab w:val="left" w:pos="7920"/>
          <w:tab w:val="right" w:pos="9270"/>
        </w:tabs>
      </w:pPr>
    </w:p>
    <w:p w14:paraId="3BC484BE" w14:textId="77777777" w:rsidR="00D5773C" w:rsidRDefault="00D5773C" w:rsidP="00D5773C">
      <w:pPr>
        <w:tabs>
          <w:tab w:val="left" w:pos="7200"/>
          <w:tab w:val="left" w:pos="7920"/>
          <w:tab w:val="right" w:pos="9270"/>
        </w:tabs>
        <w:rPr>
          <w:rStyle w:val="superscript"/>
        </w:rPr>
      </w:pPr>
      <w:r>
        <w:tab/>
        <w:t>λ</w:t>
      </w:r>
      <w:r>
        <w:rPr>
          <w:rStyle w:val="superscript"/>
        </w:rPr>
        <w:t xml:space="preserve">i </w:t>
      </w:r>
      <w:r>
        <w:t>≡ &lt;</w:t>
      </w:r>
      <w:r>
        <w:rPr>
          <w:b/>
        </w:rPr>
        <w:t>u</w:t>
      </w:r>
      <w:r>
        <w:rPr>
          <w:rStyle w:val="superscript"/>
        </w:rPr>
        <w:t>i</w:t>
      </w:r>
      <w:r>
        <w:t xml:space="preserve">| </w:t>
      </w:r>
      <w:r>
        <w:tab/>
      </w:r>
      <w:r>
        <w:tab/>
      </w:r>
      <w:r>
        <w:tab/>
        <w:t>basis functional</w:t>
      </w:r>
      <w:r>
        <w:tab/>
        <w:t>in V*</w:t>
      </w:r>
      <w:r>
        <w:tab/>
      </w:r>
      <w:r>
        <w:tab/>
        <w:t>// λ</w:t>
      </w:r>
      <w:r>
        <w:rPr>
          <w:rStyle w:val="superscript"/>
        </w:rPr>
        <w:t>i</w:t>
      </w:r>
      <w:r>
        <w:t xml:space="preserve"> = (</w:t>
      </w:r>
      <w:r>
        <w:rPr>
          <w:b/>
        </w:rPr>
        <w:t>u</w:t>
      </w:r>
      <w:r>
        <w:rPr>
          <w:rStyle w:val="superscript"/>
        </w:rPr>
        <w:t>i</w:t>
      </w:r>
      <w:r>
        <w:t>)</w:t>
      </w:r>
      <w:r>
        <w:rPr>
          <w:rStyle w:val="superscript"/>
        </w:rPr>
        <w:t>T</w:t>
      </w:r>
    </w:p>
    <w:p w14:paraId="7D253C5E" w14:textId="77777777" w:rsidR="00D5773C" w:rsidRPr="00ED504B" w:rsidRDefault="00D5773C" w:rsidP="00D5773C">
      <w:pPr>
        <w:tabs>
          <w:tab w:val="left" w:pos="7200"/>
          <w:tab w:val="left" w:pos="7920"/>
          <w:tab w:val="right" w:pos="9270"/>
        </w:tabs>
      </w:pPr>
      <w:r>
        <w:t>so</w:t>
      </w:r>
    </w:p>
    <w:p w14:paraId="1889F011" w14:textId="77777777" w:rsidR="00D5773C" w:rsidRDefault="00D5773C" w:rsidP="00D5773C">
      <w:pPr>
        <w:tabs>
          <w:tab w:val="left" w:pos="7200"/>
          <w:tab w:val="left" w:pos="7920"/>
          <w:tab w:val="right" w:pos="9270"/>
        </w:tabs>
      </w:pPr>
      <w:r>
        <w:tab/>
        <w:t>λ</w:t>
      </w:r>
      <w:r>
        <w:rPr>
          <w:rStyle w:val="superscript"/>
        </w:rPr>
        <w:t>i</w:t>
      </w:r>
      <w:r>
        <w:t>(</w:t>
      </w:r>
      <w:r w:rsidRPr="008C69D9">
        <w:rPr>
          <w:b/>
        </w:rPr>
        <w:t>v</w:t>
      </w:r>
      <w:r>
        <w:t>)</w:t>
      </w:r>
      <w:r>
        <w:rPr>
          <w:rStyle w:val="superscript"/>
        </w:rPr>
        <w:t xml:space="preserve"> </w:t>
      </w:r>
      <w:r>
        <w:t>= &lt;</w:t>
      </w:r>
      <w:r>
        <w:rPr>
          <w:b/>
        </w:rPr>
        <w:t>u</w:t>
      </w:r>
      <w:r>
        <w:rPr>
          <w:rStyle w:val="superscript"/>
        </w:rPr>
        <w:t>i</w:t>
      </w:r>
      <w:r>
        <w:t>|</w:t>
      </w:r>
      <w:r w:rsidRPr="008C69D9">
        <w:rPr>
          <w:b/>
        </w:rPr>
        <w:t>v</w:t>
      </w:r>
      <w:r>
        <w:t>&gt;</w:t>
      </w:r>
      <w:r>
        <w:tab/>
      </w:r>
      <w:r>
        <w:tab/>
        <w:t>basis function in V*</w:t>
      </w:r>
      <w:r>
        <w:rPr>
          <w:rStyle w:val="subscript"/>
        </w:rPr>
        <w:t>f</w:t>
      </w:r>
      <w:r>
        <w:tab/>
      </w:r>
      <w:r>
        <w:tab/>
        <w:t>// λ</w:t>
      </w:r>
      <w:r>
        <w:rPr>
          <w:rStyle w:val="superscript"/>
        </w:rPr>
        <w:t>i</w:t>
      </w:r>
      <w:r>
        <w:t>(</w:t>
      </w:r>
      <w:r w:rsidRPr="008C69D9">
        <w:rPr>
          <w:b/>
        </w:rPr>
        <w:t>v</w:t>
      </w:r>
      <w:r>
        <w:t>) = (</w:t>
      </w:r>
      <w:r>
        <w:rPr>
          <w:b/>
        </w:rPr>
        <w:t>u</w:t>
      </w:r>
      <w:r>
        <w:rPr>
          <w:rStyle w:val="superscript"/>
        </w:rPr>
        <w:t>i</w:t>
      </w:r>
      <w:r>
        <w:t>)</w:t>
      </w:r>
      <w:r>
        <w:rPr>
          <w:rStyle w:val="superscript"/>
        </w:rPr>
        <w:t>T</w:t>
      </w:r>
      <w:r w:rsidRPr="008C69D9">
        <w:rPr>
          <w:b/>
        </w:rPr>
        <w:t>v</w:t>
      </w:r>
      <w:r>
        <w:t xml:space="preserve"> .</w:t>
      </w:r>
      <w:r>
        <w:tab/>
      </w:r>
      <w:r>
        <w:tab/>
        <w:t>(2.11.c2)</w:t>
      </w:r>
    </w:p>
    <w:p w14:paraId="7ECB70D9" w14:textId="77777777" w:rsidR="00D5773C" w:rsidRDefault="00D5773C" w:rsidP="00D5773C">
      <w:pPr>
        <w:tabs>
          <w:tab w:val="left" w:pos="7200"/>
          <w:tab w:val="left" w:pos="7920"/>
          <w:tab w:val="right" w:pos="9270"/>
        </w:tabs>
      </w:pPr>
    </w:p>
    <w:p w14:paraId="5DB52945" w14:textId="77777777" w:rsidR="00D5773C" w:rsidRDefault="00D5773C" w:rsidP="00D5773C">
      <w:pPr>
        <w:tabs>
          <w:tab w:val="left" w:pos="7200"/>
          <w:tab w:val="left" w:pos="7920"/>
          <w:tab w:val="right" w:pos="9270"/>
        </w:tabs>
      </w:pPr>
      <w:r>
        <w:t>The λ is unbolded, consistent with α(</w:t>
      </w:r>
      <w:r w:rsidRPr="008C69D9">
        <w:rPr>
          <w:b/>
        </w:rPr>
        <w:t>v</w:t>
      </w:r>
      <w:r>
        <w:t>). λ is a Greek letter consistent with our plan to use Greek or script letters for dual space objects. The index on λ</w:t>
      </w:r>
      <w:r>
        <w:rPr>
          <w:rStyle w:val="superscript"/>
        </w:rPr>
        <w:t>i</w:t>
      </w:r>
      <w:r>
        <w:t xml:space="preserve"> is up, matching the index on </w:t>
      </w:r>
      <w:r>
        <w:rPr>
          <w:b/>
        </w:rPr>
        <w:t>u</w:t>
      </w:r>
      <w:r>
        <w:rPr>
          <w:rStyle w:val="superscript"/>
        </w:rPr>
        <w:t>i</w:t>
      </w:r>
      <w:r>
        <w:t xml:space="preserve"> in  &lt;</w:t>
      </w:r>
      <w:r>
        <w:rPr>
          <w:b/>
        </w:rPr>
        <w:t>u</w:t>
      </w:r>
      <w:r>
        <w:rPr>
          <w:rStyle w:val="superscript"/>
        </w:rPr>
        <w:t>i</w:t>
      </w:r>
      <w:r>
        <w:t>|.  Notice that</w:t>
      </w:r>
    </w:p>
    <w:p w14:paraId="09FD2066" w14:textId="77777777" w:rsidR="00D5773C" w:rsidRDefault="00D5773C" w:rsidP="00D5773C">
      <w:pPr>
        <w:tabs>
          <w:tab w:val="left" w:pos="7200"/>
          <w:tab w:val="left" w:pos="7920"/>
          <w:tab w:val="right" w:pos="9270"/>
        </w:tabs>
      </w:pPr>
    </w:p>
    <w:p w14:paraId="4ED0A4D9" w14:textId="77777777" w:rsidR="00D5773C" w:rsidRDefault="00D5773C" w:rsidP="00D5773C">
      <w:pPr>
        <w:tabs>
          <w:tab w:val="left" w:pos="7200"/>
          <w:tab w:val="left" w:pos="7920"/>
          <w:tab w:val="right" w:pos="9270"/>
        </w:tabs>
      </w:pPr>
      <w:r>
        <w:tab/>
        <w:t>λ</w:t>
      </w:r>
      <w:r>
        <w:rPr>
          <w:rStyle w:val="superscript"/>
        </w:rPr>
        <w:t>i</w:t>
      </w:r>
      <w:r>
        <w:t>(</w:t>
      </w:r>
      <w:r>
        <w:rPr>
          <w:b/>
        </w:rPr>
        <w:t>u</w:t>
      </w:r>
      <w:r>
        <w:rPr>
          <w:rStyle w:val="subscript"/>
        </w:rPr>
        <w:t>j</w:t>
      </w:r>
      <w:r>
        <w:t>)</w:t>
      </w:r>
      <w:r>
        <w:rPr>
          <w:rStyle w:val="superscript"/>
        </w:rPr>
        <w:t xml:space="preserve">  </w:t>
      </w:r>
      <w:r>
        <w:t>= &lt;</w:t>
      </w:r>
      <w:r>
        <w:rPr>
          <w:b/>
        </w:rPr>
        <w:t>u</w:t>
      </w:r>
      <w:r>
        <w:rPr>
          <w:rStyle w:val="superscript"/>
        </w:rPr>
        <w:t>i</w:t>
      </w:r>
      <w:r>
        <w:t>|</w:t>
      </w:r>
      <w:r>
        <w:rPr>
          <w:b/>
        </w:rPr>
        <w:t>u</w:t>
      </w:r>
      <w:r>
        <w:rPr>
          <w:rStyle w:val="subscript"/>
        </w:rPr>
        <w:t>j</w:t>
      </w:r>
      <w:r>
        <w:t>&gt; = δ</w:t>
      </w:r>
      <w:r>
        <w:rPr>
          <w:rStyle w:val="subscript"/>
        </w:rPr>
        <w:t xml:space="preserve">ij </w:t>
      </w:r>
      <w:r>
        <w:t>.</w:t>
      </w:r>
      <w:r>
        <w:tab/>
      </w:r>
      <w:r>
        <w:tab/>
      </w:r>
      <w:r>
        <w:tab/>
      </w:r>
      <w:r>
        <w:tab/>
      </w:r>
      <w:r>
        <w:tab/>
      </w:r>
      <w:r>
        <w:tab/>
      </w:r>
      <w:r>
        <w:tab/>
      </w:r>
      <w:r>
        <w:tab/>
      </w:r>
      <w:r>
        <w:tab/>
        <w:t>(2.11.c3)</w:t>
      </w:r>
    </w:p>
    <w:p w14:paraId="3550F0B9" w14:textId="77777777" w:rsidR="00D5773C" w:rsidRDefault="00D5773C" w:rsidP="00D5773C">
      <w:pPr>
        <w:tabs>
          <w:tab w:val="left" w:pos="7200"/>
          <w:tab w:val="left" w:pos="7920"/>
          <w:tab w:val="right" w:pos="9270"/>
        </w:tabs>
      </w:pPr>
    </w:p>
    <w:p w14:paraId="7D2FC584" w14:textId="77777777" w:rsidR="00D5773C" w:rsidRPr="00B87686" w:rsidRDefault="00D5773C" w:rsidP="00D5773C">
      <w:pPr>
        <w:tabs>
          <w:tab w:val="left" w:pos="7200"/>
          <w:tab w:val="left" w:pos="7920"/>
          <w:tab w:val="right" w:pos="9270"/>
        </w:tabs>
      </w:pPr>
      <w:r>
        <w:t>We think of λ</w:t>
      </w:r>
      <w:r>
        <w:rPr>
          <w:rStyle w:val="superscript"/>
        </w:rPr>
        <w:t xml:space="preserve">i </w:t>
      </w:r>
      <w:r>
        <w:t>≡ &lt;</w:t>
      </w:r>
      <w:r>
        <w:rPr>
          <w:b/>
        </w:rPr>
        <w:t>u</w:t>
      </w:r>
      <w:r>
        <w:rPr>
          <w:rStyle w:val="superscript"/>
        </w:rPr>
        <w:t>i</w:t>
      </w:r>
      <w:r>
        <w:t>| as being in the dual space V* while λ</w:t>
      </w:r>
      <w:r>
        <w:rPr>
          <w:rStyle w:val="superscript"/>
        </w:rPr>
        <w:t>i</w:t>
      </w:r>
      <w:r>
        <w:t>(</w:t>
      </w:r>
      <w:r w:rsidRPr="008C69D9">
        <w:rPr>
          <w:b/>
        </w:rPr>
        <w:t>v</w:t>
      </w:r>
      <w:r>
        <w:t>)</w:t>
      </w:r>
      <w:r>
        <w:rPr>
          <w:rStyle w:val="superscript"/>
        </w:rPr>
        <w:t xml:space="preserve"> </w:t>
      </w:r>
      <w:r>
        <w:t>= &lt;</w:t>
      </w:r>
      <w:r>
        <w:rPr>
          <w:b/>
        </w:rPr>
        <w:t>u</w:t>
      </w:r>
      <w:r>
        <w:rPr>
          <w:rStyle w:val="superscript"/>
        </w:rPr>
        <w:t>i</w:t>
      </w:r>
      <w:r>
        <w:t>|</w:t>
      </w:r>
      <w:r w:rsidRPr="008C69D9">
        <w:rPr>
          <w:b/>
        </w:rPr>
        <w:t>v</w:t>
      </w:r>
      <w:r>
        <w:t>&gt; lies in a directly corresponding space of functions which we call V*</w:t>
      </w:r>
      <w:r>
        <w:rPr>
          <w:rStyle w:val="subscript"/>
        </w:rPr>
        <w:t>f</w:t>
      </w:r>
      <w:r>
        <w:t xml:space="preserve">. </w:t>
      </w:r>
    </w:p>
    <w:p w14:paraId="2CB950C4" w14:textId="77777777" w:rsidR="00D5773C" w:rsidRDefault="00D5773C" w:rsidP="00D5773C">
      <w:pPr>
        <w:tabs>
          <w:tab w:val="left" w:pos="7200"/>
          <w:tab w:val="left" w:pos="7920"/>
          <w:tab w:val="right" w:pos="9270"/>
        </w:tabs>
      </w:pPr>
    </w:p>
    <w:p w14:paraId="5C5C33C3" w14:textId="77777777" w:rsidR="00D5773C" w:rsidRDefault="00D5773C" w:rsidP="00D5773C">
      <w:pPr>
        <w:tabs>
          <w:tab w:val="left" w:pos="7200"/>
          <w:tab w:val="left" w:pos="7920"/>
          <w:tab w:val="right" w:pos="9270"/>
        </w:tabs>
      </w:pPr>
      <w:r>
        <w:rPr>
          <w:u w:val="single"/>
        </w:rPr>
        <w:t>Comment</w:t>
      </w:r>
      <w:r w:rsidRPr="00C33498">
        <w:rPr>
          <w:u w:val="single"/>
        </w:rPr>
        <w:t>:</w:t>
      </w:r>
      <w:r>
        <w:t xml:space="preserve">  For the dual space basis functionals Sjamaar used symbol λ</w:t>
      </w:r>
      <w:r w:rsidRPr="00C33498">
        <w:rPr>
          <w:rStyle w:val="subscript"/>
        </w:rPr>
        <w:t>i</w:t>
      </w:r>
      <w:r>
        <w:t xml:space="preserve"> in his 2006 notes (p 84), but changed to β</w:t>
      </w:r>
      <w:r w:rsidRPr="00C33498">
        <w:rPr>
          <w:rStyle w:val="subscript"/>
        </w:rPr>
        <w:t>i</w:t>
      </w:r>
      <w:r>
        <w:t xml:space="preserve"> in his 2015 update (p 91). Spivak uses φ</w:t>
      </w:r>
      <w:r>
        <w:rPr>
          <w:rStyle w:val="superscript"/>
        </w:rPr>
        <w:t xml:space="preserve">i </w:t>
      </w:r>
      <w:r>
        <w:t>(p 76). Wiki (dual basis) uses basis vectors v</w:t>
      </w:r>
      <w:r>
        <w:rPr>
          <w:rStyle w:val="subscript"/>
        </w:rPr>
        <w:t>i</w:t>
      </w:r>
      <w:r>
        <w:t xml:space="preserve"> instead of e</w:t>
      </w:r>
      <w:r>
        <w:rPr>
          <w:rStyle w:val="subscript"/>
        </w:rPr>
        <w:t>i</w:t>
      </w:r>
      <w:r>
        <w:t xml:space="preserve"> so their λ</w:t>
      </w:r>
      <w:r w:rsidRPr="00C33498">
        <w:rPr>
          <w:rStyle w:val="superscript"/>
        </w:rPr>
        <w:t>i</w:t>
      </w:r>
      <w:r>
        <w:t xml:space="preserve"> is called v</w:t>
      </w:r>
      <w:r>
        <w:rPr>
          <w:rStyle w:val="superscript"/>
        </w:rPr>
        <w:t>i</w:t>
      </w:r>
      <w:r>
        <w:t xml:space="preserve">. Wiki (dual space) uses </w:t>
      </w:r>
      <w:r w:rsidRPr="00C33498">
        <w:t>e</w:t>
      </w:r>
      <w:r>
        <w:rPr>
          <w:rStyle w:val="superscript"/>
        </w:rPr>
        <w:t xml:space="preserve">i </w:t>
      </w:r>
      <w:r>
        <w:t xml:space="preserve">while Lang </w:t>
      </w:r>
      <w:r w:rsidRPr="00C33498">
        <w:rPr>
          <w:i/>
        </w:rPr>
        <w:t>Algebra</w:t>
      </w:r>
      <w:r>
        <w:t xml:space="preserve"> uses f</w:t>
      </w:r>
      <w:r>
        <w:rPr>
          <w:rStyle w:val="superscript"/>
        </w:rPr>
        <w:t>i</w:t>
      </w:r>
      <w:r>
        <w:t xml:space="preserve"> (p 143).  There seems to be no standard notation as in physics where </w:t>
      </w:r>
      <w:r w:rsidRPr="00C33498">
        <w:rPr>
          <w:b/>
        </w:rPr>
        <w:t>F</w:t>
      </w:r>
      <w:r>
        <w:t xml:space="preserve"> = m</w:t>
      </w:r>
      <w:r w:rsidRPr="00C33498">
        <w:rPr>
          <w:b/>
        </w:rPr>
        <w:t>a</w:t>
      </w:r>
      <w:r>
        <w:t xml:space="preserve"> is universally recognized as Newton's Second Law which would be hard to identify if written </w:t>
      </w:r>
      <w:r>
        <w:rPr>
          <w:b/>
        </w:rPr>
        <w:t>G</w:t>
      </w:r>
      <w:r>
        <w:t xml:space="preserve"> = n</w:t>
      </w:r>
      <w:r>
        <w:rPr>
          <w:b/>
        </w:rPr>
        <w:t>b</w:t>
      </w:r>
      <w:r>
        <w:t>. Probably u</w:t>
      </w:r>
      <w:r>
        <w:rPr>
          <w:rStyle w:val="superscript"/>
        </w:rPr>
        <w:t>i</w:t>
      </w:r>
      <w:r>
        <w:t xml:space="preserve"> or </w:t>
      </w:r>
      <w:r>
        <w:rPr>
          <w:i/>
        </w:rPr>
        <w:t>u</w:t>
      </w:r>
      <w:r>
        <w:rPr>
          <w:rStyle w:val="superscript"/>
        </w:rPr>
        <w:t xml:space="preserve">i </w:t>
      </w:r>
      <w:r>
        <w:t xml:space="preserve">(unbolded) is the most logical choice if the V basis vectors are </w:t>
      </w:r>
      <w:r>
        <w:rPr>
          <w:b/>
        </w:rPr>
        <w:t>u</w:t>
      </w:r>
      <w:r>
        <w:rPr>
          <w:rStyle w:val="subscript"/>
        </w:rPr>
        <w:t>i</w:t>
      </w:r>
      <w:r>
        <w:t>, but it is so easy to confuse functional u</w:t>
      </w:r>
      <w:r>
        <w:rPr>
          <w:rStyle w:val="superscript"/>
        </w:rPr>
        <w:t xml:space="preserve">i </w:t>
      </w:r>
      <w:r>
        <w:t xml:space="preserve">with the vector </w:t>
      </w:r>
      <w:r>
        <w:rPr>
          <w:b/>
        </w:rPr>
        <w:t>u</w:t>
      </w:r>
      <w:r>
        <w:rPr>
          <w:rStyle w:val="superscript"/>
        </w:rPr>
        <w:t>i</w:t>
      </w:r>
      <w:r>
        <w:t xml:space="preserve"> (especially when we </w:t>
      </w:r>
      <w:r w:rsidRPr="00A25026">
        <w:rPr>
          <w:color w:val="FF0000"/>
        </w:rPr>
        <w:t>drop our bolding</w:t>
      </w:r>
      <w:r>
        <w:t xml:space="preserve"> of vectors starting in Chapter 3) that we shall stick with λ</w:t>
      </w:r>
      <w:r>
        <w:rPr>
          <w:rStyle w:val="superscript"/>
        </w:rPr>
        <w:t>i</w:t>
      </w:r>
      <w:r>
        <w:t xml:space="preserve">. </w:t>
      </w:r>
    </w:p>
    <w:p w14:paraId="583AA165" w14:textId="77777777" w:rsidR="00D5773C" w:rsidRDefault="00D5773C" w:rsidP="00D5773C">
      <w:pPr>
        <w:tabs>
          <w:tab w:val="left" w:pos="7200"/>
          <w:tab w:val="left" w:pos="7920"/>
          <w:tab w:val="right" w:pos="9270"/>
        </w:tabs>
      </w:pPr>
    </w:p>
    <w:p w14:paraId="5C4E8C90" w14:textId="77777777" w:rsidR="00D5773C" w:rsidRDefault="00D5773C" w:rsidP="00D5773C">
      <w:pPr>
        <w:tabs>
          <w:tab w:val="left" w:pos="7200"/>
          <w:tab w:val="left" w:pos="7920"/>
          <w:tab w:val="right" w:pos="9270"/>
        </w:tabs>
      </w:pPr>
      <w:r>
        <w:t xml:space="preserve">Eq. (2.7.1) line 3 gives the expansion of a vector </w:t>
      </w:r>
      <w:r w:rsidRPr="00ED504B">
        <w:rPr>
          <w:b/>
        </w:rPr>
        <w:t>v</w:t>
      </w:r>
      <w:r>
        <w:t xml:space="preserve"> onto the </w:t>
      </w:r>
      <w:r>
        <w:rPr>
          <w:b/>
        </w:rPr>
        <w:t>u</w:t>
      </w:r>
      <w:r>
        <w:rPr>
          <w:rStyle w:val="subscript"/>
        </w:rPr>
        <w:t>i</w:t>
      </w:r>
    </w:p>
    <w:p w14:paraId="4C73473B" w14:textId="77777777" w:rsidR="00D5773C" w:rsidRDefault="00D5773C" w:rsidP="00D5773C">
      <w:pPr>
        <w:tabs>
          <w:tab w:val="left" w:pos="7200"/>
          <w:tab w:val="left" w:pos="7920"/>
          <w:tab w:val="right" w:pos="9270"/>
        </w:tabs>
      </w:pPr>
    </w:p>
    <w:p w14:paraId="7D8070E1" w14:textId="77777777" w:rsidR="00D5773C" w:rsidRPr="00ED504B" w:rsidRDefault="00D5773C" w:rsidP="00D5773C">
      <w:pPr>
        <w:tabs>
          <w:tab w:val="left" w:pos="7200"/>
          <w:tab w:val="left" w:pos="7920"/>
          <w:tab w:val="right" w:pos="9270"/>
        </w:tabs>
      </w:pPr>
      <w:r>
        <w:tab/>
      </w:r>
      <w:r w:rsidRPr="009737B9">
        <w:rPr>
          <w:b/>
        </w:rPr>
        <w:t>v</w:t>
      </w:r>
      <w:r>
        <w:t xml:space="preserve">  = Σ</w:t>
      </w:r>
      <w:r>
        <w:rPr>
          <w:rStyle w:val="subscript"/>
        </w:rPr>
        <w:t xml:space="preserve">i </w:t>
      </w:r>
      <w:r>
        <w:t>v</w:t>
      </w:r>
      <w:r>
        <w:rPr>
          <w:rStyle w:val="superscript"/>
        </w:rPr>
        <w:t>i</w:t>
      </w:r>
      <w:r>
        <w:t xml:space="preserve"> </w:t>
      </w:r>
      <w:r>
        <w:rPr>
          <w:b/>
        </w:rPr>
        <w:t>u</w:t>
      </w:r>
      <w:r>
        <w:rPr>
          <w:rStyle w:val="subscript"/>
        </w:rPr>
        <w:t>i</w:t>
      </w:r>
      <w:r>
        <w:t xml:space="preserve"> </w:t>
      </w:r>
      <w:r>
        <w:tab/>
        <w:t>where</w:t>
      </w:r>
      <w:r>
        <w:tab/>
      </w:r>
      <w:r>
        <w:tab/>
        <w:t>v</w:t>
      </w:r>
      <w:r>
        <w:rPr>
          <w:rStyle w:val="superscript"/>
        </w:rPr>
        <w:t>i</w:t>
      </w:r>
      <w:r>
        <w:t xml:space="preserve"> = </w:t>
      </w:r>
      <w:r>
        <w:rPr>
          <w:b/>
        </w:rPr>
        <w:t>u</w:t>
      </w:r>
      <w:r w:rsidRPr="00ED504B">
        <w:rPr>
          <w:rStyle w:val="superscript"/>
        </w:rPr>
        <w:t>i</w:t>
      </w:r>
      <w:r>
        <w:t xml:space="preserve"> </w:t>
      </w:r>
      <w:r>
        <w:sym w:font="Symbol" w:char="F0B7"/>
      </w:r>
      <w:r>
        <w:t xml:space="preserve"> </w:t>
      </w:r>
      <w:r w:rsidRPr="00ED504B">
        <w:rPr>
          <w:b/>
        </w:rPr>
        <w:t>v</w:t>
      </w:r>
      <w:r>
        <w:t xml:space="preserve"> </w:t>
      </w:r>
    </w:p>
    <w:p w14:paraId="43776EC2" w14:textId="77777777" w:rsidR="00D5773C" w:rsidRDefault="00D5773C" w:rsidP="00D5773C">
      <w:pPr>
        <w:tabs>
          <w:tab w:val="left" w:pos="7200"/>
          <w:tab w:val="left" w:pos="7920"/>
          <w:tab w:val="right" w:pos="9270"/>
        </w:tabs>
      </w:pPr>
      <w:r>
        <w:t>or</w:t>
      </w:r>
    </w:p>
    <w:p w14:paraId="57E0EE9A" w14:textId="77777777" w:rsidR="00D5773C" w:rsidRDefault="00D5773C" w:rsidP="00D5773C">
      <w:pPr>
        <w:tabs>
          <w:tab w:val="left" w:pos="7200"/>
          <w:tab w:val="left" w:pos="7920"/>
          <w:tab w:val="right" w:pos="9270"/>
        </w:tabs>
      </w:pPr>
      <w:r>
        <w:tab/>
        <w:t>|</w:t>
      </w:r>
      <w:r w:rsidRPr="009737B9">
        <w:rPr>
          <w:b/>
        </w:rPr>
        <w:t>v</w:t>
      </w:r>
      <w:r>
        <w:rPr>
          <w:b/>
        </w:rPr>
        <w:t>&gt;</w:t>
      </w:r>
      <w:r>
        <w:t xml:space="preserve">  = Σ</w:t>
      </w:r>
      <w:r>
        <w:rPr>
          <w:rStyle w:val="subscript"/>
        </w:rPr>
        <w:t xml:space="preserve">i </w:t>
      </w:r>
      <w:r>
        <w:t>v</w:t>
      </w:r>
      <w:r>
        <w:rPr>
          <w:rStyle w:val="superscript"/>
        </w:rPr>
        <w:t>i</w:t>
      </w:r>
      <w:r>
        <w:t xml:space="preserve"> |</w:t>
      </w:r>
      <w:r>
        <w:rPr>
          <w:b/>
        </w:rPr>
        <w:t>u</w:t>
      </w:r>
      <w:r>
        <w:rPr>
          <w:rStyle w:val="subscript"/>
        </w:rPr>
        <w:t>i</w:t>
      </w:r>
      <w:r>
        <w:t>&gt;</w:t>
      </w:r>
      <w:r>
        <w:tab/>
        <w:t>where</w:t>
      </w:r>
      <w:r>
        <w:tab/>
      </w:r>
      <w:r>
        <w:tab/>
        <w:t>v</w:t>
      </w:r>
      <w:r>
        <w:rPr>
          <w:rStyle w:val="superscript"/>
        </w:rPr>
        <w:t>i</w:t>
      </w:r>
      <w:r>
        <w:t xml:space="preserve"> = &lt;</w:t>
      </w:r>
      <w:r>
        <w:rPr>
          <w:b/>
        </w:rPr>
        <w:t>u</w:t>
      </w:r>
      <w:r w:rsidRPr="00ED504B">
        <w:rPr>
          <w:rStyle w:val="superscript"/>
        </w:rPr>
        <w:t>i</w:t>
      </w:r>
      <w:r>
        <w:t xml:space="preserve">| </w:t>
      </w:r>
      <w:r w:rsidRPr="00ED504B">
        <w:rPr>
          <w:b/>
        </w:rPr>
        <w:t>v</w:t>
      </w:r>
      <w:r>
        <w:rPr>
          <w:b/>
        </w:rPr>
        <w:t xml:space="preserve"> &gt; = u</w:t>
      </w:r>
      <w:r w:rsidRPr="00ED504B">
        <w:rPr>
          <w:rStyle w:val="superscript"/>
        </w:rPr>
        <w:t>i</w:t>
      </w:r>
      <w:r>
        <w:t xml:space="preserve"> </w:t>
      </w:r>
      <w:r>
        <w:sym w:font="Symbol" w:char="F0B7"/>
      </w:r>
      <w:r>
        <w:t xml:space="preserve"> </w:t>
      </w:r>
      <w:r w:rsidRPr="00ED504B">
        <w:rPr>
          <w:b/>
        </w:rPr>
        <w:t>v</w:t>
      </w:r>
      <w:r>
        <w:rPr>
          <w:b/>
        </w:rPr>
        <w:tab/>
      </w:r>
      <w:r w:rsidRPr="00ED504B">
        <w:t>.</w:t>
      </w:r>
      <w:r>
        <w:rPr>
          <w:b/>
        </w:rPr>
        <w:tab/>
      </w:r>
      <w:r>
        <w:rPr>
          <w:b/>
        </w:rPr>
        <w:tab/>
      </w:r>
      <w:r>
        <w:rPr>
          <w:b/>
        </w:rPr>
        <w:tab/>
      </w:r>
      <w:r>
        <w:rPr>
          <w:b/>
        </w:rPr>
        <w:tab/>
      </w:r>
      <w:r>
        <w:t>(2.11.c4)</w:t>
      </w:r>
    </w:p>
    <w:p w14:paraId="6B2E79E3" w14:textId="77777777" w:rsidR="00D5773C" w:rsidRDefault="00D5773C" w:rsidP="00D5773C">
      <w:pPr>
        <w:tabs>
          <w:tab w:val="left" w:pos="7200"/>
          <w:tab w:val="left" w:pos="7920"/>
          <w:tab w:val="right" w:pos="9270"/>
        </w:tabs>
      </w:pPr>
    </w:p>
    <w:p w14:paraId="7106E18A" w14:textId="77777777" w:rsidR="00D5773C" w:rsidRDefault="00D5773C" w:rsidP="00D5773C">
      <w:pPr>
        <w:tabs>
          <w:tab w:val="left" w:pos="7200"/>
          <w:tab w:val="left" w:pos="7920"/>
          <w:tab w:val="right" w:pos="9270"/>
        </w:tabs>
      </w:pPr>
      <w:r>
        <w:t>Notice therefore that</w:t>
      </w:r>
    </w:p>
    <w:p w14:paraId="30075083" w14:textId="77777777" w:rsidR="00D5773C" w:rsidRDefault="00D5773C" w:rsidP="00D5773C">
      <w:pPr>
        <w:tabs>
          <w:tab w:val="left" w:pos="7200"/>
          <w:tab w:val="left" w:pos="7920"/>
          <w:tab w:val="right" w:pos="9270"/>
        </w:tabs>
      </w:pPr>
    </w:p>
    <w:p w14:paraId="23A8824A" w14:textId="77777777" w:rsidR="00D5773C" w:rsidRPr="00ED504B" w:rsidRDefault="00D5773C" w:rsidP="00D5773C">
      <w:pPr>
        <w:tabs>
          <w:tab w:val="left" w:pos="7200"/>
          <w:tab w:val="left" w:pos="7920"/>
          <w:tab w:val="right" w:pos="9270"/>
        </w:tabs>
      </w:pPr>
      <w:r>
        <w:tab/>
        <w:t>λ</w:t>
      </w:r>
      <w:r>
        <w:rPr>
          <w:rStyle w:val="superscript"/>
        </w:rPr>
        <w:t>i</w:t>
      </w:r>
      <w:r>
        <w:t>(</w:t>
      </w:r>
      <w:r w:rsidRPr="008C69D9">
        <w:rPr>
          <w:b/>
        </w:rPr>
        <w:t>v</w:t>
      </w:r>
      <w:r>
        <w:t>)</w:t>
      </w:r>
      <w:r>
        <w:rPr>
          <w:rStyle w:val="superscript"/>
        </w:rPr>
        <w:t xml:space="preserve"> </w:t>
      </w:r>
      <w:r>
        <w:t>= &lt;</w:t>
      </w:r>
      <w:r>
        <w:rPr>
          <w:b/>
        </w:rPr>
        <w:t>u</w:t>
      </w:r>
      <w:r>
        <w:rPr>
          <w:rStyle w:val="superscript"/>
        </w:rPr>
        <w:t>i</w:t>
      </w:r>
      <w:r>
        <w:t>|</w:t>
      </w:r>
      <w:r w:rsidRPr="008C69D9">
        <w:rPr>
          <w:b/>
        </w:rPr>
        <w:t>v</w:t>
      </w:r>
      <w:r>
        <w:t xml:space="preserve">&gt; </w:t>
      </w:r>
      <w:r>
        <w:rPr>
          <w:b/>
        </w:rPr>
        <w:t xml:space="preserve"> = u</w:t>
      </w:r>
      <w:r w:rsidRPr="00ED504B">
        <w:rPr>
          <w:rStyle w:val="superscript"/>
        </w:rPr>
        <w:t>i</w:t>
      </w:r>
      <w:r>
        <w:t xml:space="preserve"> </w:t>
      </w:r>
      <w:r>
        <w:sym w:font="Symbol" w:char="F0B7"/>
      </w:r>
      <w:r>
        <w:t xml:space="preserve"> </w:t>
      </w:r>
      <w:r w:rsidRPr="00ED504B">
        <w:rPr>
          <w:b/>
        </w:rPr>
        <w:t>v</w:t>
      </w:r>
      <w:r>
        <w:rPr>
          <w:b/>
        </w:rPr>
        <w:t xml:space="preserve"> </w:t>
      </w:r>
      <w:r>
        <w:t>= v</w:t>
      </w:r>
      <w:r>
        <w:rPr>
          <w:rStyle w:val="superscript"/>
        </w:rPr>
        <w:t>i</w:t>
      </w:r>
      <w:r>
        <w:t xml:space="preserve"> .</w:t>
      </w:r>
      <w:r>
        <w:tab/>
      </w:r>
      <w:r>
        <w:tab/>
      </w:r>
      <w:r>
        <w:tab/>
      </w:r>
      <w:r>
        <w:tab/>
      </w:r>
      <w:r>
        <w:tab/>
      </w:r>
      <w:r>
        <w:tab/>
      </w:r>
      <w:r>
        <w:tab/>
      </w:r>
      <w:r>
        <w:tab/>
        <w:t>(2.11.c5)</w:t>
      </w:r>
    </w:p>
    <w:p w14:paraId="129B1C6A" w14:textId="77777777" w:rsidR="00D5773C" w:rsidRDefault="00D5773C" w:rsidP="00D5773C">
      <w:pPr>
        <w:tabs>
          <w:tab w:val="left" w:pos="7200"/>
          <w:tab w:val="left" w:pos="7920"/>
          <w:tab w:val="right" w:pos="9270"/>
        </w:tabs>
      </w:pPr>
    </w:p>
    <w:p w14:paraId="639DC594" w14:textId="77777777" w:rsidR="00D5773C" w:rsidRPr="00882F21" w:rsidRDefault="00D5773C" w:rsidP="00D5773C">
      <w:pPr>
        <w:tabs>
          <w:tab w:val="left" w:pos="7200"/>
          <w:tab w:val="left" w:pos="7920"/>
          <w:tab w:val="right" w:pos="9270"/>
        </w:tabs>
      </w:pPr>
      <w:r>
        <w:rPr>
          <w:color w:val="000000"/>
        </w:rPr>
        <w:t xml:space="preserve">The function </w:t>
      </w:r>
      <w:r w:rsidRPr="00C4358A">
        <w:rPr>
          <w:color w:val="000000"/>
        </w:rPr>
        <w:t>λ</w:t>
      </w:r>
      <w:r w:rsidRPr="00C4358A">
        <w:rPr>
          <w:rStyle w:val="superscript"/>
          <w:color w:val="000000"/>
        </w:rPr>
        <w:t>i</w:t>
      </w:r>
      <w:r>
        <w:t>(</w:t>
      </w:r>
      <w:r w:rsidRPr="00ED504B">
        <w:rPr>
          <w:b/>
        </w:rPr>
        <w:t>v</w:t>
      </w:r>
      <w:r>
        <w:t>)</w:t>
      </w:r>
      <w:r w:rsidRPr="00C4358A">
        <w:rPr>
          <w:color w:val="000000"/>
        </w:rPr>
        <w:t xml:space="preserve"> is sometimes called "the i</w:t>
      </w:r>
      <w:r w:rsidRPr="00C4358A">
        <w:rPr>
          <w:rStyle w:val="superscript"/>
          <w:color w:val="000000"/>
        </w:rPr>
        <w:t xml:space="preserve">th </w:t>
      </w:r>
      <w:r w:rsidRPr="00C4358A">
        <w:rPr>
          <w:color w:val="000000"/>
        </w:rPr>
        <w:t>coordinate function" since it projects out the i</w:t>
      </w:r>
      <w:r w:rsidRPr="00C4358A">
        <w:rPr>
          <w:rStyle w:val="superscript"/>
          <w:color w:val="000000"/>
        </w:rPr>
        <w:t>th</w:t>
      </w:r>
      <w:r w:rsidRPr="00C4358A">
        <w:rPr>
          <w:color w:val="000000"/>
        </w:rPr>
        <w:t xml:space="preserve"> component </w:t>
      </w:r>
      <w:r>
        <w:rPr>
          <w:color w:val="000000"/>
        </w:rPr>
        <w:t xml:space="preserve">the vector </w:t>
      </w:r>
      <w:r w:rsidRPr="00ED504B">
        <w:rPr>
          <w:b/>
          <w:color w:val="000000"/>
        </w:rPr>
        <w:t>v</w:t>
      </w:r>
      <w:r>
        <w:rPr>
          <w:color w:val="000000"/>
        </w:rPr>
        <w:t>.</w:t>
      </w:r>
      <w:r>
        <w:t xml:space="preserve"> As summarized in (2.7.17), since each dot product </w:t>
      </w:r>
      <w:r>
        <w:rPr>
          <w:b/>
        </w:rPr>
        <w:t xml:space="preserve"> u</w:t>
      </w:r>
      <w:r w:rsidRPr="00ED504B">
        <w:rPr>
          <w:rStyle w:val="superscript"/>
        </w:rPr>
        <w:t>i</w:t>
      </w:r>
      <w:r>
        <w:t xml:space="preserve"> </w:t>
      </w:r>
      <w:r>
        <w:sym w:font="Symbol" w:char="F0B7"/>
      </w:r>
      <w:r>
        <w:t xml:space="preserve"> </w:t>
      </w:r>
      <w:r w:rsidRPr="00ED504B">
        <w:rPr>
          <w:b/>
        </w:rPr>
        <w:t>v</w:t>
      </w:r>
      <w:r>
        <w:rPr>
          <w:b/>
        </w:rPr>
        <w:t xml:space="preserve">  </w:t>
      </w:r>
      <w:r>
        <w:t>is a scalar, the functions λ</w:t>
      </w:r>
      <w:r>
        <w:rPr>
          <w:rStyle w:val="superscript"/>
        </w:rPr>
        <w:t>i</w:t>
      </w:r>
      <w:r>
        <w:t>(</w:t>
      </w:r>
      <w:r w:rsidRPr="008C69D9">
        <w:rPr>
          <w:b/>
        </w:rPr>
        <w:t>v</w:t>
      </w:r>
      <w:r>
        <w:t>) i = 1..N transform as scalars despite the fact that the values of these scalars are the components of the vector v</w:t>
      </w:r>
      <w:r>
        <w:rPr>
          <w:rStyle w:val="superscript"/>
        </w:rPr>
        <w:t>i</w:t>
      </w:r>
      <w:r>
        <w:t xml:space="preserve">. </w:t>
      </w:r>
    </w:p>
    <w:p w14:paraId="36B1AC03" w14:textId="77777777" w:rsidR="00D5773C" w:rsidRDefault="00D5773C" w:rsidP="00D5773C">
      <w:pPr>
        <w:tabs>
          <w:tab w:val="left" w:pos="7200"/>
          <w:tab w:val="left" w:pos="7920"/>
          <w:tab w:val="right" w:pos="9270"/>
        </w:tabs>
      </w:pPr>
    </w:p>
    <w:p w14:paraId="5920C27C" w14:textId="77777777" w:rsidR="00D5773C" w:rsidRPr="00ED504B" w:rsidRDefault="00D5773C" w:rsidP="00D5773C">
      <w:pPr>
        <w:tabs>
          <w:tab w:val="left" w:pos="7200"/>
          <w:tab w:val="left" w:pos="7920"/>
          <w:tab w:val="right" w:pos="9270"/>
        </w:tabs>
      </w:pPr>
      <w:r>
        <w:t xml:space="preserve">Transposing (2.11.c4) produces a vector functional expansion in V*, </w:t>
      </w:r>
    </w:p>
    <w:p w14:paraId="58D1EF41" w14:textId="77777777" w:rsidR="00D5773C" w:rsidRDefault="00D5773C" w:rsidP="00D5773C">
      <w:pPr>
        <w:tabs>
          <w:tab w:val="left" w:pos="7200"/>
          <w:tab w:val="left" w:pos="7920"/>
          <w:tab w:val="right" w:pos="9270"/>
        </w:tabs>
      </w:pPr>
    </w:p>
    <w:p w14:paraId="08D47326" w14:textId="77777777" w:rsidR="00D5773C" w:rsidRPr="00ED504B" w:rsidRDefault="00D5773C" w:rsidP="00D5773C">
      <w:pPr>
        <w:tabs>
          <w:tab w:val="left" w:pos="7200"/>
          <w:tab w:val="left" w:pos="7920"/>
          <w:tab w:val="right" w:pos="9270"/>
        </w:tabs>
      </w:pPr>
      <w:r>
        <w:tab/>
      </w:r>
      <w:r w:rsidRPr="009737B9">
        <w:rPr>
          <w:b/>
        </w:rPr>
        <w:t>v</w:t>
      </w:r>
      <w:r>
        <w:rPr>
          <w:rStyle w:val="superscript"/>
        </w:rPr>
        <w:t>T</w:t>
      </w:r>
      <w:r>
        <w:t xml:space="preserve"> = Σ</w:t>
      </w:r>
      <w:r>
        <w:rPr>
          <w:rStyle w:val="subscript"/>
        </w:rPr>
        <w:t xml:space="preserve">i </w:t>
      </w:r>
      <w:r>
        <w:t>v</w:t>
      </w:r>
      <w:r>
        <w:rPr>
          <w:rStyle w:val="superscript"/>
        </w:rPr>
        <w:t>i</w:t>
      </w:r>
      <w:r>
        <w:t xml:space="preserve"> (</w:t>
      </w:r>
      <w:r>
        <w:rPr>
          <w:b/>
        </w:rPr>
        <w:t>u</w:t>
      </w:r>
      <w:r>
        <w:rPr>
          <w:rStyle w:val="subscript"/>
        </w:rPr>
        <w:t>i</w:t>
      </w:r>
      <w:r>
        <w:t>)</w:t>
      </w:r>
      <w:r>
        <w:rPr>
          <w:rStyle w:val="superscript"/>
        </w:rPr>
        <w:t>T</w:t>
      </w:r>
      <w:r>
        <w:t xml:space="preserve"> </w:t>
      </w:r>
      <w:r>
        <w:tab/>
        <w:t>or</w:t>
      </w:r>
      <w:r>
        <w:tab/>
        <w:t>&lt;</w:t>
      </w:r>
      <w:r w:rsidRPr="009737B9">
        <w:rPr>
          <w:b/>
        </w:rPr>
        <w:t>v</w:t>
      </w:r>
      <w:r>
        <w:rPr>
          <w:b/>
        </w:rPr>
        <w:t xml:space="preserve">| </w:t>
      </w:r>
      <w:r>
        <w:t xml:space="preserve">  =  Σ</w:t>
      </w:r>
      <w:r>
        <w:rPr>
          <w:rStyle w:val="subscript"/>
        </w:rPr>
        <w:t xml:space="preserve">i </w:t>
      </w:r>
      <w:r>
        <w:t>v</w:t>
      </w:r>
      <w:r>
        <w:rPr>
          <w:rStyle w:val="superscript"/>
        </w:rPr>
        <w:t>i</w:t>
      </w:r>
      <w:r>
        <w:t xml:space="preserve"> &lt;</w:t>
      </w:r>
      <w:r>
        <w:rPr>
          <w:b/>
        </w:rPr>
        <w:t>u</w:t>
      </w:r>
      <w:r>
        <w:rPr>
          <w:rStyle w:val="subscript"/>
        </w:rPr>
        <w:t>i</w:t>
      </w:r>
      <w:r>
        <w:t>|  =  Σ</w:t>
      </w:r>
      <w:r>
        <w:rPr>
          <w:rStyle w:val="subscript"/>
        </w:rPr>
        <w:t xml:space="preserve">i </w:t>
      </w:r>
      <w:r>
        <w:t>v</w:t>
      </w:r>
      <w:r w:rsidRPr="009737B9">
        <w:rPr>
          <w:rStyle w:val="subscript"/>
        </w:rPr>
        <w:t>i</w:t>
      </w:r>
      <w:r>
        <w:t xml:space="preserve"> &lt;</w:t>
      </w:r>
      <w:r>
        <w:rPr>
          <w:b/>
        </w:rPr>
        <w:t>u</w:t>
      </w:r>
      <w:r w:rsidRPr="009737B9">
        <w:rPr>
          <w:rStyle w:val="superscript"/>
        </w:rPr>
        <w:t>i</w:t>
      </w:r>
      <w:r>
        <w:t>| .</w:t>
      </w:r>
      <w:r>
        <w:tab/>
      </w:r>
      <w:r>
        <w:tab/>
      </w:r>
      <w:r>
        <w:tab/>
      </w:r>
      <w:r>
        <w:tab/>
        <w:t>(2.11.c6)</w:t>
      </w:r>
    </w:p>
    <w:p w14:paraId="595226CF" w14:textId="77777777" w:rsidR="00D5773C" w:rsidRDefault="00D5773C" w:rsidP="00D5773C">
      <w:pPr>
        <w:tabs>
          <w:tab w:val="left" w:pos="7200"/>
          <w:tab w:val="left" w:pos="7920"/>
          <w:tab w:val="right" w:pos="9270"/>
        </w:tabs>
      </w:pPr>
    </w:p>
    <w:p w14:paraId="3FA7C145" w14:textId="77777777" w:rsidR="00D5773C" w:rsidRDefault="00D5773C" w:rsidP="00D5773C">
      <w:pPr>
        <w:tabs>
          <w:tab w:val="left" w:pos="7200"/>
          <w:tab w:val="left" w:pos="7920"/>
          <w:tab w:val="right" w:pos="9270"/>
        </w:tabs>
      </w:pPr>
      <w:r>
        <w:t>Using Greek letters for dual space objects we write this as</w:t>
      </w:r>
    </w:p>
    <w:p w14:paraId="21AE4764" w14:textId="77777777" w:rsidR="00D5773C" w:rsidRDefault="00D5773C" w:rsidP="00D5773C">
      <w:pPr>
        <w:tabs>
          <w:tab w:val="left" w:pos="7200"/>
          <w:tab w:val="left" w:pos="7920"/>
          <w:tab w:val="right" w:pos="9270"/>
        </w:tabs>
      </w:pPr>
    </w:p>
    <w:p w14:paraId="35F57A35" w14:textId="77777777" w:rsidR="00D5773C" w:rsidRPr="00ED504B" w:rsidRDefault="00D5773C" w:rsidP="00D5773C">
      <w:pPr>
        <w:tabs>
          <w:tab w:val="left" w:pos="7200"/>
          <w:tab w:val="left" w:pos="7920"/>
          <w:tab w:val="right" w:pos="9270"/>
        </w:tabs>
      </w:pPr>
      <w:r>
        <w:tab/>
        <w:t>α = &lt;</w:t>
      </w:r>
      <w:r>
        <w:rPr>
          <w:b/>
        </w:rPr>
        <w:t>α|</w:t>
      </w:r>
      <w:r>
        <w:t xml:space="preserve"> =  Σ</w:t>
      </w:r>
      <w:r>
        <w:rPr>
          <w:rStyle w:val="subscript"/>
        </w:rPr>
        <w:t xml:space="preserve">n </w:t>
      </w:r>
      <w:r>
        <w:t>α</w:t>
      </w:r>
      <w:r w:rsidRPr="009737B9">
        <w:rPr>
          <w:rStyle w:val="subscript"/>
        </w:rPr>
        <w:t>i</w:t>
      </w:r>
      <w:r>
        <w:t xml:space="preserve"> &lt;</w:t>
      </w:r>
      <w:r>
        <w:rPr>
          <w:b/>
        </w:rPr>
        <w:t>u</w:t>
      </w:r>
      <w:r w:rsidRPr="009737B9">
        <w:rPr>
          <w:rStyle w:val="superscript"/>
        </w:rPr>
        <w:t>i</w:t>
      </w:r>
      <w:r>
        <w:t>| = Σ</w:t>
      </w:r>
      <w:r>
        <w:rPr>
          <w:rStyle w:val="subscript"/>
        </w:rPr>
        <w:t xml:space="preserve">n </w:t>
      </w:r>
      <w:r>
        <w:t>α</w:t>
      </w:r>
      <w:r w:rsidRPr="009737B9">
        <w:rPr>
          <w:rStyle w:val="subscript"/>
        </w:rPr>
        <w:t>i</w:t>
      </w:r>
      <w:r>
        <w:t>λ</w:t>
      </w:r>
      <w:r>
        <w:rPr>
          <w:rStyle w:val="superscript"/>
        </w:rPr>
        <w:t>i</w:t>
      </w:r>
      <w:r>
        <w:t xml:space="preserve"> .</w:t>
      </w:r>
      <w:r>
        <w:tab/>
      </w:r>
      <w:r>
        <w:tab/>
      </w:r>
      <w:r>
        <w:tab/>
      </w:r>
      <w:r>
        <w:tab/>
      </w:r>
      <w:r>
        <w:tab/>
      </w:r>
      <w:r>
        <w:tab/>
      </w:r>
      <w:r>
        <w:tab/>
      </w:r>
      <w:r>
        <w:tab/>
        <w:t>(2.11.c7)</w:t>
      </w:r>
    </w:p>
    <w:p w14:paraId="255E038B" w14:textId="77777777" w:rsidR="00D5773C" w:rsidRDefault="00D5773C" w:rsidP="00D5773C">
      <w:pPr>
        <w:tabs>
          <w:tab w:val="left" w:pos="7200"/>
          <w:tab w:val="left" w:pos="7920"/>
          <w:tab w:val="right" w:pos="9270"/>
        </w:tabs>
      </w:pPr>
    </w:p>
    <w:p w14:paraId="22BABF7E" w14:textId="77777777" w:rsidR="00D5773C" w:rsidRDefault="00D5773C" w:rsidP="00D5773C">
      <w:pPr>
        <w:tabs>
          <w:tab w:val="left" w:pos="7200"/>
          <w:tab w:val="left" w:pos="7920"/>
          <w:tab w:val="right" w:pos="9270"/>
        </w:tabs>
      </w:pPr>
      <w:r>
        <w:t xml:space="preserve">Then, </w:t>
      </w:r>
    </w:p>
    <w:p w14:paraId="71511000" w14:textId="77777777" w:rsidR="00D5773C" w:rsidRDefault="00D5773C" w:rsidP="00D5773C">
      <w:pPr>
        <w:tabs>
          <w:tab w:val="left" w:pos="7200"/>
          <w:tab w:val="left" w:pos="7920"/>
          <w:tab w:val="right" w:pos="9270"/>
        </w:tabs>
      </w:pPr>
    </w:p>
    <w:p w14:paraId="4DDFB7ED" w14:textId="77777777" w:rsidR="00D5773C" w:rsidRDefault="00D5773C" w:rsidP="00D5773C">
      <w:pPr>
        <w:tabs>
          <w:tab w:val="left" w:pos="7200"/>
          <w:tab w:val="left" w:pos="7920"/>
          <w:tab w:val="right" w:pos="9270"/>
        </w:tabs>
      </w:pPr>
      <w:r>
        <w:tab/>
        <w:t>α = Σ</w:t>
      </w:r>
      <w:r>
        <w:rPr>
          <w:rStyle w:val="subscript"/>
        </w:rPr>
        <w:t>i</w:t>
      </w:r>
      <w:r>
        <w:t>α</w:t>
      </w:r>
      <w:r>
        <w:rPr>
          <w:rStyle w:val="subscript"/>
        </w:rPr>
        <w:t>i</w:t>
      </w:r>
      <w:r>
        <w:t>λ</w:t>
      </w:r>
      <w:r>
        <w:rPr>
          <w:rStyle w:val="superscript"/>
        </w:rPr>
        <w:t>i</w:t>
      </w:r>
      <w:r>
        <w:tab/>
      </w:r>
      <w:r>
        <w:tab/>
      </w:r>
      <w:r>
        <w:tab/>
      </w:r>
      <w:r>
        <w:tab/>
      </w:r>
      <w:r>
        <w:tab/>
      </w:r>
      <w:r>
        <w:tab/>
      </w:r>
      <w:r>
        <w:tab/>
        <w:t>functional</w:t>
      </w:r>
      <w:r>
        <w:tab/>
      </w:r>
      <w:r>
        <w:tab/>
      </w:r>
      <w:r>
        <w:tab/>
        <w:t>(2.11.c8)</w:t>
      </w:r>
      <w:r>
        <w:tab/>
      </w:r>
      <w:r>
        <w:tab/>
      </w:r>
      <w:r>
        <w:tab/>
      </w:r>
      <w:r>
        <w:tab/>
      </w:r>
    </w:p>
    <w:p w14:paraId="1A9FD68B" w14:textId="77777777" w:rsidR="00D5773C" w:rsidRPr="00300C09" w:rsidRDefault="00D5773C" w:rsidP="00D5773C">
      <w:pPr>
        <w:tabs>
          <w:tab w:val="left" w:pos="7200"/>
          <w:tab w:val="left" w:pos="7920"/>
          <w:tab w:val="right" w:pos="9270"/>
        </w:tabs>
      </w:pPr>
      <w:r>
        <w:tab/>
        <w:t>α(</w:t>
      </w:r>
      <w:r w:rsidRPr="008C69D9">
        <w:rPr>
          <w:b/>
        </w:rPr>
        <w:t>v</w:t>
      </w:r>
      <w:r>
        <w:t>) = Σ</w:t>
      </w:r>
      <w:r>
        <w:rPr>
          <w:rStyle w:val="subscript"/>
        </w:rPr>
        <w:t>i</w:t>
      </w:r>
      <w:r>
        <w:t>α</w:t>
      </w:r>
      <w:r>
        <w:rPr>
          <w:rStyle w:val="subscript"/>
        </w:rPr>
        <w:t>i</w:t>
      </w:r>
      <w:r>
        <w:t>λ</w:t>
      </w:r>
      <w:r>
        <w:rPr>
          <w:rStyle w:val="superscript"/>
        </w:rPr>
        <w:t>i</w:t>
      </w:r>
      <w:r>
        <w:t>(</w:t>
      </w:r>
      <w:r w:rsidRPr="008C69D9">
        <w:rPr>
          <w:b/>
        </w:rPr>
        <w:t>v</w:t>
      </w:r>
      <w:r>
        <w:t>) =  Σ</w:t>
      </w:r>
      <w:r>
        <w:rPr>
          <w:rStyle w:val="subscript"/>
        </w:rPr>
        <w:t>i</w:t>
      </w:r>
      <w:r>
        <w:t>α</w:t>
      </w:r>
      <w:r>
        <w:rPr>
          <w:rStyle w:val="subscript"/>
        </w:rPr>
        <w:t>i</w:t>
      </w:r>
      <w:r>
        <w:t>v</w:t>
      </w:r>
      <w:r>
        <w:rPr>
          <w:rStyle w:val="superscript"/>
        </w:rPr>
        <w:t>i</w:t>
      </w:r>
      <w:r>
        <w:t xml:space="preserve">   =</w:t>
      </w:r>
      <w:r w:rsidRPr="00ED504B">
        <w:rPr>
          <w:b/>
        </w:rPr>
        <w:t xml:space="preserve"> α</w:t>
      </w:r>
      <w:r>
        <w:t xml:space="preserve"> </w:t>
      </w:r>
      <w:r>
        <w:sym w:font="Symbol" w:char="F0B7"/>
      </w:r>
      <w:r>
        <w:t xml:space="preserve"> </w:t>
      </w:r>
      <w:r w:rsidRPr="00ED504B">
        <w:rPr>
          <w:b/>
        </w:rPr>
        <w:t>v</w:t>
      </w:r>
      <w:r>
        <w:tab/>
      </w:r>
      <w:r>
        <w:tab/>
      </w:r>
      <w:r>
        <w:tab/>
      </w:r>
      <w:r>
        <w:tab/>
        <w:t>function</w:t>
      </w:r>
      <w:r>
        <w:tab/>
      </w:r>
      <w:r>
        <w:tab/>
      </w:r>
      <w:r>
        <w:tab/>
        <w:t>(2.11.c9)</w:t>
      </w:r>
    </w:p>
    <w:p w14:paraId="00F64500" w14:textId="77777777" w:rsidR="00D5773C" w:rsidRDefault="00D5773C" w:rsidP="00D5773C">
      <w:pPr>
        <w:tabs>
          <w:tab w:val="left" w:pos="7200"/>
          <w:tab w:val="left" w:pos="7920"/>
          <w:tab w:val="right" w:pos="9270"/>
        </w:tabs>
      </w:pPr>
      <w:r>
        <w:tab/>
      </w:r>
    </w:p>
    <w:p w14:paraId="02C1D4D0" w14:textId="77777777" w:rsidR="00D5773C" w:rsidRDefault="00D5773C" w:rsidP="00D5773C">
      <w:pPr>
        <w:tabs>
          <w:tab w:val="left" w:pos="7200"/>
          <w:tab w:val="left" w:pos="7920"/>
          <w:tab w:val="right" w:pos="9270"/>
        </w:tabs>
      </w:pPr>
      <w:r>
        <w:t xml:space="preserve">or in bra-ket notation, </w:t>
      </w:r>
    </w:p>
    <w:p w14:paraId="610DF1CC" w14:textId="77777777" w:rsidR="00D5773C" w:rsidRDefault="00D5773C" w:rsidP="00D5773C">
      <w:pPr>
        <w:tabs>
          <w:tab w:val="left" w:pos="7200"/>
          <w:tab w:val="left" w:pos="7920"/>
          <w:tab w:val="right" w:pos="9270"/>
        </w:tabs>
      </w:pPr>
    </w:p>
    <w:p w14:paraId="6F021A53" w14:textId="77777777" w:rsidR="00D5773C" w:rsidRDefault="00D5773C" w:rsidP="00D5773C">
      <w:pPr>
        <w:tabs>
          <w:tab w:val="left" w:pos="7200"/>
          <w:tab w:val="left" w:pos="7920"/>
          <w:tab w:val="right" w:pos="9270"/>
        </w:tabs>
      </w:pPr>
      <w:r>
        <w:tab/>
        <w:t>&lt;</w:t>
      </w:r>
      <w:r w:rsidRPr="008C69D9">
        <w:rPr>
          <w:b/>
        </w:rPr>
        <w:t>α</w:t>
      </w:r>
      <w:r>
        <w:t>| = Σ</w:t>
      </w:r>
      <w:r>
        <w:rPr>
          <w:rStyle w:val="subscript"/>
        </w:rPr>
        <w:t>i</w:t>
      </w:r>
      <w:r>
        <w:t>α</w:t>
      </w:r>
      <w:r>
        <w:rPr>
          <w:rStyle w:val="subscript"/>
        </w:rPr>
        <w:t>i</w:t>
      </w:r>
      <w:r>
        <w:t>&lt;</w:t>
      </w:r>
      <w:r>
        <w:rPr>
          <w:b/>
        </w:rPr>
        <w:t>u</w:t>
      </w:r>
      <w:r w:rsidRPr="008C69D9">
        <w:rPr>
          <w:rStyle w:val="superscript"/>
        </w:rPr>
        <w:t>i</w:t>
      </w:r>
      <w:r>
        <w:t>|</w:t>
      </w:r>
      <w:r>
        <w:tab/>
      </w:r>
      <w:r>
        <w:tab/>
      </w:r>
      <w:r>
        <w:tab/>
      </w:r>
      <w:r>
        <w:tab/>
      </w:r>
      <w:r>
        <w:tab/>
      </w:r>
      <w:r>
        <w:tab/>
        <w:t>functional</w:t>
      </w:r>
    </w:p>
    <w:p w14:paraId="3EB8D35F" w14:textId="77777777" w:rsidR="00D5773C" w:rsidRDefault="00D5773C" w:rsidP="00D5773C">
      <w:pPr>
        <w:tabs>
          <w:tab w:val="left" w:pos="7200"/>
          <w:tab w:val="left" w:pos="7920"/>
          <w:tab w:val="right" w:pos="9270"/>
        </w:tabs>
      </w:pPr>
    </w:p>
    <w:p w14:paraId="5391A8AB" w14:textId="77777777" w:rsidR="00D5773C" w:rsidRDefault="00D5773C" w:rsidP="00D5773C">
      <w:pPr>
        <w:tabs>
          <w:tab w:val="left" w:pos="7200"/>
          <w:tab w:val="left" w:pos="7920"/>
          <w:tab w:val="right" w:pos="9270"/>
        </w:tabs>
      </w:pPr>
      <w:r>
        <w:tab/>
        <w:t>α(</w:t>
      </w:r>
      <w:r w:rsidRPr="008C69D9">
        <w:rPr>
          <w:b/>
        </w:rPr>
        <w:t>v</w:t>
      </w:r>
      <w:r>
        <w:t>) =  Σ</w:t>
      </w:r>
      <w:r>
        <w:rPr>
          <w:rStyle w:val="subscript"/>
        </w:rPr>
        <w:t>i</w:t>
      </w:r>
      <w:r>
        <w:t>α</w:t>
      </w:r>
      <w:r>
        <w:rPr>
          <w:rStyle w:val="subscript"/>
        </w:rPr>
        <w:t>i</w:t>
      </w:r>
      <w:r>
        <w:t>&lt;</w:t>
      </w:r>
      <w:r>
        <w:rPr>
          <w:b/>
        </w:rPr>
        <w:t>u</w:t>
      </w:r>
      <w:r>
        <w:rPr>
          <w:rStyle w:val="superscript"/>
        </w:rPr>
        <w:t>i</w:t>
      </w:r>
      <w:r>
        <w:t>|</w:t>
      </w:r>
      <w:r w:rsidRPr="008C69D9">
        <w:rPr>
          <w:b/>
        </w:rPr>
        <w:t>v</w:t>
      </w:r>
      <w:r>
        <w:t>&gt; =Σ</w:t>
      </w:r>
      <w:r>
        <w:rPr>
          <w:rStyle w:val="subscript"/>
        </w:rPr>
        <w:t>i</w:t>
      </w:r>
      <w:r>
        <w:t>α</w:t>
      </w:r>
      <w:r>
        <w:rPr>
          <w:rStyle w:val="subscript"/>
        </w:rPr>
        <w:t>i</w:t>
      </w:r>
      <w:r>
        <w:t>v</w:t>
      </w:r>
      <w:r>
        <w:rPr>
          <w:rStyle w:val="superscript"/>
        </w:rPr>
        <w:t>i</w:t>
      </w:r>
      <w:r>
        <w:t xml:space="preserve"> </w:t>
      </w:r>
      <w:r w:rsidRPr="00ED504B">
        <w:rPr>
          <w:b/>
        </w:rPr>
        <w:t xml:space="preserve"> α</w:t>
      </w:r>
      <w:r>
        <w:t xml:space="preserve"> </w:t>
      </w:r>
      <w:r>
        <w:sym w:font="Symbol" w:char="F0B7"/>
      </w:r>
      <w:r>
        <w:t xml:space="preserve"> </w:t>
      </w:r>
      <w:r w:rsidRPr="00ED504B">
        <w:rPr>
          <w:b/>
        </w:rPr>
        <w:t>v</w:t>
      </w:r>
      <w:r>
        <w:t xml:space="preserve">  = &lt;</w:t>
      </w:r>
      <w:r w:rsidRPr="00ED504B">
        <w:rPr>
          <w:b/>
        </w:rPr>
        <w:t>α</w:t>
      </w:r>
      <w:r>
        <w:t xml:space="preserve"> |</w:t>
      </w:r>
      <w:r w:rsidRPr="00ED504B">
        <w:rPr>
          <w:b/>
        </w:rPr>
        <w:t>v</w:t>
      </w:r>
      <w:r>
        <w:t>&gt;</w:t>
      </w:r>
      <w:r>
        <w:tab/>
      </w:r>
      <w:r>
        <w:tab/>
        <w:t>function</w:t>
      </w:r>
      <w:r>
        <w:tab/>
      </w:r>
      <w:r>
        <w:tab/>
      </w:r>
      <w:r>
        <w:tab/>
        <w:t>(2.11.c10)</w:t>
      </w:r>
    </w:p>
    <w:p w14:paraId="16009B10" w14:textId="77777777" w:rsidR="00D5773C" w:rsidRDefault="00D5773C" w:rsidP="00D5773C">
      <w:pPr>
        <w:tabs>
          <w:tab w:val="left" w:pos="7200"/>
          <w:tab w:val="left" w:pos="7920"/>
          <w:tab w:val="right" w:pos="9270"/>
        </w:tabs>
      </w:pPr>
    </w:p>
    <w:p w14:paraId="304980B7" w14:textId="77777777" w:rsidR="00D5773C" w:rsidRDefault="00D5773C" w:rsidP="00D5773C">
      <w:pPr>
        <w:tabs>
          <w:tab w:val="left" w:pos="7200"/>
          <w:tab w:val="left" w:pos="7920"/>
          <w:tab w:val="right" w:pos="9270"/>
        </w:tabs>
      </w:pPr>
      <w:r>
        <w:t xml:space="preserve">and we replicate the result (2.11.b1). </w:t>
      </w:r>
    </w:p>
    <w:p w14:paraId="0EDBC666" w14:textId="77777777" w:rsidR="00D5773C" w:rsidRDefault="00D5773C" w:rsidP="00D5773C">
      <w:pPr>
        <w:tabs>
          <w:tab w:val="left" w:pos="7200"/>
          <w:tab w:val="left" w:pos="7920"/>
          <w:tab w:val="right" w:pos="9270"/>
        </w:tabs>
      </w:pPr>
    </w:p>
    <w:p w14:paraId="2056E955" w14:textId="77777777" w:rsidR="00D5773C" w:rsidRDefault="00D5773C" w:rsidP="00D5773C">
      <w:pPr>
        <w:tabs>
          <w:tab w:val="left" w:pos="7200"/>
          <w:tab w:val="left" w:pos="7920"/>
          <w:tab w:val="right" w:pos="9270"/>
        </w:tabs>
      </w:pPr>
      <w:r w:rsidRPr="00991E10">
        <w:rPr>
          <w:u w:val="single"/>
        </w:rPr>
        <w:t>Definition of λ</w:t>
      </w:r>
      <w:r>
        <w:rPr>
          <w:u w:val="single"/>
        </w:rPr>
        <w:t>'</w:t>
      </w:r>
      <w:r w:rsidRPr="00991E10">
        <w:rPr>
          <w:rStyle w:val="superscript"/>
          <w:u w:val="single"/>
        </w:rPr>
        <w:t>i</w:t>
      </w:r>
      <w:r>
        <w:t xml:space="preserve"> </w:t>
      </w:r>
    </w:p>
    <w:p w14:paraId="41423726" w14:textId="77777777" w:rsidR="00D5773C" w:rsidRDefault="00D5773C" w:rsidP="00D5773C">
      <w:pPr>
        <w:tabs>
          <w:tab w:val="left" w:pos="7200"/>
          <w:tab w:val="left" w:pos="7920"/>
          <w:tab w:val="right" w:pos="9270"/>
        </w:tabs>
      </w:pPr>
    </w:p>
    <w:p w14:paraId="244A7B68" w14:textId="77777777" w:rsidR="00D5773C" w:rsidRDefault="00D5773C" w:rsidP="00D5773C">
      <w:pPr>
        <w:tabs>
          <w:tab w:val="left" w:pos="7200"/>
          <w:tab w:val="left" w:pos="7920"/>
          <w:tab w:val="right" w:pos="9270"/>
        </w:tabs>
      </w:pPr>
      <w:r>
        <w:t>We have defined λ</w:t>
      </w:r>
      <w:r>
        <w:rPr>
          <w:rStyle w:val="superscript"/>
        </w:rPr>
        <w:t>i</w:t>
      </w:r>
      <w:r>
        <w:t xml:space="preserve"> ≡  &lt;</w:t>
      </w:r>
      <w:r>
        <w:rPr>
          <w:b/>
        </w:rPr>
        <w:t>u</w:t>
      </w:r>
      <w:r>
        <w:rPr>
          <w:rStyle w:val="superscript"/>
        </w:rPr>
        <w:t>i</w:t>
      </w:r>
      <w:r>
        <w:t>|  as a notation for a certain basis functional in dual x-space. We would like to somehow define an object λ'</w:t>
      </w:r>
      <w:r>
        <w:rPr>
          <w:rStyle w:val="superscript"/>
        </w:rPr>
        <w:t>i</w:t>
      </w:r>
      <w:r>
        <w:t xml:space="preserve"> which is a basis functional in dual x'-space. How should this be done? </w:t>
      </w:r>
    </w:p>
    <w:p w14:paraId="586D0D03" w14:textId="77777777" w:rsidR="00D5773C" w:rsidRDefault="00D5773C" w:rsidP="00D5773C">
      <w:pPr>
        <w:tabs>
          <w:tab w:val="left" w:pos="7200"/>
          <w:tab w:val="left" w:pos="7920"/>
          <w:tab w:val="right" w:pos="9270"/>
        </w:tabs>
      </w:pPr>
    </w:p>
    <w:p w14:paraId="6A9909D3" w14:textId="77777777" w:rsidR="00D5773C" w:rsidRDefault="00D5773C" w:rsidP="00D5773C">
      <w:pPr>
        <w:tabs>
          <w:tab w:val="left" w:pos="7200"/>
          <w:tab w:val="left" w:pos="7920"/>
          <w:tab w:val="right" w:pos="9270"/>
        </w:tabs>
      </w:pPr>
      <w:r>
        <w:t>One might intuitively feel that one should set λ'</w:t>
      </w:r>
      <w:r>
        <w:rPr>
          <w:rStyle w:val="superscript"/>
        </w:rPr>
        <w:t>i</w:t>
      </w:r>
      <w:r>
        <w:t xml:space="preserve"> ≡  &lt;</w:t>
      </w:r>
      <w:r>
        <w:rPr>
          <w:b/>
        </w:rPr>
        <w:t>u'</w:t>
      </w:r>
      <w:r>
        <w:rPr>
          <w:rStyle w:val="superscript"/>
        </w:rPr>
        <w:t>i</w:t>
      </w:r>
      <w:r>
        <w:t>| . Or one might think that once λ</w:t>
      </w:r>
      <w:r>
        <w:rPr>
          <w:rStyle w:val="superscript"/>
        </w:rPr>
        <w:t>i</w:t>
      </w:r>
      <w:r>
        <w:t xml:space="preserve"> is defined as above, then the meaning of λ'</w:t>
      </w:r>
      <w:r>
        <w:rPr>
          <w:rStyle w:val="superscript"/>
        </w:rPr>
        <w:t>i</w:t>
      </w:r>
      <w:r>
        <w:t xml:space="preserve"> is forced upon us by some equation like λ'</w:t>
      </w:r>
      <w:r>
        <w:rPr>
          <w:rStyle w:val="superscript"/>
        </w:rPr>
        <w:t>i</w:t>
      </w:r>
      <w:r>
        <w:t xml:space="preserve"> = R</w:t>
      </w:r>
      <w:r>
        <w:rPr>
          <w:rStyle w:val="superscript"/>
        </w:rPr>
        <w:t>i</w:t>
      </w:r>
      <w:r>
        <w:rPr>
          <w:rStyle w:val="subscript"/>
        </w:rPr>
        <w:t>j</w:t>
      </w:r>
      <w:r>
        <w:t>λ</w:t>
      </w:r>
      <w:r>
        <w:rPr>
          <w:rStyle w:val="superscript"/>
        </w:rPr>
        <w:t>j</w:t>
      </w:r>
      <w:r>
        <w:t xml:space="preserve"> . Both these notions are </w:t>
      </w:r>
      <w:r w:rsidRPr="00991E10">
        <w:rPr>
          <w:i/>
        </w:rPr>
        <w:t>not</w:t>
      </w:r>
      <w:r>
        <w:t xml:space="preserve"> what we want to do. We are not forced to say λ'</w:t>
      </w:r>
      <w:r>
        <w:rPr>
          <w:rStyle w:val="superscript"/>
        </w:rPr>
        <w:t>i</w:t>
      </w:r>
      <w:r>
        <w:t xml:space="preserve"> ≡  &lt;</w:t>
      </w:r>
      <w:r>
        <w:rPr>
          <w:b/>
        </w:rPr>
        <w:t>u'</w:t>
      </w:r>
      <w:r>
        <w:rPr>
          <w:rStyle w:val="superscript"/>
        </w:rPr>
        <w:t>i</w:t>
      </w:r>
      <w:r>
        <w:t>|  just because λ</w:t>
      </w:r>
      <w:r>
        <w:rPr>
          <w:rStyle w:val="superscript"/>
        </w:rPr>
        <w:t>i</w:t>
      </w:r>
      <w:r>
        <w:t xml:space="preserve"> ≡  &lt;</w:t>
      </w:r>
      <w:r>
        <w:rPr>
          <w:b/>
        </w:rPr>
        <w:t>u</w:t>
      </w:r>
      <w:r>
        <w:rPr>
          <w:rStyle w:val="superscript"/>
        </w:rPr>
        <w:t>i</w:t>
      </w:r>
      <w:r>
        <w:t>| since we are making two separate definitions. And λ'</w:t>
      </w:r>
      <w:r>
        <w:rPr>
          <w:rStyle w:val="superscript"/>
        </w:rPr>
        <w:t>i</w:t>
      </w:r>
      <w:r>
        <w:t xml:space="preserve"> = R</w:t>
      </w:r>
      <w:r>
        <w:rPr>
          <w:rStyle w:val="superscript"/>
        </w:rPr>
        <w:t>i</w:t>
      </w:r>
      <w:r>
        <w:rPr>
          <w:rStyle w:val="subscript"/>
        </w:rPr>
        <w:t>j</w:t>
      </w:r>
      <w:r>
        <w:t>λ</w:t>
      </w:r>
      <w:r>
        <w:rPr>
          <w:rStyle w:val="superscript"/>
        </w:rPr>
        <w:t>j</w:t>
      </w:r>
      <w:r>
        <w:t xml:space="preserve"> is complete nonsense for the following reason.  The N functionals λ</w:t>
      </w:r>
      <w:r>
        <w:rPr>
          <w:rStyle w:val="superscript"/>
        </w:rPr>
        <w:t>i</w:t>
      </w:r>
      <w:r>
        <w:t xml:space="preserve"> for i = 1..N are each vectors in V*, so {λ</w:t>
      </w:r>
      <w:r>
        <w:rPr>
          <w:rStyle w:val="superscript"/>
        </w:rPr>
        <w:t>i</w:t>
      </w:r>
      <w:r>
        <w:t>} is a set of vectors, not a set of numbers, whereas when one tries to write λ'</w:t>
      </w:r>
      <w:r>
        <w:rPr>
          <w:rStyle w:val="superscript"/>
        </w:rPr>
        <w:t>i</w:t>
      </w:r>
      <w:r>
        <w:t xml:space="preserve"> = R</w:t>
      </w:r>
      <w:r>
        <w:rPr>
          <w:rStyle w:val="superscript"/>
        </w:rPr>
        <w:t>i</w:t>
      </w:r>
      <w:r>
        <w:rPr>
          <w:rStyle w:val="subscript"/>
        </w:rPr>
        <w:t>j</w:t>
      </w:r>
      <w:r>
        <w:t>λ</w:t>
      </w:r>
      <w:r>
        <w:rPr>
          <w:rStyle w:val="superscript"/>
        </w:rPr>
        <w:t>j</w:t>
      </w:r>
      <w:r>
        <w:t xml:space="preserve"> one is implying that λ</w:t>
      </w:r>
      <w:r>
        <w:rPr>
          <w:rStyle w:val="superscript"/>
        </w:rPr>
        <w:t>j</w:t>
      </w:r>
      <w:r>
        <w:t xml:space="preserve"> is a set of numbers which form a vector. </w:t>
      </w:r>
    </w:p>
    <w:p w14:paraId="0C1AC669" w14:textId="77777777" w:rsidR="00D5773C" w:rsidRDefault="00D5773C" w:rsidP="00D5773C">
      <w:pPr>
        <w:tabs>
          <w:tab w:val="left" w:pos="7200"/>
          <w:tab w:val="left" w:pos="7920"/>
          <w:tab w:val="right" w:pos="9270"/>
        </w:tabs>
      </w:pPr>
    </w:p>
    <w:p w14:paraId="7A3A6D0D" w14:textId="77777777" w:rsidR="00D5773C" w:rsidRPr="00991E10" w:rsidRDefault="00D5773C" w:rsidP="00D5773C">
      <w:pPr>
        <w:tabs>
          <w:tab w:val="left" w:pos="7200"/>
          <w:tab w:val="left" w:pos="7920"/>
          <w:tab w:val="right" w:pos="9270"/>
        </w:tabs>
      </w:pPr>
      <w:r>
        <w:t xml:space="preserve">Recall that the </w:t>
      </w:r>
      <w:r w:rsidRPr="00991E10">
        <w:rPr>
          <w:b/>
        </w:rPr>
        <w:t>u</w:t>
      </w:r>
      <w:r>
        <w:rPr>
          <w:rStyle w:val="subscript"/>
        </w:rPr>
        <w:t>i</w:t>
      </w:r>
      <w:r>
        <w:t xml:space="preserve"> are the "axis-aligned" basis vectors in x-space since (</w:t>
      </w:r>
      <w:r w:rsidRPr="00991E10">
        <w:rPr>
          <w:b/>
        </w:rPr>
        <w:t>u</w:t>
      </w:r>
      <w:r>
        <w:rPr>
          <w:rStyle w:val="subscript"/>
        </w:rPr>
        <w:t>i</w:t>
      </w:r>
      <w:r>
        <w:t>)</w:t>
      </w:r>
      <w:r>
        <w:rPr>
          <w:rStyle w:val="superscript"/>
        </w:rPr>
        <w:t>j</w:t>
      </w:r>
      <w:r>
        <w:t xml:space="preserve"> = (</w:t>
      </w:r>
      <w:r w:rsidRPr="00991E10">
        <w:rPr>
          <w:b/>
        </w:rPr>
        <w:t>u</w:t>
      </w:r>
      <w:r w:rsidRPr="00991E10">
        <w:rPr>
          <w:rStyle w:val="superscript"/>
        </w:rPr>
        <w:t>i</w:t>
      </w:r>
      <w:r>
        <w:t>)</w:t>
      </w:r>
      <w:r>
        <w:rPr>
          <w:rStyle w:val="subscript"/>
        </w:rPr>
        <w:t xml:space="preserve">j </w:t>
      </w:r>
      <w:r>
        <w:t>= δ</w:t>
      </w:r>
      <w:r>
        <w:rPr>
          <w:rStyle w:val="subscript"/>
        </w:rPr>
        <w:t>i,j</w:t>
      </w:r>
      <w:r>
        <w:t xml:space="preserve">. </w:t>
      </w:r>
    </w:p>
    <w:p w14:paraId="2E7693CB" w14:textId="77777777" w:rsidR="00D5773C" w:rsidRDefault="00D5773C" w:rsidP="00D5773C">
      <w:pPr>
        <w:tabs>
          <w:tab w:val="left" w:pos="7200"/>
          <w:tab w:val="left" w:pos="7920"/>
          <w:tab w:val="right" w:pos="9270"/>
        </w:tabs>
      </w:pPr>
      <w:r>
        <w:t xml:space="preserve">Recall that the </w:t>
      </w:r>
      <w:r>
        <w:rPr>
          <w:b/>
        </w:rPr>
        <w:t>e'</w:t>
      </w:r>
      <w:r>
        <w:rPr>
          <w:rStyle w:val="subscript"/>
        </w:rPr>
        <w:t>i</w:t>
      </w:r>
      <w:r>
        <w:t xml:space="preserve"> are the "axis-aligned" basis vectors in x'-space since (</w:t>
      </w:r>
      <w:r>
        <w:rPr>
          <w:b/>
        </w:rPr>
        <w:t>e'</w:t>
      </w:r>
      <w:r>
        <w:rPr>
          <w:rStyle w:val="subscript"/>
        </w:rPr>
        <w:t>i</w:t>
      </w:r>
      <w:r>
        <w:t>)</w:t>
      </w:r>
      <w:r>
        <w:rPr>
          <w:rStyle w:val="superscript"/>
        </w:rPr>
        <w:t>j</w:t>
      </w:r>
      <w:r>
        <w:t xml:space="preserve"> = (</w:t>
      </w:r>
      <w:r>
        <w:rPr>
          <w:b/>
        </w:rPr>
        <w:t>e'</w:t>
      </w:r>
      <w:r w:rsidRPr="00991E10">
        <w:rPr>
          <w:rStyle w:val="superscript"/>
        </w:rPr>
        <w:t>i</w:t>
      </w:r>
      <w:r>
        <w:t>)</w:t>
      </w:r>
      <w:r>
        <w:rPr>
          <w:rStyle w:val="subscript"/>
        </w:rPr>
        <w:t xml:space="preserve">j </w:t>
      </w:r>
      <w:r>
        <w:t>= δ</w:t>
      </w:r>
      <w:r>
        <w:rPr>
          <w:rStyle w:val="subscript"/>
        </w:rPr>
        <w:t>i,j</w:t>
      </w:r>
      <w:r>
        <w:t xml:space="preserve">. </w:t>
      </w:r>
    </w:p>
    <w:p w14:paraId="1610A731" w14:textId="77777777" w:rsidR="00D5773C" w:rsidRDefault="00D5773C" w:rsidP="00D5773C">
      <w:pPr>
        <w:tabs>
          <w:tab w:val="left" w:pos="7200"/>
          <w:tab w:val="left" w:pos="7920"/>
          <w:tab w:val="right" w:pos="9270"/>
        </w:tabs>
      </w:pPr>
    </w:p>
    <w:p w14:paraId="17EAD17A" w14:textId="77777777" w:rsidR="00D5773C" w:rsidRDefault="00D5773C" w:rsidP="00D5773C">
      <w:pPr>
        <w:tabs>
          <w:tab w:val="left" w:pos="7200"/>
          <w:tab w:val="left" w:pos="7920"/>
          <w:tab w:val="right" w:pos="9270"/>
        </w:tabs>
      </w:pPr>
      <w:r>
        <w:t>This suggests that the proper definition of λ'</w:t>
      </w:r>
      <w:r>
        <w:rPr>
          <w:rStyle w:val="superscript"/>
        </w:rPr>
        <w:t>i</w:t>
      </w:r>
      <w:r>
        <w:t xml:space="preserve"> is the following: </w:t>
      </w:r>
    </w:p>
    <w:p w14:paraId="26730485" w14:textId="77777777" w:rsidR="00D5773C" w:rsidRDefault="00D5773C" w:rsidP="00D5773C">
      <w:pPr>
        <w:tabs>
          <w:tab w:val="left" w:pos="7200"/>
          <w:tab w:val="left" w:pos="7920"/>
          <w:tab w:val="right" w:pos="9270"/>
        </w:tabs>
      </w:pPr>
    </w:p>
    <w:p w14:paraId="25813BEF" w14:textId="77777777" w:rsidR="00D5773C" w:rsidRPr="00991E10" w:rsidRDefault="00D5773C" w:rsidP="00D5773C">
      <w:pPr>
        <w:tabs>
          <w:tab w:val="left" w:pos="7200"/>
          <w:tab w:val="left" w:pos="7920"/>
          <w:tab w:val="right" w:pos="9270"/>
        </w:tabs>
      </w:pPr>
      <w:r>
        <w:tab/>
        <w:t xml:space="preserve"> λ'</w:t>
      </w:r>
      <w:r>
        <w:rPr>
          <w:rStyle w:val="superscript"/>
        </w:rPr>
        <w:t>i</w:t>
      </w:r>
      <w:r>
        <w:t xml:space="preserve"> ≡  &lt;</w:t>
      </w:r>
      <w:r>
        <w:rPr>
          <w:b/>
        </w:rPr>
        <w:t>e'</w:t>
      </w:r>
      <w:r>
        <w:rPr>
          <w:rStyle w:val="superscript"/>
        </w:rPr>
        <w:t>i</w:t>
      </w:r>
      <w:r>
        <w:t xml:space="preserve">| </w:t>
      </w:r>
      <w:r>
        <w:tab/>
      </w:r>
      <w:r>
        <w:tab/>
      </w:r>
      <w:r>
        <w:tab/>
      </w:r>
      <w:r>
        <w:tab/>
      </w:r>
      <w:r>
        <w:tab/>
      </w:r>
      <w:r>
        <w:tab/>
      </w:r>
      <w:r>
        <w:tab/>
      </w:r>
      <w:r>
        <w:tab/>
      </w:r>
      <w:r>
        <w:tab/>
      </w:r>
      <w:r>
        <w:tab/>
      </w:r>
      <w:r>
        <w:tab/>
        <w:t>(2.11.c11)</w:t>
      </w:r>
    </w:p>
    <w:p w14:paraId="69E4FC97" w14:textId="77777777" w:rsidR="00D5773C" w:rsidRDefault="00D5773C" w:rsidP="00D5773C">
      <w:pPr>
        <w:tabs>
          <w:tab w:val="left" w:pos="7200"/>
          <w:tab w:val="left" w:pos="7920"/>
          <w:tab w:val="right" w:pos="9270"/>
        </w:tabs>
      </w:pPr>
    </w:p>
    <w:p w14:paraId="10BB129C" w14:textId="77777777" w:rsidR="00D5773C" w:rsidRDefault="00D5773C" w:rsidP="00D5773C">
      <w:pPr>
        <w:tabs>
          <w:tab w:val="left" w:pos="7200"/>
          <w:tab w:val="left" w:pos="7920"/>
          <w:tab w:val="right" w:pos="9270"/>
        </w:tabs>
      </w:pPr>
      <w:r>
        <w:t xml:space="preserve">One then finds that, for </w:t>
      </w:r>
      <w:r w:rsidRPr="00991E10">
        <w:rPr>
          <w:b/>
        </w:rPr>
        <w:t>v</w:t>
      </w:r>
      <w:r>
        <w:t xml:space="preserve">' a vector in x'-space, </w:t>
      </w:r>
    </w:p>
    <w:p w14:paraId="73C5B7C5" w14:textId="77777777" w:rsidR="00D5773C" w:rsidRDefault="00D5773C" w:rsidP="00D5773C">
      <w:pPr>
        <w:tabs>
          <w:tab w:val="left" w:pos="7200"/>
          <w:tab w:val="left" w:pos="7920"/>
          <w:tab w:val="right" w:pos="9270"/>
        </w:tabs>
      </w:pPr>
    </w:p>
    <w:p w14:paraId="0327FD40" w14:textId="77777777" w:rsidR="00D5773C" w:rsidRPr="00991E10" w:rsidRDefault="00D5773C" w:rsidP="00D5773C">
      <w:pPr>
        <w:tabs>
          <w:tab w:val="left" w:pos="7200"/>
          <w:tab w:val="left" w:pos="7920"/>
          <w:tab w:val="right" w:pos="9270"/>
        </w:tabs>
      </w:pPr>
      <w:r>
        <w:tab/>
        <w:t>λ'</w:t>
      </w:r>
      <w:r>
        <w:rPr>
          <w:rStyle w:val="superscript"/>
        </w:rPr>
        <w:t>i</w:t>
      </w:r>
      <w:r>
        <w:t>(</w:t>
      </w:r>
      <w:r w:rsidRPr="00991E10">
        <w:rPr>
          <w:b/>
        </w:rPr>
        <w:t>v</w:t>
      </w:r>
      <w:r>
        <w:t>') ≡  &lt;</w:t>
      </w:r>
      <w:r>
        <w:rPr>
          <w:b/>
        </w:rPr>
        <w:t>e'</w:t>
      </w:r>
      <w:r>
        <w:rPr>
          <w:rStyle w:val="superscript"/>
        </w:rPr>
        <w:t>i</w:t>
      </w:r>
      <w:r>
        <w:t xml:space="preserve">| </w:t>
      </w:r>
      <w:r w:rsidRPr="00991E10">
        <w:rPr>
          <w:b/>
        </w:rPr>
        <w:t>v</w:t>
      </w:r>
      <w:r>
        <w:t>'&gt;  = v'</w:t>
      </w:r>
      <w:r>
        <w:rPr>
          <w:rStyle w:val="superscript"/>
        </w:rPr>
        <w:t>i</w:t>
      </w:r>
      <w:r>
        <w:tab/>
      </w:r>
      <w:r>
        <w:tab/>
      </w:r>
      <w:r>
        <w:tab/>
      </w:r>
      <w:r>
        <w:tab/>
      </w:r>
      <w:r>
        <w:tab/>
      </w:r>
      <w:r>
        <w:tab/>
      </w:r>
      <w:r>
        <w:tab/>
      </w:r>
      <w:r>
        <w:tab/>
      </w:r>
      <w:r>
        <w:tab/>
        <w:t>(2.11.c12)</w:t>
      </w:r>
    </w:p>
    <w:p w14:paraId="302B3D51" w14:textId="77777777" w:rsidR="00D5773C" w:rsidRDefault="00D5773C" w:rsidP="00D5773C">
      <w:pPr>
        <w:tabs>
          <w:tab w:val="left" w:pos="7200"/>
          <w:tab w:val="left" w:pos="7920"/>
          <w:tab w:val="right" w:pos="9270"/>
        </w:tabs>
      </w:pPr>
    </w:p>
    <w:p w14:paraId="05DC27B2" w14:textId="77777777" w:rsidR="00D5773C" w:rsidRDefault="00D5773C" w:rsidP="00D5773C">
      <w:pPr>
        <w:tabs>
          <w:tab w:val="left" w:pos="7200"/>
          <w:tab w:val="left" w:pos="7920"/>
          <w:tab w:val="right" w:pos="9270"/>
        </w:tabs>
      </w:pPr>
      <w:r>
        <w:t>which is then analogous to</w:t>
      </w:r>
    </w:p>
    <w:p w14:paraId="69EB84EB" w14:textId="77777777" w:rsidR="00D5773C" w:rsidRDefault="00D5773C" w:rsidP="00D5773C">
      <w:pPr>
        <w:tabs>
          <w:tab w:val="left" w:pos="7200"/>
          <w:tab w:val="left" w:pos="7920"/>
          <w:tab w:val="right" w:pos="9270"/>
        </w:tabs>
      </w:pPr>
    </w:p>
    <w:p w14:paraId="0B57207D" w14:textId="77777777" w:rsidR="00D5773C" w:rsidRPr="00991E10" w:rsidRDefault="00D5773C" w:rsidP="00D5773C">
      <w:pPr>
        <w:tabs>
          <w:tab w:val="left" w:pos="7200"/>
          <w:tab w:val="left" w:pos="7920"/>
          <w:tab w:val="right" w:pos="9270"/>
        </w:tabs>
      </w:pPr>
      <w:r>
        <w:tab/>
        <w:t>λ</w:t>
      </w:r>
      <w:r>
        <w:rPr>
          <w:rStyle w:val="superscript"/>
        </w:rPr>
        <w:t>i</w:t>
      </w:r>
      <w:r>
        <w:t>(</w:t>
      </w:r>
      <w:r w:rsidRPr="00991E10">
        <w:rPr>
          <w:b/>
        </w:rPr>
        <w:t>v</w:t>
      </w:r>
      <w:r>
        <w:t>) ≡  &lt;</w:t>
      </w:r>
      <w:r>
        <w:rPr>
          <w:b/>
        </w:rPr>
        <w:t>u</w:t>
      </w:r>
      <w:r>
        <w:rPr>
          <w:rStyle w:val="superscript"/>
        </w:rPr>
        <w:t>i</w:t>
      </w:r>
      <w:r>
        <w:t xml:space="preserve">| </w:t>
      </w:r>
      <w:r w:rsidRPr="00991E10">
        <w:rPr>
          <w:b/>
        </w:rPr>
        <w:t>v</w:t>
      </w:r>
      <w:r>
        <w:t>'&gt;  = v</w:t>
      </w:r>
      <w:r>
        <w:rPr>
          <w:rStyle w:val="superscript"/>
        </w:rPr>
        <w:t>i</w:t>
      </w:r>
      <w:r>
        <w:tab/>
      </w:r>
      <w:r>
        <w:tab/>
      </w:r>
      <w:r>
        <w:tab/>
      </w:r>
      <w:r>
        <w:tab/>
      </w:r>
      <w:r>
        <w:tab/>
      </w:r>
      <w:r>
        <w:tab/>
      </w:r>
      <w:r>
        <w:tab/>
      </w:r>
      <w:r>
        <w:tab/>
      </w:r>
      <w:r>
        <w:tab/>
      </w:r>
      <w:r w:rsidRPr="00991E10">
        <w:rPr>
          <w:i/>
        </w:rPr>
        <w:t>(</w:t>
      </w:r>
      <w:r>
        <w:rPr>
          <w:i/>
        </w:rPr>
        <w:t>2.11.c</w:t>
      </w:r>
      <w:r w:rsidRPr="00991E10">
        <w:rPr>
          <w:i/>
        </w:rPr>
        <w:t>5)</w:t>
      </w:r>
    </w:p>
    <w:p w14:paraId="28860B37" w14:textId="77777777" w:rsidR="00D5773C" w:rsidRDefault="00D5773C" w:rsidP="00D5773C">
      <w:pPr>
        <w:tabs>
          <w:tab w:val="left" w:pos="7200"/>
          <w:tab w:val="left" w:pos="7920"/>
          <w:tab w:val="right" w:pos="9270"/>
        </w:tabs>
      </w:pPr>
    </w:p>
    <w:p w14:paraId="39691279" w14:textId="77777777" w:rsidR="00D5773C" w:rsidRDefault="00D5773C" w:rsidP="00D5773C">
      <w:pPr>
        <w:tabs>
          <w:tab w:val="left" w:pos="7200"/>
          <w:tab w:val="left" w:pos="7920"/>
          <w:tab w:val="right" w:pos="9270"/>
        </w:tabs>
      </w:pPr>
      <w:r>
        <w:t>In both cases then λ</w:t>
      </w:r>
      <w:r>
        <w:rPr>
          <w:rStyle w:val="superscript"/>
        </w:rPr>
        <w:t>i</w:t>
      </w:r>
      <w:r>
        <w:t xml:space="preserve"> and λ'</w:t>
      </w:r>
      <w:r>
        <w:rPr>
          <w:rStyle w:val="superscript"/>
        </w:rPr>
        <w:t>i</w:t>
      </w:r>
      <w:r>
        <w:t xml:space="preserve"> are the "i</w:t>
      </w:r>
      <w:r>
        <w:rPr>
          <w:rStyle w:val="superscript"/>
        </w:rPr>
        <w:t>th</w:t>
      </w:r>
      <w:r>
        <w:t xml:space="preserve"> coordinate functions", projecting out the i</w:t>
      </w:r>
      <w:r>
        <w:rPr>
          <w:rStyle w:val="superscript"/>
        </w:rPr>
        <w:t>th</w:t>
      </w:r>
      <w:r>
        <w:t xml:space="preserve"> coordinate from a vector. </w:t>
      </w:r>
    </w:p>
    <w:p w14:paraId="0EF68F77" w14:textId="77777777" w:rsidR="00D5773C" w:rsidRDefault="00D5773C" w:rsidP="00D5773C">
      <w:pPr>
        <w:tabs>
          <w:tab w:val="left" w:pos="7200"/>
          <w:tab w:val="left" w:pos="7920"/>
          <w:tab w:val="right" w:pos="9270"/>
        </w:tabs>
      </w:pPr>
    </w:p>
    <w:p w14:paraId="23EA841A" w14:textId="77777777" w:rsidR="00D5773C" w:rsidRDefault="00D5773C" w:rsidP="00D5773C">
      <w:pPr>
        <w:tabs>
          <w:tab w:val="left" w:pos="7200"/>
          <w:tab w:val="left" w:pos="7920"/>
          <w:tab w:val="right" w:pos="9270"/>
        </w:tabs>
      </w:pPr>
      <w:r>
        <w:t>Since v'</w:t>
      </w:r>
      <w:r>
        <w:rPr>
          <w:rStyle w:val="superscript"/>
        </w:rPr>
        <w:t>i</w:t>
      </w:r>
      <w:r>
        <w:t xml:space="preserve"> = R</w:t>
      </w:r>
      <w:r>
        <w:rPr>
          <w:rStyle w:val="superscript"/>
        </w:rPr>
        <w:t>i</w:t>
      </w:r>
      <w:r>
        <w:rPr>
          <w:rStyle w:val="subscript"/>
        </w:rPr>
        <w:t>j</w:t>
      </w:r>
      <w:r>
        <w:t>v</w:t>
      </w:r>
      <w:r>
        <w:rPr>
          <w:rStyle w:val="superscript"/>
        </w:rPr>
        <w:t xml:space="preserve">j </w:t>
      </w:r>
      <w:r>
        <w:t>we can certainly write</w:t>
      </w:r>
    </w:p>
    <w:p w14:paraId="76DA91F0" w14:textId="77777777" w:rsidR="00D5773C" w:rsidRDefault="00D5773C" w:rsidP="00D5773C">
      <w:pPr>
        <w:tabs>
          <w:tab w:val="left" w:pos="7200"/>
          <w:tab w:val="left" w:pos="7920"/>
          <w:tab w:val="right" w:pos="9270"/>
        </w:tabs>
      </w:pPr>
    </w:p>
    <w:p w14:paraId="3A1DA2BE" w14:textId="77777777" w:rsidR="00D5773C" w:rsidRPr="00991E10" w:rsidRDefault="00D5773C" w:rsidP="00D5773C">
      <w:pPr>
        <w:tabs>
          <w:tab w:val="left" w:pos="7200"/>
          <w:tab w:val="left" w:pos="7920"/>
          <w:tab w:val="right" w:pos="9270"/>
        </w:tabs>
      </w:pPr>
      <w:r>
        <w:tab/>
        <w:t>λ'</w:t>
      </w:r>
      <w:r>
        <w:rPr>
          <w:rStyle w:val="superscript"/>
        </w:rPr>
        <w:t>i</w:t>
      </w:r>
      <w:r>
        <w:t>(</w:t>
      </w:r>
      <w:r w:rsidRPr="00991E10">
        <w:rPr>
          <w:b/>
        </w:rPr>
        <w:t>v</w:t>
      </w:r>
      <w:r>
        <w:t>')  = R</w:t>
      </w:r>
      <w:r>
        <w:rPr>
          <w:rStyle w:val="superscript"/>
        </w:rPr>
        <w:t>i</w:t>
      </w:r>
      <w:r>
        <w:rPr>
          <w:rStyle w:val="subscript"/>
        </w:rPr>
        <w:t xml:space="preserve">j </w:t>
      </w:r>
      <w:r>
        <w:t>λ</w:t>
      </w:r>
      <w:r>
        <w:rPr>
          <w:rStyle w:val="superscript"/>
        </w:rPr>
        <w:t>j</w:t>
      </w:r>
      <w:r>
        <w:t>(</w:t>
      </w:r>
      <w:r w:rsidRPr="00991E10">
        <w:rPr>
          <w:b/>
        </w:rPr>
        <w:t>v</w:t>
      </w:r>
      <w:r>
        <w:t>)</w:t>
      </w:r>
      <w:r>
        <w:tab/>
      </w:r>
      <w:r>
        <w:tab/>
      </w:r>
      <w:r>
        <w:tab/>
      </w:r>
      <w:r>
        <w:tab/>
      </w:r>
      <w:r>
        <w:tab/>
      </w:r>
      <w:r>
        <w:tab/>
      </w:r>
      <w:r>
        <w:tab/>
      </w:r>
      <w:r>
        <w:tab/>
      </w:r>
      <w:r>
        <w:tab/>
      </w:r>
      <w:r>
        <w:tab/>
        <w:t>(2.11.c13)</w:t>
      </w:r>
    </w:p>
    <w:p w14:paraId="1DF924EC" w14:textId="77777777" w:rsidR="00D5773C" w:rsidRDefault="00D5773C" w:rsidP="00D5773C">
      <w:pPr>
        <w:tabs>
          <w:tab w:val="left" w:pos="7200"/>
          <w:tab w:val="left" w:pos="7920"/>
          <w:tab w:val="right" w:pos="9270"/>
        </w:tabs>
      </w:pPr>
    </w:p>
    <w:p w14:paraId="7A0A39AA" w14:textId="77777777" w:rsidR="00D5773C" w:rsidRDefault="00D5773C" w:rsidP="00D5773C">
      <w:pPr>
        <w:tabs>
          <w:tab w:val="left" w:pos="7200"/>
          <w:tab w:val="left" w:pos="7920"/>
          <w:tab w:val="right" w:pos="9270"/>
        </w:tabs>
      </w:pPr>
      <w:r>
        <w:t>as a statement relating two vectors of scalars. Notice this does not say λ'</w:t>
      </w:r>
      <w:r>
        <w:rPr>
          <w:rStyle w:val="superscript"/>
        </w:rPr>
        <w:t>i</w:t>
      </w:r>
      <w:r>
        <w:t xml:space="preserve"> = R</w:t>
      </w:r>
      <w:r>
        <w:rPr>
          <w:rStyle w:val="superscript"/>
        </w:rPr>
        <w:t>i</w:t>
      </w:r>
      <w:r>
        <w:rPr>
          <w:rStyle w:val="subscript"/>
        </w:rPr>
        <w:t>j</w:t>
      </w:r>
      <w:r>
        <w:t>λ</w:t>
      </w:r>
      <w:r>
        <w:rPr>
          <w:rStyle w:val="superscript"/>
        </w:rPr>
        <w:t>j</w:t>
      </w:r>
      <w:r>
        <w:t xml:space="preserve"> which we already noted above does not even make sense. If we display the fact that R</w:t>
      </w:r>
      <w:r>
        <w:rPr>
          <w:rStyle w:val="superscript"/>
        </w:rPr>
        <w:t>i</w:t>
      </w:r>
      <w:r>
        <w:rPr>
          <w:rStyle w:val="subscript"/>
        </w:rPr>
        <w:t>j</w:t>
      </w:r>
      <w:r>
        <w:t xml:space="preserve"> in general is R</w:t>
      </w:r>
      <w:r>
        <w:rPr>
          <w:rStyle w:val="superscript"/>
        </w:rPr>
        <w:t>i</w:t>
      </w:r>
      <w:r>
        <w:rPr>
          <w:rStyle w:val="subscript"/>
        </w:rPr>
        <w:t>j</w:t>
      </w:r>
      <w:r>
        <w:t>(</w:t>
      </w:r>
      <w:r w:rsidRPr="00991E10">
        <w:rPr>
          <w:b/>
        </w:rPr>
        <w:t>x</w:t>
      </w:r>
      <w:r>
        <w:t xml:space="preserve">) then </w:t>
      </w:r>
    </w:p>
    <w:p w14:paraId="755316FB" w14:textId="77777777" w:rsidR="00D5773C" w:rsidRDefault="00D5773C" w:rsidP="00D5773C">
      <w:pPr>
        <w:tabs>
          <w:tab w:val="left" w:pos="7200"/>
          <w:tab w:val="left" w:pos="7920"/>
          <w:tab w:val="right" w:pos="9270"/>
        </w:tabs>
      </w:pPr>
    </w:p>
    <w:p w14:paraId="0FA58E80" w14:textId="77777777" w:rsidR="00D5773C" w:rsidRPr="00991E10" w:rsidRDefault="00D5773C" w:rsidP="00D5773C">
      <w:pPr>
        <w:tabs>
          <w:tab w:val="left" w:pos="7200"/>
          <w:tab w:val="left" w:pos="7920"/>
          <w:tab w:val="right" w:pos="9270"/>
        </w:tabs>
      </w:pPr>
      <w:r>
        <w:tab/>
        <w:t>λ'</w:t>
      </w:r>
      <w:r>
        <w:rPr>
          <w:rStyle w:val="superscript"/>
        </w:rPr>
        <w:t>i</w:t>
      </w:r>
      <w:r>
        <w:t>(</w:t>
      </w:r>
      <w:r w:rsidRPr="00991E10">
        <w:rPr>
          <w:b/>
        </w:rPr>
        <w:t>v</w:t>
      </w:r>
      <w:r>
        <w:t>')  = R</w:t>
      </w:r>
      <w:r>
        <w:rPr>
          <w:rStyle w:val="superscript"/>
        </w:rPr>
        <w:t>i</w:t>
      </w:r>
      <w:r>
        <w:rPr>
          <w:rStyle w:val="subscript"/>
        </w:rPr>
        <w:t>j</w:t>
      </w:r>
      <w:r>
        <w:t>(</w:t>
      </w:r>
      <w:r w:rsidRPr="00991E10">
        <w:rPr>
          <w:b/>
        </w:rPr>
        <w:t>x</w:t>
      </w:r>
      <w:r>
        <w:t>)</w:t>
      </w:r>
      <w:r>
        <w:rPr>
          <w:rStyle w:val="subscript"/>
        </w:rPr>
        <w:t xml:space="preserve"> </w:t>
      </w:r>
      <w:r>
        <w:t>λ</w:t>
      </w:r>
      <w:r>
        <w:rPr>
          <w:rStyle w:val="superscript"/>
        </w:rPr>
        <w:t>j</w:t>
      </w:r>
      <w:r>
        <w:t>(</w:t>
      </w:r>
      <w:r w:rsidRPr="00991E10">
        <w:rPr>
          <w:b/>
        </w:rPr>
        <w:t>v</w:t>
      </w:r>
      <w:r>
        <w:t>)</w:t>
      </w:r>
      <w:r>
        <w:tab/>
      </w:r>
      <w:r>
        <w:tab/>
      </w:r>
      <w:r>
        <w:tab/>
      </w:r>
      <w:r>
        <w:tab/>
      </w:r>
      <w:r>
        <w:tab/>
      </w:r>
      <w:r>
        <w:tab/>
      </w:r>
      <w:r>
        <w:tab/>
      </w:r>
      <w:r>
        <w:tab/>
      </w:r>
      <w:r>
        <w:tab/>
        <w:t>(2.11.c14)</w:t>
      </w:r>
    </w:p>
    <w:p w14:paraId="5D588CF4" w14:textId="77777777" w:rsidR="00D5773C" w:rsidRPr="00991E10" w:rsidRDefault="00D5773C" w:rsidP="00D5773C">
      <w:pPr>
        <w:tabs>
          <w:tab w:val="left" w:pos="7200"/>
          <w:tab w:val="left" w:pos="7920"/>
          <w:tab w:val="right" w:pos="9270"/>
        </w:tabs>
      </w:pPr>
      <w:r>
        <w:tab/>
      </w:r>
    </w:p>
    <w:p w14:paraId="29245F48" w14:textId="77777777" w:rsidR="00D5773C" w:rsidRDefault="00D5773C" w:rsidP="00D5773C">
      <w:pPr>
        <w:tabs>
          <w:tab w:val="left" w:pos="7200"/>
          <w:tab w:val="left" w:pos="7920"/>
          <w:tab w:val="right" w:pos="9270"/>
        </w:tabs>
      </w:pPr>
      <w:r>
        <w:t>Since this does not fit into any of the molds shown in (2.1.16), one cannot quite claim that λ</w:t>
      </w:r>
      <w:r>
        <w:rPr>
          <w:rStyle w:val="superscript"/>
        </w:rPr>
        <w:t>j</w:t>
      </w:r>
      <w:r>
        <w:t>(</w:t>
      </w:r>
      <w:r w:rsidRPr="00991E10">
        <w:rPr>
          <w:b/>
        </w:rPr>
        <w:t>v</w:t>
      </w:r>
      <w:r>
        <w:t xml:space="preserve">) transforms as a vector field, but the transformation is similar. </w:t>
      </w:r>
    </w:p>
    <w:p w14:paraId="7368238C" w14:textId="77777777" w:rsidR="00D5773C" w:rsidRDefault="00D5773C" w:rsidP="00D5773C">
      <w:pPr>
        <w:tabs>
          <w:tab w:val="left" w:pos="7200"/>
          <w:tab w:val="left" w:pos="7920"/>
          <w:tab w:val="right" w:pos="9270"/>
        </w:tabs>
      </w:pPr>
    </w:p>
    <w:p w14:paraId="7D289C41" w14:textId="77777777" w:rsidR="00D5773C" w:rsidRDefault="00D5773C" w:rsidP="00D5773C">
      <w:pPr>
        <w:tabs>
          <w:tab w:val="left" w:pos="7200"/>
          <w:tab w:val="left" w:pos="7920"/>
          <w:tab w:val="right" w:pos="9270"/>
        </w:tabs>
      </w:pPr>
      <w:r>
        <w:t xml:space="preserve">We can study (2.11.c13) in Dirac notation as follows (see below for Dirac notation details). </w:t>
      </w:r>
    </w:p>
    <w:p w14:paraId="19FF671F" w14:textId="77777777" w:rsidR="00D5773C" w:rsidRDefault="00D5773C" w:rsidP="00D5773C">
      <w:pPr>
        <w:tabs>
          <w:tab w:val="left" w:pos="7200"/>
          <w:tab w:val="left" w:pos="7920"/>
          <w:tab w:val="right" w:pos="9270"/>
        </w:tabs>
      </w:pPr>
    </w:p>
    <w:p w14:paraId="7623CD53" w14:textId="77777777" w:rsidR="00D5773C" w:rsidRDefault="00D5773C" w:rsidP="00D5773C">
      <w:pPr>
        <w:tabs>
          <w:tab w:val="left" w:pos="7200"/>
          <w:tab w:val="left" w:pos="7920"/>
          <w:tab w:val="right" w:pos="9270"/>
        </w:tabs>
      </w:pPr>
      <w:r>
        <w:tab/>
        <w:t>λ'</w:t>
      </w:r>
      <w:r>
        <w:rPr>
          <w:rStyle w:val="superscript"/>
        </w:rPr>
        <w:t>i</w:t>
      </w:r>
      <w:r>
        <w:t>(</w:t>
      </w:r>
      <w:r w:rsidRPr="00991E10">
        <w:rPr>
          <w:b/>
        </w:rPr>
        <w:t>v</w:t>
      </w:r>
      <w:r>
        <w:t>')  = &lt;</w:t>
      </w:r>
      <w:r w:rsidRPr="00FA7A9C">
        <w:rPr>
          <w:b/>
        </w:rPr>
        <w:t>e</w:t>
      </w:r>
      <w:r>
        <w:t>'</w:t>
      </w:r>
      <w:r>
        <w:rPr>
          <w:rStyle w:val="superscript"/>
        </w:rPr>
        <w:t>i</w:t>
      </w:r>
      <w:r>
        <w:t>|</w:t>
      </w:r>
      <w:r w:rsidRPr="00FA7A9C">
        <w:rPr>
          <w:b/>
        </w:rPr>
        <w:t>v</w:t>
      </w:r>
      <w:r>
        <w:t>'&gt; =  &lt;</w:t>
      </w:r>
      <w:r w:rsidRPr="00FA7A9C">
        <w:rPr>
          <w:b/>
        </w:rPr>
        <w:t>e</w:t>
      </w:r>
      <w:r>
        <w:rPr>
          <w:rStyle w:val="superscript"/>
        </w:rPr>
        <w:t>i</w:t>
      </w:r>
      <w:r>
        <w:t>|</w:t>
      </w:r>
      <w:r w:rsidRPr="00FA7A9C">
        <w:rPr>
          <w:b/>
        </w:rPr>
        <w:t>v</w:t>
      </w:r>
      <w:r>
        <w:t>&gt;  =  &lt;</w:t>
      </w:r>
      <w:r w:rsidRPr="00FA7A9C">
        <w:rPr>
          <w:b/>
        </w:rPr>
        <w:t>e</w:t>
      </w:r>
      <w:r>
        <w:rPr>
          <w:rStyle w:val="superscript"/>
        </w:rPr>
        <w:t>i</w:t>
      </w:r>
      <w:r>
        <w:t xml:space="preserve">| </w:t>
      </w:r>
      <w:r w:rsidRPr="00FA7A9C">
        <w:rPr>
          <w:i/>
        </w:rPr>
        <w:t>1</w:t>
      </w:r>
      <w:r>
        <w:t xml:space="preserve"> | </w:t>
      </w:r>
      <w:r w:rsidRPr="00FA7A9C">
        <w:rPr>
          <w:b/>
        </w:rPr>
        <w:t>v</w:t>
      </w:r>
      <w:r>
        <w:t>&gt;  = &lt;</w:t>
      </w:r>
      <w:r w:rsidRPr="00FA7A9C">
        <w:rPr>
          <w:b/>
        </w:rPr>
        <w:t>e</w:t>
      </w:r>
      <w:r>
        <w:rPr>
          <w:rStyle w:val="superscript"/>
        </w:rPr>
        <w:t>i</w:t>
      </w:r>
      <w:r>
        <w:t>|</w:t>
      </w:r>
      <w:r w:rsidRPr="00FA7A9C">
        <w:rPr>
          <w:b/>
        </w:rPr>
        <w:t>u</w:t>
      </w:r>
      <w:r>
        <w:rPr>
          <w:rStyle w:val="subscript"/>
        </w:rPr>
        <w:t>j</w:t>
      </w:r>
      <w:r>
        <w:t xml:space="preserve"> </w:t>
      </w:r>
      <w:r>
        <w:rPr>
          <w:i/>
        </w:rPr>
        <w:t>&gt;&lt;</w:t>
      </w:r>
      <w:r>
        <w:t xml:space="preserve"> </w:t>
      </w:r>
      <w:r w:rsidRPr="00FA7A9C">
        <w:rPr>
          <w:b/>
        </w:rPr>
        <w:t>u</w:t>
      </w:r>
      <w:r>
        <w:rPr>
          <w:rStyle w:val="superscript"/>
        </w:rPr>
        <w:t>j</w:t>
      </w:r>
      <w:r>
        <w:t xml:space="preserve">| </w:t>
      </w:r>
      <w:r w:rsidRPr="00FA7A9C">
        <w:rPr>
          <w:b/>
        </w:rPr>
        <w:t>v</w:t>
      </w:r>
      <w:r>
        <w:t xml:space="preserve">&gt; = </w:t>
      </w:r>
      <w:r w:rsidRPr="00FA7A9C">
        <w:rPr>
          <w:b/>
        </w:rPr>
        <w:t>e</w:t>
      </w:r>
      <w:r>
        <w:rPr>
          <w:rStyle w:val="superscript"/>
        </w:rPr>
        <w:t>i</w:t>
      </w:r>
      <w:r>
        <w:sym w:font="Symbol" w:char="F0B7"/>
      </w:r>
      <w:r>
        <w:t xml:space="preserve"> </w:t>
      </w:r>
      <w:r w:rsidRPr="00FA7A9C">
        <w:rPr>
          <w:b/>
        </w:rPr>
        <w:t>u</w:t>
      </w:r>
      <w:r>
        <w:rPr>
          <w:rStyle w:val="subscript"/>
        </w:rPr>
        <w:t>j</w:t>
      </w:r>
      <w:r>
        <w:t xml:space="preserve">  λ</w:t>
      </w:r>
      <w:r>
        <w:rPr>
          <w:rStyle w:val="superscript"/>
        </w:rPr>
        <w:t>j</w:t>
      </w:r>
      <w:r>
        <w:t>(</w:t>
      </w:r>
      <w:r w:rsidRPr="00FA7A9C">
        <w:rPr>
          <w:b/>
        </w:rPr>
        <w:t>v</w:t>
      </w:r>
      <w:r>
        <w:t>)   = R</w:t>
      </w:r>
      <w:r>
        <w:rPr>
          <w:rStyle w:val="superscript"/>
        </w:rPr>
        <w:t>i</w:t>
      </w:r>
      <w:r>
        <w:rPr>
          <w:rStyle w:val="subscript"/>
        </w:rPr>
        <w:t>j</w:t>
      </w:r>
      <w:r>
        <w:t>λ</w:t>
      </w:r>
      <w:r>
        <w:rPr>
          <w:rStyle w:val="superscript"/>
        </w:rPr>
        <w:t>j</w:t>
      </w:r>
      <w:r>
        <w:t>(</w:t>
      </w:r>
      <w:r w:rsidRPr="00FA7A9C">
        <w:rPr>
          <w:b/>
        </w:rPr>
        <w:t>v</w:t>
      </w:r>
      <w:r>
        <w:t>)</w:t>
      </w:r>
    </w:p>
    <w:p w14:paraId="5688EAC7" w14:textId="77777777" w:rsidR="00D5773C" w:rsidRDefault="00D5773C" w:rsidP="00D5773C">
      <w:pPr>
        <w:tabs>
          <w:tab w:val="left" w:pos="7200"/>
          <w:tab w:val="left" w:pos="7920"/>
          <w:tab w:val="right" w:pos="9270"/>
        </w:tabs>
      </w:pPr>
      <w:r>
        <w:tab/>
      </w:r>
      <w:r>
        <w:tab/>
      </w:r>
      <w:r>
        <w:tab/>
      </w:r>
      <w:r>
        <w:tab/>
      </w:r>
      <w:r>
        <w:tab/>
      </w:r>
      <w:r>
        <w:tab/>
      </w:r>
      <w:r>
        <w:tab/>
      </w:r>
      <w:r>
        <w:tab/>
      </w:r>
      <w:r>
        <w:tab/>
      </w:r>
      <w:r>
        <w:tab/>
      </w:r>
      <w:r>
        <w:tab/>
      </w:r>
      <w:r>
        <w:tab/>
      </w:r>
      <w:r>
        <w:tab/>
        <w:t>(2.11.c15)</w:t>
      </w:r>
    </w:p>
    <w:p w14:paraId="5DA3B76C" w14:textId="77777777" w:rsidR="00D5773C" w:rsidRPr="00FA7A9C" w:rsidRDefault="00D5773C" w:rsidP="00D5773C">
      <w:pPr>
        <w:tabs>
          <w:tab w:val="left" w:pos="7200"/>
          <w:tab w:val="left" w:pos="7920"/>
          <w:tab w:val="right" w:pos="9270"/>
        </w:tabs>
      </w:pPr>
      <w:r>
        <w:t xml:space="preserve">where the last step comes from (2.4.3). </w:t>
      </w:r>
    </w:p>
    <w:p w14:paraId="6CC08FFC" w14:textId="77777777" w:rsidR="00D5773C" w:rsidRDefault="00D5773C" w:rsidP="00D5773C">
      <w:pPr>
        <w:tabs>
          <w:tab w:val="left" w:pos="7200"/>
          <w:tab w:val="left" w:pos="7920"/>
          <w:tab w:val="right" w:pos="9270"/>
        </w:tabs>
      </w:pPr>
    </w:p>
    <w:p w14:paraId="3260AA03" w14:textId="77777777" w:rsidR="00D5773C" w:rsidRDefault="00D5773C" w:rsidP="00D5773C">
      <w:pPr>
        <w:tabs>
          <w:tab w:val="left" w:pos="7200"/>
          <w:tab w:val="left" w:pos="7920"/>
          <w:tab w:val="right" w:pos="9270"/>
        </w:tabs>
      </w:pPr>
      <w:r>
        <w:t>Once we have a functional λ'</w:t>
      </w:r>
      <w:r>
        <w:rPr>
          <w:rStyle w:val="superscript"/>
        </w:rPr>
        <w:t>i</w:t>
      </w:r>
      <w:r>
        <w:t>, we can define a general rank-1 functional α' in dual x'-space as follows:</w:t>
      </w:r>
    </w:p>
    <w:p w14:paraId="41670B7B" w14:textId="77777777" w:rsidR="00D5773C" w:rsidRDefault="00D5773C" w:rsidP="00D5773C">
      <w:pPr>
        <w:tabs>
          <w:tab w:val="left" w:pos="7200"/>
          <w:tab w:val="left" w:pos="7920"/>
          <w:tab w:val="right" w:pos="9270"/>
        </w:tabs>
      </w:pPr>
    </w:p>
    <w:p w14:paraId="29305815" w14:textId="77777777" w:rsidR="00D5773C" w:rsidRDefault="00D5773C" w:rsidP="00D5773C">
      <w:pPr>
        <w:tabs>
          <w:tab w:val="left" w:pos="7200"/>
          <w:tab w:val="left" w:pos="7920"/>
          <w:tab w:val="right" w:pos="9270"/>
        </w:tabs>
      </w:pPr>
      <w:r>
        <w:tab/>
        <w:t>α' = Σ</w:t>
      </w:r>
      <w:r>
        <w:rPr>
          <w:rStyle w:val="subscript"/>
        </w:rPr>
        <w:t>i</w:t>
      </w:r>
      <w:r>
        <w:t>α'</w:t>
      </w:r>
      <w:r>
        <w:rPr>
          <w:rStyle w:val="subscript"/>
        </w:rPr>
        <w:t>i</w:t>
      </w:r>
      <w:r>
        <w:t>λ'</w:t>
      </w:r>
      <w:r>
        <w:rPr>
          <w:rStyle w:val="superscript"/>
        </w:rPr>
        <w:t>i</w:t>
      </w:r>
      <w:r>
        <w:tab/>
      </w:r>
      <w:r>
        <w:tab/>
      </w:r>
      <w:r>
        <w:tab/>
      </w:r>
      <w:r>
        <w:tab/>
      </w:r>
      <w:r>
        <w:tab/>
        <w:t>functional in V'*</w:t>
      </w:r>
      <w:r>
        <w:tab/>
      </w:r>
      <w:r>
        <w:tab/>
      </w:r>
      <w:r>
        <w:tab/>
        <w:t>(2.11.c16)</w:t>
      </w:r>
      <w:r>
        <w:tab/>
      </w:r>
      <w:r>
        <w:tab/>
      </w:r>
      <w:r>
        <w:tab/>
      </w:r>
      <w:r>
        <w:tab/>
      </w:r>
    </w:p>
    <w:p w14:paraId="3EAFF4C5" w14:textId="77777777" w:rsidR="00D5773C" w:rsidRDefault="00D5773C" w:rsidP="00D5773C">
      <w:pPr>
        <w:tabs>
          <w:tab w:val="left" w:pos="7200"/>
          <w:tab w:val="left" w:pos="7920"/>
          <w:tab w:val="right" w:pos="9270"/>
        </w:tabs>
      </w:pPr>
      <w:r>
        <w:tab/>
        <w:t>α'(</w:t>
      </w:r>
      <w:r w:rsidRPr="008C69D9">
        <w:rPr>
          <w:b/>
        </w:rPr>
        <w:t>v</w:t>
      </w:r>
      <w:r>
        <w:rPr>
          <w:b/>
        </w:rPr>
        <w:t>'</w:t>
      </w:r>
      <w:r>
        <w:t>) = Σ</w:t>
      </w:r>
      <w:r>
        <w:rPr>
          <w:rStyle w:val="subscript"/>
        </w:rPr>
        <w:t>i</w:t>
      </w:r>
      <w:r>
        <w:t>α'</w:t>
      </w:r>
      <w:r>
        <w:rPr>
          <w:rStyle w:val="subscript"/>
        </w:rPr>
        <w:t>i</w:t>
      </w:r>
      <w:r>
        <w:t>λ'</w:t>
      </w:r>
      <w:r>
        <w:rPr>
          <w:rStyle w:val="superscript"/>
        </w:rPr>
        <w:t>i</w:t>
      </w:r>
      <w:r>
        <w:t>(</w:t>
      </w:r>
      <w:r w:rsidRPr="008C69D9">
        <w:rPr>
          <w:b/>
        </w:rPr>
        <w:t>v</w:t>
      </w:r>
      <w:r>
        <w:rPr>
          <w:b/>
        </w:rPr>
        <w:t>'</w:t>
      </w:r>
      <w:r>
        <w:t>) =  Σ</w:t>
      </w:r>
      <w:r>
        <w:rPr>
          <w:rStyle w:val="subscript"/>
        </w:rPr>
        <w:t>i</w:t>
      </w:r>
      <w:r>
        <w:t>α'</w:t>
      </w:r>
      <w:r>
        <w:rPr>
          <w:rStyle w:val="subscript"/>
        </w:rPr>
        <w:t>i</w:t>
      </w:r>
      <w:r>
        <w:t>v'</w:t>
      </w:r>
      <w:r>
        <w:rPr>
          <w:rStyle w:val="superscript"/>
        </w:rPr>
        <w:t>i</w:t>
      </w:r>
      <w:r>
        <w:t xml:space="preserve">   =</w:t>
      </w:r>
      <w:r w:rsidRPr="00ED504B">
        <w:rPr>
          <w:b/>
        </w:rPr>
        <w:t xml:space="preserve"> α</w:t>
      </w:r>
      <w:r>
        <w:rPr>
          <w:b/>
        </w:rPr>
        <w:t>'</w:t>
      </w:r>
      <w:r>
        <w:t xml:space="preserve"> </w:t>
      </w:r>
      <w:r>
        <w:sym w:font="Symbol" w:char="F0B7"/>
      </w:r>
      <w:r>
        <w:t xml:space="preserve"> </w:t>
      </w:r>
      <w:r w:rsidRPr="00ED504B">
        <w:rPr>
          <w:b/>
        </w:rPr>
        <w:t>v</w:t>
      </w:r>
      <w:r>
        <w:rPr>
          <w:b/>
        </w:rPr>
        <w:t>'</w:t>
      </w:r>
      <w:r>
        <w:tab/>
      </w:r>
      <w:r>
        <w:tab/>
        <w:t>function in V'*</w:t>
      </w:r>
      <w:r>
        <w:rPr>
          <w:rStyle w:val="subscript"/>
        </w:rPr>
        <w:t>f</w:t>
      </w:r>
      <w:r>
        <w:tab/>
      </w:r>
      <w:r>
        <w:tab/>
      </w:r>
      <w:r>
        <w:tab/>
      </w:r>
      <w:r>
        <w:tab/>
        <w:t>(2.11.c17)</w:t>
      </w:r>
    </w:p>
    <w:p w14:paraId="7F4E0CEB" w14:textId="77777777" w:rsidR="00D5773C" w:rsidRDefault="00D5773C" w:rsidP="00D5773C">
      <w:pPr>
        <w:tabs>
          <w:tab w:val="left" w:pos="7200"/>
          <w:tab w:val="left" w:pos="7920"/>
          <w:tab w:val="right" w:pos="9270"/>
        </w:tabs>
      </w:pPr>
    </w:p>
    <w:p w14:paraId="70528E07" w14:textId="77777777" w:rsidR="00D5773C" w:rsidRDefault="00D5773C" w:rsidP="00D5773C">
      <w:pPr>
        <w:tabs>
          <w:tab w:val="left" w:pos="7200"/>
          <w:tab w:val="left" w:pos="7920"/>
          <w:tab w:val="right" w:pos="9270"/>
        </w:tabs>
      </w:pPr>
      <w:r>
        <w:t>It then follows that</w:t>
      </w:r>
    </w:p>
    <w:p w14:paraId="2A1F89B9" w14:textId="77777777" w:rsidR="00D5773C" w:rsidRDefault="00D5773C" w:rsidP="00D5773C">
      <w:pPr>
        <w:tabs>
          <w:tab w:val="left" w:pos="7200"/>
          <w:tab w:val="left" w:pos="7920"/>
          <w:tab w:val="right" w:pos="9270"/>
        </w:tabs>
      </w:pPr>
    </w:p>
    <w:p w14:paraId="16F33655" w14:textId="77777777" w:rsidR="00D5773C" w:rsidRPr="00FA7A9C" w:rsidRDefault="00D5773C" w:rsidP="00D5773C">
      <w:pPr>
        <w:tabs>
          <w:tab w:val="left" w:pos="7200"/>
          <w:tab w:val="left" w:pos="7920"/>
          <w:tab w:val="right" w:pos="9270"/>
        </w:tabs>
      </w:pPr>
      <w:r>
        <w:tab/>
        <w:t>α'(</w:t>
      </w:r>
      <w:r w:rsidRPr="008C69D9">
        <w:rPr>
          <w:b/>
        </w:rPr>
        <w:t>v</w:t>
      </w:r>
      <w:r>
        <w:rPr>
          <w:b/>
        </w:rPr>
        <w:t>'</w:t>
      </w:r>
      <w:r>
        <w:t xml:space="preserve">)  = </w:t>
      </w:r>
      <w:r w:rsidRPr="00ED504B">
        <w:rPr>
          <w:b/>
        </w:rPr>
        <w:t xml:space="preserve"> α</w:t>
      </w:r>
      <w:r>
        <w:rPr>
          <w:b/>
        </w:rPr>
        <w:t>'</w:t>
      </w:r>
      <w:r>
        <w:t xml:space="preserve"> </w:t>
      </w:r>
      <w:r>
        <w:sym w:font="Symbol" w:char="F0B7"/>
      </w:r>
      <w:r>
        <w:t xml:space="preserve"> </w:t>
      </w:r>
      <w:r w:rsidRPr="00ED504B">
        <w:rPr>
          <w:b/>
        </w:rPr>
        <w:t>v</w:t>
      </w:r>
      <w:r>
        <w:rPr>
          <w:b/>
        </w:rPr>
        <w:t>'</w:t>
      </w:r>
      <w:r>
        <w:t xml:space="preserve"> = </w:t>
      </w:r>
      <w:r w:rsidRPr="00B32A97">
        <w:rPr>
          <w:b/>
        </w:rPr>
        <w:t>α</w:t>
      </w:r>
      <w:r>
        <w:t xml:space="preserve"> </w:t>
      </w:r>
      <w:r>
        <w:sym w:font="Symbol" w:char="F0B7"/>
      </w:r>
      <w:r>
        <w:t xml:space="preserve"> </w:t>
      </w:r>
      <w:r w:rsidRPr="00B32A97">
        <w:rPr>
          <w:b/>
        </w:rPr>
        <w:t>v</w:t>
      </w:r>
      <w:r>
        <w:rPr>
          <w:b/>
        </w:rPr>
        <w:t xml:space="preserve">  = </w:t>
      </w:r>
      <w:r>
        <w:t>α(</w:t>
      </w:r>
      <w:r w:rsidRPr="00B32A97">
        <w:rPr>
          <w:b/>
        </w:rPr>
        <w:t>v</w:t>
      </w:r>
      <w:r>
        <w:t>)</w:t>
      </w:r>
      <w:r>
        <w:tab/>
      </w:r>
      <w:r>
        <w:tab/>
      </w:r>
      <w:r>
        <w:tab/>
      </w:r>
      <w:r>
        <w:tab/>
      </w:r>
      <w:r>
        <w:tab/>
      </w:r>
      <w:r>
        <w:tab/>
      </w:r>
      <w:r>
        <w:tab/>
      </w:r>
      <w:r>
        <w:tab/>
        <w:t>(2.11.c18)</w:t>
      </w:r>
    </w:p>
    <w:p w14:paraId="0B78103B" w14:textId="77777777" w:rsidR="00D5773C" w:rsidRDefault="00D5773C" w:rsidP="00D5773C">
      <w:pPr>
        <w:tabs>
          <w:tab w:val="left" w:pos="7200"/>
          <w:tab w:val="left" w:pos="7920"/>
          <w:tab w:val="right" w:pos="9270"/>
        </w:tabs>
      </w:pPr>
    </w:p>
    <w:p w14:paraId="18136780" w14:textId="77777777" w:rsidR="00D5773C" w:rsidRDefault="00D5773C" w:rsidP="00D5773C">
      <w:pPr>
        <w:tabs>
          <w:tab w:val="left" w:pos="7200"/>
          <w:tab w:val="left" w:pos="7920"/>
          <w:tab w:val="right" w:pos="9270"/>
        </w:tabs>
      </w:pPr>
      <w:r>
        <w:t>and in some sense one could say that α(</w:t>
      </w:r>
      <w:r w:rsidRPr="00991E10">
        <w:rPr>
          <w:b/>
        </w:rPr>
        <w:t>v</w:t>
      </w:r>
      <w:r>
        <w:t xml:space="preserve">) transforms as a scalar field, where </w:t>
      </w:r>
      <w:r w:rsidRPr="00991E10">
        <w:rPr>
          <w:b/>
        </w:rPr>
        <w:t>v</w:t>
      </w:r>
      <w:r>
        <w:t xml:space="preserve"> plays the role normally occupied by the position vector </w:t>
      </w:r>
      <w:r w:rsidRPr="00991E10">
        <w:rPr>
          <w:b/>
        </w:rPr>
        <w:t>x</w:t>
      </w:r>
      <w:r>
        <w:t>. On the other hand, the vector |</w:t>
      </w:r>
      <w:r w:rsidRPr="00B32A97">
        <w:rPr>
          <w:b/>
        </w:rPr>
        <w:t>v</w:t>
      </w:r>
      <w:r>
        <w:t>&gt; and the dual vector (functional) α = &lt;</w:t>
      </w:r>
      <w:r w:rsidRPr="00B32A97">
        <w:rPr>
          <w:b/>
        </w:rPr>
        <w:t>α</w:t>
      </w:r>
      <w:r>
        <w:t xml:space="preserve">|  transform as vectors and so α is a vector functional. </w:t>
      </w:r>
    </w:p>
    <w:p w14:paraId="3B765897" w14:textId="77777777" w:rsidR="00D5773C" w:rsidRDefault="00D5773C" w:rsidP="00D5773C">
      <w:pPr>
        <w:tabs>
          <w:tab w:val="left" w:pos="7200"/>
          <w:tab w:val="left" w:pos="7920"/>
          <w:tab w:val="right" w:pos="9270"/>
        </w:tabs>
      </w:pPr>
    </w:p>
    <w:p w14:paraId="46317072" w14:textId="77777777" w:rsidR="00D5773C" w:rsidRDefault="00D5773C" w:rsidP="00D5773C">
      <w:pPr>
        <w:tabs>
          <w:tab w:val="left" w:pos="7200"/>
          <w:tab w:val="left" w:pos="7920"/>
          <w:tab w:val="right" w:pos="9270"/>
        </w:tabs>
      </w:pPr>
      <w:r>
        <w:t>We now define α(</w:t>
      </w:r>
      <w:r w:rsidRPr="00B32A97">
        <w:rPr>
          <w:b/>
        </w:rPr>
        <w:t>v</w:t>
      </w:r>
      <w:r>
        <w:t>) to be a "</w:t>
      </w:r>
      <w:r w:rsidRPr="00B32A97">
        <w:rPr>
          <w:b/>
        </w:rPr>
        <w:t>rank-1 tensor function"</w:t>
      </w:r>
      <w:r>
        <w:t>. Spivak would call it a "1-tensor". We have this seeming contradiction that α(</w:t>
      </w:r>
      <w:r w:rsidRPr="00B32A97">
        <w:rPr>
          <w:b/>
        </w:rPr>
        <w:t>v</w:t>
      </w:r>
      <w:r>
        <w:t>) is a rank-1 tensor function, yet that function transforms as a rank-0 scalar. The rank-1 description really applies to the functional α = &lt;</w:t>
      </w:r>
      <w:r w:rsidRPr="00B32A97">
        <w:rPr>
          <w:b/>
        </w:rPr>
        <w:t>α</w:t>
      </w:r>
      <w:r>
        <w:t>| which is in fact a vector and transforms as a vector. When this is closed with the ket |</w:t>
      </w:r>
      <w:r w:rsidRPr="00B32A97">
        <w:rPr>
          <w:b/>
        </w:rPr>
        <w:t>v</w:t>
      </w:r>
      <w:r>
        <w:t>&gt; one obtains the scalar object α(</w:t>
      </w:r>
      <w:r w:rsidRPr="00C872DD">
        <w:rPr>
          <w:b/>
        </w:rPr>
        <w:t>v</w:t>
      </w:r>
      <w:r>
        <w:t>) =  &lt;</w:t>
      </w:r>
      <w:r w:rsidRPr="00B32A97">
        <w:rPr>
          <w:b/>
        </w:rPr>
        <w:t>α</w:t>
      </w:r>
      <w:r>
        <w:rPr>
          <w:b/>
        </w:rPr>
        <w:t xml:space="preserve"> </w:t>
      </w:r>
      <w:r>
        <w:t xml:space="preserve">| </w:t>
      </w:r>
      <w:r w:rsidRPr="00B32A97">
        <w:rPr>
          <w:b/>
        </w:rPr>
        <w:t>v</w:t>
      </w:r>
      <w:r>
        <w:t xml:space="preserve">&gt;. </w:t>
      </w:r>
      <w:r>
        <w:tab/>
      </w:r>
      <w:r>
        <w:tab/>
        <w:t>(2.11.c19)</w:t>
      </w:r>
    </w:p>
    <w:p w14:paraId="71B3AC37" w14:textId="77777777" w:rsidR="00D5773C" w:rsidRDefault="00D5773C" w:rsidP="00D5773C">
      <w:pPr>
        <w:tabs>
          <w:tab w:val="left" w:pos="7200"/>
          <w:tab w:val="left" w:pos="7920"/>
          <w:tab w:val="right" w:pos="9270"/>
        </w:tabs>
      </w:pPr>
    </w:p>
    <w:p w14:paraId="14E29BEA" w14:textId="77777777" w:rsidR="00D5773C" w:rsidRPr="002D66C0" w:rsidRDefault="00D5773C" w:rsidP="00D5773C">
      <w:pPr>
        <w:tabs>
          <w:tab w:val="left" w:pos="7200"/>
          <w:tab w:val="left" w:pos="7920"/>
          <w:tab w:val="right" w:pos="9270"/>
        </w:tabs>
      </w:pPr>
      <w:r>
        <w:rPr>
          <w:u w:val="single"/>
        </w:rPr>
        <w:t>Vector space names:</w:t>
      </w:r>
      <w:r>
        <w:t xml:space="preserve">   V, V*, V*</w:t>
      </w:r>
      <w:r>
        <w:rPr>
          <w:rStyle w:val="subscript"/>
        </w:rPr>
        <w:t>f</w:t>
      </w:r>
      <w:r>
        <w:t xml:space="preserve">  and  V', V'*, V'*</w:t>
      </w:r>
      <w:r>
        <w:rPr>
          <w:rStyle w:val="subscript"/>
        </w:rPr>
        <w:t>f</w:t>
      </w:r>
      <w:r>
        <w:tab/>
      </w:r>
      <w:r>
        <w:tab/>
      </w:r>
      <w:r>
        <w:tab/>
      </w:r>
      <w:r>
        <w:tab/>
      </w:r>
      <w:r>
        <w:tab/>
      </w:r>
      <w:r>
        <w:tab/>
        <w:t>(2.11.c20)</w:t>
      </w:r>
    </w:p>
    <w:p w14:paraId="54842311" w14:textId="77777777" w:rsidR="00D5773C" w:rsidRDefault="00D5773C" w:rsidP="00D5773C">
      <w:pPr>
        <w:tabs>
          <w:tab w:val="left" w:pos="7200"/>
          <w:tab w:val="left" w:pos="7920"/>
          <w:tab w:val="right" w:pos="9270"/>
        </w:tabs>
      </w:pPr>
    </w:p>
    <w:p w14:paraId="6C4232D1" w14:textId="77777777" w:rsidR="00D5773C" w:rsidRPr="002D66C0" w:rsidRDefault="00D5773C" w:rsidP="00D5773C">
      <w:pPr>
        <w:tabs>
          <w:tab w:val="left" w:pos="7200"/>
          <w:tab w:val="left" w:pos="7920"/>
          <w:tab w:val="right" w:pos="9270"/>
        </w:tabs>
      </w:pPr>
      <w:r>
        <w:t xml:space="preserve">Here we have associated vector space names V and V* with x-space in Picture A (2.1.1), while V' and V'* are associated with x'-space. All these spaces have the same dimension N and all are isomorphic. There is a 1-to-1 relationship between V and dual space V* as noted above, and there is a 1-to-1 relationship between V and V' since for every vector </w:t>
      </w:r>
      <w:r w:rsidRPr="00B87686">
        <w:rPr>
          <w:b/>
        </w:rPr>
        <w:t>v</w:t>
      </w:r>
      <w:r>
        <w:t xml:space="preserve"> in x-space there is a unique corresponding vector </w:t>
      </w:r>
      <w:r w:rsidRPr="00B87686">
        <w:rPr>
          <w:b/>
        </w:rPr>
        <w:t>v</w:t>
      </w:r>
      <w:r>
        <w:t>' = R</w:t>
      </w:r>
      <w:r w:rsidRPr="00B87686">
        <w:rPr>
          <w:b/>
        </w:rPr>
        <w:t>v</w:t>
      </w:r>
      <w:r>
        <w:t xml:space="preserve"> in x'-space. We refer to V* as dual x-space and V'* as dual x'-space. Associated with the dual space V* of functionals is the space V*</w:t>
      </w:r>
      <w:r>
        <w:rPr>
          <w:rStyle w:val="subscript"/>
        </w:rPr>
        <w:t>f</w:t>
      </w:r>
      <w:r>
        <w:t xml:space="preserve"> of corresponding functions, and similarly for V'* and V'*</w:t>
      </w:r>
      <w:r>
        <w:rPr>
          <w:rStyle w:val="subscript"/>
        </w:rPr>
        <w:t>f</w:t>
      </w:r>
      <w:r>
        <w:t xml:space="preserve">. </w:t>
      </w:r>
    </w:p>
    <w:p w14:paraId="42A46E7E" w14:textId="77777777" w:rsidR="00D5773C" w:rsidRDefault="00D5773C" w:rsidP="00D5773C">
      <w:pPr>
        <w:pStyle w:val="Heading4"/>
      </w:pPr>
    </w:p>
    <w:p w14:paraId="392FA746" w14:textId="77777777" w:rsidR="00D5773C" w:rsidRDefault="00D5773C" w:rsidP="00D5773C">
      <w:pPr>
        <w:pStyle w:val="Heading4"/>
      </w:pPr>
      <w:bookmarkStart w:id="19" w:name="_Toc447798907"/>
      <w:r>
        <w:t>(d) Rank-2 functionals and tensor functions</w:t>
      </w:r>
      <w:bookmarkEnd w:id="19"/>
    </w:p>
    <w:p w14:paraId="7430F78D" w14:textId="77777777" w:rsidR="00D5773C" w:rsidRDefault="00D5773C" w:rsidP="00D5773C"/>
    <w:p w14:paraId="1595D53C" w14:textId="77777777" w:rsidR="00D5773C" w:rsidRDefault="00D5773C" w:rsidP="00D5773C">
      <w:r>
        <w:t>A rank-2 tensor may be represented as</w:t>
      </w:r>
    </w:p>
    <w:p w14:paraId="30221FC3" w14:textId="77777777" w:rsidR="00D5773C" w:rsidRDefault="00D5773C" w:rsidP="00D5773C"/>
    <w:p w14:paraId="282941D3" w14:textId="77777777" w:rsidR="00D5773C" w:rsidRPr="00300C09" w:rsidRDefault="00D5773C" w:rsidP="00D5773C">
      <w:pPr>
        <w:tabs>
          <w:tab w:val="left" w:pos="7200"/>
          <w:tab w:val="left" w:pos="7920"/>
          <w:tab w:val="right" w:pos="9270"/>
        </w:tabs>
      </w:pPr>
      <w:r>
        <w:tab/>
        <w:t>T =  Σ</w:t>
      </w:r>
      <w:r>
        <w:rPr>
          <w:rStyle w:val="subscript"/>
        </w:rPr>
        <w:t xml:space="preserve">ab </w:t>
      </w:r>
      <w:r>
        <w:t>T</w:t>
      </w:r>
      <w:r w:rsidRPr="00500898">
        <w:rPr>
          <w:rStyle w:val="superscript"/>
        </w:rPr>
        <w:t>ab</w:t>
      </w:r>
      <w:r>
        <w:rPr>
          <w:rStyle w:val="superscript"/>
        </w:rPr>
        <w:t xml:space="preserve"> </w:t>
      </w:r>
      <w:r>
        <w:rPr>
          <w:b/>
        </w:rPr>
        <w:t>u</w:t>
      </w:r>
      <w:r>
        <w:rPr>
          <w:rStyle w:val="subscript"/>
        </w:rPr>
        <w:t xml:space="preserve">a </w:t>
      </w:r>
      <w:r>
        <w:sym w:font="Symbol" w:char="F0C4"/>
      </w:r>
      <w:r>
        <w:t xml:space="preserve"> </w:t>
      </w:r>
      <w:r>
        <w:rPr>
          <w:b/>
        </w:rPr>
        <w:t>u</w:t>
      </w:r>
      <w:r>
        <w:rPr>
          <w:rStyle w:val="subscript"/>
        </w:rPr>
        <w:t>b</w:t>
      </w:r>
      <w:r>
        <w:t xml:space="preserve"> </w:t>
      </w:r>
      <w:r>
        <w:tab/>
      </w:r>
      <w:r>
        <w:tab/>
      </w:r>
      <w:r>
        <w:tab/>
      </w:r>
      <w:r>
        <w:tab/>
      </w:r>
      <w:r>
        <w:tab/>
      </w:r>
      <w:r>
        <w:tab/>
      </w:r>
      <w:r>
        <w:tab/>
      </w:r>
      <w:r>
        <w:tab/>
      </w:r>
      <w:r>
        <w:tab/>
        <w:t>(2.11.d1)</w:t>
      </w:r>
    </w:p>
    <w:p w14:paraId="51CF0827" w14:textId="77777777" w:rsidR="00D5773C" w:rsidRDefault="00D5773C" w:rsidP="00D5773C"/>
    <w:p w14:paraId="0E78AB78" w14:textId="77777777" w:rsidR="00D5773C" w:rsidRDefault="00D5773C" w:rsidP="00D5773C">
      <w:r>
        <w:tab/>
      </w:r>
      <w:r w:rsidRPr="001F0D70">
        <w:rPr>
          <w:b/>
        </w:rPr>
        <w:t>V</w:t>
      </w:r>
      <w:r>
        <w:t xml:space="preserve"> =  Σ</w:t>
      </w:r>
      <w:r>
        <w:rPr>
          <w:rStyle w:val="subscript"/>
        </w:rPr>
        <w:t>a</w:t>
      </w:r>
      <w:r>
        <w:t xml:space="preserve"> V</w:t>
      </w:r>
      <w:r>
        <w:rPr>
          <w:rStyle w:val="superscript"/>
        </w:rPr>
        <w:t>a</w:t>
      </w:r>
      <w:r>
        <w:t xml:space="preserve"> </w:t>
      </w:r>
      <w:r>
        <w:rPr>
          <w:b/>
        </w:rPr>
        <w:t>u</w:t>
      </w:r>
      <w:r>
        <w:rPr>
          <w:rStyle w:val="subscript"/>
        </w:rPr>
        <w:t>a</w:t>
      </w:r>
    </w:p>
    <w:p w14:paraId="4656D244" w14:textId="77777777" w:rsidR="00D5773C" w:rsidRDefault="00D5773C" w:rsidP="00D5773C"/>
    <w:p w14:paraId="0BCD52F9" w14:textId="77777777" w:rsidR="00D5773C" w:rsidRDefault="00D5773C" w:rsidP="00D5773C">
      <w:r>
        <w:t>where on the second line for comparison we show a general rank-1 tensor (vector). In Dirac notation, we write</w:t>
      </w:r>
    </w:p>
    <w:p w14:paraId="5EF4CCE2" w14:textId="77777777" w:rsidR="00D5773C" w:rsidRDefault="00D5773C" w:rsidP="00D5773C"/>
    <w:p w14:paraId="7064DD4E" w14:textId="77777777" w:rsidR="00D5773C" w:rsidRPr="00300C09" w:rsidRDefault="00D5773C" w:rsidP="00D5773C">
      <w:pPr>
        <w:tabs>
          <w:tab w:val="left" w:pos="7200"/>
          <w:tab w:val="left" w:pos="7920"/>
          <w:tab w:val="right" w:pos="9270"/>
        </w:tabs>
      </w:pPr>
      <w:r>
        <w:tab/>
        <w:t xml:space="preserve">| </w:t>
      </w:r>
      <w:r>
        <w:rPr>
          <w:b/>
        </w:rPr>
        <w:t>u</w:t>
      </w:r>
      <w:r>
        <w:rPr>
          <w:rStyle w:val="subscript"/>
        </w:rPr>
        <w:t>a</w:t>
      </w:r>
      <w:r>
        <w:t xml:space="preserve">, </w:t>
      </w:r>
      <w:r>
        <w:rPr>
          <w:b/>
        </w:rPr>
        <w:t>u</w:t>
      </w:r>
      <w:r>
        <w:rPr>
          <w:rStyle w:val="subscript"/>
        </w:rPr>
        <w:t>b</w:t>
      </w:r>
      <w:r>
        <w:t>&gt;  ≡  |</w:t>
      </w:r>
      <w:r>
        <w:rPr>
          <w:b/>
        </w:rPr>
        <w:t>u</w:t>
      </w:r>
      <w:r>
        <w:rPr>
          <w:rStyle w:val="subscript"/>
        </w:rPr>
        <w:t>a</w:t>
      </w:r>
      <w:r>
        <w:t xml:space="preserve">&gt; </w:t>
      </w:r>
      <w:r>
        <w:sym w:font="Symbol" w:char="F0C4"/>
      </w:r>
      <w:r>
        <w:t xml:space="preserve"> |</w:t>
      </w:r>
      <w:r>
        <w:rPr>
          <w:b/>
        </w:rPr>
        <w:t>u</w:t>
      </w:r>
      <w:r>
        <w:rPr>
          <w:rStyle w:val="subscript"/>
        </w:rPr>
        <w:t>b</w:t>
      </w:r>
      <w:r>
        <w:t>&gt;</w:t>
      </w:r>
      <w:r>
        <w:tab/>
      </w:r>
      <w:r>
        <w:tab/>
        <w:t>↔</w:t>
      </w:r>
      <w:r>
        <w:tab/>
      </w:r>
      <w:r>
        <w:tab/>
      </w:r>
      <w:r>
        <w:rPr>
          <w:b/>
        </w:rPr>
        <w:t>u</w:t>
      </w:r>
      <w:r>
        <w:rPr>
          <w:rStyle w:val="subscript"/>
        </w:rPr>
        <w:t>a</w:t>
      </w:r>
      <w:r>
        <w:t xml:space="preserve"> </w:t>
      </w:r>
      <w:r>
        <w:sym w:font="Symbol" w:char="F0C4"/>
      </w:r>
      <w:r>
        <w:t xml:space="preserve"> </w:t>
      </w:r>
      <w:r>
        <w:rPr>
          <w:b/>
        </w:rPr>
        <w:t>u</w:t>
      </w:r>
      <w:r>
        <w:rPr>
          <w:rStyle w:val="subscript"/>
        </w:rPr>
        <w:t xml:space="preserve">b </w:t>
      </w:r>
      <w:r>
        <w:tab/>
      </w:r>
      <w:r>
        <w:tab/>
      </w:r>
      <w:r>
        <w:tab/>
      </w:r>
      <w:r>
        <w:tab/>
        <w:t>(2.11.d2)</w:t>
      </w:r>
    </w:p>
    <w:p w14:paraId="688AE60E" w14:textId="77777777" w:rsidR="00D5773C" w:rsidRDefault="00D5773C" w:rsidP="00D5773C"/>
    <w:p w14:paraId="33A89681" w14:textId="77777777" w:rsidR="00D5773C" w:rsidRDefault="00D5773C" w:rsidP="00D5773C">
      <w:r>
        <w:t>which represents any of the n</w:t>
      </w:r>
      <w:r>
        <w:rPr>
          <w:rStyle w:val="superscript"/>
        </w:rPr>
        <w:t>2</w:t>
      </w:r>
      <w:r>
        <w:t xml:space="preserve"> basis vectors of the tensor product space V</w:t>
      </w:r>
      <w:r>
        <w:rPr>
          <w:rStyle w:val="superscript"/>
        </w:rPr>
        <w:t>2</w:t>
      </w:r>
      <w:r>
        <w:t xml:space="preserve"> = V</w:t>
      </w:r>
      <w:r>
        <w:sym w:font="Symbol" w:char="F0C4"/>
      </w:r>
      <w:r>
        <w:t xml:space="preserve">V.  We could write this as | </w:t>
      </w:r>
      <w:r>
        <w:rPr>
          <w:b/>
        </w:rPr>
        <w:t>u</w:t>
      </w:r>
      <w:r>
        <w:rPr>
          <w:rStyle w:val="subscript"/>
        </w:rPr>
        <w:t>a</w:t>
      </w:r>
      <w:r>
        <w:t xml:space="preserve">, </w:t>
      </w:r>
      <w:r>
        <w:rPr>
          <w:b/>
        </w:rPr>
        <w:t>u</w:t>
      </w:r>
      <w:r>
        <w:rPr>
          <w:rStyle w:val="subscript"/>
        </w:rPr>
        <w:t>b</w:t>
      </w:r>
      <w:r>
        <w:t>&gt;</w:t>
      </w:r>
      <w:r>
        <w:rPr>
          <w:rStyle w:val="subscript"/>
        </w:rPr>
        <w:t>2</w:t>
      </w:r>
      <w:r>
        <w:t xml:space="preserve">  ≡  |</w:t>
      </w:r>
      <w:r>
        <w:rPr>
          <w:b/>
        </w:rPr>
        <w:t>u</w:t>
      </w:r>
      <w:r>
        <w:rPr>
          <w:rStyle w:val="subscript"/>
        </w:rPr>
        <w:t>a</w:t>
      </w:r>
      <w:r>
        <w:t>&gt;</w:t>
      </w:r>
      <w:r>
        <w:rPr>
          <w:rStyle w:val="subscript"/>
        </w:rPr>
        <w:t>1</w:t>
      </w:r>
      <w:r>
        <w:t xml:space="preserve"> </w:t>
      </w:r>
      <w:r>
        <w:sym w:font="Symbol" w:char="F0C4"/>
      </w:r>
      <w:r>
        <w:t xml:space="preserve"> |</w:t>
      </w:r>
      <w:r>
        <w:rPr>
          <w:b/>
        </w:rPr>
        <w:t>u</w:t>
      </w:r>
      <w:r>
        <w:rPr>
          <w:rStyle w:val="subscript"/>
        </w:rPr>
        <w:t>b</w:t>
      </w:r>
      <w:r>
        <w:t>&gt;</w:t>
      </w:r>
      <w:r>
        <w:rPr>
          <w:rStyle w:val="subscript"/>
        </w:rPr>
        <w:t>1</w:t>
      </w:r>
      <w:r>
        <w:t xml:space="preserve"> to distinguish the fact that some kets are in V</w:t>
      </w:r>
      <w:r>
        <w:rPr>
          <w:rStyle w:val="superscript"/>
        </w:rPr>
        <w:t>1</w:t>
      </w:r>
      <w:r>
        <w:t xml:space="preserve"> and others in V</w:t>
      </w:r>
      <w:r>
        <w:rPr>
          <w:rStyle w:val="superscript"/>
        </w:rPr>
        <w:t>2</w:t>
      </w:r>
      <w:r>
        <w:t>, but the contents of the ket usually make it obvious to which vector space a ket belongs. In Dirac notation, the tensor T is written</w:t>
      </w:r>
    </w:p>
    <w:p w14:paraId="65A2B086" w14:textId="77777777" w:rsidR="00D5773C" w:rsidRDefault="00D5773C" w:rsidP="00D5773C"/>
    <w:p w14:paraId="2D5AE078" w14:textId="77777777" w:rsidR="00D5773C" w:rsidRPr="00300C09" w:rsidRDefault="00D5773C" w:rsidP="00D5773C">
      <w:pPr>
        <w:tabs>
          <w:tab w:val="left" w:pos="7200"/>
          <w:tab w:val="left" w:pos="7920"/>
          <w:tab w:val="right" w:pos="9270"/>
        </w:tabs>
      </w:pPr>
      <w:r>
        <w:tab/>
        <w:t>|T&gt; =   Σ</w:t>
      </w:r>
      <w:r>
        <w:rPr>
          <w:rStyle w:val="subscript"/>
        </w:rPr>
        <w:t>ab</w:t>
      </w:r>
      <w:r>
        <w:t>T</w:t>
      </w:r>
      <w:r w:rsidRPr="00500898">
        <w:rPr>
          <w:rStyle w:val="superscript"/>
        </w:rPr>
        <w:t>ab</w:t>
      </w:r>
      <w:r>
        <w:rPr>
          <w:rStyle w:val="superscript"/>
        </w:rPr>
        <w:t xml:space="preserve"> </w:t>
      </w:r>
      <w:r>
        <w:t>|</w:t>
      </w:r>
      <w:r>
        <w:rPr>
          <w:b/>
        </w:rPr>
        <w:t>u</w:t>
      </w:r>
      <w:r>
        <w:rPr>
          <w:rStyle w:val="subscript"/>
        </w:rPr>
        <w:t>a</w:t>
      </w:r>
      <w:r>
        <w:t xml:space="preserve">&gt; </w:t>
      </w:r>
      <w:r>
        <w:sym w:font="Symbol" w:char="F0C4"/>
      </w:r>
      <w:r>
        <w:t xml:space="preserve"> |</w:t>
      </w:r>
      <w:r>
        <w:rPr>
          <w:b/>
        </w:rPr>
        <w:t>u</w:t>
      </w:r>
      <w:r>
        <w:rPr>
          <w:rStyle w:val="subscript"/>
        </w:rPr>
        <w:t>b</w:t>
      </w:r>
      <w:r>
        <w:t>&gt;  =   Σ</w:t>
      </w:r>
      <w:r>
        <w:rPr>
          <w:rStyle w:val="subscript"/>
        </w:rPr>
        <w:t>ab</w:t>
      </w:r>
      <w:r>
        <w:t>T</w:t>
      </w:r>
      <w:r w:rsidRPr="00500898">
        <w:rPr>
          <w:rStyle w:val="superscript"/>
        </w:rPr>
        <w:t>ab</w:t>
      </w:r>
      <w:r>
        <w:t xml:space="preserve"> | </w:t>
      </w:r>
      <w:r>
        <w:rPr>
          <w:b/>
        </w:rPr>
        <w:t>u</w:t>
      </w:r>
      <w:r>
        <w:rPr>
          <w:rStyle w:val="subscript"/>
        </w:rPr>
        <w:t>a</w:t>
      </w:r>
      <w:r>
        <w:t xml:space="preserve">, </w:t>
      </w:r>
      <w:r>
        <w:rPr>
          <w:b/>
        </w:rPr>
        <w:t>u</w:t>
      </w:r>
      <w:r>
        <w:rPr>
          <w:rStyle w:val="subscript"/>
        </w:rPr>
        <w:t>b</w:t>
      </w:r>
      <w:r>
        <w:t>&gt;</w:t>
      </w:r>
      <w:r>
        <w:tab/>
      </w:r>
      <w:r>
        <w:tab/>
      </w:r>
      <w:r>
        <w:tab/>
      </w:r>
      <w:r>
        <w:tab/>
      </w:r>
      <w:r>
        <w:tab/>
      </w:r>
      <w:r>
        <w:tab/>
        <w:t>(2.11.d3)</w:t>
      </w:r>
    </w:p>
    <w:p w14:paraId="126222A1" w14:textId="77777777" w:rsidR="00D5773C" w:rsidRDefault="00D5773C" w:rsidP="00D5773C"/>
    <w:p w14:paraId="59D73575" w14:textId="77777777" w:rsidR="00D5773C" w:rsidRDefault="00D5773C" w:rsidP="00D5773C">
      <w:r>
        <w:t>and this is a general element of the space V</w:t>
      </w:r>
      <w:r>
        <w:rPr>
          <w:rStyle w:val="superscript"/>
        </w:rPr>
        <w:t>2</w:t>
      </w:r>
      <w:r>
        <w:t xml:space="preserve">. The corresponding </w:t>
      </w:r>
      <w:r w:rsidRPr="001F0D70">
        <w:rPr>
          <w:b/>
        </w:rPr>
        <w:t>rank-2 linear functional</w:t>
      </w:r>
      <w:r>
        <w:t xml:space="preserve"> in the dual space V*</w:t>
      </w:r>
      <w:r>
        <w:rPr>
          <w:rStyle w:val="superscript"/>
        </w:rPr>
        <w:t>2</w:t>
      </w:r>
      <w:r>
        <w:t xml:space="preserve"> is given by</w:t>
      </w:r>
    </w:p>
    <w:p w14:paraId="302AA179" w14:textId="77777777" w:rsidR="00D5773C" w:rsidRDefault="00D5773C" w:rsidP="00D5773C"/>
    <w:p w14:paraId="6E815BDF" w14:textId="77777777" w:rsidR="00D5773C" w:rsidRPr="00300C09" w:rsidRDefault="00D5773C" w:rsidP="00D5773C">
      <w:pPr>
        <w:tabs>
          <w:tab w:val="left" w:pos="7200"/>
          <w:tab w:val="left" w:pos="7920"/>
          <w:tab w:val="right" w:pos="9270"/>
        </w:tabs>
      </w:pPr>
      <w:r>
        <w:tab/>
        <w:t>&lt;T|  =  Σ</w:t>
      </w:r>
      <w:r>
        <w:rPr>
          <w:rStyle w:val="subscript"/>
        </w:rPr>
        <w:t>ab</w:t>
      </w:r>
      <w:r>
        <w:t>T</w:t>
      </w:r>
      <w:r w:rsidRPr="001F0D70">
        <w:rPr>
          <w:rStyle w:val="subscript"/>
        </w:rPr>
        <w:t>ab</w:t>
      </w:r>
      <w:r>
        <w:t xml:space="preserve"> &lt;</w:t>
      </w:r>
      <w:r>
        <w:rPr>
          <w:b/>
        </w:rPr>
        <w:t>u</w:t>
      </w:r>
      <w:r>
        <w:rPr>
          <w:rStyle w:val="superscript"/>
        </w:rPr>
        <w:t>a</w:t>
      </w:r>
      <w:r>
        <w:t xml:space="preserve"> | </w:t>
      </w:r>
      <w:r>
        <w:sym w:font="Symbol" w:char="F0C4"/>
      </w:r>
      <w:r>
        <w:t xml:space="preserve"> &lt;</w:t>
      </w:r>
      <w:r>
        <w:rPr>
          <w:b/>
        </w:rPr>
        <w:t>u</w:t>
      </w:r>
      <w:r>
        <w:rPr>
          <w:rStyle w:val="superscript"/>
        </w:rPr>
        <w:t>b</w:t>
      </w:r>
      <w:r>
        <w:t xml:space="preserve">| </w:t>
      </w:r>
      <w:r>
        <w:rPr>
          <w:rStyle w:val="superscript"/>
        </w:rPr>
        <w:t xml:space="preserve"> </w:t>
      </w:r>
      <w:r>
        <w:t xml:space="preserve"> =   Σ</w:t>
      </w:r>
      <w:r>
        <w:rPr>
          <w:rStyle w:val="subscript"/>
        </w:rPr>
        <w:t>ab</w:t>
      </w:r>
      <w:r>
        <w:t>T</w:t>
      </w:r>
      <w:r w:rsidRPr="001F0D70">
        <w:rPr>
          <w:rStyle w:val="subscript"/>
        </w:rPr>
        <w:t>ab</w:t>
      </w:r>
      <w:r>
        <w:t xml:space="preserve"> &lt; </w:t>
      </w:r>
      <w:r>
        <w:rPr>
          <w:b/>
        </w:rPr>
        <w:t>u</w:t>
      </w:r>
      <w:r>
        <w:rPr>
          <w:rStyle w:val="superscript"/>
        </w:rPr>
        <w:t>a</w:t>
      </w:r>
      <w:r>
        <w:t xml:space="preserve">, </w:t>
      </w:r>
      <w:r>
        <w:rPr>
          <w:b/>
        </w:rPr>
        <w:t>u</w:t>
      </w:r>
      <w:r>
        <w:rPr>
          <w:rStyle w:val="superscript"/>
        </w:rPr>
        <w:t>b</w:t>
      </w:r>
      <w:r>
        <w:t xml:space="preserve">|  . </w:t>
      </w:r>
      <w:r>
        <w:tab/>
      </w:r>
      <w:r>
        <w:tab/>
      </w:r>
      <w:r>
        <w:tab/>
      </w:r>
      <w:r>
        <w:tab/>
      </w:r>
      <w:r>
        <w:tab/>
      </w:r>
      <w:r>
        <w:tab/>
        <w:t>(2.11.d4)</w:t>
      </w:r>
    </w:p>
    <w:p w14:paraId="73AE6DB3" w14:textId="77777777" w:rsidR="00D5773C" w:rsidRDefault="00D5773C" w:rsidP="00D5773C"/>
    <w:p w14:paraId="05B35741" w14:textId="77777777" w:rsidR="00D5773C" w:rsidRDefault="00D5773C" w:rsidP="00D5773C">
      <w:r>
        <w:t>This is done in analogy with the vector case</w:t>
      </w:r>
    </w:p>
    <w:p w14:paraId="4C270964" w14:textId="77777777" w:rsidR="00D5773C" w:rsidRDefault="00D5773C" w:rsidP="00D5773C"/>
    <w:p w14:paraId="10A024B0" w14:textId="77777777" w:rsidR="00D5773C" w:rsidRPr="00300C09" w:rsidRDefault="00D5773C" w:rsidP="00D5773C">
      <w:r>
        <w:tab/>
        <w:t>|</w:t>
      </w:r>
      <w:r w:rsidRPr="001F0D70">
        <w:rPr>
          <w:b/>
        </w:rPr>
        <w:t>V</w:t>
      </w:r>
      <w:r>
        <w:t>&gt; =  Σ</w:t>
      </w:r>
      <w:r>
        <w:rPr>
          <w:rStyle w:val="subscript"/>
        </w:rPr>
        <w:t>a</w:t>
      </w:r>
      <w:r>
        <w:t xml:space="preserve"> V</w:t>
      </w:r>
      <w:r>
        <w:rPr>
          <w:rStyle w:val="superscript"/>
        </w:rPr>
        <w:t>a</w:t>
      </w:r>
      <w:r>
        <w:t xml:space="preserve"> |</w:t>
      </w:r>
      <w:r>
        <w:rPr>
          <w:b/>
        </w:rPr>
        <w:t>u</w:t>
      </w:r>
      <w:r>
        <w:rPr>
          <w:rStyle w:val="subscript"/>
        </w:rPr>
        <w:t>a</w:t>
      </w:r>
      <w:r>
        <w:t>&gt;</w:t>
      </w:r>
      <w:r>
        <w:tab/>
      </w:r>
      <w:r>
        <w:tab/>
      </w:r>
    </w:p>
    <w:p w14:paraId="6AAC21DE" w14:textId="77777777" w:rsidR="00D5773C" w:rsidRDefault="00D5773C" w:rsidP="00D5773C"/>
    <w:p w14:paraId="689C28BF" w14:textId="77777777" w:rsidR="00D5773C" w:rsidRPr="00300C09" w:rsidRDefault="00D5773C" w:rsidP="00D5773C">
      <w:pPr>
        <w:tabs>
          <w:tab w:val="left" w:pos="7200"/>
          <w:tab w:val="left" w:pos="7920"/>
          <w:tab w:val="right" w:pos="9270"/>
        </w:tabs>
      </w:pPr>
      <w:r>
        <w:tab/>
        <w:t>&lt;</w:t>
      </w:r>
      <w:r w:rsidRPr="001F0D70">
        <w:rPr>
          <w:b/>
        </w:rPr>
        <w:t>V</w:t>
      </w:r>
      <w:r>
        <w:t>| = Σ</w:t>
      </w:r>
      <w:r>
        <w:rPr>
          <w:rStyle w:val="subscript"/>
        </w:rPr>
        <w:t>a</w:t>
      </w:r>
      <w:r>
        <w:t xml:space="preserve"> V</w:t>
      </w:r>
      <w:r w:rsidRPr="001F0D70">
        <w:rPr>
          <w:rStyle w:val="subscript"/>
        </w:rPr>
        <w:t>a</w:t>
      </w:r>
      <w:r>
        <w:t>&lt;</w:t>
      </w:r>
      <w:r>
        <w:rPr>
          <w:b/>
        </w:rPr>
        <w:t>u</w:t>
      </w:r>
      <w:r>
        <w:rPr>
          <w:rStyle w:val="superscript"/>
        </w:rPr>
        <w:t>a</w:t>
      </w:r>
      <w:r>
        <w:t xml:space="preserve"> | </w:t>
      </w:r>
      <w:r>
        <w:tab/>
      </w:r>
      <w:r>
        <w:tab/>
      </w:r>
      <w:r>
        <w:tab/>
      </w:r>
      <w:r>
        <w:tab/>
      </w:r>
      <w:r>
        <w:tab/>
      </w:r>
      <w:r>
        <w:tab/>
      </w:r>
      <w:r>
        <w:tab/>
      </w:r>
      <w:r>
        <w:tab/>
      </w:r>
      <w:r>
        <w:tab/>
      </w:r>
      <w:r>
        <w:tab/>
        <w:t>(2.11.d5)</w:t>
      </w:r>
      <w:r>
        <w:tab/>
      </w:r>
    </w:p>
    <w:p w14:paraId="49D42531" w14:textId="77777777" w:rsidR="00D5773C" w:rsidRDefault="00D5773C" w:rsidP="00D5773C"/>
    <w:p w14:paraId="6AA3A1AA" w14:textId="77777777" w:rsidR="00D5773C" w:rsidRDefault="00D5773C" w:rsidP="00D5773C">
      <w:r>
        <w:t>where we are careful to have the index "tilt" have the form of a contraction, even though we are not really contracting indices on a tensor. The rank-2 functional &lt;T| is linear in both V* spaces of V*</w:t>
      </w:r>
      <w:r>
        <w:sym w:font="Symbol" w:char="F0C4"/>
      </w:r>
      <w:r>
        <w:t xml:space="preserve">V*, so it is called a </w:t>
      </w:r>
      <w:r w:rsidRPr="00C872DD">
        <w:rPr>
          <w:b/>
        </w:rPr>
        <w:t>bilinear</w:t>
      </w:r>
      <w:r>
        <w:t xml:space="preserve"> functional. If we let (subscript 1 and 2 are labels of two vectors, not components of </w:t>
      </w:r>
      <w:r w:rsidRPr="001F0D70">
        <w:rPr>
          <w:b/>
        </w:rPr>
        <w:t>v</w:t>
      </w:r>
      <w:r>
        <w:t xml:space="preserve"> )</w:t>
      </w:r>
    </w:p>
    <w:p w14:paraId="227DE0EF" w14:textId="77777777" w:rsidR="00D5773C" w:rsidRDefault="00D5773C" w:rsidP="00D5773C"/>
    <w:p w14:paraId="522AF30F" w14:textId="77777777" w:rsidR="00D5773C" w:rsidRPr="00300C09" w:rsidRDefault="00D5773C" w:rsidP="00D5773C">
      <w:pPr>
        <w:tabs>
          <w:tab w:val="left" w:pos="7200"/>
          <w:tab w:val="left" w:pos="7920"/>
          <w:tab w:val="right" w:pos="9270"/>
        </w:tabs>
      </w:pPr>
      <w:r>
        <w:tab/>
        <w:t xml:space="preserve">| </w:t>
      </w:r>
      <w:r>
        <w:rPr>
          <w:b/>
        </w:rPr>
        <w:t>v</w:t>
      </w:r>
      <w:r>
        <w:rPr>
          <w:rStyle w:val="subscript"/>
        </w:rPr>
        <w:t>1</w:t>
      </w:r>
      <w:r>
        <w:t xml:space="preserve">, </w:t>
      </w:r>
      <w:r>
        <w:rPr>
          <w:b/>
        </w:rPr>
        <w:t>v</w:t>
      </w:r>
      <w:r>
        <w:rPr>
          <w:rStyle w:val="subscript"/>
        </w:rPr>
        <w:t>2</w:t>
      </w:r>
      <w:r>
        <w:t>&gt;  ≡  |</w:t>
      </w:r>
      <w:r>
        <w:rPr>
          <w:b/>
        </w:rPr>
        <w:t>v</w:t>
      </w:r>
      <w:r>
        <w:rPr>
          <w:rStyle w:val="subscript"/>
        </w:rPr>
        <w:t>1</w:t>
      </w:r>
      <w:r>
        <w:t xml:space="preserve">&gt; </w:t>
      </w:r>
      <w:r>
        <w:sym w:font="Symbol" w:char="F0C4"/>
      </w:r>
      <w:r>
        <w:t xml:space="preserve"> |</w:t>
      </w:r>
      <w:r>
        <w:rPr>
          <w:b/>
        </w:rPr>
        <w:t>v</w:t>
      </w:r>
      <w:r>
        <w:rPr>
          <w:rStyle w:val="subscript"/>
        </w:rPr>
        <w:t>2</w:t>
      </w:r>
      <w:r>
        <w:t>&gt;</w:t>
      </w:r>
      <w:r>
        <w:tab/>
      </w:r>
      <w:r>
        <w:tab/>
      </w:r>
      <w:r>
        <w:tab/>
      </w:r>
      <w:r>
        <w:tab/>
      </w:r>
      <w:r>
        <w:tab/>
      </w:r>
      <w:r>
        <w:tab/>
      </w:r>
      <w:r>
        <w:tab/>
      </w:r>
      <w:r>
        <w:tab/>
      </w:r>
      <w:r>
        <w:tab/>
        <w:t>(2.11.d6)</w:t>
      </w:r>
    </w:p>
    <w:p w14:paraId="54BB762B" w14:textId="77777777" w:rsidR="00D5773C" w:rsidRDefault="00D5773C" w:rsidP="00D5773C"/>
    <w:p w14:paraId="36B122CB" w14:textId="77777777" w:rsidR="00D5773C" w:rsidRDefault="00D5773C" w:rsidP="00D5773C">
      <w:r>
        <w:t>represent an arbitrary (but pure) element of V</w:t>
      </w:r>
      <w:r>
        <w:rPr>
          <w:rStyle w:val="superscript"/>
        </w:rPr>
        <w:t>2</w:t>
      </w:r>
      <w:r>
        <w:t xml:space="preserve"> = V</w:t>
      </w:r>
      <w:r>
        <w:sym w:font="Symbol" w:char="F0C4"/>
      </w:r>
      <w:r>
        <w:t>V, then we may construct</w:t>
      </w:r>
    </w:p>
    <w:p w14:paraId="4490910D" w14:textId="77777777" w:rsidR="00D5773C" w:rsidRDefault="00D5773C" w:rsidP="00D5773C"/>
    <w:p w14:paraId="79196840" w14:textId="77777777" w:rsidR="00D5773C" w:rsidRPr="00300C09" w:rsidRDefault="00D5773C" w:rsidP="00D5773C">
      <w:r>
        <w:tab/>
      </w:r>
      <w:r w:rsidRPr="001F0D70">
        <w:rPr>
          <w:rFonts w:ascii="Script MT Bold" w:hAnsi="Script MT Bold"/>
        </w:rPr>
        <w:t>T</w:t>
      </w:r>
      <w:r>
        <w:rPr>
          <w:rFonts w:ascii="Script MT Bold" w:hAnsi="Script MT Bold"/>
        </w:rPr>
        <w:t xml:space="preserve">  = </w:t>
      </w:r>
      <w:r>
        <w:t>&lt;T|</w:t>
      </w:r>
      <w:r>
        <w:tab/>
      </w:r>
      <w:r>
        <w:tab/>
      </w:r>
      <w:r>
        <w:tab/>
        <w:t>rank-2 tensor functional</w:t>
      </w:r>
    </w:p>
    <w:p w14:paraId="5EC158DB" w14:textId="77777777" w:rsidR="00D5773C" w:rsidRDefault="00D5773C" w:rsidP="00D5773C"/>
    <w:p w14:paraId="3A7AC245" w14:textId="77777777" w:rsidR="00D5773C" w:rsidRPr="00300C09" w:rsidRDefault="00D5773C" w:rsidP="00D5773C">
      <w:pPr>
        <w:tabs>
          <w:tab w:val="left" w:pos="7200"/>
          <w:tab w:val="left" w:pos="7920"/>
          <w:tab w:val="right" w:pos="9270"/>
        </w:tabs>
      </w:pPr>
      <w:r>
        <w:tab/>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w:t>
      </w:r>
      <w:r>
        <w:rPr>
          <w:rFonts w:ascii="Script MT Bold" w:hAnsi="Script MT Bold"/>
        </w:rPr>
        <w:t xml:space="preserve">  = </w:t>
      </w:r>
      <w:r>
        <w:t xml:space="preserve">&lt;T | </w:t>
      </w:r>
      <w:r>
        <w:rPr>
          <w:b/>
        </w:rPr>
        <w:t>v</w:t>
      </w:r>
      <w:r>
        <w:rPr>
          <w:rStyle w:val="subscript"/>
        </w:rPr>
        <w:t>1</w:t>
      </w:r>
      <w:r>
        <w:t xml:space="preserve">, </w:t>
      </w:r>
      <w:r>
        <w:rPr>
          <w:b/>
        </w:rPr>
        <w:t>v</w:t>
      </w:r>
      <w:r>
        <w:rPr>
          <w:rStyle w:val="subscript"/>
        </w:rPr>
        <w:t>2</w:t>
      </w:r>
      <w:r>
        <w:t>&gt;</w:t>
      </w:r>
      <w:r>
        <w:tab/>
        <w:t>rank-2 tensor function  (a Spivak "2-tensor") .</w:t>
      </w:r>
      <w:r>
        <w:tab/>
      </w:r>
      <w:r>
        <w:tab/>
      </w:r>
      <w:r>
        <w:tab/>
        <w:t>(2.11.d7)</w:t>
      </w:r>
    </w:p>
    <w:p w14:paraId="127B9C73" w14:textId="77777777" w:rsidR="00D5773C" w:rsidRDefault="00D5773C" w:rsidP="00D5773C"/>
    <w:p w14:paraId="2B2D90EA" w14:textId="77777777" w:rsidR="00D5773C" w:rsidRDefault="00D5773C" w:rsidP="00D5773C">
      <w:r>
        <w:t>It follows that</w:t>
      </w:r>
    </w:p>
    <w:p w14:paraId="0E1D3023" w14:textId="77777777" w:rsidR="00D5773C" w:rsidRDefault="00D5773C" w:rsidP="00D5773C"/>
    <w:p w14:paraId="10CC5B00" w14:textId="77777777" w:rsidR="00D5773C" w:rsidRDefault="00D5773C" w:rsidP="00D5773C">
      <w:r>
        <w:tab/>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w:t>
      </w:r>
      <w:r>
        <w:rPr>
          <w:rFonts w:ascii="Script MT Bold" w:hAnsi="Script MT Bold"/>
        </w:rPr>
        <w:t xml:space="preserve">  = </w:t>
      </w:r>
      <w:r>
        <w:t xml:space="preserve">&lt;T | </w:t>
      </w:r>
      <w:r>
        <w:rPr>
          <w:b/>
        </w:rPr>
        <w:t>v</w:t>
      </w:r>
      <w:r>
        <w:rPr>
          <w:rStyle w:val="subscript"/>
        </w:rPr>
        <w:t>1</w:t>
      </w:r>
      <w:r>
        <w:t xml:space="preserve">, </w:t>
      </w:r>
      <w:r>
        <w:rPr>
          <w:b/>
        </w:rPr>
        <w:t>v</w:t>
      </w:r>
      <w:r>
        <w:rPr>
          <w:rStyle w:val="subscript"/>
        </w:rPr>
        <w:t>2</w:t>
      </w:r>
      <w:r>
        <w:t>&gt;  =  Σ</w:t>
      </w:r>
      <w:r>
        <w:rPr>
          <w:rStyle w:val="subscript"/>
        </w:rPr>
        <w:t>ab</w:t>
      </w:r>
      <w:r>
        <w:t>T</w:t>
      </w:r>
      <w:r w:rsidRPr="001F0D70">
        <w:rPr>
          <w:rStyle w:val="subscript"/>
        </w:rPr>
        <w:t>ab</w:t>
      </w:r>
      <w:r>
        <w:t xml:space="preserve">  &lt; </w:t>
      </w:r>
      <w:r>
        <w:rPr>
          <w:b/>
        </w:rPr>
        <w:t>u</w:t>
      </w:r>
      <w:r>
        <w:rPr>
          <w:rStyle w:val="superscript"/>
        </w:rPr>
        <w:t>a</w:t>
      </w:r>
      <w:r>
        <w:t xml:space="preserve">, </w:t>
      </w:r>
      <w:r>
        <w:rPr>
          <w:b/>
        </w:rPr>
        <w:t>u</w:t>
      </w:r>
      <w:r>
        <w:rPr>
          <w:rStyle w:val="superscript"/>
        </w:rPr>
        <w:t>b</w:t>
      </w:r>
      <w:r>
        <w:t xml:space="preserve">| </w:t>
      </w:r>
      <w:r>
        <w:rPr>
          <w:b/>
        </w:rPr>
        <w:t>v</w:t>
      </w:r>
      <w:r>
        <w:rPr>
          <w:rStyle w:val="subscript"/>
        </w:rPr>
        <w:t>1</w:t>
      </w:r>
      <w:r>
        <w:t xml:space="preserve">, </w:t>
      </w:r>
      <w:r>
        <w:rPr>
          <w:b/>
        </w:rPr>
        <w:t>v</w:t>
      </w:r>
      <w:r>
        <w:rPr>
          <w:rStyle w:val="subscript"/>
        </w:rPr>
        <w:t>2</w:t>
      </w:r>
      <w:r>
        <w:t xml:space="preserve">&gt; </w:t>
      </w:r>
    </w:p>
    <w:p w14:paraId="0ACBCFE4" w14:textId="77777777" w:rsidR="00D5773C" w:rsidRDefault="00D5773C" w:rsidP="00D5773C"/>
    <w:p w14:paraId="47F31CD8" w14:textId="77777777" w:rsidR="00D5773C" w:rsidRDefault="00D5773C" w:rsidP="00D5773C">
      <w:r>
        <w:tab/>
      </w:r>
      <w:r>
        <w:tab/>
      </w:r>
      <w:r>
        <w:tab/>
        <w:t>= Σ</w:t>
      </w:r>
      <w:r>
        <w:rPr>
          <w:rStyle w:val="subscript"/>
        </w:rPr>
        <w:t>ab</w:t>
      </w:r>
      <w:r>
        <w:t>T</w:t>
      </w:r>
      <w:r w:rsidRPr="001F0D70">
        <w:rPr>
          <w:rStyle w:val="subscript"/>
        </w:rPr>
        <w:t>ab</w:t>
      </w:r>
      <w:r>
        <w:t xml:space="preserve"> &lt;</w:t>
      </w:r>
      <w:r>
        <w:rPr>
          <w:b/>
        </w:rPr>
        <w:t>u</w:t>
      </w:r>
      <w:r>
        <w:rPr>
          <w:rStyle w:val="superscript"/>
        </w:rPr>
        <w:t>a</w:t>
      </w:r>
      <w:r>
        <w:t xml:space="preserve">| </w:t>
      </w:r>
      <w:r w:rsidRPr="001F0D70">
        <w:rPr>
          <w:b/>
        </w:rPr>
        <w:t>v</w:t>
      </w:r>
      <w:r>
        <w:rPr>
          <w:rStyle w:val="subscript"/>
        </w:rPr>
        <w:t>1</w:t>
      </w:r>
      <w:r>
        <w:t>&gt; &lt;</w:t>
      </w:r>
      <w:r>
        <w:rPr>
          <w:b/>
        </w:rPr>
        <w:t>u</w:t>
      </w:r>
      <w:r>
        <w:rPr>
          <w:rStyle w:val="superscript"/>
        </w:rPr>
        <w:t>b</w:t>
      </w:r>
      <w:r>
        <w:t xml:space="preserve">| </w:t>
      </w:r>
      <w:r w:rsidRPr="001F0D70">
        <w:rPr>
          <w:b/>
        </w:rPr>
        <w:t>v</w:t>
      </w:r>
      <w:r>
        <w:rPr>
          <w:rStyle w:val="subscript"/>
        </w:rPr>
        <w:t>2</w:t>
      </w:r>
      <w:r>
        <w:t xml:space="preserve">&gt; </w:t>
      </w:r>
    </w:p>
    <w:p w14:paraId="54A65B17" w14:textId="77777777" w:rsidR="00D5773C" w:rsidRDefault="00D5773C" w:rsidP="00D5773C"/>
    <w:p w14:paraId="0D016C48" w14:textId="77777777" w:rsidR="00D5773C" w:rsidRPr="00300C09" w:rsidRDefault="00D5773C" w:rsidP="00D5773C">
      <w:pPr>
        <w:tabs>
          <w:tab w:val="left" w:pos="7200"/>
          <w:tab w:val="left" w:pos="7920"/>
          <w:tab w:val="right" w:pos="9270"/>
        </w:tabs>
      </w:pPr>
      <w:r>
        <w:tab/>
      </w:r>
      <w:r>
        <w:tab/>
      </w:r>
      <w:r>
        <w:tab/>
        <w:t>=  Σ</w:t>
      </w:r>
      <w:r>
        <w:rPr>
          <w:rStyle w:val="subscript"/>
        </w:rPr>
        <w:t>ab</w:t>
      </w:r>
      <w:r>
        <w:t>T</w:t>
      </w:r>
      <w:r w:rsidRPr="001F0D70">
        <w:rPr>
          <w:rStyle w:val="subscript"/>
        </w:rPr>
        <w:t>ab</w:t>
      </w:r>
      <w:r>
        <w:t xml:space="preserve"> (</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w:t>
      </w:r>
      <w:r>
        <w:tab/>
      </w:r>
      <w:r>
        <w:tab/>
      </w:r>
      <w:r>
        <w:tab/>
      </w:r>
      <w:r>
        <w:tab/>
      </w:r>
      <w:r>
        <w:tab/>
      </w:r>
      <w:r>
        <w:tab/>
      </w:r>
      <w:r>
        <w:tab/>
      </w:r>
      <w:r>
        <w:tab/>
        <w:t>(2.11.d8)</w:t>
      </w:r>
    </w:p>
    <w:p w14:paraId="0AA3C15A" w14:textId="77777777" w:rsidR="00D5773C" w:rsidRDefault="00D5773C" w:rsidP="00D5773C"/>
    <w:p w14:paraId="473D6034" w14:textId="77777777" w:rsidR="00D5773C" w:rsidRDefault="00D5773C" w:rsidP="00D5773C">
      <w:r>
        <w:t>where we have used the fact that the scalar product for elements of V*</w:t>
      </w:r>
      <w:r>
        <w:rPr>
          <w:rStyle w:val="superscript"/>
        </w:rPr>
        <w:t>2</w:t>
      </w:r>
      <w:r>
        <w:t xml:space="preserve"> with elements of V</w:t>
      </w:r>
      <w:r>
        <w:rPr>
          <w:rStyle w:val="superscript"/>
        </w:rPr>
        <w:t>2</w:t>
      </w:r>
      <w:r>
        <w:t xml:space="preserve"> is the product of two V*-with-V scalar products, as seen for example in (2.9.13). In the last line above we see that the tensor function </w:t>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 xml:space="preserve">) is the contraction of a rank-2 tensor with two rank-1 tensors, and so is a scalar. Thus, </w:t>
      </w:r>
    </w:p>
    <w:p w14:paraId="18A081CF" w14:textId="77777777" w:rsidR="00D5773C" w:rsidRDefault="00D5773C" w:rsidP="00D5773C"/>
    <w:p w14:paraId="60A0B0A6" w14:textId="77777777" w:rsidR="00D5773C" w:rsidRPr="00300C09" w:rsidRDefault="00D5773C" w:rsidP="00D5773C">
      <w:pPr>
        <w:tabs>
          <w:tab w:val="left" w:pos="7200"/>
          <w:tab w:val="left" w:pos="7920"/>
          <w:tab w:val="right" w:pos="9270"/>
        </w:tabs>
      </w:pPr>
      <w:r>
        <w:tab/>
      </w:r>
      <w:r w:rsidRPr="001F0D70">
        <w:rPr>
          <w:rFonts w:ascii="Script MT Bold" w:hAnsi="Script MT Bold"/>
        </w:rPr>
        <w:t>T</w:t>
      </w:r>
      <w:r w:rsidRPr="001F0D70">
        <w:t>'</w:t>
      </w:r>
      <w:r>
        <w:t>(</w:t>
      </w:r>
      <w:r w:rsidRPr="001F0D70">
        <w:rPr>
          <w:b/>
        </w:rPr>
        <w:t>v</w:t>
      </w:r>
      <w:r>
        <w:rPr>
          <w:b/>
        </w:rPr>
        <w:t>'</w:t>
      </w:r>
      <w:r>
        <w:rPr>
          <w:rStyle w:val="subscript"/>
        </w:rPr>
        <w:t>1</w:t>
      </w:r>
      <w:r>
        <w:t>,</w:t>
      </w:r>
      <w:r w:rsidRPr="001F0D70">
        <w:rPr>
          <w:b/>
        </w:rPr>
        <w:t>v</w:t>
      </w:r>
      <w:r>
        <w:rPr>
          <w:b/>
        </w:rPr>
        <w:t>'</w:t>
      </w:r>
      <w:r>
        <w:rPr>
          <w:rStyle w:val="subscript"/>
        </w:rPr>
        <w:t>2</w:t>
      </w:r>
      <w:r>
        <w:t xml:space="preserve">)  = </w:t>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w:t>
      </w:r>
      <w:r>
        <w:tab/>
      </w:r>
      <w:r>
        <w:tab/>
      </w:r>
      <w:r>
        <w:tab/>
      </w:r>
      <w:r>
        <w:tab/>
      </w:r>
      <w:r>
        <w:tab/>
      </w:r>
      <w:r>
        <w:tab/>
      </w:r>
      <w:r>
        <w:tab/>
      </w:r>
      <w:r>
        <w:tab/>
      </w:r>
      <w:r>
        <w:tab/>
        <w:t>(2.11.d9)</w:t>
      </w:r>
    </w:p>
    <w:p w14:paraId="0FA5B0F7" w14:textId="77777777" w:rsidR="00D5773C" w:rsidRDefault="00D5773C" w:rsidP="00D5773C"/>
    <w:p w14:paraId="6282B358" w14:textId="77777777" w:rsidR="00D5773C" w:rsidRDefault="00D5773C" w:rsidP="00D5773C">
      <w:r>
        <w:t>and a rank-2 tensor function transforms as a "scalar field of two arguments". The "rank-2" description applies to the tensor functional &lt;T| , and when this is closed with an element of V</w:t>
      </w:r>
      <w:r>
        <w:rPr>
          <w:rStyle w:val="superscript"/>
        </w:rPr>
        <w:t>2</w:t>
      </w:r>
      <w:r>
        <w:t xml:space="preserve"> the result is a scalar. </w:t>
      </w:r>
    </w:p>
    <w:p w14:paraId="4B2718F9" w14:textId="77777777" w:rsidR="00D5773C" w:rsidRDefault="00D5773C" w:rsidP="00D5773C"/>
    <w:p w14:paraId="35F5F8C7" w14:textId="77777777" w:rsidR="00D5773C" w:rsidRPr="00C872DD" w:rsidRDefault="00D5773C" w:rsidP="00D5773C">
      <w:r>
        <w:t>Note from (2.11.d8) and (2.4.1) that (</w:t>
      </w:r>
      <w:r>
        <w:rPr>
          <w:b/>
        </w:rPr>
        <w:t>u</w:t>
      </w:r>
      <w:r>
        <w:rPr>
          <w:rStyle w:val="subscript"/>
        </w:rPr>
        <w:t>i</w:t>
      </w:r>
      <w:r>
        <w:t>)</w:t>
      </w:r>
      <w:r>
        <w:rPr>
          <w:rStyle w:val="superscript"/>
        </w:rPr>
        <w:t xml:space="preserve">a </w:t>
      </w:r>
      <w:r>
        <w:t>= δ</w:t>
      </w:r>
      <w:r>
        <w:rPr>
          <w:rStyle w:val="subscript"/>
        </w:rPr>
        <w:t>i</w:t>
      </w:r>
      <w:r>
        <w:rPr>
          <w:rStyle w:val="superscript"/>
        </w:rPr>
        <w:t>a</w:t>
      </w:r>
      <w:r>
        <w:t xml:space="preserve"> , </w:t>
      </w:r>
    </w:p>
    <w:p w14:paraId="3855A87C" w14:textId="77777777" w:rsidR="00D5773C" w:rsidRDefault="00D5773C" w:rsidP="00D5773C"/>
    <w:p w14:paraId="492D6DBF" w14:textId="77777777" w:rsidR="00D5773C" w:rsidRPr="00300C09" w:rsidRDefault="00D5773C" w:rsidP="00D5773C">
      <w:pPr>
        <w:tabs>
          <w:tab w:val="left" w:pos="7200"/>
          <w:tab w:val="left" w:pos="7920"/>
          <w:tab w:val="right" w:pos="9270"/>
        </w:tabs>
      </w:pPr>
      <w:r>
        <w:tab/>
      </w:r>
      <w:r w:rsidRPr="001F0D70">
        <w:rPr>
          <w:rFonts w:ascii="Script MT Bold" w:hAnsi="Script MT Bold"/>
        </w:rPr>
        <w:t>T</w:t>
      </w:r>
      <w:r>
        <w:t>(</w:t>
      </w:r>
      <w:r>
        <w:rPr>
          <w:b/>
        </w:rPr>
        <w:t>u</w:t>
      </w:r>
      <w:r>
        <w:rPr>
          <w:rStyle w:val="subscript"/>
        </w:rPr>
        <w:t>i</w:t>
      </w:r>
      <w:r>
        <w:t>,</w:t>
      </w:r>
      <w:r>
        <w:rPr>
          <w:b/>
        </w:rPr>
        <w:t>u</w:t>
      </w:r>
      <w:r>
        <w:rPr>
          <w:rStyle w:val="subscript"/>
        </w:rPr>
        <w:t>j</w:t>
      </w:r>
      <w:r>
        <w:t>)  =  Σ</w:t>
      </w:r>
      <w:r>
        <w:rPr>
          <w:rStyle w:val="subscript"/>
        </w:rPr>
        <w:t>ab</w:t>
      </w:r>
      <w:r>
        <w:t>T</w:t>
      </w:r>
      <w:r w:rsidRPr="001F0D70">
        <w:rPr>
          <w:rStyle w:val="subscript"/>
        </w:rPr>
        <w:t>ab</w:t>
      </w:r>
      <w:r>
        <w:t xml:space="preserve"> (</w:t>
      </w:r>
      <w:r>
        <w:rPr>
          <w:b/>
        </w:rPr>
        <w:t>u</w:t>
      </w:r>
      <w:r>
        <w:rPr>
          <w:rStyle w:val="subscript"/>
        </w:rPr>
        <w:t>i</w:t>
      </w:r>
      <w:r>
        <w:t>)</w:t>
      </w:r>
      <w:r>
        <w:rPr>
          <w:rStyle w:val="superscript"/>
        </w:rPr>
        <w:t>a</w:t>
      </w:r>
      <w:r>
        <w:t xml:space="preserve">  (</w:t>
      </w:r>
      <w:r>
        <w:rPr>
          <w:b/>
        </w:rPr>
        <w:t>u</w:t>
      </w:r>
      <w:r>
        <w:rPr>
          <w:rStyle w:val="subscript"/>
        </w:rPr>
        <w:t>j</w:t>
      </w:r>
      <w:r>
        <w:t>)</w:t>
      </w:r>
      <w:r>
        <w:rPr>
          <w:rStyle w:val="superscript"/>
        </w:rPr>
        <w:t>b</w:t>
      </w:r>
      <w:r>
        <w:t xml:space="preserve"> =  Σ</w:t>
      </w:r>
      <w:r>
        <w:rPr>
          <w:rStyle w:val="subscript"/>
        </w:rPr>
        <w:t>ab</w:t>
      </w:r>
      <w:r>
        <w:t>T</w:t>
      </w:r>
      <w:r w:rsidRPr="001F0D70">
        <w:rPr>
          <w:rStyle w:val="subscript"/>
        </w:rPr>
        <w:t>ab</w:t>
      </w:r>
      <w:r>
        <w:t xml:space="preserve"> δ</w:t>
      </w:r>
      <w:r>
        <w:rPr>
          <w:rStyle w:val="subscript"/>
        </w:rPr>
        <w:t>i</w:t>
      </w:r>
      <w:r>
        <w:rPr>
          <w:rStyle w:val="superscript"/>
        </w:rPr>
        <w:t>a</w:t>
      </w:r>
      <w:r>
        <w:t xml:space="preserve"> δ</w:t>
      </w:r>
      <w:r>
        <w:rPr>
          <w:rStyle w:val="subscript"/>
        </w:rPr>
        <w:t>j</w:t>
      </w:r>
      <w:r>
        <w:rPr>
          <w:rStyle w:val="superscript"/>
        </w:rPr>
        <w:t>b</w:t>
      </w:r>
      <w:r>
        <w:t xml:space="preserve">  = T</w:t>
      </w:r>
      <w:r>
        <w:rPr>
          <w:rStyle w:val="subscript"/>
        </w:rPr>
        <w:t>ij</w:t>
      </w:r>
      <w:r>
        <w:tab/>
      </w:r>
      <w:r>
        <w:tab/>
      </w:r>
      <w:r>
        <w:tab/>
      </w:r>
      <w:r>
        <w:tab/>
      </w:r>
      <w:r>
        <w:tab/>
        <w:t>(2.11.d10)</w:t>
      </w:r>
    </w:p>
    <w:p w14:paraId="6ED803E9" w14:textId="77777777" w:rsidR="00D5773C" w:rsidRDefault="00D5773C" w:rsidP="00D5773C"/>
    <w:p w14:paraId="701B0571" w14:textId="77777777" w:rsidR="00D5773C" w:rsidRPr="00300C09" w:rsidRDefault="00D5773C" w:rsidP="00D5773C">
      <w:r>
        <w:t xml:space="preserve">so the tensor function evaluated at the basis vectors gives a corresponding element of the tensor. </w:t>
      </w:r>
    </w:p>
    <w:p w14:paraId="57ACAD5F" w14:textId="77777777" w:rsidR="00D5773C" w:rsidRDefault="00D5773C" w:rsidP="00D5773C"/>
    <w:p w14:paraId="1683EFF4" w14:textId="77777777" w:rsidR="00D5773C" w:rsidRDefault="00D5773C" w:rsidP="00D5773C">
      <w:r>
        <w:t>Using λ</w:t>
      </w:r>
      <w:r>
        <w:rPr>
          <w:rStyle w:val="superscript"/>
        </w:rPr>
        <w:t>i</w:t>
      </w:r>
      <w:r>
        <w:t xml:space="preserve"> =  &lt; </w:t>
      </w:r>
      <w:r>
        <w:rPr>
          <w:b/>
        </w:rPr>
        <w:t>u</w:t>
      </w:r>
      <w:r>
        <w:rPr>
          <w:rStyle w:val="superscript"/>
        </w:rPr>
        <w:t>i</w:t>
      </w:r>
      <w:r>
        <w:t xml:space="preserve">| as defined above in (2.11.c2),  we can rewrite (2.11.d4) </w:t>
      </w:r>
    </w:p>
    <w:p w14:paraId="5E992055" w14:textId="77777777" w:rsidR="00D5773C" w:rsidRDefault="00D5773C" w:rsidP="00D5773C"/>
    <w:p w14:paraId="337A3BAA" w14:textId="77777777" w:rsidR="00D5773C" w:rsidRPr="001F0D70" w:rsidRDefault="00D5773C" w:rsidP="00D5773C">
      <w:r>
        <w:tab/>
        <w:t>&lt;T|  =  Σ</w:t>
      </w:r>
      <w:r>
        <w:rPr>
          <w:rStyle w:val="subscript"/>
        </w:rPr>
        <w:t>ab</w:t>
      </w:r>
      <w:r>
        <w:t>T</w:t>
      </w:r>
      <w:r w:rsidRPr="001F0D70">
        <w:rPr>
          <w:rStyle w:val="subscript"/>
        </w:rPr>
        <w:t>ab</w:t>
      </w:r>
      <w:r>
        <w:t xml:space="preserve"> &lt;</w:t>
      </w:r>
      <w:r>
        <w:rPr>
          <w:b/>
        </w:rPr>
        <w:t>u</w:t>
      </w:r>
      <w:r>
        <w:rPr>
          <w:rStyle w:val="superscript"/>
        </w:rPr>
        <w:t>a</w:t>
      </w:r>
      <w:r>
        <w:t xml:space="preserve"> | </w:t>
      </w:r>
      <w:r>
        <w:sym w:font="Symbol" w:char="F0C4"/>
      </w:r>
      <w:r>
        <w:t xml:space="preserve"> &lt;</w:t>
      </w:r>
      <w:r>
        <w:rPr>
          <w:b/>
        </w:rPr>
        <w:t>u</w:t>
      </w:r>
      <w:r>
        <w:rPr>
          <w:rStyle w:val="superscript"/>
        </w:rPr>
        <w:t>b</w:t>
      </w:r>
      <w:r>
        <w:t xml:space="preserve">| </w:t>
      </w:r>
      <w:r>
        <w:tab/>
      </w:r>
      <w:r>
        <w:tab/>
      </w:r>
    </w:p>
    <w:p w14:paraId="734FB9FA" w14:textId="77777777" w:rsidR="00D5773C" w:rsidRDefault="00D5773C" w:rsidP="00D5773C">
      <w:r>
        <w:t>as</w:t>
      </w:r>
      <w:r>
        <w:tab/>
      </w:r>
      <w:r>
        <w:tab/>
      </w:r>
      <w:r>
        <w:tab/>
      </w:r>
      <w:r>
        <w:tab/>
      </w:r>
      <w:r>
        <w:tab/>
      </w:r>
      <w:r>
        <w:tab/>
        <w:t>rank-2 tensor functional</w:t>
      </w:r>
    </w:p>
    <w:p w14:paraId="549EA820" w14:textId="77777777" w:rsidR="00D5773C" w:rsidRPr="00300C09" w:rsidRDefault="00D5773C" w:rsidP="00D5773C">
      <w:pPr>
        <w:tabs>
          <w:tab w:val="left" w:pos="7200"/>
          <w:tab w:val="left" w:pos="7920"/>
          <w:tab w:val="right" w:pos="9270"/>
        </w:tabs>
      </w:pPr>
      <w:r>
        <w:tab/>
        <w:t xml:space="preserve"> </w:t>
      </w:r>
      <w:r w:rsidRPr="001F0D70">
        <w:rPr>
          <w:rFonts w:ascii="Script MT Bold" w:hAnsi="Script MT Bold"/>
        </w:rPr>
        <w:t>T</w:t>
      </w:r>
      <w:r>
        <w:t xml:space="preserve">   =  Σ</w:t>
      </w:r>
      <w:r>
        <w:rPr>
          <w:rStyle w:val="subscript"/>
        </w:rPr>
        <w:t>ab</w:t>
      </w:r>
      <w:r>
        <w:t>T</w:t>
      </w:r>
      <w:r w:rsidRPr="001F0D70">
        <w:rPr>
          <w:rStyle w:val="subscript"/>
        </w:rPr>
        <w:t>ab</w:t>
      </w:r>
      <w:r>
        <w:rPr>
          <w:rStyle w:val="subscript"/>
        </w:rPr>
        <w:t xml:space="preserve"> </w:t>
      </w:r>
      <w:r>
        <w:t>λ</w:t>
      </w:r>
      <w:r>
        <w:rPr>
          <w:rStyle w:val="superscript"/>
        </w:rPr>
        <w:t>a</w:t>
      </w:r>
      <w:r>
        <w:t xml:space="preserve"> </w:t>
      </w:r>
      <w:r>
        <w:sym w:font="Symbol" w:char="F0C4"/>
      </w:r>
      <w:r>
        <w:t xml:space="preserve"> λ</w:t>
      </w:r>
      <w:r>
        <w:rPr>
          <w:rStyle w:val="superscript"/>
        </w:rPr>
        <w:t>b</w:t>
      </w:r>
      <w:r>
        <w:tab/>
      </w:r>
      <w:r>
        <w:tab/>
      </w:r>
      <w:r>
        <w:tab/>
      </w:r>
      <w:r>
        <w:tab/>
      </w:r>
      <w:r>
        <w:tab/>
      </w:r>
      <w:r>
        <w:tab/>
      </w:r>
      <w:r>
        <w:tab/>
      </w:r>
      <w:r>
        <w:tab/>
      </w:r>
      <w:r>
        <w:tab/>
        <w:t>(2.11.d11)</w:t>
      </w:r>
    </w:p>
    <w:p w14:paraId="65A4BAA6" w14:textId="77777777" w:rsidR="00D5773C" w:rsidRDefault="00D5773C" w:rsidP="00D5773C"/>
    <w:p w14:paraId="7B996923" w14:textId="77777777" w:rsidR="00D5773C" w:rsidRDefault="00D5773C" w:rsidP="00D5773C">
      <w:r>
        <w:t xml:space="preserve">which is in analogy to </w:t>
      </w:r>
    </w:p>
    <w:p w14:paraId="47636710" w14:textId="77777777" w:rsidR="00D5773C" w:rsidRDefault="00D5773C" w:rsidP="00D5773C"/>
    <w:p w14:paraId="4B75BAB0" w14:textId="77777777" w:rsidR="00D5773C" w:rsidRDefault="00D5773C" w:rsidP="00D5773C">
      <w:r>
        <w:tab/>
        <w:t>&lt;</w:t>
      </w:r>
      <w:r w:rsidRPr="001F0D70">
        <w:rPr>
          <w:b/>
        </w:rPr>
        <w:t>α</w:t>
      </w:r>
      <w:r>
        <w:t xml:space="preserve"> | = Σ</w:t>
      </w:r>
      <w:r>
        <w:rPr>
          <w:rStyle w:val="subscript"/>
        </w:rPr>
        <w:t xml:space="preserve">a </w:t>
      </w:r>
      <w:r>
        <w:t>α</w:t>
      </w:r>
      <w:r>
        <w:rPr>
          <w:rStyle w:val="subscript"/>
        </w:rPr>
        <w:t>a</w:t>
      </w:r>
      <w:r>
        <w:t xml:space="preserve"> &lt;</w:t>
      </w:r>
      <w:r>
        <w:rPr>
          <w:b/>
        </w:rPr>
        <w:t>u</w:t>
      </w:r>
      <w:r>
        <w:rPr>
          <w:rStyle w:val="superscript"/>
        </w:rPr>
        <w:t>a</w:t>
      </w:r>
      <w:r>
        <w:t>|</w:t>
      </w:r>
    </w:p>
    <w:p w14:paraId="7E87BEA9" w14:textId="77777777" w:rsidR="00D5773C" w:rsidRPr="001F0D70" w:rsidRDefault="00D5773C" w:rsidP="00D5773C">
      <w:r>
        <w:tab/>
      </w:r>
      <w:r>
        <w:tab/>
      </w:r>
      <w:r>
        <w:tab/>
      </w:r>
      <w:r>
        <w:tab/>
      </w:r>
      <w:r>
        <w:tab/>
      </w:r>
      <w:r>
        <w:tab/>
        <w:t>rank-1 tensor functional</w:t>
      </w:r>
    </w:p>
    <w:p w14:paraId="38AA5999" w14:textId="77777777" w:rsidR="00D5773C" w:rsidRPr="00300C09" w:rsidRDefault="00D5773C" w:rsidP="00D5773C">
      <w:pPr>
        <w:tabs>
          <w:tab w:val="left" w:pos="7200"/>
          <w:tab w:val="left" w:pos="7920"/>
          <w:tab w:val="right" w:pos="9270"/>
        </w:tabs>
      </w:pPr>
      <w:r>
        <w:tab/>
        <w:t>α =  Σ</w:t>
      </w:r>
      <w:r>
        <w:rPr>
          <w:rStyle w:val="subscript"/>
        </w:rPr>
        <w:t xml:space="preserve">a </w:t>
      </w:r>
      <w:r>
        <w:t>α</w:t>
      </w:r>
      <w:r>
        <w:rPr>
          <w:rStyle w:val="subscript"/>
        </w:rPr>
        <w:t>a</w:t>
      </w:r>
      <w:r>
        <w:t xml:space="preserve"> λ</w:t>
      </w:r>
      <w:r>
        <w:rPr>
          <w:rStyle w:val="superscript"/>
        </w:rPr>
        <w:t>a</w:t>
      </w:r>
      <w:r>
        <w:t xml:space="preserve"> .</w:t>
      </w:r>
      <w:r>
        <w:tab/>
      </w:r>
      <w:r>
        <w:tab/>
      </w:r>
      <w:r>
        <w:tab/>
      </w:r>
      <w:r>
        <w:tab/>
      </w:r>
      <w:r>
        <w:tab/>
      </w:r>
      <w:r>
        <w:tab/>
      </w:r>
      <w:r>
        <w:tab/>
      </w:r>
      <w:r>
        <w:tab/>
      </w:r>
      <w:r>
        <w:tab/>
      </w:r>
      <w:r>
        <w:tab/>
        <w:t>(2.11.d12)</w:t>
      </w:r>
    </w:p>
    <w:p w14:paraId="7A3C1453" w14:textId="77777777" w:rsidR="00D5773C" w:rsidRDefault="00D5773C" w:rsidP="00D5773C"/>
    <w:p w14:paraId="6DE4BADF" w14:textId="77777777" w:rsidR="00D5773C" w:rsidRPr="001F0D70" w:rsidRDefault="00D5773C" w:rsidP="00D5773C">
      <w:r>
        <w:t xml:space="preserve">We continue to use script or Greek fonts to represent functionals, such as α and </w:t>
      </w:r>
      <w:r w:rsidRPr="001F0D70">
        <w:rPr>
          <w:rFonts w:ascii="Script MT Bold" w:hAnsi="Script MT Bold"/>
        </w:rPr>
        <w:t>T</w:t>
      </w:r>
      <w:r>
        <w:t xml:space="preserve">. </w:t>
      </w:r>
    </w:p>
    <w:p w14:paraId="7AE1EDA0" w14:textId="77777777" w:rsidR="00D5773C" w:rsidRDefault="00D5773C" w:rsidP="00D5773C"/>
    <w:p w14:paraId="486613A0" w14:textId="77777777" w:rsidR="00D5773C" w:rsidRDefault="00D5773C" w:rsidP="00D5773C">
      <w:r>
        <w:t>Taking the special case of a rank-2 functional which is just λ</w:t>
      </w:r>
      <w:r>
        <w:rPr>
          <w:rStyle w:val="superscript"/>
        </w:rPr>
        <w:t>a</w:t>
      </w:r>
      <w:r>
        <w:t xml:space="preserve"> </w:t>
      </w:r>
      <w:r>
        <w:sym w:font="Symbol" w:char="F0C4"/>
      </w:r>
      <w:r>
        <w:t xml:space="preserve"> λ</w:t>
      </w:r>
      <w:r>
        <w:rPr>
          <w:rStyle w:val="superscript"/>
        </w:rPr>
        <w:t>b</w:t>
      </w:r>
      <w:r>
        <w:t xml:space="preserve"> we construct the following rank-2 tensor function, </w:t>
      </w:r>
    </w:p>
    <w:p w14:paraId="0F0BCEC0" w14:textId="77777777" w:rsidR="00D5773C" w:rsidRDefault="00D5773C" w:rsidP="00D5773C"/>
    <w:p w14:paraId="53074542" w14:textId="77777777" w:rsidR="00D5773C" w:rsidRDefault="00D5773C" w:rsidP="00D5773C">
      <w:r>
        <w:tab/>
        <w:t>(λ</w:t>
      </w:r>
      <w:r>
        <w:rPr>
          <w:rStyle w:val="superscript"/>
        </w:rPr>
        <w:t>a</w:t>
      </w:r>
      <w:r>
        <w:t xml:space="preserve"> </w:t>
      </w:r>
      <w:r>
        <w:sym w:font="Symbol" w:char="F0C4"/>
      </w:r>
      <w:r>
        <w:t xml:space="preserve"> λ</w:t>
      </w:r>
      <w:r>
        <w:rPr>
          <w:rStyle w:val="superscript"/>
        </w:rPr>
        <w:t>b</w:t>
      </w:r>
      <w:r>
        <w:t>)(</w:t>
      </w:r>
      <w:r w:rsidRPr="001F0D70">
        <w:rPr>
          <w:b/>
        </w:rPr>
        <w:t>v</w:t>
      </w:r>
      <w:r>
        <w:rPr>
          <w:rStyle w:val="subscript"/>
        </w:rPr>
        <w:t>1</w:t>
      </w:r>
      <w:r>
        <w:t>,</w:t>
      </w:r>
      <w:r w:rsidRPr="001F0D70">
        <w:rPr>
          <w:b/>
        </w:rPr>
        <w:t>v</w:t>
      </w:r>
      <w:r>
        <w:rPr>
          <w:rStyle w:val="subscript"/>
        </w:rPr>
        <w:t>2</w:t>
      </w:r>
      <w:r>
        <w:t xml:space="preserve">) =  &lt; </w:t>
      </w:r>
      <w:r>
        <w:rPr>
          <w:b/>
        </w:rPr>
        <w:t>u</w:t>
      </w:r>
      <w:r>
        <w:rPr>
          <w:rStyle w:val="superscript"/>
        </w:rPr>
        <w:t>a</w:t>
      </w:r>
      <w:r>
        <w:t xml:space="preserve">, </w:t>
      </w:r>
      <w:r>
        <w:rPr>
          <w:b/>
        </w:rPr>
        <w:t>u</w:t>
      </w:r>
      <w:r>
        <w:rPr>
          <w:rStyle w:val="superscript"/>
        </w:rPr>
        <w:t>b</w:t>
      </w:r>
      <w:r>
        <w:t xml:space="preserve">| </w:t>
      </w:r>
      <w:r>
        <w:rPr>
          <w:b/>
        </w:rPr>
        <w:t>v</w:t>
      </w:r>
      <w:r>
        <w:rPr>
          <w:rStyle w:val="subscript"/>
        </w:rPr>
        <w:t>1</w:t>
      </w:r>
      <w:r>
        <w:t xml:space="preserve">, </w:t>
      </w:r>
      <w:r>
        <w:rPr>
          <w:b/>
        </w:rPr>
        <w:t>v</w:t>
      </w:r>
      <w:r>
        <w:rPr>
          <w:rStyle w:val="subscript"/>
        </w:rPr>
        <w:t>2</w:t>
      </w:r>
      <w:r>
        <w:t>&gt; =   &lt;</w:t>
      </w:r>
      <w:r>
        <w:rPr>
          <w:b/>
        </w:rPr>
        <w:t>u</w:t>
      </w:r>
      <w:r>
        <w:rPr>
          <w:rStyle w:val="superscript"/>
        </w:rPr>
        <w:t>a</w:t>
      </w:r>
      <w:r>
        <w:t xml:space="preserve">| </w:t>
      </w:r>
      <w:r w:rsidRPr="001F0D70">
        <w:rPr>
          <w:b/>
        </w:rPr>
        <w:t>v</w:t>
      </w:r>
      <w:r>
        <w:rPr>
          <w:rStyle w:val="subscript"/>
        </w:rPr>
        <w:t>1</w:t>
      </w:r>
      <w:r>
        <w:t>&gt; &lt;</w:t>
      </w:r>
      <w:r>
        <w:rPr>
          <w:b/>
        </w:rPr>
        <w:t>u</w:t>
      </w:r>
      <w:r>
        <w:rPr>
          <w:rStyle w:val="superscript"/>
        </w:rPr>
        <w:t>b</w:t>
      </w:r>
      <w:r>
        <w:t xml:space="preserve">| </w:t>
      </w:r>
      <w:r w:rsidRPr="001F0D70">
        <w:rPr>
          <w:b/>
        </w:rPr>
        <w:t>v</w:t>
      </w:r>
      <w:r>
        <w:rPr>
          <w:rStyle w:val="subscript"/>
        </w:rPr>
        <w:t>2</w:t>
      </w:r>
      <w:r>
        <w:t>&gt;  = (</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w:t>
      </w:r>
    </w:p>
    <w:p w14:paraId="58F8E6F1" w14:textId="77777777" w:rsidR="00D5773C" w:rsidRDefault="00D5773C" w:rsidP="00D5773C"/>
    <w:p w14:paraId="5FC08FF4" w14:textId="77777777" w:rsidR="00D5773C" w:rsidRDefault="00D5773C" w:rsidP="00D5773C">
      <w:pPr>
        <w:tabs>
          <w:tab w:val="left" w:pos="7200"/>
          <w:tab w:val="left" w:pos="7920"/>
          <w:tab w:val="right" w:pos="9270"/>
        </w:tabs>
      </w:pPr>
      <w:r>
        <w:tab/>
      </w:r>
      <w:r>
        <w:tab/>
        <w:t>= λ</w:t>
      </w:r>
      <w:r>
        <w:rPr>
          <w:rStyle w:val="superscript"/>
        </w:rPr>
        <w:t>a</w:t>
      </w:r>
      <w:r>
        <w:t>(</w:t>
      </w:r>
      <w:r w:rsidRPr="001F0D70">
        <w:rPr>
          <w:b/>
        </w:rPr>
        <w:t>v</w:t>
      </w:r>
      <w:r>
        <w:rPr>
          <w:rStyle w:val="subscript"/>
        </w:rPr>
        <w:t>1</w:t>
      </w:r>
      <w:r>
        <w:t>) λ</w:t>
      </w:r>
      <w:r>
        <w:rPr>
          <w:rStyle w:val="superscript"/>
        </w:rPr>
        <w:t>b</w:t>
      </w:r>
      <w:r>
        <w:t>(</w:t>
      </w:r>
      <w:r w:rsidRPr="001F0D70">
        <w:rPr>
          <w:b/>
        </w:rPr>
        <w:t>v</w:t>
      </w:r>
      <w:r>
        <w:rPr>
          <w:rStyle w:val="subscript"/>
        </w:rPr>
        <w:t>2</w:t>
      </w:r>
      <w:r>
        <w:t>)</w:t>
      </w:r>
      <w:r>
        <w:tab/>
        <w:t>.</w:t>
      </w:r>
      <w:r>
        <w:tab/>
      </w:r>
      <w:r>
        <w:tab/>
      </w:r>
      <w:r>
        <w:tab/>
      </w:r>
      <w:r>
        <w:tab/>
      </w:r>
      <w:r>
        <w:tab/>
      </w:r>
      <w:r>
        <w:tab/>
      </w:r>
      <w:r>
        <w:tab/>
      </w:r>
      <w:r>
        <w:tab/>
      </w:r>
      <w:r>
        <w:tab/>
        <w:t>(2.11.d13)</w:t>
      </w:r>
      <w:r>
        <w:tab/>
      </w:r>
      <w:r>
        <w:tab/>
      </w:r>
    </w:p>
    <w:p w14:paraId="795F6CC3" w14:textId="77777777" w:rsidR="00D5773C" w:rsidRDefault="00D5773C" w:rsidP="00D5773C">
      <w:r>
        <w:t>This function is manifestly linear in both arguments, since λ</w:t>
      </w:r>
      <w:r>
        <w:rPr>
          <w:rStyle w:val="superscript"/>
        </w:rPr>
        <w:t>a</w:t>
      </w:r>
      <w:r>
        <w:t>(</w:t>
      </w:r>
      <w:r w:rsidRPr="001F0D70">
        <w:rPr>
          <w:b/>
        </w:rPr>
        <w:t>v</w:t>
      </w:r>
      <w:r>
        <w:rPr>
          <w:rStyle w:val="subscript"/>
        </w:rPr>
        <w:t>1</w:t>
      </w:r>
      <w:r>
        <w:t xml:space="preserve">) is linear, so it is a bilinear function. For example, </w:t>
      </w:r>
    </w:p>
    <w:p w14:paraId="5CDC6EF9" w14:textId="77777777" w:rsidR="00D5773C" w:rsidRDefault="00D5773C" w:rsidP="00D5773C"/>
    <w:p w14:paraId="0F9A234C" w14:textId="77777777" w:rsidR="00D5773C" w:rsidRDefault="00D5773C" w:rsidP="00D5773C">
      <w:r>
        <w:tab/>
        <w:t>(λ</w:t>
      </w:r>
      <w:r>
        <w:rPr>
          <w:rStyle w:val="superscript"/>
        </w:rPr>
        <w:t>a</w:t>
      </w:r>
      <w:r>
        <w:t xml:space="preserve"> </w:t>
      </w:r>
      <w:r>
        <w:sym w:font="Symbol" w:char="F0C4"/>
      </w:r>
      <w:r>
        <w:t xml:space="preserve"> λ</w:t>
      </w:r>
      <w:r>
        <w:rPr>
          <w:rStyle w:val="superscript"/>
        </w:rPr>
        <w:t>b</w:t>
      </w:r>
      <w:r>
        <w:t>)(</w:t>
      </w:r>
      <w:r w:rsidRPr="001F0D70">
        <w:rPr>
          <w:b/>
        </w:rPr>
        <w:t>v</w:t>
      </w:r>
      <w:r>
        <w:rPr>
          <w:rStyle w:val="subscript"/>
        </w:rPr>
        <w:t>1</w:t>
      </w:r>
      <w:r>
        <w:t>+</w:t>
      </w:r>
      <w:r w:rsidRPr="001F0D70">
        <w:rPr>
          <w:b/>
        </w:rPr>
        <w:t>v</w:t>
      </w:r>
      <w:r>
        <w:rPr>
          <w:rStyle w:val="subscript"/>
        </w:rPr>
        <w:t>1</w:t>
      </w:r>
      <w:r>
        <w:t>',</w:t>
      </w:r>
      <w:r w:rsidRPr="001F0D70">
        <w:rPr>
          <w:b/>
        </w:rPr>
        <w:t>v</w:t>
      </w:r>
      <w:r>
        <w:rPr>
          <w:rStyle w:val="subscript"/>
        </w:rPr>
        <w:t>2</w:t>
      </w:r>
      <w:r>
        <w:t>)  =  (</w:t>
      </w:r>
      <w:r w:rsidRPr="001F0D70">
        <w:rPr>
          <w:b/>
        </w:rPr>
        <w:t>v</w:t>
      </w:r>
      <w:r>
        <w:rPr>
          <w:rStyle w:val="subscript"/>
        </w:rPr>
        <w:t>1</w:t>
      </w:r>
      <w:r>
        <w:t>+</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  (</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  (</w:t>
      </w:r>
      <w:r w:rsidRPr="001F0D70">
        <w:rPr>
          <w:b/>
        </w:rPr>
        <w:t>v</w:t>
      </w:r>
      <w:r>
        <w:rPr>
          <w:b/>
        </w:rPr>
        <w:t>'</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p>
    <w:p w14:paraId="2748D01C" w14:textId="77777777" w:rsidR="00D5773C" w:rsidRDefault="00D5773C" w:rsidP="00D5773C"/>
    <w:p w14:paraId="2F64902C" w14:textId="77777777" w:rsidR="00D5773C" w:rsidRPr="00300C09" w:rsidRDefault="00D5773C" w:rsidP="00D5773C">
      <w:pPr>
        <w:tabs>
          <w:tab w:val="left" w:pos="7200"/>
          <w:tab w:val="left" w:pos="7920"/>
          <w:tab w:val="right" w:pos="9270"/>
        </w:tabs>
      </w:pPr>
      <w:r>
        <w:tab/>
        <w:t>= (λ</w:t>
      </w:r>
      <w:r>
        <w:rPr>
          <w:rStyle w:val="superscript"/>
        </w:rPr>
        <w:t>a</w:t>
      </w:r>
      <w:r>
        <w:t xml:space="preserve"> </w:t>
      </w:r>
      <w:r>
        <w:sym w:font="Symbol" w:char="F0C4"/>
      </w:r>
      <w:r>
        <w:t xml:space="preserve"> λ</w:t>
      </w:r>
      <w:r>
        <w:rPr>
          <w:rStyle w:val="superscript"/>
        </w:rPr>
        <w:t>b</w:t>
      </w:r>
      <w:r>
        <w:t>)(</w:t>
      </w:r>
      <w:r w:rsidRPr="001F0D70">
        <w:rPr>
          <w:b/>
        </w:rPr>
        <w:t>v</w:t>
      </w:r>
      <w:r>
        <w:rPr>
          <w:rStyle w:val="subscript"/>
        </w:rPr>
        <w:t>1</w:t>
      </w:r>
      <w:r>
        <w:t>,</w:t>
      </w:r>
      <w:r w:rsidRPr="001F0D70">
        <w:rPr>
          <w:b/>
        </w:rPr>
        <w:t>v</w:t>
      </w:r>
      <w:r>
        <w:rPr>
          <w:rStyle w:val="subscript"/>
        </w:rPr>
        <w:t>2</w:t>
      </w:r>
      <w:r>
        <w:t>) + (λ</w:t>
      </w:r>
      <w:r>
        <w:rPr>
          <w:rStyle w:val="superscript"/>
        </w:rPr>
        <w:t>a</w:t>
      </w:r>
      <w:r>
        <w:t xml:space="preserve"> </w:t>
      </w:r>
      <w:r>
        <w:sym w:font="Symbol" w:char="F0C4"/>
      </w:r>
      <w:r>
        <w:t xml:space="preserve"> λ</w:t>
      </w:r>
      <w:r>
        <w:rPr>
          <w:rStyle w:val="superscript"/>
        </w:rPr>
        <w:t>b</w:t>
      </w:r>
      <w:r>
        <w:t>)(</w:t>
      </w:r>
      <w:r w:rsidRPr="001F0D70">
        <w:rPr>
          <w:b/>
        </w:rPr>
        <w:t>v</w:t>
      </w:r>
      <w:r>
        <w:rPr>
          <w:b/>
        </w:rPr>
        <w:t>'</w:t>
      </w:r>
      <w:r>
        <w:rPr>
          <w:rStyle w:val="subscript"/>
        </w:rPr>
        <w:t>1</w:t>
      </w:r>
      <w:r>
        <w:t>,</w:t>
      </w:r>
      <w:r w:rsidRPr="001F0D70">
        <w:rPr>
          <w:b/>
        </w:rPr>
        <w:t>v</w:t>
      </w:r>
      <w:r>
        <w:rPr>
          <w:rStyle w:val="subscript"/>
        </w:rPr>
        <w:t>2</w:t>
      </w:r>
      <w:r>
        <w:t>) .</w:t>
      </w:r>
      <w:r>
        <w:tab/>
      </w:r>
      <w:r>
        <w:tab/>
      </w:r>
      <w:r>
        <w:tab/>
      </w:r>
      <w:r>
        <w:tab/>
      </w:r>
      <w:r>
        <w:tab/>
      </w:r>
      <w:r>
        <w:tab/>
      </w:r>
      <w:r>
        <w:tab/>
        <w:t>(2.11.d14)</w:t>
      </w:r>
    </w:p>
    <w:p w14:paraId="3FFBC532" w14:textId="77777777" w:rsidR="00D5773C" w:rsidRDefault="00D5773C" w:rsidP="00D5773C"/>
    <w:p w14:paraId="38C8E781" w14:textId="77777777" w:rsidR="00D5773C" w:rsidRDefault="00D5773C" w:rsidP="00D5773C">
      <w:r>
        <w:t xml:space="preserve">Whereas &lt;T| shown above is a </w:t>
      </w:r>
      <w:r w:rsidRPr="00300C09">
        <w:rPr>
          <w:i/>
        </w:rPr>
        <w:t>general</w:t>
      </w:r>
      <w:r>
        <w:t xml:space="preserve"> rank-2 tensor functional, we can consider the special case of a </w:t>
      </w:r>
      <w:r w:rsidRPr="00300C09">
        <w:rPr>
          <w:i/>
        </w:rPr>
        <w:t>pure</w:t>
      </w:r>
      <w:r>
        <w:t xml:space="preserve"> rank-2 functional formed from two vector functionals α = &lt;</w:t>
      </w:r>
      <w:r w:rsidRPr="00300C09">
        <w:rPr>
          <w:b/>
        </w:rPr>
        <w:t>α</w:t>
      </w:r>
      <w:r>
        <w:t>| and β = &lt;</w:t>
      </w:r>
      <w:r w:rsidRPr="00300C09">
        <w:rPr>
          <w:b/>
        </w:rPr>
        <w:t>β</w:t>
      </w:r>
      <w:r>
        <w:t xml:space="preserve">| . In that case one finds, </w:t>
      </w:r>
    </w:p>
    <w:p w14:paraId="0E661FA0" w14:textId="77777777" w:rsidR="00D5773C" w:rsidRDefault="00D5773C" w:rsidP="00D5773C"/>
    <w:p w14:paraId="7ED7F5D8" w14:textId="77777777" w:rsidR="00D5773C" w:rsidRDefault="00D5773C" w:rsidP="00D5773C">
      <w:r>
        <w:tab/>
        <w:t xml:space="preserve">(α </w:t>
      </w:r>
      <w:r>
        <w:sym w:font="Symbol" w:char="F0C4"/>
      </w:r>
      <w:r>
        <w:t xml:space="preserve"> β)  = &lt;</w:t>
      </w:r>
      <w:r w:rsidRPr="00300C09">
        <w:rPr>
          <w:b/>
        </w:rPr>
        <w:t>α</w:t>
      </w:r>
      <w:r>
        <w:t xml:space="preserve">| </w:t>
      </w:r>
      <w:r>
        <w:sym w:font="Symbol" w:char="F0C4"/>
      </w:r>
      <w:r>
        <w:t xml:space="preserve"> &lt;</w:t>
      </w:r>
      <w:r>
        <w:rPr>
          <w:b/>
        </w:rPr>
        <w:t>β</w:t>
      </w:r>
      <w:r>
        <w:t>|  = &lt;</w:t>
      </w:r>
      <w:r w:rsidRPr="00300C09">
        <w:rPr>
          <w:b/>
        </w:rPr>
        <w:t>α</w:t>
      </w:r>
      <w:r>
        <w:t xml:space="preserve">, </w:t>
      </w:r>
      <w:r w:rsidRPr="00300C09">
        <w:rPr>
          <w:b/>
        </w:rPr>
        <w:t>β</w:t>
      </w:r>
      <w:r>
        <w:rPr>
          <w:b/>
        </w:rPr>
        <w:t xml:space="preserve"> </w:t>
      </w:r>
      <w:r>
        <w:t xml:space="preserve">| </w:t>
      </w:r>
      <w:r>
        <w:tab/>
      </w:r>
      <w:r>
        <w:tab/>
      </w:r>
      <w:r>
        <w:tab/>
        <w:t>rank-2 functional</w:t>
      </w:r>
    </w:p>
    <w:p w14:paraId="3DFF4C91" w14:textId="77777777" w:rsidR="00D5773C" w:rsidRDefault="00D5773C" w:rsidP="00D5773C"/>
    <w:p w14:paraId="06291C23" w14:textId="77777777" w:rsidR="00D5773C" w:rsidRDefault="00D5773C" w:rsidP="00D5773C">
      <w:r>
        <w:tab/>
        <w:t xml:space="preserve">(α </w:t>
      </w:r>
      <w:r>
        <w:sym w:font="Symbol" w:char="F0C4"/>
      </w:r>
      <w:r>
        <w:t xml:space="preserve"> β)(</w:t>
      </w:r>
      <w:r w:rsidRPr="001F0D70">
        <w:rPr>
          <w:b/>
        </w:rPr>
        <w:t>v</w:t>
      </w:r>
      <w:r>
        <w:rPr>
          <w:rStyle w:val="subscript"/>
        </w:rPr>
        <w:t>1</w:t>
      </w:r>
      <w:r>
        <w:t>,</w:t>
      </w:r>
      <w:r w:rsidRPr="001F0D70">
        <w:rPr>
          <w:b/>
        </w:rPr>
        <w:t>v</w:t>
      </w:r>
      <w:r>
        <w:rPr>
          <w:rStyle w:val="subscript"/>
        </w:rPr>
        <w:t>2</w:t>
      </w:r>
      <w:r>
        <w:t>)  =  &lt;</w:t>
      </w:r>
      <w:r w:rsidRPr="00300C09">
        <w:rPr>
          <w:b/>
        </w:rPr>
        <w:t>α</w:t>
      </w:r>
      <w:r>
        <w:t xml:space="preserve">, </w:t>
      </w:r>
      <w:r w:rsidRPr="00300C09">
        <w:rPr>
          <w:b/>
        </w:rPr>
        <w:t>β</w:t>
      </w:r>
      <w:r>
        <w:rPr>
          <w:b/>
        </w:rPr>
        <w:t xml:space="preserve"> </w:t>
      </w:r>
      <w:r>
        <w:t xml:space="preserve">| </w:t>
      </w:r>
      <w:r>
        <w:rPr>
          <w:b/>
        </w:rPr>
        <w:t>v</w:t>
      </w:r>
      <w:r>
        <w:rPr>
          <w:rStyle w:val="subscript"/>
        </w:rPr>
        <w:t>1</w:t>
      </w:r>
      <w:r>
        <w:t xml:space="preserve">, </w:t>
      </w:r>
      <w:r>
        <w:rPr>
          <w:b/>
        </w:rPr>
        <w:t>v</w:t>
      </w:r>
      <w:r>
        <w:rPr>
          <w:rStyle w:val="subscript"/>
        </w:rPr>
        <w:t>2</w:t>
      </w:r>
      <w:r>
        <w:t xml:space="preserve">&gt;  </w:t>
      </w:r>
    </w:p>
    <w:p w14:paraId="72292CCD" w14:textId="77777777" w:rsidR="00D5773C" w:rsidRDefault="00D5773C" w:rsidP="00D5773C">
      <w:r>
        <w:tab/>
      </w:r>
      <w:r>
        <w:tab/>
        <w:t>= &lt;</w:t>
      </w:r>
      <w:r w:rsidRPr="00300C09">
        <w:rPr>
          <w:b/>
        </w:rPr>
        <w:t>α</w:t>
      </w:r>
      <w:r>
        <w:t xml:space="preserve"> | </w:t>
      </w:r>
      <w:r w:rsidRPr="00300C09">
        <w:rPr>
          <w:b/>
        </w:rPr>
        <w:t>v</w:t>
      </w:r>
      <w:r>
        <w:rPr>
          <w:rStyle w:val="subscript"/>
        </w:rPr>
        <w:t>1</w:t>
      </w:r>
      <w:r>
        <w:t>&gt;  &lt;</w:t>
      </w:r>
      <w:r w:rsidRPr="00300C09">
        <w:rPr>
          <w:b/>
        </w:rPr>
        <w:t>β</w:t>
      </w:r>
      <w:r>
        <w:t xml:space="preserve"> | </w:t>
      </w:r>
      <w:r w:rsidRPr="00300C09">
        <w:rPr>
          <w:b/>
        </w:rPr>
        <w:t>v</w:t>
      </w:r>
      <w:r>
        <w:rPr>
          <w:rStyle w:val="subscript"/>
        </w:rPr>
        <w:t>2</w:t>
      </w:r>
      <w:r>
        <w:t>&gt;   = α(</w:t>
      </w:r>
      <w:r w:rsidRPr="00300C09">
        <w:rPr>
          <w:b/>
        </w:rPr>
        <w:t>v</w:t>
      </w:r>
      <w:r>
        <w:rPr>
          <w:rStyle w:val="subscript"/>
        </w:rPr>
        <w:t>1</w:t>
      </w:r>
      <w:r>
        <w:t>)β(</w:t>
      </w:r>
      <w:r w:rsidRPr="00300C09">
        <w:rPr>
          <w:b/>
        </w:rPr>
        <w:t>v</w:t>
      </w:r>
      <w:r>
        <w:rPr>
          <w:rStyle w:val="subscript"/>
        </w:rPr>
        <w:t>2</w:t>
      </w:r>
      <w:r>
        <w:t>)</w:t>
      </w:r>
      <w:r>
        <w:tab/>
      </w:r>
      <w:r>
        <w:tab/>
        <w:t>rank-2 tensor function</w:t>
      </w:r>
    </w:p>
    <w:p w14:paraId="30A89641" w14:textId="77777777" w:rsidR="00D5773C" w:rsidRDefault="00D5773C" w:rsidP="00D5773C"/>
    <w:p w14:paraId="4E99171A" w14:textId="77777777" w:rsidR="00D5773C" w:rsidRDefault="00D5773C" w:rsidP="00D5773C">
      <w:pPr>
        <w:tabs>
          <w:tab w:val="left" w:pos="7200"/>
          <w:tab w:val="left" w:pos="7920"/>
          <w:tab w:val="right" w:pos="9270"/>
        </w:tabs>
      </w:pPr>
      <w:r>
        <w:tab/>
        <w:t xml:space="preserve">(α </w:t>
      </w:r>
      <w:r>
        <w:sym w:font="Symbol" w:char="F0C4"/>
      </w:r>
      <w:r>
        <w:t xml:space="preserve"> β)(</w:t>
      </w:r>
      <w:r>
        <w:rPr>
          <w:b/>
        </w:rPr>
        <w:t>u</w:t>
      </w:r>
      <w:r>
        <w:rPr>
          <w:rStyle w:val="subscript"/>
        </w:rPr>
        <w:t>i</w:t>
      </w:r>
      <w:r>
        <w:t>,</w:t>
      </w:r>
      <w:r>
        <w:rPr>
          <w:b/>
        </w:rPr>
        <w:t>u</w:t>
      </w:r>
      <w:r>
        <w:rPr>
          <w:rStyle w:val="subscript"/>
        </w:rPr>
        <w:t>j</w:t>
      </w:r>
      <w:r>
        <w:t>)  = α(</w:t>
      </w:r>
      <w:r>
        <w:rPr>
          <w:b/>
        </w:rPr>
        <w:t>u</w:t>
      </w:r>
      <w:r>
        <w:rPr>
          <w:rStyle w:val="subscript"/>
        </w:rPr>
        <w:t>i</w:t>
      </w:r>
      <w:r>
        <w:t>)β(</w:t>
      </w:r>
      <w:r>
        <w:rPr>
          <w:b/>
        </w:rPr>
        <w:t>u</w:t>
      </w:r>
      <w:r>
        <w:rPr>
          <w:rStyle w:val="subscript"/>
        </w:rPr>
        <w:t>j</w:t>
      </w:r>
      <w:r>
        <w:t>)  = α</w:t>
      </w:r>
      <w:r>
        <w:rPr>
          <w:rStyle w:val="subscript"/>
        </w:rPr>
        <w:t>i</w:t>
      </w:r>
      <w:r>
        <w:t>β</w:t>
      </w:r>
      <w:r>
        <w:rPr>
          <w:rStyle w:val="subscript"/>
        </w:rPr>
        <w:t>j</w:t>
      </w:r>
      <w:r>
        <w:t xml:space="preserve"> = (α </w:t>
      </w:r>
      <w:r>
        <w:sym w:font="Symbol" w:char="F0C4"/>
      </w:r>
      <w:r>
        <w:t xml:space="preserve"> β)</w:t>
      </w:r>
      <w:r>
        <w:rPr>
          <w:rStyle w:val="subscript"/>
        </w:rPr>
        <w:t>ij</w:t>
      </w:r>
      <w:r>
        <w:t xml:space="preserve">   </w:t>
      </w:r>
      <w:r>
        <w:tab/>
        <w:t>rank-2 tensor</w:t>
      </w:r>
      <w:r>
        <w:tab/>
      </w:r>
      <w:r>
        <w:tab/>
      </w:r>
      <w:r>
        <w:tab/>
      </w:r>
      <w:r>
        <w:tab/>
        <w:t>(2.11.d15)</w:t>
      </w:r>
    </w:p>
    <w:p w14:paraId="621811F7" w14:textId="77777777" w:rsidR="00D5773C" w:rsidRDefault="00D5773C" w:rsidP="00D5773C">
      <w:pPr>
        <w:tabs>
          <w:tab w:val="left" w:pos="7200"/>
          <w:tab w:val="left" w:pos="7920"/>
          <w:tab w:val="right" w:pos="9270"/>
        </w:tabs>
      </w:pPr>
    </w:p>
    <w:p w14:paraId="5076228C" w14:textId="77777777" w:rsidR="00D5773C" w:rsidRDefault="00D5773C" w:rsidP="00D5773C">
      <w:pPr>
        <w:tabs>
          <w:tab w:val="left" w:pos="7200"/>
          <w:tab w:val="left" w:pos="7920"/>
          <w:tab w:val="right" w:pos="9270"/>
        </w:tabs>
      </w:pPr>
      <w:r>
        <w:t>where the very last item is α</w:t>
      </w:r>
      <w:r>
        <w:rPr>
          <w:rStyle w:val="subscript"/>
        </w:rPr>
        <w:t>i</w:t>
      </w:r>
      <w:r>
        <w:t>β</w:t>
      </w:r>
      <w:r>
        <w:rPr>
          <w:rStyle w:val="subscript"/>
        </w:rPr>
        <w:t>j</w:t>
      </w:r>
      <w:r>
        <w:t xml:space="preserve"> expressed in the tensor product notation of (2.8.9). Once again, evaluation of a tensor function at two basis vectors creates an element of the tensor. </w:t>
      </w:r>
    </w:p>
    <w:p w14:paraId="5F182B53" w14:textId="77777777" w:rsidR="00D5773C" w:rsidRDefault="00D5773C" w:rsidP="00D5773C">
      <w:pPr>
        <w:tabs>
          <w:tab w:val="left" w:pos="7200"/>
          <w:tab w:val="left" w:pos="7920"/>
          <w:tab w:val="right" w:pos="9270"/>
        </w:tabs>
      </w:pPr>
    </w:p>
    <w:p w14:paraId="3D430085" w14:textId="77777777" w:rsidR="00D5773C" w:rsidRPr="001108F8" w:rsidRDefault="00D5773C" w:rsidP="00D5773C">
      <w:pPr>
        <w:tabs>
          <w:tab w:val="left" w:pos="7200"/>
          <w:tab w:val="left" w:pos="7920"/>
          <w:tab w:val="right" w:pos="9270"/>
        </w:tabs>
        <w:rPr>
          <w:u w:val="single"/>
        </w:rPr>
      </w:pPr>
      <w:r>
        <w:rPr>
          <w:u w:val="single"/>
        </w:rPr>
        <w:t>Comment</w:t>
      </w:r>
      <w:r w:rsidRPr="001108F8">
        <w:rPr>
          <w:u w:val="single"/>
        </w:rPr>
        <w:t xml:space="preserve"> on </w:t>
      </w:r>
      <w:r>
        <w:rPr>
          <w:u w:val="single"/>
        </w:rPr>
        <w:t xml:space="preserve">vertical bars in the </w:t>
      </w:r>
      <w:r w:rsidRPr="001108F8">
        <w:rPr>
          <w:u w:val="single"/>
        </w:rPr>
        <w:t>Dirac Notation</w:t>
      </w:r>
    </w:p>
    <w:p w14:paraId="4E77C156" w14:textId="77777777" w:rsidR="00D5773C" w:rsidRDefault="00D5773C" w:rsidP="00D5773C">
      <w:pPr>
        <w:tabs>
          <w:tab w:val="left" w:pos="7200"/>
          <w:tab w:val="left" w:pos="7920"/>
          <w:tab w:val="right" w:pos="9270"/>
        </w:tabs>
      </w:pPr>
    </w:p>
    <w:p w14:paraId="6340E3F8" w14:textId="77777777" w:rsidR="00D5773C" w:rsidRDefault="00D5773C" w:rsidP="00D5773C">
      <w:pPr>
        <w:tabs>
          <w:tab w:val="left" w:pos="7200"/>
          <w:tab w:val="left" w:pos="7920"/>
          <w:tab w:val="right" w:pos="9270"/>
        </w:tabs>
      </w:pPr>
      <w:r>
        <w:t>Let |a&gt; be a vector in V, and &lt;b| a vector in the dual space V*. Notice that</w:t>
      </w:r>
    </w:p>
    <w:p w14:paraId="4B76983B" w14:textId="77777777" w:rsidR="00D5773C" w:rsidRDefault="00D5773C" w:rsidP="00D5773C">
      <w:pPr>
        <w:tabs>
          <w:tab w:val="left" w:pos="7200"/>
          <w:tab w:val="left" w:pos="7920"/>
          <w:tab w:val="right" w:pos="9270"/>
        </w:tabs>
      </w:pPr>
    </w:p>
    <w:p w14:paraId="1FBAE1EF" w14:textId="77777777" w:rsidR="00D5773C" w:rsidRPr="001108F8" w:rsidRDefault="00D5773C" w:rsidP="00D5773C">
      <w:pPr>
        <w:tabs>
          <w:tab w:val="left" w:pos="7200"/>
          <w:tab w:val="left" w:pos="7920"/>
          <w:tab w:val="right" w:pos="9270"/>
        </w:tabs>
      </w:pPr>
      <w:r>
        <w:tab/>
        <w:t xml:space="preserve"> &lt;b|   |a&gt;  =  &lt;b||a&gt;  =   &lt;b|a&gt; .</w:t>
      </w:r>
      <w:r>
        <w:tab/>
      </w:r>
      <w:r>
        <w:tab/>
      </w:r>
      <w:r>
        <w:tab/>
      </w:r>
      <w:r>
        <w:tab/>
      </w:r>
      <w:r>
        <w:tab/>
      </w:r>
      <w:r>
        <w:tab/>
      </w:r>
      <w:r>
        <w:tab/>
      </w:r>
      <w:r>
        <w:tab/>
        <w:t>(2.11.d16)</w:t>
      </w:r>
    </w:p>
    <w:p w14:paraId="5F7A40C6" w14:textId="77777777" w:rsidR="00D5773C" w:rsidRDefault="00D5773C" w:rsidP="00D5773C">
      <w:pPr>
        <w:tabs>
          <w:tab w:val="left" w:pos="7200"/>
          <w:tab w:val="left" w:pos="7920"/>
          <w:tab w:val="right" w:pos="9270"/>
        </w:tabs>
      </w:pPr>
    </w:p>
    <w:p w14:paraId="7013D98C" w14:textId="77777777" w:rsidR="00D5773C" w:rsidRDefault="00D5773C" w:rsidP="00D5773C">
      <w:pPr>
        <w:tabs>
          <w:tab w:val="left" w:pos="7200"/>
          <w:tab w:val="left" w:pos="7920"/>
          <w:tab w:val="right" w:pos="9270"/>
        </w:tabs>
      </w:pPr>
      <w:r>
        <w:t>The official notation for the scalar product is &lt;b | a&gt; not &lt;b || a&gt; so one  replaces the || with | . The same replacement is made for example doing a scalar product between elements of V</w:t>
      </w:r>
      <w:r>
        <w:rPr>
          <w:rStyle w:val="superscript"/>
        </w:rPr>
        <w:t>*2</w:t>
      </w:r>
      <w:r>
        <w:t xml:space="preserve"> and V</w:t>
      </w:r>
      <w:r>
        <w:rPr>
          <w:rStyle w:val="superscript"/>
        </w:rPr>
        <w:t>2</w:t>
      </w:r>
    </w:p>
    <w:p w14:paraId="448DC619" w14:textId="77777777" w:rsidR="00D5773C" w:rsidRDefault="00D5773C" w:rsidP="00D5773C">
      <w:pPr>
        <w:tabs>
          <w:tab w:val="left" w:pos="7200"/>
          <w:tab w:val="left" w:pos="7920"/>
          <w:tab w:val="right" w:pos="9270"/>
        </w:tabs>
      </w:pPr>
    </w:p>
    <w:p w14:paraId="0DF578D7" w14:textId="77777777" w:rsidR="00D5773C" w:rsidRDefault="00D5773C" w:rsidP="00D5773C">
      <w:pPr>
        <w:tabs>
          <w:tab w:val="left" w:pos="7200"/>
          <w:tab w:val="left" w:pos="7920"/>
          <w:tab w:val="right" w:pos="9270"/>
        </w:tabs>
      </w:pPr>
      <w:r>
        <w:tab/>
        <w:t xml:space="preserve">&lt;a| </w:t>
      </w:r>
      <w:r>
        <w:sym w:font="Symbol" w:char="F0C4"/>
      </w:r>
      <w:r>
        <w:t xml:space="preserve"> &lt;b|     |c&gt; </w:t>
      </w:r>
      <w:r>
        <w:sym w:font="Symbol" w:char="F0C4"/>
      </w:r>
      <w:r>
        <w:t xml:space="preserve"> |d&gt;   = &lt;a,b||c,d&gt;  = &lt;a,b | c,d&gt;</w:t>
      </w:r>
    </w:p>
    <w:p w14:paraId="1D2975B9" w14:textId="77777777" w:rsidR="00D5773C" w:rsidRDefault="00D5773C" w:rsidP="00D5773C">
      <w:pPr>
        <w:tabs>
          <w:tab w:val="left" w:pos="7200"/>
          <w:tab w:val="left" w:pos="7920"/>
          <w:tab w:val="right" w:pos="9270"/>
        </w:tabs>
      </w:pPr>
      <w:r>
        <w:t>or</w:t>
      </w:r>
    </w:p>
    <w:p w14:paraId="5A95F4BA" w14:textId="77777777" w:rsidR="00D5773C" w:rsidRPr="001108F8" w:rsidRDefault="00D5773C" w:rsidP="00D5773C">
      <w:pPr>
        <w:tabs>
          <w:tab w:val="left" w:pos="7200"/>
          <w:tab w:val="left" w:pos="7920"/>
          <w:tab w:val="right" w:pos="9270"/>
        </w:tabs>
      </w:pPr>
      <w:r>
        <w:tab/>
        <w:t xml:space="preserve">&lt;a| </w:t>
      </w:r>
      <w:r>
        <w:sym w:font="Symbol" w:char="F0C4"/>
      </w:r>
      <w:r>
        <w:t xml:space="preserve"> &lt;b|     |c&gt; </w:t>
      </w:r>
      <w:r>
        <w:sym w:font="Symbol" w:char="F0C4"/>
      </w:r>
      <w:r>
        <w:t xml:space="preserve"> |d&gt;  = ( &lt;a|  |c&gt; ) ( &lt;b|  |d&gt; )  = &lt;a|c&gt;&lt;b|d&gt;</w:t>
      </w:r>
      <w:r>
        <w:tab/>
        <w:t>.</w:t>
      </w:r>
      <w:r>
        <w:tab/>
      </w:r>
      <w:r>
        <w:tab/>
      </w:r>
      <w:r>
        <w:tab/>
      </w:r>
      <w:r>
        <w:tab/>
        <w:t>(2.11.d17)</w:t>
      </w:r>
    </w:p>
    <w:p w14:paraId="45DA5817" w14:textId="77777777" w:rsidR="00D5773C" w:rsidRDefault="00D5773C" w:rsidP="00D5773C"/>
    <w:p w14:paraId="64723FFF" w14:textId="77777777" w:rsidR="00D5773C" w:rsidRDefault="00D5773C" w:rsidP="00D5773C">
      <w:pPr>
        <w:pStyle w:val="Heading4"/>
      </w:pPr>
      <w:bookmarkStart w:id="20" w:name="_Toc447798908"/>
      <w:r>
        <w:t>(e) Rank-k functionals and tensor functions</w:t>
      </w:r>
      <w:bookmarkEnd w:id="20"/>
    </w:p>
    <w:p w14:paraId="0E0E0B15" w14:textId="77777777" w:rsidR="00D5773C" w:rsidRDefault="00D5773C" w:rsidP="00D5773C"/>
    <w:p w14:paraId="4BCBD841" w14:textId="77777777" w:rsidR="00D5773C" w:rsidRDefault="00D5773C" w:rsidP="00D5773C">
      <w:r>
        <w:t>It is a simple matter to generalize from k = 2 to k = k, so the vector space is V</w:t>
      </w:r>
      <w:r>
        <w:rPr>
          <w:rStyle w:val="superscript"/>
        </w:rPr>
        <w:t>k</w:t>
      </w:r>
      <w:r>
        <w:t xml:space="preserve"> and the dual space is V*</w:t>
      </w:r>
      <w:r>
        <w:rPr>
          <w:rStyle w:val="superscript"/>
        </w:rPr>
        <w:t>k</w:t>
      </w:r>
      <w:r>
        <w:t xml:space="preserve">, </w:t>
      </w:r>
    </w:p>
    <w:p w14:paraId="66341538" w14:textId="77777777" w:rsidR="00D5773C" w:rsidRDefault="00D5773C" w:rsidP="00D5773C">
      <w:pPr>
        <w:tabs>
          <w:tab w:val="left" w:pos="7200"/>
          <w:tab w:val="left" w:pos="7920"/>
          <w:tab w:val="right" w:pos="9270"/>
        </w:tabs>
      </w:pPr>
    </w:p>
    <w:p w14:paraId="771EFCDA" w14:textId="77777777" w:rsidR="00D5773C" w:rsidRDefault="00D5773C" w:rsidP="00D5773C">
      <w:pPr>
        <w:tabs>
          <w:tab w:val="left" w:pos="7200"/>
          <w:tab w:val="left" w:pos="7920"/>
          <w:tab w:val="right" w:pos="9270"/>
        </w:tabs>
      </w:pPr>
      <w:r>
        <w:tab/>
      </w:r>
      <w:r w:rsidRPr="00031B3A">
        <w:rPr>
          <w:i/>
        </w:rPr>
        <w:t>V</w:t>
      </w:r>
      <w:r>
        <w:rPr>
          <w:rStyle w:val="superscript"/>
        </w:rPr>
        <w:t>k</w:t>
      </w:r>
      <w:r>
        <w:t xml:space="preserve"> ≡ VxVx....xV</w:t>
      </w:r>
      <w:r>
        <w:tab/>
      </w:r>
      <w:r>
        <w:tab/>
        <w:t>k factors</w:t>
      </w:r>
      <w:r>
        <w:tab/>
        <w:t>// Cartesian product of k spaces</w:t>
      </w:r>
    </w:p>
    <w:p w14:paraId="7AD72C88" w14:textId="77777777" w:rsidR="00D5773C" w:rsidRDefault="00D5773C" w:rsidP="00D5773C">
      <w:pPr>
        <w:tabs>
          <w:tab w:val="left" w:pos="7200"/>
          <w:tab w:val="left" w:pos="7920"/>
          <w:tab w:val="right" w:pos="9270"/>
        </w:tabs>
      </w:pPr>
    </w:p>
    <w:p w14:paraId="2BD448A1" w14:textId="77777777" w:rsidR="00D5773C" w:rsidRDefault="00D5773C" w:rsidP="00D5773C">
      <w:pPr>
        <w:tabs>
          <w:tab w:val="left" w:pos="7200"/>
          <w:tab w:val="left" w:pos="7920"/>
          <w:tab w:val="right" w:pos="9270"/>
        </w:tabs>
      </w:pPr>
      <w:r>
        <w:tab/>
        <w:t>V</w:t>
      </w:r>
      <w:r>
        <w:rPr>
          <w:rStyle w:val="superscript"/>
        </w:rPr>
        <w:t>k</w:t>
      </w:r>
      <w:r>
        <w:t xml:space="preserve"> ≡ V</w:t>
      </w:r>
      <w:r>
        <w:sym w:font="Symbol" w:char="F0C4"/>
      </w:r>
      <w:r>
        <w:t>V</w:t>
      </w:r>
      <w:r>
        <w:sym w:font="Symbol" w:char="F0C4"/>
      </w:r>
      <w:r>
        <w:t>....</w:t>
      </w:r>
      <w:r>
        <w:sym w:font="Symbol" w:char="F0C4"/>
      </w:r>
      <w:r>
        <w:t>V</w:t>
      </w:r>
      <w:r>
        <w:tab/>
      </w:r>
      <w:r>
        <w:tab/>
        <w:t>k factors</w:t>
      </w:r>
      <w:r>
        <w:tab/>
        <w:t>// tensor product of k vector spaces</w:t>
      </w:r>
    </w:p>
    <w:p w14:paraId="09F31FA2" w14:textId="77777777" w:rsidR="00D5773C" w:rsidRDefault="00D5773C" w:rsidP="00D5773C">
      <w:pPr>
        <w:tabs>
          <w:tab w:val="left" w:pos="7200"/>
          <w:tab w:val="left" w:pos="7920"/>
          <w:tab w:val="right" w:pos="9270"/>
        </w:tabs>
      </w:pPr>
      <w:r>
        <w:tab/>
      </w:r>
      <w:r>
        <w:tab/>
      </w:r>
    </w:p>
    <w:p w14:paraId="4F1146D8" w14:textId="77777777" w:rsidR="00D5773C" w:rsidRDefault="00D5773C" w:rsidP="00D5773C">
      <w:pPr>
        <w:tabs>
          <w:tab w:val="left" w:pos="7200"/>
          <w:tab w:val="left" w:pos="7920"/>
          <w:tab w:val="right" w:pos="9270"/>
        </w:tabs>
      </w:pPr>
      <w:r>
        <w:tab/>
        <w:t>V*</w:t>
      </w:r>
      <w:r>
        <w:rPr>
          <w:rStyle w:val="superscript"/>
        </w:rPr>
        <w:t>k</w:t>
      </w:r>
      <w:r>
        <w:t xml:space="preserve"> ≡ V*</w:t>
      </w:r>
      <w:r>
        <w:sym w:font="Symbol" w:char="F0C4"/>
      </w:r>
      <w:r>
        <w:t>V*</w:t>
      </w:r>
      <w:r>
        <w:sym w:font="Symbol" w:char="F0C4"/>
      </w:r>
      <w:r>
        <w:t>....</w:t>
      </w:r>
      <w:r>
        <w:sym w:font="Symbol" w:char="F0C4"/>
      </w:r>
      <w:r>
        <w:t>V*</w:t>
      </w:r>
      <w:r>
        <w:tab/>
        <w:t xml:space="preserve">k factors  </w:t>
      </w:r>
      <w:r>
        <w:tab/>
        <w:t>// tensor product of k dual spaces  .</w:t>
      </w:r>
      <w:r>
        <w:tab/>
      </w:r>
      <w:r>
        <w:tab/>
        <w:t>(2.11.e1)</w:t>
      </w:r>
    </w:p>
    <w:p w14:paraId="64D7A0C3" w14:textId="77777777" w:rsidR="00D5773C" w:rsidRDefault="00D5773C" w:rsidP="00D5773C"/>
    <w:p w14:paraId="3F3F3FF1" w14:textId="77777777" w:rsidR="00D5773C" w:rsidRPr="00A854AF" w:rsidRDefault="00D5773C" w:rsidP="00D5773C">
      <w:r>
        <w:t xml:space="preserve"> We then have as a most general element of V</w:t>
      </w:r>
      <w:r>
        <w:rPr>
          <w:rStyle w:val="superscript"/>
        </w:rPr>
        <w:t>k</w:t>
      </w:r>
      <w:r>
        <w:t xml:space="preserve"> (a rank-k tensor), </w:t>
      </w:r>
    </w:p>
    <w:p w14:paraId="7884D7FD" w14:textId="77777777" w:rsidR="00D5773C" w:rsidRDefault="00D5773C" w:rsidP="00D5773C"/>
    <w:p w14:paraId="1B5F0424" w14:textId="77777777" w:rsidR="00D5773C" w:rsidRPr="00300C09" w:rsidRDefault="00D5773C" w:rsidP="00D5773C">
      <w:pPr>
        <w:tabs>
          <w:tab w:val="left" w:pos="7200"/>
          <w:tab w:val="left" w:pos="7920"/>
          <w:tab w:val="right" w:pos="9270"/>
        </w:tabs>
        <w:rPr>
          <w:rStyle w:val="subscript"/>
          <w:color w:val="FF0000"/>
        </w:rPr>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xml:space="preserve">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r>
        <w:tab/>
      </w:r>
      <w:r>
        <w:tab/>
      </w:r>
      <w:r w:rsidRPr="00300C09">
        <w:rPr>
          <w:color w:val="FF0000"/>
        </w:rPr>
        <w:t>T =  Σ</w:t>
      </w:r>
      <w:r w:rsidRPr="00300C09">
        <w:rPr>
          <w:rStyle w:val="subscript"/>
          <w:color w:val="FF0000"/>
        </w:rPr>
        <w:t>I</w:t>
      </w:r>
      <w:r w:rsidRPr="00300C09">
        <w:rPr>
          <w:color w:val="FF0000"/>
        </w:rPr>
        <w:t>T</w:t>
      </w:r>
      <w:r w:rsidRPr="00300C09">
        <w:rPr>
          <w:rStyle w:val="superscript"/>
          <w:color w:val="FF0000"/>
        </w:rPr>
        <w:t>I</w:t>
      </w:r>
      <w:r w:rsidRPr="00300C09">
        <w:rPr>
          <w:color w:val="FF0000"/>
        </w:rPr>
        <w:t xml:space="preserve"> </w:t>
      </w:r>
      <w:r>
        <w:rPr>
          <w:color w:val="FF0000"/>
        </w:rPr>
        <w:t>u</w:t>
      </w:r>
      <w:r w:rsidRPr="00300C09">
        <w:rPr>
          <w:rStyle w:val="subscript"/>
          <w:color w:val="FF0000"/>
        </w:rPr>
        <w:t>I</w:t>
      </w:r>
      <w:r>
        <w:tab/>
      </w:r>
      <w:r>
        <w:tab/>
        <w:t>(2.11.e2)</w:t>
      </w:r>
    </w:p>
    <w:p w14:paraId="272E9D0A" w14:textId="77777777" w:rsidR="00D5773C" w:rsidRDefault="00D5773C" w:rsidP="00D5773C">
      <w:pPr>
        <w:tabs>
          <w:tab w:val="left" w:pos="7200"/>
          <w:tab w:val="left" w:pos="7920"/>
          <w:tab w:val="right" w:pos="9270"/>
        </w:tabs>
      </w:pPr>
    </w:p>
    <w:p w14:paraId="424B58CE" w14:textId="77777777" w:rsidR="00D5773C" w:rsidRPr="001F0D70" w:rsidRDefault="00D5773C" w:rsidP="00D5773C">
      <w:pPr>
        <w:tabs>
          <w:tab w:val="left" w:pos="7200"/>
          <w:tab w:val="left" w:pos="7920"/>
          <w:tab w:val="right" w:pos="9270"/>
        </w:tabs>
      </w:pPr>
      <w:r>
        <w:t>with</w:t>
      </w:r>
      <w:r>
        <w:tab/>
      </w:r>
      <w:r>
        <w:tab/>
      </w:r>
      <w:r>
        <w:tab/>
      </w:r>
      <w:r>
        <w:tab/>
      </w:r>
      <w:r>
        <w:tab/>
      </w:r>
      <w:r>
        <w:tab/>
      </w:r>
    </w:p>
    <w:p w14:paraId="5F9ABE4F" w14:textId="77777777" w:rsidR="00D5773C" w:rsidRPr="001F0D70" w:rsidRDefault="00D5773C" w:rsidP="00D5773C"/>
    <w:p w14:paraId="4E83D6FB" w14:textId="77777777" w:rsidR="00D5773C" w:rsidRPr="00300C09" w:rsidRDefault="00D5773C" w:rsidP="00D5773C">
      <w:pPr>
        <w:tabs>
          <w:tab w:val="left" w:pos="5310"/>
          <w:tab w:val="left" w:pos="5940"/>
          <w:tab w:val="left" w:pos="7200"/>
          <w:tab w:val="left" w:pos="7920"/>
          <w:tab w:val="right" w:pos="9270"/>
        </w:tabs>
      </w:pPr>
      <w:r>
        <w:tab/>
        <w:t>(</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&gt; </w:t>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&gt;.....</w:t>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&gt;  = |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&gt;</w:t>
      </w:r>
      <w:r>
        <w:rPr>
          <w:rStyle w:val="subscript"/>
        </w:rPr>
        <w:t>k</w:t>
      </w:r>
      <w:r>
        <w:tab/>
      </w:r>
      <w:r>
        <w:tab/>
      </w:r>
      <w:r>
        <w:tab/>
        <w:t>(2.11.e3)</w:t>
      </w:r>
    </w:p>
    <w:p w14:paraId="32DB45CF" w14:textId="77777777" w:rsidR="00D5773C" w:rsidRDefault="00D5773C" w:rsidP="00D5773C"/>
    <w:p w14:paraId="2111DBE2" w14:textId="77777777" w:rsidR="00D5773C" w:rsidRDefault="00D5773C" w:rsidP="00D5773C">
      <w:r>
        <w:tab/>
      </w:r>
      <w:r>
        <w:tab/>
        <w:t xml:space="preserve">=  |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&gt; . </w:t>
      </w:r>
      <w:r>
        <w:tab/>
      </w:r>
      <w:r>
        <w:tab/>
      </w:r>
      <w:r>
        <w:tab/>
      </w:r>
      <w:r>
        <w:tab/>
      </w:r>
      <w:r>
        <w:tab/>
      </w:r>
      <w:r>
        <w:rPr>
          <w:color w:val="FF0000"/>
        </w:rPr>
        <w:t>u</w:t>
      </w:r>
      <w:r w:rsidRPr="00300C09">
        <w:rPr>
          <w:rStyle w:val="subscript"/>
          <w:color w:val="FF0000"/>
        </w:rPr>
        <w:t xml:space="preserve">I </w:t>
      </w:r>
      <w:r>
        <w:rPr>
          <w:color w:val="FF0000"/>
        </w:rPr>
        <w:t>≡</w:t>
      </w:r>
      <w:r w:rsidRPr="00300C09">
        <w:rPr>
          <w:color w:val="FF0000"/>
        </w:rPr>
        <w:t xml:space="preserve"> </w:t>
      </w:r>
      <w:r>
        <w:rPr>
          <w:b/>
          <w:color w:val="FF0000"/>
        </w:rPr>
        <w:t>u</w:t>
      </w:r>
      <w:r w:rsidRPr="00300C09">
        <w:rPr>
          <w:rStyle w:val="subscript"/>
          <w:color w:val="FF0000"/>
        </w:rPr>
        <w:t>i</w:t>
      </w:r>
      <w:r w:rsidRPr="00300C09">
        <w:rPr>
          <w:rStyle w:val="subscript"/>
          <w:color w:val="FF0000"/>
        </w:rPr>
        <w:fldChar w:fldCharType="begin"/>
      </w:r>
      <w:r w:rsidRPr="00300C09">
        <w:rPr>
          <w:rStyle w:val="subscript"/>
          <w:color w:val="FF0000"/>
        </w:rPr>
        <w:instrText xml:space="preserve"> EQ \s\do2(1)</w:instrText>
      </w:r>
      <w:r w:rsidRPr="00300C09">
        <w:rPr>
          <w:rStyle w:val="subscript"/>
          <w:color w:val="FF0000"/>
        </w:rPr>
        <w:fldChar w:fldCharType="end"/>
      </w:r>
      <w:r w:rsidRPr="00300C09">
        <w:rPr>
          <w:color w:val="FF0000"/>
        </w:rPr>
        <w:sym w:font="Symbol" w:char="F0C4"/>
      </w:r>
      <w:r w:rsidRPr="00300C09">
        <w:rPr>
          <w:color w:val="FF0000"/>
        </w:rPr>
        <w:t xml:space="preserve"> </w:t>
      </w:r>
      <w:r>
        <w:rPr>
          <w:b/>
          <w:color w:val="FF0000"/>
        </w:rPr>
        <w:t>u</w:t>
      </w:r>
      <w:r w:rsidRPr="00300C09">
        <w:rPr>
          <w:rStyle w:val="subscript"/>
          <w:color w:val="FF0000"/>
        </w:rPr>
        <w:t>i</w:t>
      </w:r>
      <w:r w:rsidRPr="00300C09">
        <w:rPr>
          <w:rStyle w:val="subscript"/>
          <w:color w:val="FF0000"/>
        </w:rPr>
        <w:fldChar w:fldCharType="begin"/>
      </w:r>
      <w:r w:rsidRPr="00300C09">
        <w:rPr>
          <w:rStyle w:val="subscript"/>
          <w:color w:val="FF0000"/>
        </w:rPr>
        <w:instrText xml:space="preserve"> EQ \s\do2(2)</w:instrText>
      </w:r>
      <w:r w:rsidRPr="00300C09">
        <w:rPr>
          <w:rStyle w:val="subscript"/>
          <w:color w:val="FF0000"/>
        </w:rPr>
        <w:fldChar w:fldCharType="end"/>
      </w:r>
      <w:r w:rsidRPr="00300C09">
        <w:rPr>
          <w:color w:val="FF0000"/>
        </w:rPr>
        <w:t xml:space="preserve"> .....</w:t>
      </w:r>
      <w:r w:rsidRPr="00300C09">
        <w:rPr>
          <w:color w:val="FF0000"/>
        </w:rPr>
        <w:sym w:font="Symbol" w:char="F0C4"/>
      </w:r>
      <w:r w:rsidRPr="00300C09">
        <w:rPr>
          <w:color w:val="FF0000"/>
        </w:rPr>
        <w:t xml:space="preserve"> </w:t>
      </w:r>
      <w:r>
        <w:rPr>
          <w:b/>
          <w:color w:val="FF0000"/>
        </w:rPr>
        <w:t>u</w:t>
      </w:r>
      <w:r w:rsidRPr="00300C09">
        <w:rPr>
          <w:rStyle w:val="subscript"/>
          <w:color w:val="FF0000"/>
        </w:rPr>
        <w:t>i</w:t>
      </w:r>
      <w:r w:rsidRPr="00300C09">
        <w:rPr>
          <w:rStyle w:val="subscript"/>
          <w:color w:val="FF0000"/>
        </w:rPr>
        <w:fldChar w:fldCharType="begin"/>
      </w:r>
      <w:r w:rsidRPr="00300C09">
        <w:rPr>
          <w:rStyle w:val="subscript"/>
          <w:color w:val="FF0000"/>
        </w:rPr>
        <w:instrText xml:space="preserve"> EQ \s\do2(k)</w:instrText>
      </w:r>
      <w:r w:rsidRPr="00300C09">
        <w:rPr>
          <w:rStyle w:val="subscript"/>
          <w:color w:val="FF0000"/>
        </w:rPr>
        <w:fldChar w:fldCharType="end"/>
      </w:r>
    </w:p>
    <w:p w14:paraId="452D4418" w14:textId="77777777" w:rsidR="00D5773C" w:rsidRDefault="00D5773C" w:rsidP="00D5773C"/>
    <w:p w14:paraId="749A2222" w14:textId="77777777" w:rsidR="00D5773C" w:rsidRPr="00300C09" w:rsidRDefault="00D5773C" w:rsidP="00D5773C">
      <w:r>
        <w:t xml:space="preserve">On the right in red we show our equations expressed in the multi-index notation introduced in (2.10.17-22).  The letter Z which appears below is used to represent the set of integers 1,2...k. </w:t>
      </w:r>
    </w:p>
    <w:p w14:paraId="581C7540" w14:textId="77777777" w:rsidR="00D5773C" w:rsidRDefault="00D5773C" w:rsidP="00D5773C"/>
    <w:p w14:paraId="56CAFEAD" w14:textId="77777777" w:rsidR="00D5773C" w:rsidRDefault="00D5773C" w:rsidP="00D5773C">
      <w:r>
        <w:t>Then the rank-k tensor T in V</w:t>
      </w:r>
      <w:r>
        <w:rPr>
          <w:rStyle w:val="superscript"/>
        </w:rPr>
        <w:t>k</w:t>
      </w:r>
      <w:r>
        <w:t xml:space="preserve"> is represented in Dirac notation as </w:t>
      </w:r>
    </w:p>
    <w:p w14:paraId="4499184D" w14:textId="77777777" w:rsidR="00D5773C" w:rsidRDefault="00D5773C" w:rsidP="00D5773C"/>
    <w:p w14:paraId="40461990" w14:textId="77777777" w:rsidR="00D5773C" w:rsidRPr="00300C09" w:rsidRDefault="00D5773C" w:rsidP="00D5773C">
      <w:pPr>
        <w:tabs>
          <w:tab w:val="left" w:pos="7200"/>
          <w:tab w:val="left" w:pos="7920"/>
          <w:tab w:val="right" w:pos="9270"/>
        </w:tabs>
      </w:pPr>
      <w:r>
        <w:tab/>
        <w:t>|T&gt;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&gt; .</w:t>
      </w:r>
      <w:r>
        <w:tab/>
      </w:r>
      <w:r>
        <w:tab/>
      </w:r>
      <w:r w:rsidRPr="00300C09">
        <w:rPr>
          <w:color w:val="FF0000"/>
        </w:rPr>
        <w:t>|T&gt; = Σ</w:t>
      </w:r>
      <w:r w:rsidRPr="00300C09">
        <w:rPr>
          <w:rStyle w:val="subscript"/>
          <w:color w:val="FF0000"/>
        </w:rPr>
        <w:t>I</w:t>
      </w:r>
      <w:r w:rsidRPr="00300C09">
        <w:rPr>
          <w:color w:val="FF0000"/>
        </w:rPr>
        <w:t>T</w:t>
      </w:r>
      <w:r w:rsidRPr="00300C09">
        <w:rPr>
          <w:rStyle w:val="superscript"/>
          <w:color w:val="FF0000"/>
        </w:rPr>
        <w:t>I</w:t>
      </w:r>
      <w:r w:rsidRPr="00300C09">
        <w:rPr>
          <w:color w:val="FF0000"/>
        </w:rPr>
        <w:t xml:space="preserve"> |</w:t>
      </w:r>
      <w:r>
        <w:rPr>
          <w:color w:val="FF0000"/>
        </w:rPr>
        <w:t>u</w:t>
      </w:r>
      <w:r w:rsidRPr="00300C09">
        <w:rPr>
          <w:rStyle w:val="subscript"/>
          <w:color w:val="FF0000"/>
        </w:rPr>
        <w:t>I</w:t>
      </w:r>
      <w:r w:rsidRPr="00300C09">
        <w:rPr>
          <w:color w:val="FF0000"/>
        </w:rPr>
        <w:t>&gt;</w:t>
      </w:r>
      <w:r>
        <w:tab/>
        <w:t xml:space="preserve"> </w:t>
      </w:r>
      <w:r>
        <w:tab/>
        <w:t xml:space="preserve"> (2.11.e4)</w:t>
      </w:r>
      <w:r>
        <w:tab/>
      </w:r>
    </w:p>
    <w:p w14:paraId="5C4F901D" w14:textId="77777777" w:rsidR="00D5773C" w:rsidRDefault="00D5773C" w:rsidP="00D5773C"/>
    <w:p w14:paraId="73588A77" w14:textId="77777777" w:rsidR="00D5773C" w:rsidRDefault="00D5773C" w:rsidP="00D5773C">
      <w:r>
        <w:t xml:space="preserve">The rank-k tensor </w:t>
      </w:r>
      <w:r w:rsidRPr="00300C09">
        <w:rPr>
          <w:i/>
        </w:rPr>
        <w:t>functional</w:t>
      </w:r>
      <w:r>
        <w:t xml:space="preserve"> &lt;T| of V*</w:t>
      </w:r>
      <w:r>
        <w:rPr>
          <w:rStyle w:val="superscript"/>
        </w:rPr>
        <w:t>k</w:t>
      </w:r>
      <w:r>
        <w:t xml:space="preserve"> is then</w:t>
      </w:r>
    </w:p>
    <w:p w14:paraId="26C4E095" w14:textId="77777777" w:rsidR="00D5773C" w:rsidRDefault="00D5773C" w:rsidP="00D5773C"/>
    <w:p w14:paraId="69E87697" w14:textId="77777777" w:rsidR="00D5773C" w:rsidRPr="00300C09" w:rsidRDefault="00D5773C" w:rsidP="00D5773C">
      <w:r>
        <w:tab/>
        <w:t>&lt;T |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t xml:space="preserve">   &lt; </w:t>
      </w:r>
      <w:r>
        <w:rPr>
          <w:b/>
        </w:rPr>
        <w:t>u</w:t>
      </w:r>
      <w:r w:rsidRPr="00300C09">
        <w:rPr>
          <w:rStyle w:val="superscript"/>
        </w:rPr>
        <w:t>i</w:t>
      </w:r>
      <w:r w:rsidRPr="00300C09">
        <w:rPr>
          <w:rStyle w:val="superscript"/>
        </w:rPr>
        <w:fldChar w:fldCharType="begin"/>
      </w:r>
      <w:r w:rsidRPr="00300C09">
        <w:rPr>
          <w:rStyle w:val="superscript"/>
        </w:rPr>
        <w:instrText xml:space="preserve"> EQ \s\do2(1)</w:instrText>
      </w:r>
      <w:r w:rsidRPr="00300C09">
        <w:rPr>
          <w:rStyle w:val="superscript"/>
        </w:rPr>
        <w:fldChar w:fldCharType="end"/>
      </w:r>
      <w:r>
        <w:t xml:space="preserve">, </w:t>
      </w:r>
      <w:r>
        <w:rPr>
          <w:b/>
        </w:rPr>
        <w:t>u</w:t>
      </w:r>
      <w:r w:rsidRPr="00300C09">
        <w:rPr>
          <w:rStyle w:val="superscript"/>
        </w:rPr>
        <w:t>i</w:t>
      </w:r>
      <w:r w:rsidRPr="00300C09">
        <w:rPr>
          <w:rStyle w:val="superscript"/>
        </w:rPr>
        <w:fldChar w:fldCharType="begin"/>
      </w:r>
      <w:r w:rsidRPr="00300C09">
        <w:rPr>
          <w:rStyle w:val="superscript"/>
        </w:rPr>
        <w:instrText xml:space="preserve"> EQ \s\do2(2)</w:instrText>
      </w:r>
      <w:r w:rsidRPr="00300C09">
        <w:rPr>
          <w:rStyle w:val="superscript"/>
        </w:rPr>
        <w:fldChar w:fldCharType="end"/>
      </w:r>
      <w:r>
        <w:t xml:space="preserve"> ....., </w:t>
      </w:r>
      <w:r>
        <w:rPr>
          <w:b/>
        </w:rPr>
        <w:t>u</w:t>
      </w:r>
      <w:r w:rsidRPr="00300C09">
        <w:rPr>
          <w:rStyle w:val="superscript"/>
        </w:rPr>
        <w:t>i</w:t>
      </w:r>
      <w:r w:rsidRPr="00300C09">
        <w:rPr>
          <w:rStyle w:val="superscript"/>
        </w:rPr>
        <w:fldChar w:fldCharType="begin"/>
      </w:r>
      <w:r w:rsidRPr="00300C09">
        <w:rPr>
          <w:rStyle w:val="superscript"/>
        </w:rPr>
        <w:instrText xml:space="preserve"> EQ \s\do2(k)</w:instrText>
      </w:r>
      <w:r w:rsidRPr="00300C09">
        <w:rPr>
          <w:rStyle w:val="superscript"/>
        </w:rPr>
        <w:fldChar w:fldCharType="end"/>
      </w:r>
      <w:r>
        <w:t xml:space="preserve"> |</w:t>
      </w:r>
      <w:r>
        <w:tab/>
      </w:r>
      <w:r>
        <w:tab/>
      </w:r>
      <w:r w:rsidRPr="00300C09">
        <w:rPr>
          <w:color w:val="FF0000"/>
        </w:rPr>
        <w:t>&lt;T| = Σ</w:t>
      </w:r>
      <w:r w:rsidRPr="00300C09">
        <w:rPr>
          <w:rStyle w:val="subscript"/>
          <w:color w:val="FF0000"/>
        </w:rPr>
        <w:t>I</w:t>
      </w:r>
      <w:r w:rsidRPr="00300C09">
        <w:rPr>
          <w:color w:val="FF0000"/>
        </w:rPr>
        <w:t>T</w:t>
      </w:r>
      <w:r w:rsidRPr="00300C09">
        <w:rPr>
          <w:rStyle w:val="subscript"/>
          <w:color w:val="FF0000"/>
        </w:rPr>
        <w:t>I</w:t>
      </w:r>
      <w:r w:rsidRPr="00300C09">
        <w:rPr>
          <w:color w:val="FF0000"/>
        </w:rPr>
        <w:t xml:space="preserve"> &lt;</w:t>
      </w:r>
      <w:r>
        <w:rPr>
          <w:color w:val="FF0000"/>
        </w:rPr>
        <w:t>u</w:t>
      </w:r>
      <w:r w:rsidRPr="00300C09">
        <w:rPr>
          <w:rStyle w:val="superscript"/>
          <w:color w:val="FF0000"/>
        </w:rPr>
        <w:t>I</w:t>
      </w:r>
      <w:r w:rsidRPr="00300C09">
        <w:rPr>
          <w:color w:val="FF0000"/>
        </w:rPr>
        <w:t>|</w:t>
      </w:r>
      <w:r>
        <w:t xml:space="preserve">  </w:t>
      </w:r>
    </w:p>
    <w:p w14:paraId="161A5D1E" w14:textId="77777777" w:rsidR="00D5773C" w:rsidRPr="00300C09" w:rsidRDefault="00D5773C" w:rsidP="00D5773C">
      <w:pPr>
        <w:tabs>
          <w:tab w:val="left" w:pos="7200"/>
          <w:tab w:val="left" w:pos="7920"/>
          <w:tab w:val="right" w:pos="9270"/>
        </w:tabs>
      </w:pPr>
      <w:r>
        <w:t>or</w:t>
      </w:r>
      <w:r>
        <w:tab/>
      </w:r>
      <w:r>
        <w:tab/>
      </w:r>
      <w:r>
        <w:tab/>
      </w:r>
      <w:r>
        <w:tab/>
      </w:r>
      <w:r>
        <w:tab/>
      </w:r>
      <w:r>
        <w:tab/>
      </w:r>
      <w:r>
        <w:tab/>
      </w:r>
      <w:r>
        <w:tab/>
      </w:r>
      <w:r>
        <w:tab/>
      </w:r>
      <w:r>
        <w:tab/>
      </w:r>
      <w:r>
        <w:tab/>
      </w:r>
      <w:r>
        <w:tab/>
        <w:t xml:space="preserve"> </w:t>
      </w:r>
      <w:r>
        <w:tab/>
        <w:t>(2.11.e5)</w:t>
      </w:r>
    </w:p>
    <w:p w14:paraId="0C730EB6" w14:textId="77777777" w:rsidR="00D5773C" w:rsidRDefault="00D5773C" w:rsidP="00D5773C">
      <w:r>
        <w:tab/>
      </w:r>
      <w:r w:rsidRPr="00300C09">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w:t>
      </w:r>
      <w:r>
        <w:tab/>
      </w:r>
      <w:r>
        <w:tab/>
      </w:r>
      <w:r w:rsidRPr="00300C09">
        <w:rPr>
          <w:rFonts w:ascii="Script MT Bold" w:hAnsi="Script MT Bold"/>
          <w:color w:val="FF0000"/>
        </w:rPr>
        <w:t>T</w:t>
      </w:r>
      <w:r w:rsidRPr="00300C09">
        <w:rPr>
          <w:color w:val="FF0000"/>
        </w:rPr>
        <w:t xml:space="preserve"> = Σ</w:t>
      </w:r>
      <w:r w:rsidRPr="00300C09">
        <w:rPr>
          <w:rStyle w:val="subscript"/>
          <w:color w:val="FF0000"/>
        </w:rPr>
        <w:t>I</w:t>
      </w:r>
      <w:r w:rsidRPr="00300C09">
        <w:rPr>
          <w:color w:val="FF0000"/>
        </w:rPr>
        <w:t>T</w:t>
      </w:r>
      <w:r w:rsidRPr="00300C09">
        <w:rPr>
          <w:rStyle w:val="subscript"/>
          <w:color w:val="FF0000"/>
        </w:rPr>
        <w:t>I</w:t>
      </w:r>
      <w:r w:rsidRPr="00300C09">
        <w:rPr>
          <w:color w:val="FF0000"/>
        </w:rPr>
        <w:t xml:space="preserve"> λ</w:t>
      </w:r>
      <w:r w:rsidRPr="00300C09">
        <w:rPr>
          <w:rStyle w:val="superscript"/>
          <w:color w:val="FF0000"/>
        </w:rPr>
        <w:t>I</w:t>
      </w:r>
    </w:p>
    <w:p w14:paraId="3508022F" w14:textId="77777777" w:rsidR="00D5773C" w:rsidRDefault="00D5773C" w:rsidP="00D5773C"/>
    <w:p w14:paraId="0F48830B" w14:textId="77777777" w:rsidR="00D5773C" w:rsidRDefault="00D5773C" w:rsidP="00D5773C">
      <w:r>
        <w:t>A general pure element of V</w:t>
      </w:r>
      <w:r>
        <w:rPr>
          <w:rStyle w:val="superscript"/>
        </w:rPr>
        <w:t>k</w:t>
      </w:r>
      <w:r>
        <w:t xml:space="preserve"> is specified by</w:t>
      </w:r>
    </w:p>
    <w:p w14:paraId="6BD7F8C9" w14:textId="77777777" w:rsidR="00D5773C" w:rsidRDefault="00D5773C" w:rsidP="00D5773C"/>
    <w:p w14:paraId="57703546" w14:textId="77777777" w:rsidR="00D5773C" w:rsidRPr="00300C09" w:rsidRDefault="00D5773C" w:rsidP="00D5773C">
      <w:pPr>
        <w:tabs>
          <w:tab w:val="left" w:pos="7200"/>
          <w:tab w:val="left" w:pos="7920"/>
          <w:tab w:val="right" w:pos="9270"/>
        </w:tabs>
      </w:pPr>
      <w:r>
        <w:tab/>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&gt; = |</w:t>
      </w:r>
      <w:r w:rsidRPr="00300C09">
        <w:rPr>
          <w:b/>
        </w:rPr>
        <w:t>v</w:t>
      </w:r>
      <w:r>
        <w:rPr>
          <w:rStyle w:val="subscript"/>
        </w:rPr>
        <w:t>1</w:t>
      </w:r>
      <w:r>
        <w:t xml:space="preserve">&gt; </w:t>
      </w:r>
      <w:r>
        <w:sym w:font="Symbol" w:char="F0C4"/>
      </w:r>
      <w:r>
        <w:t xml:space="preserve"> |</w:t>
      </w:r>
      <w:r w:rsidRPr="00300C09">
        <w:rPr>
          <w:b/>
        </w:rPr>
        <w:t>v</w:t>
      </w:r>
      <w:r>
        <w:rPr>
          <w:rStyle w:val="subscript"/>
        </w:rPr>
        <w:t>2</w:t>
      </w:r>
      <w:r>
        <w:t xml:space="preserve">&gt; </w:t>
      </w:r>
      <w:r>
        <w:sym w:font="Symbol" w:char="F0C4"/>
      </w:r>
      <w:r>
        <w:t xml:space="preserve"> .... </w:t>
      </w:r>
      <w:r>
        <w:sym w:font="Symbol" w:char="F0C4"/>
      </w:r>
      <w:r>
        <w:t xml:space="preserve"> |</w:t>
      </w:r>
      <w:r w:rsidRPr="00300C09">
        <w:rPr>
          <w:b/>
        </w:rPr>
        <w:t>v</w:t>
      </w:r>
      <w:r>
        <w:rPr>
          <w:rStyle w:val="subscript"/>
        </w:rPr>
        <w:t>k</w:t>
      </w:r>
      <w:r>
        <w:t>&gt; .</w:t>
      </w:r>
      <w:r>
        <w:tab/>
        <w:t xml:space="preserve">      </w:t>
      </w:r>
      <w:r w:rsidRPr="00300C09">
        <w:rPr>
          <w:color w:val="FF0000"/>
        </w:rPr>
        <w:t>|</w:t>
      </w:r>
      <w:r w:rsidRPr="00A854AF">
        <w:rPr>
          <w:b/>
          <w:color w:val="FF0000"/>
        </w:rPr>
        <w:t>v</w:t>
      </w:r>
      <w:r w:rsidRPr="00300C09">
        <w:rPr>
          <w:rStyle w:val="subscript"/>
          <w:color w:val="FF0000"/>
        </w:rPr>
        <w:t>Z</w:t>
      </w:r>
      <w:r w:rsidRPr="00300C09">
        <w:rPr>
          <w:color w:val="FF0000"/>
        </w:rPr>
        <w:t>&gt; =  |</w:t>
      </w:r>
      <w:r w:rsidRPr="00300C09">
        <w:rPr>
          <w:b/>
          <w:color w:val="FF0000"/>
        </w:rPr>
        <w:t>v</w:t>
      </w:r>
      <w:r w:rsidRPr="00300C09">
        <w:rPr>
          <w:rStyle w:val="subscript"/>
          <w:color w:val="FF0000"/>
        </w:rPr>
        <w:t>1</w:t>
      </w:r>
      <w:r w:rsidRPr="00300C09">
        <w:rPr>
          <w:color w:val="FF0000"/>
        </w:rPr>
        <w:t xml:space="preserve">&gt; </w:t>
      </w:r>
      <w:r w:rsidRPr="00300C09">
        <w:rPr>
          <w:color w:val="FF0000"/>
        </w:rPr>
        <w:sym w:font="Symbol" w:char="F0C4"/>
      </w:r>
      <w:r w:rsidRPr="00300C09">
        <w:rPr>
          <w:color w:val="FF0000"/>
        </w:rPr>
        <w:t xml:space="preserve"> |</w:t>
      </w:r>
      <w:r w:rsidRPr="00300C09">
        <w:rPr>
          <w:b/>
          <w:color w:val="FF0000"/>
        </w:rPr>
        <w:t>v</w:t>
      </w:r>
      <w:r w:rsidRPr="00300C09">
        <w:rPr>
          <w:rStyle w:val="subscript"/>
          <w:color w:val="FF0000"/>
        </w:rPr>
        <w:t>2</w:t>
      </w:r>
      <w:r w:rsidRPr="00300C09">
        <w:rPr>
          <w:color w:val="FF0000"/>
        </w:rPr>
        <w:t xml:space="preserve">&gt; </w:t>
      </w:r>
      <w:r w:rsidRPr="00300C09">
        <w:rPr>
          <w:color w:val="FF0000"/>
        </w:rPr>
        <w:sym w:font="Symbol" w:char="F0C4"/>
      </w:r>
      <w:r w:rsidRPr="00300C09">
        <w:rPr>
          <w:color w:val="FF0000"/>
        </w:rPr>
        <w:t xml:space="preserve"> .... </w:t>
      </w:r>
      <w:r w:rsidRPr="00300C09">
        <w:rPr>
          <w:color w:val="FF0000"/>
        </w:rPr>
        <w:sym w:font="Symbol" w:char="F0C4"/>
      </w:r>
      <w:r w:rsidRPr="00300C09">
        <w:rPr>
          <w:color w:val="FF0000"/>
        </w:rPr>
        <w:t xml:space="preserve"> |</w:t>
      </w:r>
      <w:r w:rsidRPr="00300C09">
        <w:rPr>
          <w:b/>
          <w:color w:val="FF0000"/>
        </w:rPr>
        <w:t>v</w:t>
      </w:r>
      <w:r w:rsidRPr="00300C09">
        <w:rPr>
          <w:rStyle w:val="subscript"/>
          <w:color w:val="FF0000"/>
        </w:rPr>
        <w:t>k</w:t>
      </w:r>
      <w:r w:rsidRPr="00300C09">
        <w:rPr>
          <w:color w:val="FF0000"/>
        </w:rPr>
        <w:t>&gt;</w:t>
      </w:r>
      <w:r>
        <w:tab/>
      </w:r>
      <w:r>
        <w:tab/>
        <w:t xml:space="preserve"> (2.11.e6)</w:t>
      </w:r>
      <w:r>
        <w:tab/>
      </w:r>
    </w:p>
    <w:p w14:paraId="06B89AD2" w14:textId="77777777" w:rsidR="00D5773C" w:rsidRDefault="00D5773C" w:rsidP="00D5773C"/>
    <w:p w14:paraId="73181C57" w14:textId="77777777" w:rsidR="00D5773C" w:rsidRDefault="00D5773C" w:rsidP="00D5773C">
      <w:r>
        <w:t xml:space="preserve">The corresponding rank-k tensor </w:t>
      </w:r>
      <w:r w:rsidRPr="00300C09">
        <w:rPr>
          <w:i/>
        </w:rPr>
        <w:t>function</w:t>
      </w:r>
      <w:r>
        <w:t xml:space="preserve"> is given by </w:t>
      </w:r>
    </w:p>
    <w:p w14:paraId="7F041C54" w14:textId="77777777" w:rsidR="00D5773C" w:rsidRDefault="00D5773C" w:rsidP="00D5773C"/>
    <w:p w14:paraId="5BBFC3EA" w14:textId="77777777" w:rsidR="00D5773C" w:rsidRDefault="00D5773C" w:rsidP="00D5773C">
      <w:r>
        <w:tab/>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 &lt;T | </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&gt;</w:t>
      </w:r>
    </w:p>
    <w:p w14:paraId="66CBDC85" w14:textId="77777777" w:rsidR="00D5773C" w:rsidRDefault="00D5773C" w:rsidP="00D5773C"/>
    <w:p w14:paraId="35D7C577" w14:textId="77777777" w:rsidR="00D5773C" w:rsidRPr="00300C09" w:rsidRDefault="00D5773C" w:rsidP="00D5773C">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t xml:space="preserve">   &lt; </w:t>
      </w:r>
      <w:r>
        <w:rPr>
          <w:b/>
        </w:rPr>
        <w:t>u</w:t>
      </w:r>
      <w:r w:rsidRPr="00300C09">
        <w:rPr>
          <w:rStyle w:val="superscript"/>
        </w:rPr>
        <w:t>i</w:t>
      </w:r>
      <w:r w:rsidRPr="00300C09">
        <w:rPr>
          <w:rStyle w:val="superscript"/>
        </w:rPr>
        <w:fldChar w:fldCharType="begin"/>
      </w:r>
      <w:r w:rsidRPr="00300C09">
        <w:rPr>
          <w:rStyle w:val="superscript"/>
        </w:rPr>
        <w:instrText xml:space="preserve"> EQ \s\do2(1)</w:instrText>
      </w:r>
      <w:r w:rsidRPr="00300C09">
        <w:rPr>
          <w:rStyle w:val="superscript"/>
        </w:rPr>
        <w:fldChar w:fldCharType="end"/>
      </w:r>
      <w:r>
        <w:t xml:space="preserve">, </w:t>
      </w:r>
      <w:r>
        <w:rPr>
          <w:b/>
        </w:rPr>
        <w:t>u</w:t>
      </w:r>
      <w:r w:rsidRPr="00300C09">
        <w:rPr>
          <w:rStyle w:val="superscript"/>
        </w:rPr>
        <w:t>i</w:t>
      </w:r>
      <w:r w:rsidRPr="00300C09">
        <w:rPr>
          <w:rStyle w:val="superscript"/>
        </w:rPr>
        <w:fldChar w:fldCharType="begin"/>
      </w:r>
      <w:r w:rsidRPr="00300C09">
        <w:rPr>
          <w:rStyle w:val="superscript"/>
        </w:rPr>
        <w:instrText xml:space="preserve"> EQ \s\do2(2)</w:instrText>
      </w:r>
      <w:r w:rsidRPr="00300C09">
        <w:rPr>
          <w:rStyle w:val="superscript"/>
        </w:rPr>
        <w:fldChar w:fldCharType="end"/>
      </w:r>
      <w:r>
        <w:t xml:space="preserve">, ..., </w:t>
      </w:r>
      <w:r>
        <w:rPr>
          <w:b/>
        </w:rPr>
        <w:t>u</w:t>
      </w:r>
      <w:r w:rsidRPr="00300C09">
        <w:rPr>
          <w:rStyle w:val="superscript"/>
        </w:rPr>
        <w:t>i</w:t>
      </w:r>
      <w:r w:rsidRPr="00300C09">
        <w:rPr>
          <w:rStyle w:val="superscript"/>
        </w:rPr>
        <w:fldChar w:fldCharType="begin"/>
      </w:r>
      <w:r w:rsidRPr="00300C09">
        <w:rPr>
          <w:rStyle w:val="superscript"/>
        </w:rPr>
        <w:instrText xml:space="preserve"> EQ \s\do2(k)</w:instrText>
      </w:r>
      <w:r w:rsidRPr="00300C09">
        <w:rPr>
          <w:rStyle w:val="superscript"/>
        </w:rPr>
        <w:fldChar w:fldCharType="end"/>
      </w:r>
      <w:r>
        <w:t xml:space="preserve"> | </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&gt;</w:t>
      </w:r>
      <w:r>
        <w:tab/>
      </w:r>
    </w:p>
    <w:p w14:paraId="31BF3654" w14:textId="77777777" w:rsidR="00D5773C" w:rsidRDefault="00D5773C" w:rsidP="00D5773C"/>
    <w:p w14:paraId="0F941507" w14:textId="77777777" w:rsidR="00D5773C" w:rsidRPr="00300C09" w:rsidRDefault="00D5773C" w:rsidP="00D5773C">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rPr>
          <w:rStyle w:val="subscript"/>
        </w:rPr>
        <w:t xml:space="preserve"> </w:t>
      </w:r>
      <w:r>
        <w:t xml:space="preserve">&lt; </w:t>
      </w:r>
      <w:r>
        <w:rPr>
          <w:b/>
        </w:rPr>
        <w:t>u</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w:t>
      </w:r>
      <w:r w:rsidRPr="00300C09">
        <w:rPr>
          <w:b/>
        </w:rPr>
        <w:t>v</w:t>
      </w:r>
      <w:r>
        <w:rPr>
          <w:rStyle w:val="subscript"/>
        </w:rPr>
        <w:t>1</w:t>
      </w:r>
      <w:r>
        <w:t xml:space="preserve">&gt;&lt; </w:t>
      </w:r>
      <w:r>
        <w:rPr>
          <w:b/>
        </w:rPr>
        <w:t>u</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w:t>
      </w:r>
      <w:r w:rsidRPr="00300C09">
        <w:rPr>
          <w:b/>
        </w:rPr>
        <w:t>v</w:t>
      </w:r>
      <w:r>
        <w:rPr>
          <w:rStyle w:val="subscript"/>
        </w:rPr>
        <w:t>2</w:t>
      </w:r>
      <w:r>
        <w:t xml:space="preserve">&gt;  .... &lt; </w:t>
      </w:r>
      <w:r>
        <w:rPr>
          <w:b/>
        </w:rPr>
        <w:t>u</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w:t>
      </w:r>
      <w:r w:rsidRPr="00300C09">
        <w:rPr>
          <w:b/>
        </w:rPr>
        <w:t>v</w:t>
      </w:r>
      <w:r>
        <w:rPr>
          <w:rStyle w:val="subscript"/>
        </w:rPr>
        <w:t>k</w:t>
      </w:r>
      <w:r>
        <w:t>&gt;</w:t>
      </w:r>
      <w:r>
        <w:tab/>
      </w:r>
      <w:r>
        <w:tab/>
      </w:r>
      <w:r>
        <w:tab/>
      </w:r>
      <w:r>
        <w:tab/>
        <w:t xml:space="preserve"> (2.11.e7)</w:t>
      </w:r>
    </w:p>
    <w:p w14:paraId="3EF75F39" w14:textId="77777777" w:rsidR="00D5773C" w:rsidRDefault="00D5773C" w:rsidP="00D5773C"/>
    <w:p w14:paraId="330CD198" w14:textId="77777777" w:rsidR="00D5773C" w:rsidRPr="00300C09" w:rsidRDefault="00D5773C" w:rsidP="00D5773C">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rPr>
          <w:rStyle w:val="subscript"/>
        </w:rPr>
        <w:t xml:space="preserve"> </w:t>
      </w:r>
      <w:r>
        <w:t>(</w:t>
      </w:r>
      <w:r w:rsidRPr="00300C09">
        <w:rPr>
          <w:b/>
        </w:rPr>
        <w:t>v</w:t>
      </w:r>
      <w:r>
        <w:rPr>
          <w:rStyle w:val="subscript"/>
        </w:rPr>
        <w:t>1</w:t>
      </w:r>
      <w:r>
        <w:t>)</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w:t>
      </w:r>
      <w:r w:rsidRPr="00300C09">
        <w:rPr>
          <w:b/>
        </w:rPr>
        <w:t>v</w:t>
      </w:r>
      <w:r>
        <w:rPr>
          <w:rStyle w:val="subscript"/>
        </w:rPr>
        <w:t>2</w:t>
      </w:r>
      <w:r>
        <w:t>)</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w:t>
      </w:r>
      <w:r w:rsidRPr="00300C09">
        <w:rPr>
          <w:b/>
        </w:rPr>
        <w:t>v</w:t>
      </w:r>
      <w:r>
        <w:rPr>
          <w:rStyle w:val="subscript"/>
        </w:rPr>
        <w:t>k</w:t>
      </w:r>
      <w:r>
        <w:t>)</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k</w:instrText>
      </w:r>
      <w:r w:rsidRPr="000A020C">
        <w:rPr>
          <w:rStyle w:val="superscript"/>
        </w:rPr>
        <w:instrText>)</w:instrText>
      </w:r>
      <w:r w:rsidRPr="000A020C">
        <w:rPr>
          <w:rStyle w:val="superscript"/>
        </w:rPr>
        <w:fldChar w:fldCharType="end"/>
      </w:r>
      <w:r>
        <w:tab/>
      </w:r>
      <w:r>
        <w:tab/>
      </w:r>
      <w:r w:rsidRPr="00300C09">
        <w:rPr>
          <w:rFonts w:ascii="Script MT Bold" w:hAnsi="Script MT Bold"/>
          <w:color w:val="FF0000"/>
        </w:rPr>
        <w:t>T</w:t>
      </w:r>
      <w:r w:rsidRPr="00300C09">
        <w:rPr>
          <w:color w:val="FF0000"/>
        </w:rPr>
        <w:t>(</w:t>
      </w:r>
      <w:r w:rsidRPr="00300C09">
        <w:rPr>
          <w:b/>
          <w:color w:val="FF0000"/>
        </w:rPr>
        <w:t>v</w:t>
      </w:r>
      <w:r w:rsidRPr="00300C09">
        <w:rPr>
          <w:rStyle w:val="subscript"/>
          <w:color w:val="FF0000"/>
        </w:rPr>
        <w:t>Z</w:t>
      </w:r>
      <w:r w:rsidRPr="00300C09">
        <w:rPr>
          <w:color w:val="FF0000"/>
        </w:rPr>
        <w:t>)  =  Σ</w:t>
      </w:r>
      <w:r w:rsidRPr="00300C09">
        <w:rPr>
          <w:rStyle w:val="subscript"/>
          <w:color w:val="FF0000"/>
        </w:rPr>
        <w:t>I</w:t>
      </w:r>
      <w:r w:rsidRPr="00300C09">
        <w:rPr>
          <w:color w:val="FF0000"/>
        </w:rPr>
        <w:t>T</w:t>
      </w:r>
      <w:r w:rsidRPr="00300C09">
        <w:rPr>
          <w:rStyle w:val="subscript"/>
          <w:color w:val="FF0000"/>
        </w:rPr>
        <w:t>I</w:t>
      </w:r>
      <w:r w:rsidRPr="00300C09">
        <w:rPr>
          <w:color w:val="FF0000"/>
        </w:rPr>
        <w:t xml:space="preserve"> (v</w:t>
      </w:r>
      <w:r w:rsidRPr="00300C09">
        <w:rPr>
          <w:rStyle w:val="subscript"/>
          <w:color w:val="FF0000"/>
        </w:rPr>
        <w:t>Z</w:t>
      </w:r>
      <w:r w:rsidRPr="00300C09">
        <w:rPr>
          <w:color w:val="FF0000"/>
        </w:rPr>
        <w:t>)</w:t>
      </w:r>
      <w:r w:rsidRPr="00300C09">
        <w:rPr>
          <w:rStyle w:val="superscript"/>
          <w:color w:val="FF0000"/>
        </w:rPr>
        <w:t>I</w:t>
      </w:r>
      <w:r w:rsidRPr="00300C09">
        <w:rPr>
          <w:color w:val="FF0000"/>
        </w:rPr>
        <w:t xml:space="preserve"> </w:t>
      </w:r>
      <w:r>
        <w:tab/>
        <w:t xml:space="preserve"> </w:t>
      </w:r>
    </w:p>
    <w:p w14:paraId="0DD17D6D" w14:textId="77777777" w:rsidR="00D5773C" w:rsidRDefault="00D5773C" w:rsidP="00D5773C"/>
    <w:p w14:paraId="38C583D5" w14:textId="77777777" w:rsidR="00D5773C" w:rsidRDefault="00D5773C" w:rsidP="00D5773C">
      <w:r>
        <w:t>This shows that the rank-k tensor function is a linear combination of the products of the argument components weighted by the components of the corresponding rank-k tensor. Since this is the contraction of a rank-k tensor with k rank-1 tensors, the result transforms as a scalar, so then</w:t>
      </w:r>
    </w:p>
    <w:p w14:paraId="0C5F55ED" w14:textId="77777777" w:rsidR="00D5773C" w:rsidRDefault="00D5773C" w:rsidP="00D5773C"/>
    <w:p w14:paraId="40702CE1" w14:textId="77777777" w:rsidR="00D5773C" w:rsidRPr="00300C09" w:rsidRDefault="00D5773C" w:rsidP="00D5773C">
      <w:pPr>
        <w:tabs>
          <w:tab w:val="left" w:pos="7200"/>
          <w:tab w:val="left" w:pos="7920"/>
          <w:tab w:val="right" w:pos="9270"/>
        </w:tabs>
      </w:pPr>
      <w:r>
        <w:tab/>
      </w:r>
      <w:r w:rsidRPr="00300C09">
        <w:rPr>
          <w:rFonts w:ascii="Script MT Bold" w:hAnsi="Script MT Bold"/>
        </w:rPr>
        <w:t>T</w:t>
      </w:r>
      <w:r w:rsidRPr="00300C09">
        <w:t>'(</w:t>
      </w:r>
      <w:r w:rsidRPr="00300C09">
        <w:rPr>
          <w:b/>
        </w:rPr>
        <w:t>v</w:t>
      </w:r>
      <w:r>
        <w:rPr>
          <w:b/>
        </w:rPr>
        <w:t>'</w:t>
      </w:r>
      <w:r>
        <w:rPr>
          <w:rStyle w:val="subscript"/>
        </w:rPr>
        <w:t>1</w:t>
      </w:r>
      <w:r>
        <w:t xml:space="preserve">, </w:t>
      </w:r>
      <w:r w:rsidRPr="00300C09">
        <w:rPr>
          <w:b/>
        </w:rPr>
        <w:t>v</w:t>
      </w:r>
      <w:r>
        <w:rPr>
          <w:b/>
        </w:rPr>
        <w:t>'</w:t>
      </w:r>
      <w:r>
        <w:rPr>
          <w:rStyle w:val="subscript"/>
        </w:rPr>
        <w:t>2</w:t>
      </w:r>
      <w:r>
        <w:t>, ...</w:t>
      </w:r>
      <w:r w:rsidRPr="00300C09">
        <w:rPr>
          <w:b/>
        </w:rPr>
        <w:t>v</w:t>
      </w:r>
      <w:r>
        <w:rPr>
          <w:b/>
        </w:rPr>
        <w:t>'</w:t>
      </w:r>
      <w:r>
        <w:rPr>
          <w:rStyle w:val="subscript"/>
        </w:rPr>
        <w:t>k</w:t>
      </w:r>
      <w:r>
        <w:t xml:space="preserve">)   =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w:t>
      </w:r>
      <w:r>
        <w:tab/>
        <w:t>.</w:t>
      </w:r>
      <w:r>
        <w:tab/>
      </w:r>
      <w:r>
        <w:tab/>
      </w:r>
      <w:r>
        <w:tab/>
      </w:r>
      <w:r>
        <w:tab/>
      </w:r>
      <w:r w:rsidRPr="00300C09">
        <w:rPr>
          <w:rFonts w:ascii="Script MT Bold" w:hAnsi="Script MT Bold"/>
          <w:color w:val="FF0000"/>
        </w:rPr>
        <w:t>T</w:t>
      </w:r>
      <w:r w:rsidRPr="00300C09">
        <w:rPr>
          <w:color w:val="FF0000"/>
        </w:rPr>
        <w:t>'(</w:t>
      </w:r>
      <w:r w:rsidRPr="00300C09">
        <w:rPr>
          <w:b/>
          <w:color w:val="FF0000"/>
        </w:rPr>
        <w:t>v</w:t>
      </w:r>
      <w:r w:rsidRPr="00300C09">
        <w:rPr>
          <w:color w:val="FF0000"/>
        </w:rPr>
        <w:t>'</w:t>
      </w:r>
      <w:r w:rsidRPr="00300C09">
        <w:rPr>
          <w:rStyle w:val="subscript"/>
          <w:color w:val="FF0000"/>
        </w:rPr>
        <w:t>Z</w:t>
      </w:r>
      <w:r w:rsidRPr="00300C09">
        <w:rPr>
          <w:color w:val="FF0000"/>
        </w:rPr>
        <w:t xml:space="preserve">) = </w:t>
      </w:r>
      <w:r w:rsidRPr="00300C09">
        <w:rPr>
          <w:rFonts w:ascii="Script MT Bold" w:hAnsi="Script MT Bold"/>
          <w:color w:val="FF0000"/>
        </w:rPr>
        <w:t>T</w:t>
      </w:r>
      <w:r w:rsidRPr="00300C09">
        <w:rPr>
          <w:color w:val="FF0000"/>
        </w:rPr>
        <w:t>(</w:t>
      </w:r>
      <w:r w:rsidRPr="00300C09">
        <w:rPr>
          <w:b/>
          <w:color w:val="FF0000"/>
        </w:rPr>
        <w:t>v</w:t>
      </w:r>
      <w:r w:rsidRPr="00300C09">
        <w:rPr>
          <w:rStyle w:val="subscript"/>
          <w:color w:val="FF0000"/>
        </w:rPr>
        <w:t>Z</w:t>
      </w:r>
      <w:r w:rsidRPr="00300C09">
        <w:rPr>
          <w:color w:val="FF0000"/>
        </w:rPr>
        <w:t>)</w:t>
      </w:r>
      <w:r>
        <w:t xml:space="preserve">  </w:t>
      </w:r>
      <w:r>
        <w:tab/>
      </w:r>
      <w:r>
        <w:tab/>
        <w:t xml:space="preserve"> (2.11.e8)</w:t>
      </w:r>
    </w:p>
    <w:p w14:paraId="2A768E07" w14:textId="77777777" w:rsidR="00D5773C" w:rsidRDefault="00D5773C" w:rsidP="00D5773C"/>
    <w:p w14:paraId="213377AA" w14:textId="77777777" w:rsidR="00D5773C" w:rsidRDefault="00D5773C" w:rsidP="00D5773C">
      <w:r>
        <w:t xml:space="preserve">That is to say, the rank-k tensor function transforms as a scalar field, where the term "rank-k" is associated with the functional </w:t>
      </w:r>
      <w:r w:rsidRPr="00300C09">
        <w:rPr>
          <w:rFonts w:ascii="Script MT Bold" w:hAnsi="Script MT Bold"/>
        </w:rPr>
        <w:t>T</w:t>
      </w:r>
      <w:r>
        <w:t xml:space="preserve"> = &lt;</w:t>
      </w:r>
      <w:r w:rsidRPr="00C872DD">
        <w:t>T</w:t>
      </w:r>
      <w:r>
        <w:t>| which is an element of the dual space V*</w:t>
      </w:r>
      <w:r>
        <w:rPr>
          <w:rStyle w:val="superscript"/>
        </w:rPr>
        <w:t>k</w:t>
      </w:r>
      <w:r>
        <w:t xml:space="preserve"> . Finally we see that</w:t>
      </w:r>
    </w:p>
    <w:p w14:paraId="4E82756C" w14:textId="77777777" w:rsidR="00D5773C" w:rsidRDefault="00D5773C" w:rsidP="00D5773C"/>
    <w:p w14:paraId="7DDF80B4" w14:textId="77777777" w:rsidR="00D5773C" w:rsidRDefault="00D5773C" w:rsidP="00D5773C">
      <w:r>
        <w:tab/>
      </w:r>
      <w:r w:rsidRPr="00300C09">
        <w:rPr>
          <w:rFonts w:ascii="Script MT Bold" w:hAnsi="Script MT Bold"/>
        </w:rPr>
        <w:t>T</w:t>
      </w:r>
      <w:r w:rsidRPr="00300C09">
        <w:t>(</w:t>
      </w:r>
      <w:r>
        <w:rPr>
          <w:b/>
        </w:rPr>
        <w:t>u</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&lt;</w:t>
      </w:r>
      <w:r w:rsidRPr="00F75F78">
        <w:t>T</w:t>
      </w:r>
      <w:r>
        <w:t xml:space="preserve"> | </w:t>
      </w:r>
      <w:r>
        <w:rPr>
          <w:b/>
        </w:rPr>
        <w:t>u</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w:t>
      </w:r>
    </w:p>
    <w:p w14:paraId="02597CBE" w14:textId="77777777" w:rsidR="00D5773C" w:rsidRDefault="00D5773C" w:rsidP="00D5773C">
      <w:r>
        <w:tab/>
      </w:r>
    </w:p>
    <w:p w14:paraId="3E134889" w14:textId="77777777" w:rsidR="00D5773C" w:rsidRDefault="00D5773C" w:rsidP="00D5773C">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rPr>
          <w:rStyle w:val="subscript"/>
        </w:rPr>
        <w:t xml:space="preserve"> </w:t>
      </w:r>
      <w:r>
        <w:t>(</w:t>
      </w:r>
      <w:r>
        <w:rPr>
          <w:b/>
        </w:rPr>
        <w:t>u</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k</w:instrText>
      </w:r>
      <w:r w:rsidRPr="000A020C">
        <w:rPr>
          <w:rStyle w:val="superscript"/>
        </w:rPr>
        <w:instrText>)</w:instrText>
      </w:r>
      <w:r w:rsidRPr="000A020C">
        <w:rPr>
          <w:rStyle w:val="superscript"/>
        </w:rPr>
        <w:fldChar w:fldCharType="end"/>
      </w:r>
      <w:r>
        <w:rPr>
          <w:rStyle w:val="superscript"/>
        </w:rPr>
        <w:t xml:space="preserve"> </w:t>
      </w:r>
    </w:p>
    <w:p w14:paraId="04D27C81" w14:textId="77777777" w:rsidR="00D5773C" w:rsidRDefault="00D5773C" w:rsidP="00D5773C"/>
    <w:p w14:paraId="19FF04FB" w14:textId="77777777" w:rsidR="00D5773C" w:rsidRDefault="00D5773C" w:rsidP="00D5773C">
      <w:pPr>
        <w:tabs>
          <w:tab w:val="left" w:pos="7200"/>
          <w:tab w:val="left" w:pos="7920"/>
          <w:tab w:val="right" w:pos="9270"/>
        </w:tabs>
      </w:pPr>
      <w:r>
        <w:tab/>
        <w:t xml:space="preserve">   = </w:t>
      </w:r>
      <w:r>
        <w:rPr>
          <w:rStyle w:val="superscript"/>
        </w:rPr>
        <w:t xml:space="preserve"> </w:t>
      </w:r>
      <w:r w:rsidRPr="00F164A9">
        <w:t>T</w:t>
      </w:r>
      <w:r>
        <w:rPr>
          <w:rStyle w:val="subscript"/>
        </w:rPr>
        <w:t>j</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bscript"/>
        </w:rPr>
        <w:t>j</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w:t>
      </w:r>
      <w:r>
        <w:rPr>
          <w:rStyle w:val="subscript"/>
        </w:rPr>
        <w:t>j</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w:t>
      </w:r>
      <w:r>
        <w:tab/>
      </w:r>
      <w:r>
        <w:tab/>
      </w:r>
      <w:r>
        <w:tab/>
      </w:r>
      <w:r>
        <w:tab/>
      </w:r>
      <w:r>
        <w:tab/>
      </w:r>
      <w:r>
        <w:tab/>
      </w:r>
      <w:r>
        <w:tab/>
      </w:r>
      <w:r>
        <w:tab/>
      </w:r>
      <w:r w:rsidRPr="00300C09">
        <w:rPr>
          <w:rFonts w:ascii="Script MT Bold" w:hAnsi="Script MT Bold"/>
          <w:color w:val="FF0000"/>
        </w:rPr>
        <w:t>T</w:t>
      </w:r>
      <w:r w:rsidRPr="00300C09">
        <w:rPr>
          <w:color w:val="FF0000"/>
        </w:rPr>
        <w:t>(</w:t>
      </w:r>
      <w:r>
        <w:rPr>
          <w:b/>
          <w:color w:val="FF0000"/>
        </w:rPr>
        <w:t>u</w:t>
      </w:r>
      <w:r>
        <w:rPr>
          <w:rStyle w:val="subscript"/>
          <w:color w:val="FF0000"/>
        </w:rPr>
        <w:t>J</w:t>
      </w:r>
      <w:r w:rsidRPr="00300C09">
        <w:rPr>
          <w:color w:val="FF0000"/>
        </w:rPr>
        <w:t>) = T</w:t>
      </w:r>
      <w:r w:rsidRPr="00300C09">
        <w:rPr>
          <w:rStyle w:val="subscript"/>
          <w:color w:val="FF0000"/>
        </w:rPr>
        <w:t>J</w:t>
      </w:r>
      <w:r>
        <w:t xml:space="preserve">    (2.11.e9)</w:t>
      </w:r>
    </w:p>
    <w:p w14:paraId="676ED9C9" w14:textId="77777777" w:rsidR="00D5773C" w:rsidRDefault="00D5773C" w:rsidP="00D5773C">
      <w:pPr>
        <w:tabs>
          <w:tab w:val="left" w:pos="7200"/>
          <w:tab w:val="left" w:pos="7920"/>
          <w:tab w:val="right" w:pos="9270"/>
        </w:tabs>
      </w:pPr>
    </w:p>
    <w:p w14:paraId="22A5F499" w14:textId="77777777" w:rsidR="00D5773C" w:rsidRPr="00F75F78" w:rsidRDefault="00D5773C" w:rsidP="00D5773C">
      <w:pPr>
        <w:tabs>
          <w:tab w:val="left" w:pos="7200"/>
          <w:tab w:val="left" w:pos="7920"/>
          <w:tab w:val="right" w:pos="9270"/>
        </w:tabs>
      </w:pPr>
      <w:r>
        <w:t xml:space="preserve">From  (2.11.e7) one sees that the tensor function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is manifestly</w:t>
      </w:r>
      <w:r w:rsidRPr="00F75F78">
        <w:rPr>
          <w:b/>
        </w:rPr>
        <w:t xml:space="preserve"> k-multilinear</w:t>
      </w:r>
      <w:r>
        <w:t xml:space="preserve">, which is the generalization of linear for k = 1 and bilinear for k = 2. </w:t>
      </w:r>
    </w:p>
    <w:p w14:paraId="53A55FBB" w14:textId="77777777" w:rsidR="00D5773C" w:rsidRDefault="00D5773C" w:rsidP="00D5773C"/>
    <w:p w14:paraId="0A567416" w14:textId="77777777" w:rsidR="00D5773C" w:rsidRDefault="00D5773C" w:rsidP="00D5773C">
      <w:r>
        <w:t>Once can construct a rank-k tensor functional purely from the dual basis vectors,</w:t>
      </w:r>
    </w:p>
    <w:p w14:paraId="31B019BA" w14:textId="77777777" w:rsidR="00D5773C" w:rsidRDefault="00D5773C" w:rsidP="00D5773C"/>
    <w:p w14:paraId="4BD7D514" w14:textId="77777777" w:rsidR="00D5773C" w:rsidRPr="00300C09" w:rsidRDefault="00D5773C" w:rsidP="00D5773C">
      <w:pPr>
        <w:tabs>
          <w:tab w:val="left" w:pos="7200"/>
          <w:tab w:val="left" w:pos="7920"/>
          <w:tab w:val="right" w:pos="9270"/>
        </w:tabs>
      </w:pPr>
      <w:r>
        <w:tab/>
        <w:t>(</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 &lt;</w:t>
      </w:r>
      <w:r>
        <w:rPr>
          <w:b/>
        </w:rPr>
        <w:t>u</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 xml:space="preserve">| </w:t>
      </w:r>
      <w:r>
        <w:sym w:font="Symbol" w:char="F0C4"/>
      </w:r>
      <w:r>
        <w:t xml:space="preserve"> &lt;</w:t>
      </w:r>
      <w:r>
        <w:rPr>
          <w:b/>
        </w:rPr>
        <w:t>u</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 &lt;</w:t>
      </w:r>
      <w:r>
        <w:rPr>
          <w:b/>
        </w:rPr>
        <w:t>u</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w:instrText>
      </w:r>
      <w:r w:rsidRPr="00CC4222">
        <w:rPr>
          <w:rStyle w:val="superscript"/>
        </w:rPr>
        <w:fldChar w:fldCharType="end"/>
      </w:r>
      <w:r>
        <w:t>|    rank-k tensor functional</w:t>
      </w:r>
      <w:r>
        <w:tab/>
      </w:r>
      <w:r w:rsidRPr="00300C09">
        <w:rPr>
          <w:color w:val="FF0000"/>
        </w:rPr>
        <w:t>λ</w:t>
      </w:r>
      <w:r w:rsidRPr="00300C09">
        <w:rPr>
          <w:rStyle w:val="superscript"/>
          <w:color w:val="FF0000"/>
        </w:rPr>
        <w:t>I</w:t>
      </w:r>
      <w:r w:rsidRPr="00300C09">
        <w:rPr>
          <w:color w:val="FF0000"/>
        </w:rPr>
        <w:t xml:space="preserve"> = &lt;</w:t>
      </w:r>
      <w:r>
        <w:rPr>
          <w:color w:val="FF0000"/>
        </w:rPr>
        <w:t>u</w:t>
      </w:r>
      <w:r w:rsidRPr="00300C09">
        <w:rPr>
          <w:rStyle w:val="superscript"/>
          <w:color w:val="FF0000"/>
        </w:rPr>
        <w:t>I</w:t>
      </w:r>
      <w:r w:rsidRPr="00300C09">
        <w:rPr>
          <w:color w:val="FF0000"/>
        </w:rPr>
        <w:t>|</w:t>
      </w:r>
      <w:r>
        <w:t xml:space="preserve">   </w:t>
      </w:r>
      <w:r>
        <w:tab/>
        <w:t xml:space="preserve"> (2.11.e10)</w:t>
      </w:r>
    </w:p>
    <w:p w14:paraId="3216384F" w14:textId="77777777" w:rsidR="00D5773C" w:rsidRDefault="00D5773C" w:rsidP="00D5773C"/>
    <w:p w14:paraId="197AF296" w14:textId="77777777" w:rsidR="00D5773C" w:rsidRDefault="00D5773C" w:rsidP="00D5773C">
      <w:r>
        <w:tab/>
        <w:t>(</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Pr="00754505">
        <w:rPr>
          <w:b/>
        </w:rPr>
        <w:t>v</w:t>
      </w:r>
      <w:r>
        <w:rPr>
          <w:rStyle w:val="subscript"/>
        </w:rPr>
        <w:t>1</w:t>
      </w:r>
      <w:r>
        <w:t>,</w:t>
      </w:r>
      <w:r w:rsidRPr="00754505">
        <w:rPr>
          <w:b/>
        </w:rPr>
        <w:t>v</w:t>
      </w:r>
      <w:r>
        <w:rPr>
          <w:rStyle w:val="subscript"/>
        </w:rPr>
        <w:t>2</w:t>
      </w:r>
      <w:r>
        <w:t>....</w:t>
      </w:r>
      <w:r w:rsidRPr="00754505">
        <w:rPr>
          <w:b/>
        </w:rPr>
        <w:t>v</w:t>
      </w:r>
      <w:r>
        <w:rPr>
          <w:rStyle w:val="subscript"/>
        </w:rPr>
        <w:t>k</w:t>
      </w:r>
      <w:r>
        <w:t xml:space="preserve">)  =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300C09">
        <w:t>(</w:t>
      </w:r>
      <w:r w:rsidRPr="00754505">
        <w:rPr>
          <w:b/>
        </w:rPr>
        <w:t>v</w:t>
      </w:r>
      <w:r>
        <w:rPr>
          <w:rStyle w:val="subscript"/>
        </w:rPr>
        <w:t>1</w:t>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300C09">
        <w:t>(</w:t>
      </w:r>
      <w:r w:rsidRPr="00754505">
        <w:rPr>
          <w:b/>
        </w:rPr>
        <w:t>v</w:t>
      </w:r>
      <w:r>
        <w:rPr>
          <w:rStyle w:val="subscript"/>
        </w:rPr>
        <w:t>2</w:t>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w:instrText>
      </w:r>
      <w:r w:rsidRPr="00CC4222">
        <w:rPr>
          <w:rStyle w:val="superscript"/>
        </w:rPr>
        <w:fldChar w:fldCharType="end"/>
      </w:r>
      <w:r w:rsidRPr="00300C09">
        <w:t>(</w:t>
      </w:r>
      <w:r w:rsidRPr="00754505">
        <w:rPr>
          <w:b/>
        </w:rPr>
        <w:t>v</w:t>
      </w:r>
      <w:r>
        <w:rPr>
          <w:rStyle w:val="subscript"/>
        </w:rPr>
        <w:t>k</w:t>
      </w:r>
      <w:r>
        <w:t>)</w:t>
      </w:r>
      <w:r>
        <w:tab/>
      </w:r>
    </w:p>
    <w:p w14:paraId="1CB92DB3" w14:textId="77777777" w:rsidR="00D5773C" w:rsidRPr="00300C09" w:rsidRDefault="00D5773C" w:rsidP="00D5773C">
      <w:pPr>
        <w:tabs>
          <w:tab w:val="left" w:pos="7200"/>
          <w:tab w:val="left" w:pos="7920"/>
          <w:tab w:val="right" w:pos="9270"/>
        </w:tabs>
      </w:pPr>
      <w:r>
        <w:tab/>
      </w:r>
      <w:r>
        <w:tab/>
        <w:t xml:space="preserve">  = (</w:t>
      </w:r>
      <w:r w:rsidRPr="00754505">
        <w:rPr>
          <w:b/>
        </w:rPr>
        <w:t>v</w:t>
      </w:r>
      <w:r>
        <w:rPr>
          <w:rStyle w:val="subscript"/>
        </w:rPr>
        <w:t>1</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sidRPr="00754505">
        <w:rPr>
          <w:b/>
        </w:rPr>
        <w:t>v</w:t>
      </w:r>
      <w:r>
        <w:rPr>
          <w:rStyle w:val="subscript"/>
        </w:rPr>
        <w:t>2</w:t>
      </w:r>
      <w:r>
        <w:t>)</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r w:rsidRPr="00754505">
        <w:rPr>
          <w:b/>
        </w:rPr>
        <w:t>v</w:t>
      </w:r>
      <w:r>
        <w:rPr>
          <w:rStyle w:val="subscript"/>
        </w:rPr>
        <w:t>k</w:t>
      </w:r>
      <w: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ab/>
        <w:t xml:space="preserve"> rank-k tensor function</w:t>
      </w:r>
      <w:r>
        <w:tab/>
      </w:r>
      <w:r>
        <w:tab/>
      </w:r>
      <w:r w:rsidRPr="00300C09">
        <w:rPr>
          <w:color w:val="FF0000"/>
        </w:rPr>
        <w:t>λ</w:t>
      </w:r>
      <w:r w:rsidRPr="00300C09">
        <w:rPr>
          <w:rStyle w:val="superscript"/>
          <w:color w:val="FF0000"/>
        </w:rPr>
        <w:t>I</w:t>
      </w:r>
      <w:r w:rsidRPr="00300C09">
        <w:rPr>
          <w:color w:val="FF0000"/>
        </w:rPr>
        <w:t>(v</w:t>
      </w:r>
      <w:r w:rsidRPr="00300C09">
        <w:rPr>
          <w:rStyle w:val="subscript"/>
          <w:color w:val="FF0000"/>
        </w:rPr>
        <w:t>Z</w:t>
      </w:r>
      <w:r w:rsidRPr="00300C09">
        <w:rPr>
          <w:color w:val="FF0000"/>
        </w:rPr>
        <w:t>) = (v</w:t>
      </w:r>
      <w:r w:rsidRPr="00300C09">
        <w:rPr>
          <w:rStyle w:val="subscript"/>
          <w:color w:val="FF0000"/>
        </w:rPr>
        <w:t>Z</w:t>
      </w:r>
      <w:r w:rsidRPr="00300C09">
        <w:rPr>
          <w:color w:val="FF0000"/>
        </w:rPr>
        <w:t>)</w:t>
      </w:r>
      <w:r w:rsidRPr="00300C09">
        <w:rPr>
          <w:rStyle w:val="superscript"/>
          <w:color w:val="FF0000"/>
        </w:rPr>
        <w:t>I</w:t>
      </w:r>
      <w:r>
        <w:rPr>
          <w:rStyle w:val="superscript"/>
          <w:color w:val="FF0000"/>
        </w:rPr>
        <w:t xml:space="preserve">  </w:t>
      </w:r>
      <w:r>
        <w:rPr>
          <w:rStyle w:val="superscript"/>
          <w:color w:val="FF0000"/>
        </w:rPr>
        <w:tab/>
      </w:r>
      <w:r>
        <w:tab/>
        <w:t>(2.11.e11)</w:t>
      </w:r>
    </w:p>
    <w:p w14:paraId="071AF144" w14:textId="77777777" w:rsidR="00D5773C" w:rsidRDefault="00D5773C" w:rsidP="00D5773C"/>
    <w:p w14:paraId="2FA66AE3" w14:textId="77777777" w:rsidR="00D5773C" w:rsidRPr="00300C09" w:rsidRDefault="00D5773C" w:rsidP="00D5773C">
      <w:r>
        <w:tab/>
        <w:t>(</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Pr>
          <w:b/>
        </w:rPr>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Pr>
          <w:b/>
        </w:rPr>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Pr>
          <w:b/>
        </w:rPr>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300C09">
        <w:t>(</w:t>
      </w:r>
      <w:r>
        <w:rPr>
          <w:b/>
        </w:rPr>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300C09">
        <w:t>(</w:t>
      </w:r>
      <w:r>
        <w:rPr>
          <w:b/>
        </w:rPr>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w:instrText>
      </w:r>
      <w:r w:rsidRPr="00CC4222">
        <w:rPr>
          <w:rStyle w:val="superscript"/>
        </w:rPr>
        <w:fldChar w:fldCharType="end"/>
      </w:r>
      <w:r w:rsidRPr="00300C09">
        <w:t>(</w:t>
      </w:r>
      <w:r>
        <w:rPr>
          <w:b/>
        </w:rPr>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tab/>
        <w:t xml:space="preserve">   </w:t>
      </w:r>
    </w:p>
    <w:p w14:paraId="1E5F4E40" w14:textId="77777777" w:rsidR="00D5773C" w:rsidRDefault="00D5773C" w:rsidP="00D5773C">
      <w:r>
        <w:tab/>
      </w:r>
      <w:r>
        <w:tab/>
        <w:t>= (</w:t>
      </w:r>
      <w:r>
        <w:rPr>
          <w:b/>
        </w:rPr>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Pr>
          <w:b/>
        </w:rPr>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r>
        <w:rPr>
          <w:b/>
        </w:rPr>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p>
    <w:p w14:paraId="4949A12D" w14:textId="77777777" w:rsidR="00D5773C" w:rsidRPr="00300C09" w:rsidRDefault="00D5773C" w:rsidP="00D5773C">
      <w:pPr>
        <w:tabs>
          <w:tab w:val="left" w:pos="7200"/>
          <w:tab w:val="left" w:pos="7920"/>
          <w:tab w:val="right" w:pos="9270"/>
        </w:tabs>
      </w:pPr>
      <w:r>
        <w:tab/>
      </w:r>
      <w:r>
        <w:tab/>
        <w:t xml:space="preserve"> = δ</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δ</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δ</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ab/>
      </w:r>
      <w:r>
        <w:tab/>
        <w:t>evaluated at basis vectors  .</w:t>
      </w:r>
      <w:r>
        <w:tab/>
      </w:r>
      <w:r w:rsidRPr="00300C09">
        <w:rPr>
          <w:color w:val="FF0000"/>
        </w:rPr>
        <w:t>λ</w:t>
      </w:r>
      <w:r w:rsidRPr="00300C09">
        <w:rPr>
          <w:rStyle w:val="superscript"/>
          <w:color w:val="FF0000"/>
        </w:rPr>
        <w:t>I</w:t>
      </w:r>
      <w:r w:rsidRPr="00300C09">
        <w:rPr>
          <w:color w:val="FF0000"/>
        </w:rPr>
        <w:t>(</w:t>
      </w:r>
      <w:r>
        <w:rPr>
          <w:color w:val="FF0000"/>
        </w:rPr>
        <w:t>u</w:t>
      </w:r>
      <w:r w:rsidRPr="00300C09">
        <w:rPr>
          <w:rStyle w:val="subscript"/>
          <w:color w:val="FF0000"/>
        </w:rPr>
        <w:t>J</w:t>
      </w:r>
      <w:r w:rsidRPr="00300C09">
        <w:rPr>
          <w:color w:val="FF0000"/>
        </w:rPr>
        <w:t>) = δ</w:t>
      </w:r>
      <w:r w:rsidRPr="00300C09">
        <w:rPr>
          <w:rStyle w:val="superscript"/>
          <w:color w:val="FF0000"/>
        </w:rPr>
        <w:t>I</w:t>
      </w:r>
      <w:r w:rsidRPr="00300C09">
        <w:rPr>
          <w:rStyle w:val="subscript"/>
          <w:color w:val="FF0000"/>
        </w:rPr>
        <w:t>J</w:t>
      </w:r>
      <w:r>
        <w:t xml:space="preserve"> </w:t>
      </w:r>
      <w:r>
        <w:tab/>
      </w:r>
      <w:r>
        <w:tab/>
        <w:t>(2.11.e12)</w:t>
      </w:r>
    </w:p>
    <w:p w14:paraId="28B91078" w14:textId="77777777" w:rsidR="00D5773C" w:rsidRDefault="00D5773C" w:rsidP="00D5773C"/>
    <w:p w14:paraId="5EB98C41" w14:textId="77777777" w:rsidR="00D5773C" w:rsidRDefault="00D5773C" w:rsidP="00D5773C">
      <w:r>
        <w:t xml:space="preserve">As an alternative to the most general rank-k tensor functional </w:t>
      </w:r>
      <w:r w:rsidRPr="00300C09">
        <w:rPr>
          <w:rFonts w:ascii="Script MT Bold" w:hAnsi="Script MT Bold"/>
        </w:rPr>
        <w:t>T</w:t>
      </w:r>
      <w:r>
        <w:t xml:space="preserve"> and the all-basis-vector rank-k tensor functional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one can consider a "pure" rank-k tensor functional constructed from k dual vectors which we shall call &lt;</w:t>
      </w:r>
      <w:r w:rsidRPr="00300C09">
        <w:rPr>
          <w:b/>
        </w:rPr>
        <w:t>α</w:t>
      </w:r>
      <w:r>
        <w:rPr>
          <w:rStyle w:val="subscript"/>
        </w:rPr>
        <w:t>i</w:t>
      </w:r>
      <w:r>
        <w:t xml:space="preserve">| . In this case we find, </w:t>
      </w:r>
    </w:p>
    <w:p w14:paraId="0F469074" w14:textId="77777777" w:rsidR="00D5773C" w:rsidRDefault="00D5773C" w:rsidP="00D5773C"/>
    <w:p w14:paraId="212068C4" w14:textId="77777777" w:rsidR="00D5773C" w:rsidRDefault="00D5773C" w:rsidP="00D5773C">
      <w:r>
        <w:tab/>
        <w:t>&lt;</w:t>
      </w:r>
      <w:r w:rsidRPr="00300C09">
        <w:rPr>
          <w:b/>
        </w:rPr>
        <w:t>α</w:t>
      </w:r>
      <w:r>
        <w:rPr>
          <w:rStyle w:val="subscript"/>
        </w:rPr>
        <w:t>1</w:t>
      </w:r>
      <w:r>
        <w:t xml:space="preserve">, </w:t>
      </w:r>
      <w:r w:rsidRPr="00300C09">
        <w:rPr>
          <w:b/>
        </w:rPr>
        <w:t>α</w:t>
      </w:r>
      <w:r>
        <w:rPr>
          <w:rStyle w:val="subscript"/>
        </w:rPr>
        <w:t>2</w:t>
      </w:r>
      <w:r>
        <w:t>....</w:t>
      </w:r>
      <w:r w:rsidRPr="00300C09">
        <w:rPr>
          <w:b/>
        </w:rPr>
        <w:t>α</w:t>
      </w:r>
      <w:r>
        <w:rPr>
          <w:rStyle w:val="subscript"/>
        </w:rPr>
        <w:t>k</w:t>
      </w:r>
      <w:r>
        <w:t>| =  &lt;</w:t>
      </w:r>
      <w:r w:rsidRPr="00300C09">
        <w:rPr>
          <w:b/>
        </w:rPr>
        <w:t>α</w:t>
      </w:r>
      <w:r>
        <w:rPr>
          <w:rStyle w:val="subscript"/>
        </w:rPr>
        <w:t>1</w:t>
      </w:r>
      <w:r>
        <w:t xml:space="preserve">| </w:t>
      </w:r>
      <w:r>
        <w:sym w:font="Symbol" w:char="F0C4"/>
      </w:r>
      <w:r>
        <w:t xml:space="preserve">  &lt;</w:t>
      </w:r>
      <w:r w:rsidRPr="00300C09">
        <w:rPr>
          <w:b/>
        </w:rPr>
        <w:t>α</w:t>
      </w:r>
      <w:r>
        <w:rPr>
          <w:rStyle w:val="subscript"/>
        </w:rPr>
        <w:t>2</w:t>
      </w:r>
      <w:r>
        <w:t xml:space="preserve">| .... </w:t>
      </w:r>
      <w:r>
        <w:sym w:font="Symbol" w:char="F0C4"/>
      </w:r>
      <w:r>
        <w:t xml:space="preserve"> &lt;</w:t>
      </w:r>
      <w:r w:rsidRPr="00300C09">
        <w:rPr>
          <w:b/>
        </w:rPr>
        <w:t>α</w:t>
      </w:r>
      <w:r>
        <w:rPr>
          <w:rStyle w:val="subscript"/>
        </w:rPr>
        <w:t>k</w:t>
      </w:r>
      <w:r>
        <w:t>|</w:t>
      </w:r>
      <w:r>
        <w:tab/>
      </w:r>
      <w:r>
        <w:tab/>
      </w:r>
    </w:p>
    <w:p w14:paraId="735FEAA3" w14:textId="77777777" w:rsidR="00D5773C" w:rsidRPr="00300C09" w:rsidRDefault="00D5773C" w:rsidP="00D5773C">
      <w:r>
        <w:tab/>
      </w:r>
      <w:r>
        <w:tab/>
      </w:r>
      <w:r>
        <w:tab/>
        <w:t xml:space="preserve">  </w:t>
      </w:r>
      <w:r>
        <w:tab/>
      </w:r>
      <w:r>
        <w:tab/>
      </w:r>
      <w:r>
        <w:tab/>
      </w:r>
      <w:r>
        <w:tab/>
      </w:r>
      <w:r>
        <w:tab/>
        <w:t>pure rank-k tensor functional</w:t>
      </w:r>
    </w:p>
    <w:p w14:paraId="41B95B56" w14:textId="77777777" w:rsidR="00D5773C" w:rsidRPr="00300C09" w:rsidRDefault="00D5773C" w:rsidP="00D5773C">
      <w:pPr>
        <w:tabs>
          <w:tab w:val="left" w:pos="7200"/>
          <w:tab w:val="left" w:pos="7920"/>
          <w:tab w:val="right" w:pos="9270"/>
        </w:tabs>
      </w:pPr>
      <w:r>
        <w:tab/>
        <w:t xml:space="preserve">       = α</w:t>
      </w:r>
      <w:r>
        <w:rPr>
          <w:rStyle w:val="subscript"/>
        </w:rPr>
        <w:t>1</w:t>
      </w:r>
      <w:r>
        <w:t xml:space="preserve"> </w:t>
      </w:r>
      <w:r>
        <w:sym w:font="Symbol" w:char="F0C4"/>
      </w:r>
      <w:r>
        <w:t xml:space="preserve"> α</w:t>
      </w:r>
      <w:r>
        <w:rPr>
          <w:rStyle w:val="subscript"/>
        </w:rPr>
        <w:t>2</w:t>
      </w:r>
      <w:r>
        <w:t xml:space="preserve">... </w:t>
      </w:r>
      <w:r>
        <w:sym w:font="Symbol" w:char="F0C4"/>
      </w:r>
      <w:r>
        <w:t xml:space="preserve"> α</w:t>
      </w:r>
      <w:r>
        <w:rPr>
          <w:rStyle w:val="subscript"/>
        </w:rPr>
        <w:t>k</w:t>
      </w:r>
      <w:r>
        <w:tab/>
        <w:t xml:space="preserve">   =  (α</w:t>
      </w:r>
      <w:r>
        <w:rPr>
          <w:rStyle w:val="subscript"/>
        </w:rPr>
        <w:t>1</w:t>
      </w:r>
      <w:r>
        <w:sym w:font="Symbol" w:char="F0C4"/>
      </w:r>
      <w:r>
        <w:t>α</w:t>
      </w:r>
      <w:r>
        <w:rPr>
          <w:rStyle w:val="subscript"/>
        </w:rPr>
        <w:t>2</w:t>
      </w:r>
      <w:r>
        <w:t>...</w:t>
      </w:r>
      <w:r>
        <w:sym w:font="Symbol" w:char="F0C4"/>
      </w:r>
      <w:r>
        <w:t>α</w:t>
      </w:r>
      <w:r>
        <w:rPr>
          <w:rStyle w:val="subscript"/>
        </w:rPr>
        <w:t>k</w:t>
      </w:r>
      <w:r>
        <w:t>)</w:t>
      </w:r>
      <w:r>
        <w:tab/>
      </w:r>
      <w:r>
        <w:tab/>
      </w:r>
      <w:r>
        <w:tab/>
      </w:r>
      <w:r>
        <w:tab/>
      </w:r>
      <w:r>
        <w:tab/>
      </w:r>
      <w:r>
        <w:tab/>
        <w:t>(2.11.e13)</w:t>
      </w:r>
    </w:p>
    <w:p w14:paraId="7EF1D046" w14:textId="77777777" w:rsidR="00D5773C" w:rsidRPr="00300C09" w:rsidRDefault="00D5773C" w:rsidP="00D5773C">
      <w:r>
        <w:tab/>
      </w:r>
    </w:p>
    <w:p w14:paraId="1DD00C10" w14:textId="77777777" w:rsidR="00D5773C" w:rsidRDefault="00D5773C" w:rsidP="00D5773C">
      <w:r>
        <w:tab/>
        <w:t>(α</w:t>
      </w:r>
      <w:r>
        <w:rPr>
          <w:rStyle w:val="subscript"/>
        </w:rPr>
        <w:t>1</w:t>
      </w:r>
      <w:r>
        <w:sym w:font="Symbol" w:char="F0C4"/>
      </w:r>
      <w:r>
        <w:t>α</w:t>
      </w:r>
      <w:r>
        <w:rPr>
          <w:rStyle w:val="subscript"/>
        </w:rPr>
        <w:t>2</w:t>
      </w:r>
      <w:r>
        <w:t>...</w:t>
      </w:r>
      <w:r>
        <w:sym w:font="Symbol" w:char="F0C4"/>
      </w:r>
      <w:r>
        <w:t>α</w:t>
      </w:r>
      <w:r>
        <w:rPr>
          <w:rStyle w:val="subscript"/>
        </w:rPr>
        <w:t>k</w:t>
      </w:r>
      <w:r>
        <w: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 α</w:t>
      </w:r>
      <w:r>
        <w:rPr>
          <w:rStyle w:val="subscript"/>
        </w:rPr>
        <w:t>1</w:t>
      </w:r>
      <w:r>
        <w:t>(</w:t>
      </w:r>
      <w:r w:rsidRPr="00300C09">
        <w:rPr>
          <w:b/>
        </w:rPr>
        <w:t>v</w:t>
      </w:r>
      <w:r>
        <w:rPr>
          <w:rStyle w:val="subscript"/>
        </w:rPr>
        <w:t>1</w:t>
      </w:r>
      <w:r>
        <w:t>)α</w:t>
      </w:r>
      <w:r>
        <w:rPr>
          <w:rStyle w:val="subscript"/>
        </w:rPr>
        <w:t>2</w:t>
      </w:r>
      <w:r>
        <w:t>(</w:t>
      </w:r>
      <w:r w:rsidRPr="00300C09">
        <w:rPr>
          <w:b/>
        </w:rPr>
        <w:t>v</w:t>
      </w:r>
      <w:r>
        <w:rPr>
          <w:rStyle w:val="subscript"/>
        </w:rPr>
        <w:t>2</w:t>
      </w:r>
      <w:r>
        <w:t>) ....α</w:t>
      </w:r>
      <w:r>
        <w:rPr>
          <w:rStyle w:val="subscript"/>
        </w:rPr>
        <w:t>k</w:t>
      </w:r>
      <w:r>
        <w:t>(</w:t>
      </w:r>
      <w:r w:rsidRPr="00300C09">
        <w:rPr>
          <w:b/>
        </w:rPr>
        <w:t>v</w:t>
      </w:r>
      <w:r>
        <w:rPr>
          <w:rStyle w:val="subscript"/>
        </w:rPr>
        <w:t>k</w:t>
      </w:r>
      <w:r>
        <w:t>)</w:t>
      </w:r>
    </w:p>
    <w:p w14:paraId="516B7463" w14:textId="77777777" w:rsidR="00D5773C" w:rsidRDefault="00D5773C" w:rsidP="00D5773C">
      <w:r>
        <w:tab/>
      </w:r>
      <w:r>
        <w:tab/>
      </w:r>
      <w:r>
        <w:tab/>
      </w:r>
      <w:r>
        <w:tab/>
      </w:r>
      <w:r>
        <w:tab/>
      </w:r>
      <w:r>
        <w:tab/>
      </w:r>
      <w:r>
        <w:tab/>
      </w:r>
      <w:r>
        <w:tab/>
      </w:r>
    </w:p>
    <w:p w14:paraId="225CEB1C" w14:textId="77777777" w:rsidR="00D5773C" w:rsidRPr="00300C09" w:rsidRDefault="00D5773C" w:rsidP="00D5773C">
      <w:pPr>
        <w:tabs>
          <w:tab w:val="left" w:pos="7200"/>
          <w:tab w:val="left" w:pos="7920"/>
          <w:tab w:val="right" w:pos="9270"/>
        </w:tabs>
      </w:pPr>
      <w:r>
        <w:tab/>
      </w:r>
      <w:r>
        <w:tab/>
        <w:t>= (</w:t>
      </w:r>
      <w:r w:rsidRPr="00300C09">
        <w:rPr>
          <w:b/>
        </w:rPr>
        <w:t>α</w:t>
      </w:r>
      <w:r>
        <w:rPr>
          <w:rStyle w:val="subscript"/>
        </w:rPr>
        <w:t>1</w:t>
      </w:r>
      <w:r>
        <w:sym w:font="Symbol" w:char="F0B7"/>
      </w:r>
      <w:r w:rsidRPr="00300C09">
        <w:rPr>
          <w:b/>
        </w:rPr>
        <w:t>v</w:t>
      </w:r>
      <w:r>
        <w:rPr>
          <w:rStyle w:val="subscript"/>
        </w:rPr>
        <w:t>1</w:t>
      </w:r>
      <w:r>
        <w:t>)(</w:t>
      </w:r>
      <w:r w:rsidRPr="00300C09">
        <w:rPr>
          <w:b/>
        </w:rPr>
        <w:t>α</w:t>
      </w:r>
      <w:r>
        <w:rPr>
          <w:rStyle w:val="subscript"/>
        </w:rPr>
        <w:t>2</w:t>
      </w:r>
      <w:r>
        <w:sym w:font="Symbol" w:char="F0B7"/>
      </w:r>
      <w:r w:rsidRPr="00300C09">
        <w:rPr>
          <w:b/>
        </w:rPr>
        <w:t>v</w:t>
      </w:r>
      <w:r>
        <w:rPr>
          <w:rStyle w:val="subscript"/>
        </w:rPr>
        <w:t>2</w:t>
      </w:r>
      <w:r>
        <w:t>) ....(</w:t>
      </w:r>
      <w:r w:rsidRPr="00300C09">
        <w:rPr>
          <w:b/>
        </w:rPr>
        <w:t>α</w:t>
      </w:r>
      <w:r>
        <w:rPr>
          <w:rStyle w:val="subscript"/>
        </w:rPr>
        <w:t>k</w:t>
      </w:r>
      <w:r>
        <w:sym w:font="Symbol" w:char="F0B7"/>
      </w:r>
      <w:r w:rsidRPr="00300C09">
        <w:rPr>
          <w:b/>
        </w:rPr>
        <w:t>v</w:t>
      </w:r>
      <w:r>
        <w:rPr>
          <w:rStyle w:val="subscript"/>
        </w:rPr>
        <w:t>k</w:t>
      </w:r>
      <w:r>
        <w:t>)</w:t>
      </w:r>
      <w:r>
        <w:tab/>
      </w:r>
      <w:r>
        <w:tab/>
      </w:r>
      <w:r>
        <w:tab/>
        <w:t>pure rank-k tensor function</w:t>
      </w:r>
      <w:r>
        <w:tab/>
      </w:r>
      <w:r>
        <w:tab/>
        <w:t>(2.11.e14)</w:t>
      </w:r>
      <w:r>
        <w:tab/>
      </w:r>
    </w:p>
    <w:p w14:paraId="61B44F49" w14:textId="77777777" w:rsidR="00D5773C" w:rsidRPr="00300C09" w:rsidRDefault="00D5773C" w:rsidP="00D5773C"/>
    <w:p w14:paraId="5D52939C" w14:textId="77777777" w:rsidR="00D5773C" w:rsidRPr="00300C09" w:rsidRDefault="00D5773C" w:rsidP="00D5773C">
      <w:r>
        <w:tab/>
        <w:t>(α</w:t>
      </w:r>
      <w:r>
        <w:rPr>
          <w:rStyle w:val="subscript"/>
        </w:rPr>
        <w:t>1</w:t>
      </w:r>
      <w:r>
        <w:sym w:font="Symbol" w:char="F0C4"/>
      </w:r>
      <w:r>
        <w:t>α</w:t>
      </w:r>
      <w:r>
        <w:rPr>
          <w:rStyle w:val="subscript"/>
        </w:rPr>
        <w:t>2</w:t>
      </w:r>
      <w:r>
        <w:t>...</w:t>
      </w:r>
      <w:r>
        <w:sym w:font="Symbol" w:char="F0C4"/>
      </w:r>
      <w:r>
        <w:t>α</w:t>
      </w:r>
      <w:r>
        <w:rPr>
          <w:rStyle w:val="subscript"/>
        </w:rPr>
        <w:t>k</w:t>
      </w:r>
      <w:r>
        <w:t>)</w:t>
      </w:r>
      <w:r w:rsidRPr="00300C09">
        <w:t>(</w:t>
      </w:r>
      <w:r>
        <w:rPr>
          <w:b/>
        </w:rPr>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Pr>
          <w:b/>
        </w:rPr>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Pr>
          <w:b/>
        </w:rPr>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  α</w:t>
      </w:r>
      <w:r>
        <w:rPr>
          <w:rStyle w:val="subscript"/>
        </w:rPr>
        <w:t>1</w:t>
      </w:r>
      <w:r>
        <w:t>(</w:t>
      </w:r>
      <w:r>
        <w:rPr>
          <w:b/>
        </w:rPr>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)α</w:t>
      </w:r>
      <w:r>
        <w:rPr>
          <w:rStyle w:val="subscript"/>
        </w:rPr>
        <w:t>2</w:t>
      </w:r>
      <w:r>
        <w:t>(</w:t>
      </w:r>
      <w:r>
        <w:rPr>
          <w:b/>
        </w:rPr>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....α</w:t>
      </w:r>
      <w:r>
        <w:rPr>
          <w:rStyle w:val="subscript"/>
        </w:rPr>
        <w:t>k</w:t>
      </w:r>
      <w:r>
        <w:t>(</w:t>
      </w:r>
      <w:r>
        <w:rPr>
          <w:b/>
        </w:rPr>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43F5BDAF" w14:textId="77777777" w:rsidR="00D5773C" w:rsidRDefault="00D5773C" w:rsidP="00D5773C"/>
    <w:p w14:paraId="457ABFA3" w14:textId="77777777" w:rsidR="00D5773C" w:rsidRPr="00300C09" w:rsidRDefault="00D5773C" w:rsidP="00D5773C">
      <w:r>
        <w:tab/>
      </w:r>
      <w:r>
        <w:tab/>
        <w:t>=  (</w:t>
      </w:r>
      <w:r w:rsidRPr="00300C09">
        <w:rPr>
          <w:b/>
        </w:rPr>
        <w:t>α</w:t>
      </w:r>
      <w:r>
        <w:rPr>
          <w:rStyle w:val="subscript"/>
        </w:rPr>
        <w:t>1</w:t>
      </w:r>
      <w:r>
        <w:sym w:font="Symbol" w:char="F0B7"/>
      </w:r>
      <w:r>
        <w:t xml:space="preserve"> </w:t>
      </w:r>
      <w:r>
        <w:rPr>
          <w:b/>
        </w:rPr>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w:t>
      </w:r>
      <w:r w:rsidRPr="00300C09">
        <w:rPr>
          <w:b/>
        </w:rPr>
        <w:t>α</w:t>
      </w:r>
      <w:r>
        <w:rPr>
          <w:rStyle w:val="subscript"/>
        </w:rPr>
        <w:t>2</w:t>
      </w:r>
      <w:r>
        <w:sym w:font="Symbol" w:char="F0B7"/>
      </w:r>
      <w:r>
        <w:t xml:space="preserve"> </w:t>
      </w:r>
      <w:r>
        <w:rPr>
          <w:b/>
        </w:rPr>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 (</w:t>
      </w:r>
      <w:r w:rsidRPr="00300C09">
        <w:rPr>
          <w:b/>
        </w:rPr>
        <w:t>α</w:t>
      </w:r>
      <w:r>
        <w:rPr>
          <w:rStyle w:val="subscript"/>
        </w:rPr>
        <w:t>k</w:t>
      </w:r>
      <w:r>
        <w:sym w:font="Symbol" w:char="F0B7"/>
      </w:r>
      <w:r>
        <w:t xml:space="preserve"> </w:t>
      </w:r>
      <w:r>
        <w:rPr>
          <w:b/>
        </w:rPr>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r>
      <w:r>
        <w:tab/>
        <w:t xml:space="preserve">evaluated at </w:t>
      </w:r>
      <w:r>
        <w:rPr>
          <w:b/>
        </w:rPr>
        <w:t>u</w:t>
      </w:r>
      <w:r>
        <w:rPr>
          <w:rStyle w:val="subscript"/>
        </w:rPr>
        <w:t>r</w:t>
      </w:r>
      <w:r>
        <w:t xml:space="preserve"> </w:t>
      </w:r>
    </w:p>
    <w:p w14:paraId="11169A9F" w14:textId="77777777" w:rsidR="00D5773C" w:rsidRDefault="00D5773C" w:rsidP="00D5773C">
      <w:r>
        <w:tab/>
      </w:r>
      <w:r>
        <w:tab/>
      </w:r>
      <w:r>
        <w:tab/>
      </w:r>
      <w:r>
        <w:tab/>
      </w:r>
      <w:r>
        <w:tab/>
      </w:r>
    </w:p>
    <w:p w14:paraId="2B368767" w14:textId="77777777" w:rsidR="00D5773C" w:rsidRDefault="00D5773C" w:rsidP="00D5773C">
      <w:pPr>
        <w:tabs>
          <w:tab w:val="left" w:pos="7200"/>
          <w:tab w:val="left" w:pos="7920"/>
          <w:tab w:val="right" w:pos="9270"/>
        </w:tabs>
      </w:pPr>
      <w:r>
        <w:tab/>
      </w:r>
      <w:r>
        <w:tab/>
        <w:t>= (α</w:t>
      </w:r>
      <w:r>
        <w:rPr>
          <w:rStyle w:val="subscript"/>
        </w:rPr>
        <w:t>1</w:t>
      </w:r>
      <w: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(α</w:t>
      </w:r>
      <w:r>
        <w:rPr>
          <w:rStyle w:val="subscript"/>
        </w:rPr>
        <w:t>2</w:t>
      </w:r>
      <w:r>
        <w:t>)</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...(α</w:t>
      </w:r>
      <w:r>
        <w:rPr>
          <w:rStyle w:val="subscript"/>
        </w:rPr>
        <w:t>k</w:t>
      </w:r>
      <w:r>
        <w:t>)</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ab/>
        <w:t xml:space="preserve"> =  (α</w:t>
      </w:r>
      <w:r>
        <w:rPr>
          <w:rStyle w:val="subscript"/>
        </w:rPr>
        <w:t>1</w:t>
      </w:r>
      <w:r>
        <w:sym w:font="Symbol" w:char="F0C4"/>
      </w:r>
      <w:r>
        <w:t>α</w:t>
      </w:r>
      <w:r>
        <w:rPr>
          <w:rStyle w:val="subscript"/>
        </w:rPr>
        <w:t>2</w:t>
      </w:r>
      <w:r>
        <w:t>...</w:t>
      </w:r>
      <w:r>
        <w:sym w:font="Symbol" w:char="F0C4"/>
      </w:r>
      <w:r>
        <w:t>α</w:t>
      </w:r>
      <w:r>
        <w:rPr>
          <w:rStyle w:val="subscript"/>
        </w:rPr>
        <w:t>k</w:t>
      </w:r>
      <w: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ab/>
        <w:t>outer product notation</w:t>
      </w:r>
      <w:r>
        <w:tab/>
      </w:r>
      <w:r>
        <w:tab/>
        <w:t>(2.11.e15)</w:t>
      </w:r>
      <w:r>
        <w:tab/>
      </w:r>
    </w:p>
    <w:p w14:paraId="65F53263" w14:textId="77777777" w:rsidR="00D5773C" w:rsidRDefault="00D5773C" w:rsidP="00D5773C">
      <w:pPr>
        <w:tabs>
          <w:tab w:val="left" w:pos="7200"/>
          <w:tab w:val="left" w:pos="7920"/>
          <w:tab w:val="right" w:pos="9270"/>
        </w:tabs>
      </w:pPr>
    </w:p>
    <w:p w14:paraId="0A9AF41B" w14:textId="77777777" w:rsidR="00D5773C" w:rsidRDefault="00D5773C" w:rsidP="00D5773C">
      <w:pPr>
        <w:tabs>
          <w:tab w:val="left" w:pos="7200"/>
          <w:tab w:val="left" w:pos="7920"/>
          <w:tab w:val="right" w:pos="9270"/>
        </w:tabs>
      </w:pPr>
      <w:r>
        <w:t xml:space="preserve">Hopefully after this long slog, the following paragraph makes some sense to the reader:  </w:t>
      </w:r>
    </w:p>
    <w:p w14:paraId="7593781D" w14:textId="77777777" w:rsidR="00D5773C" w:rsidRDefault="00D5773C" w:rsidP="00D5773C">
      <w:pPr>
        <w:tabs>
          <w:tab w:val="left" w:pos="7200"/>
          <w:tab w:val="left" w:pos="7920"/>
          <w:tab w:val="right" w:pos="9270"/>
        </w:tabs>
      </w:pPr>
    </w:p>
    <w:p w14:paraId="3573D53D" w14:textId="77777777" w:rsidR="00D5773C" w:rsidRPr="0005045E" w:rsidRDefault="00D5773C" w:rsidP="00D5773C">
      <w:pPr>
        <w:tabs>
          <w:tab w:val="left" w:pos="7200"/>
          <w:tab w:val="left" w:pos="7920"/>
          <w:tab w:val="right" w:pos="9270"/>
        </w:tabs>
      </w:pPr>
      <w:r>
        <w:t>A rank-k tensor function is the bra-ket closure (inner product) of a rank-k dual tensor functional &lt;T| of V*</w:t>
      </w:r>
      <w:r>
        <w:rPr>
          <w:rStyle w:val="superscript"/>
        </w:rPr>
        <w:t xml:space="preserve">k </w:t>
      </w:r>
      <w:r>
        <w:t>with a pure rank-k non-dual tensor |</w:t>
      </w:r>
      <w:r w:rsidRPr="00F75F78">
        <w:rPr>
          <w:b/>
        </w:rPr>
        <w:t>v</w:t>
      </w:r>
      <w:r>
        <w:rPr>
          <w:rStyle w:val="subscript"/>
        </w:rPr>
        <w:t>1</w:t>
      </w:r>
      <w:r>
        <w:t>,</w:t>
      </w:r>
      <w:r w:rsidRPr="00F75F78">
        <w:rPr>
          <w:b/>
        </w:rPr>
        <w:t>v</w:t>
      </w:r>
      <w:r>
        <w:rPr>
          <w:rStyle w:val="subscript"/>
        </w:rPr>
        <w:t>2</w:t>
      </w:r>
      <w:r>
        <w:t>..</w:t>
      </w:r>
      <w:r w:rsidRPr="00F75F78">
        <w:rPr>
          <w:b/>
        </w:rPr>
        <w:t>.v</w:t>
      </w:r>
      <w:r>
        <w:rPr>
          <w:rStyle w:val="subscript"/>
        </w:rPr>
        <w:t>k</w:t>
      </w:r>
      <w:r>
        <w:t>&gt; of V</w:t>
      </w:r>
      <w:r>
        <w:rPr>
          <w:rStyle w:val="superscript"/>
        </w:rPr>
        <w:t xml:space="preserve">k </w:t>
      </w:r>
      <w:r>
        <w:t xml:space="preserve">such that </w:t>
      </w:r>
      <w:r w:rsidRPr="00300C09">
        <w:rPr>
          <w:rFonts w:ascii="Script MT Bold" w:hAnsi="Script MT Bold"/>
        </w:rPr>
        <w:t>T</w:t>
      </w:r>
      <w:r w:rsidRPr="00300C09">
        <w:t>(</w:t>
      </w:r>
      <w:r w:rsidRPr="00300C09">
        <w:rPr>
          <w:b/>
        </w:rPr>
        <w:t>v</w:t>
      </w:r>
      <w:r>
        <w:rPr>
          <w:rStyle w:val="subscript"/>
        </w:rPr>
        <w:t>1</w:t>
      </w:r>
      <w:r>
        <w:t>,</w:t>
      </w:r>
      <w:r w:rsidRPr="00300C09">
        <w:rPr>
          <w:b/>
        </w:rPr>
        <w:t>v</w:t>
      </w:r>
      <w:r>
        <w:rPr>
          <w:rStyle w:val="subscript"/>
        </w:rPr>
        <w:t>2</w:t>
      </w:r>
      <w:r>
        <w:t>,...</w:t>
      </w:r>
      <w:r w:rsidRPr="00300C09">
        <w:rPr>
          <w:b/>
        </w:rPr>
        <w:t>v</w:t>
      </w:r>
      <w:r>
        <w:rPr>
          <w:rStyle w:val="subscript"/>
        </w:rPr>
        <w:t>k</w:t>
      </w:r>
      <w:r>
        <w:t>) = &lt;T|</w:t>
      </w:r>
      <w:r w:rsidRPr="00F75F78">
        <w:rPr>
          <w:b/>
        </w:rPr>
        <w:t>v</w:t>
      </w:r>
      <w:r>
        <w:rPr>
          <w:rStyle w:val="subscript"/>
        </w:rPr>
        <w:t>1</w:t>
      </w:r>
      <w:r>
        <w:t>,</w:t>
      </w:r>
      <w:r w:rsidRPr="00F75F78">
        <w:rPr>
          <w:b/>
        </w:rPr>
        <w:t>v</w:t>
      </w:r>
      <w:r>
        <w:rPr>
          <w:rStyle w:val="subscript"/>
        </w:rPr>
        <w:t>2</w:t>
      </w:r>
      <w:r>
        <w:t>..</w:t>
      </w:r>
      <w:r w:rsidRPr="00F75F78">
        <w:rPr>
          <w:b/>
        </w:rPr>
        <w:t>.v</w:t>
      </w:r>
      <w:r>
        <w:rPr>
          <w:rStyle w:val="subscript"/>
        </w:rPr>
        <w:t>k</w:t>
      </w:r>
      <w:r>
        <w:t xml:space="preserve">&gt;. The tensor function is k-multilinear in its arguments, and transforms as a scalar field with k vector arguments. When the rank-k tensor function is evaluated at the basis vectors </w:t>
      </w:r>
      <w:r>
        <w:rPr>
          <w:b/>
        </w:rPr>
        <w:t>u</w:t>
      </w:r>
      <w:r>
        <w:rPr>
          <w:rStyle w:val="subscript"/>
        </w:rPr>
        <w:t>r</w:t>
      </w:r>
      <w:r>
        <w:t xml:space="preserve">, it replicates the non-dual rank-k tensor with which is it associated, which is to say, </w:t>
      </w:r>
      <w:r w:rsidRPr="00300C09">
        <w:rPr>
          <w:rFonts w:ascii="Script MT Bold" w:hAnsi="Script MT Bold"/>
        </w:rPr>
        <w:t>T</w:t>
      </w:r>
      <w:r w:rsidRPr="00300C09">
        <w:t>(</w:t>
      </w:r>
      <w:r>
        <w:rPr>
          <w:b/>
        </w:rPr>
        <w:t>u</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 </w:t>
      </w:r>
      <w:r w:rsidRPr="00F164A9">
        <w:t>T</w:t>
      </w:r>
      <w:r>
        <w:rPr>
          <w:rStyle w:val="subscript"/>
        </w:rPr>
        <w:t>j</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bscript"/>
        </w:rPr>
        <w:t>j</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w:t>
      </w:r>
      <w:r>
        <w:rPr>
          <w:rStyle w:val="subscript"/>
        </w:rPr>
        <w:t>j</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 Spivak on page 75 refers to a rank-k tensor function as a "k-tensor". </w:t>
      </w:r>
      <w:r>
        <w:tab/>
      </w:r>
      <w:r>
        <w:tab/>
      </w:r>
      <w:r>
        <w:tab/>
      </w:r>
      <w:r>
        <w:tab/>
      </w:r>
      <w:r>
        <w:tab/>
      </w:r>
      <w:r>
        <w:tab/>
        <w:t>(2.11.e16)</w:t>
      </w:r>
      <w:r>
        <w:tab/>
      </w:r>
    </w:p>
    <w:p w14:paraId="37C863CC" w14:textId="77777777" w:rsidR="00D5773C" w:rsidRDefault="00D5773C" w:rsidP="00D5773C"/>
    <w:p w14:paraId="1DA94C66" w14:textId="77777777" w:rsidR="00D5773C" w:rsidRDefault="00D5773C" w:rsidP="00D5773C">
      <w:r>
        <w:t xml:space="preserve">As we shall see later, the motivation for using tensor functions is their crashingly simple description of the tensor product of an arbitrary rank-k tensor with an arbitrary rank-k' tensor to produce a rank-(k+k') tensor : </w:t>
      </w:r>
    </w:p>
    <w:p w14:paraId="02E49CE1" w14:textId="77777777" w:rsidR="00D5773C" w:rsidRDefault="00D5773C" w:rsidP="00D5773C"/>
    <w:p w14:paraId="17632394" w14:textId="77777777" w:rsidR="00D5773C" w:rsidRDefault="00D5773C" w:rsidP="00D5773C">
      <w:r>
        <w:tab/>
      </w:r>
      <w:r>
        <w:rPr>
          <w:rStyle w:val="subscript"/>
        </w:rPr>
        <w:t>k</w:t>
      </w:r>
      <w:r>
        <w:t xml:space="preserve">&lt;T | </w:t>
      </w:r>
      <w:r w:rsidRPr="00F75F78">
        <w:rPr>
          <w:b/>
        </w:rPr>
        <w:t>v</w:t>
      </w:r>
      <w:r>
        <w:rPr>
          <w:rStyle w:val="subscript"/>
        </w:rPr>
        <w:t>1</w:t>
      </w:r>
      <w:r>
        <w:t>,</w:t>
      </w:r>
      <w:r w:rsidRPr="00F75F78">
        <w:rPr>
          <w:b/>
        </w:rPr>
        <w:t>v</w:t>
      </w:r>
      <w:r>
        <w:rPr>
          <w:rStyle w:val="subscript"/>
        </w:rPr>
        <w:t>2</w:t>
      </w:r>
      <w:r>
        <w:t>..</w:t>
      </w:r>
      <w:r w:rsidRPr="00F75F78">
        <w:rPr>
          <w:b/>
        </w:rPr>
        <w:t>.v</w:t>
      </w:r>
      <w:r>
        <w:rPr>
          <w:rStyle w:val="subscript"/>
        </w:rPr>
        <w:t>k</w:t>
      </w:r>
      <w:r>
        <w:t>&gt;</w:t>
      </w:r>
      <w:r>
        <w:rPr>
          <w:rStyle w:val="subscript"/>
        </w:rPr>
        <w:t>k</w:t>
      </w:r>
      <w:r>
        <w:t xml:space="preserve">   </w:t>
      </w:r>
      <w:r>
        <w:rPr>
          <w:rStyle w:val="subscript"/>
        </w:rPr>
        <w:t>k'</w:t>
      </w:r>
      <w:r>
        <w:t xml:space="preserve">&lt; S| </w:t>
      </w:r>
      <w:r w:rsidRPr="00F75F78">
        <w:rPr>
          <w:b/>
        </w:rPr>
        <w:t>v</w:t>
      </w:r>
      <w:r>
        <w:rPr>
          <w:rStyle w:val="subscript"/>
        </w:rPr>
        <w:t>k+1</w:t>
      </w:r>
      <w:r>
        <w:t>,</w:t>
      </w:r>
      <w:r w:rsidRPr="00F75F78">
        <w:rPr>
          <w:b/>
        </w:rPr>
        <w:t>v</w:t>
      </w:r>
      <w:r>
        <w:rPr>
          <w:rStyle w:val="subscript"/>
        </w:rPr>
        <w:t>k+2</w:t>
      </w:r>
      <w:r>
        <w:t>..</w:t>
      </w:r>
      <w:r w:rsidRPr="00F75F78">
        <w:rPr>
          <w:b/>
        </w:rPr>
        <w:t>.v</w:t>
      </w:r>
      <w:r>
        <w:rPr>
          <w:rStyle w:val="subscript"/>
        </w:rPr>
        <w:t>k+k'</w:t>
      </w:r>
      <w:r>
        <w:t>&gt;</w:t>
      </w:r>
      <w:r>
        <w:rPr>
          <w:rStyle w:val="subscript"/>
        </w:rPr>
        <w:t>k'</w:t>
      </w:r>
      <w:r>
        <w:t xml:space="preserve">   </w:t>
      </w:r>
    </w:p>
    <w:p w14:paraId="5158B551" w14:textId="77777777" w:rsidR="00D5773C" w:rsidRDefault="00D5773C" w:rsidP="00D5773C"/>
    <w:p w14:paraId="5330B905" w14:textId="77777777" w:rsidR="00D5773C" w:rsidRDefault="00D5773C" w:rsidP="00D5773C">
      <w:r>
        <w:tab/>
      </w:r>
      <w:r>
        <w:tab/>
        <w:t xml:space="preserve">= [ </w:t>
      </w:r>
      <w:r>
        <w:rPr>
          <w:rStyle w:val="subscript"/>
        </w:rPr>
        <w:t>k</w:t>
      </w:r>
      <w:r>
        <w:t xml:space="preserve">&lt;T </w:t>
      </w:r>
      <w:r>
        <w:sym w:font="Symbol" w:char="F0C4"/>
      </w:r>
      <w:r>
        <w:t xml:space="preserve">  </w:t>
      </w:r>
      <w:r>
        <w:rPr>
          <w:rStyle w:val="subscript"/>
        </w:rPr>
        <w:t>k'</w:t>
      </w:r>
      <w:r>
        <w:t>&lt;S| ]   [|</w:t>
      </w:r>
      <w:r w:rsidRPr="00F75F78">
        <w:rPr>
          <w:b/>
        </w:rPr>
        <w:t>v</w:t>
      </w:r>
      <w:r>
        <w:rPr>
          <w:rStyle w:val="subscript"/>
        </w:rPr>
        <w:t>1</w:t>
      </w:r>
      <w:r>
        <w:t>,</w:t>
      </w:r>
      <w:r w:rsidRPr="00F75F78">
        <w:rPr>
          <w:b/>
        </w:rPr>
        <w:t>v</w:t>
      </w:r>
      <w:r>
        <w:rPr>
          <w:rStyle w:val="subscript"/>
        </w:rPr>
        <w:t>2</w:t>
      </w:r>
      <w:r>
        <w:t>..</w:t>
      </w:r>
      <w:r w:rsidRPr="00F75F78">
        <w:rPr>
          <w:b/>
        </w:rPr>
        <w:t>.v</w:t>
      </w:r>
      <w:r>
        <w:rPr>
          <w:rStyle w:val="subscript"/>
        </w:rPr>
        <w:t>k</w:t>
      </w:r>
      <w:r>
        <w:t>&gt;</w:t>
      </w:r>
      <w:r>
        <w:rPr>
          <w:rStyle w:val="subscript"/>
        </w:rPr>
        <w:t>k</w:t>
      </w:r>
      <w:r>
        <w:t xml:space="preserve">  </w:t>
      </w:r>
      <w:r>
        <w:sym w:font="Symbol" w:char="F0C4"/>
      </w:r>
      <w:r>
        <w:t xml:space="preserve">   |</w:t>
      </w:r>
      <w:r w:rsidRPr="00F75F78">
        <w:rPr>
          <w:b/>
        </w:rPr>
        <w:t>v</w:t>
      </w:r>
      <w:r>
        <w:rPr>
          <w:rStyle w:val="subscript"/>
        </w:rPr>
        <w:t>k+1</w:t>
      </w:r>
      <w:r>
        <w:t>,</w:t>
      </w:r>
      <w:r w:rsidRPr="00F75F78">
        <w:rPr>
          <w:b/>
        </w:rPr>
        <w:t>v</w:t>
      </w:r>
      <w:r>
        <w:rPr>
          <w:rStyle w:val="subscript"/>
        </w:rPr>
        <w:t>k+2</w:t>
      </w:r>
      <w:r>
        <w:t>..</w:t>
      </w:r>
      <w:r w:rsidRPr="00F75F78">
        <w:rPr>
          <w:b/>
        </w:rPr>
        <w:t>.v</w:t>
      </w:r>
      <w:r>
        <w:rPr>
          <w:rStyle w:val="subscript"/>
        </w:rPr>
        <w:t>k+k'</w:t>
      </w:r>
      <w:r>
        <w:t>&gt;</w:t>
      </w:r>
      <w:r>
        <w:rPr>
          <w:rStyle w:val="subscript"/>
        </w:rPr>
        <w:t>k'</w:t>
      </w:r>
      <w:r>
        <w:t>]</w:t>
      </w:r>
    </w:p>
    <w:p w14:paraId="0F36D16E" w14:textId="77777777" w:rsidR="00D5773C" w:rsidRDefault="00D5773C" w:rsidP="00D5773C"/>
    <w:p w14:paraId="450D2FEB" w14:textId="77777777" w:rsidR="00D5773C" w:rsidRPr="0005045E" w:rsidRDefault="00D5773C" w:rsidP="00D5773C">
      <w:pPr>
        <w:tabs>
          <w:tab w:val="left" w:pos="7200"/>
          <w:tab w:val="left" w:pos="7920"/>
          <w:tab w:val="right" w:pos="9270"/>
        </w:tabs>
      </w:pPr>
      <w:r>
        <w:tab/>
      </w:r>
      <w:r>
        <w:tab/>
        <w:t xml:space="preserve">= </w:t>
      </w:r>
      <w:r>
        <w:rPr>
          <w:rStyle w:val="subscript"/>
        </w:rPr>
        <w:t>k+k'</w:t>
      </w:r>
      <w:r>
        <w:t>&lt;T</w:t>
      </w:r>
      <w:r>
        <w:sym w:font="Symbol" w:char="F0C4"/>
      </w:r>
      <w:r>
        <w:t xml:space="preserve">S | </w:t>
      </w:r>
      <w:r w:rsidRPr="00F75F78">
        <w:rPr>
          <w:b/>
        </w:rPr>
        <w:t>v</w:t>
      </w:r>
      <w:r>
        <w:rPr>
          <w:rStyle w:val="subscript"/>
        </w:rPr>
        <w:t>1</w:t>
      </w:r>
      <w:r>
        <w:t>,</w:t>
      </w:r>
      <w:r w:rsidRPr="00F75F78">
        <w:rPr>
          <w:b/>
        </w:rPr>
        <w:t>v</w:t>
      </w:r>
      <w:r>
        <w:rPr>
          <w:rStyle w:val="subscript"/>
        </w:rPr>
        <w:t>2</w:t>
      </w:r>
      <w:r>
        <w:t>..</w:t>
      </w:r>
      <w:r w:rsidRPr="00F75F78">
        <w:t>.</w:t>
      </w:r>
      <w:r w:rsidRPr="00F75F78">
        <w:rPr>
          <w:b/>
        </w:rPr>
        <w:t>v</w:t>
      </w:r>
      <w:r>
        <w:rPr>
          <w:rStyle w:val="subscript"/>
        </w:rPr>
        <w:t>k+k'</w:t>
      </w:r>
      <w:r>
        <w:t>&gt;</w:t>
      </w:r>
      <w:r>
        <w:rPr>
          <w:rStyle w:val="subscript"/>
        </w:rPr>
        <w:t>k+k'</w:t>
      </w:r>
      <w:r>
        <w:rPr>
          <w:b/>
        </w:rPr>
        <w:t xml:space="preserve">  </w:t>
      </w:r>
      <w:r>
        <w:tab/>
      </w:r>
      <w:r>
        <w:tab/>
      </w:r>
      <w:r>
        <w:tab/>
      </w:r>
      <w:r>
        <w:tab/>
      </w:r>
      <w:r>
        <w:tab/>
      </w:r>
      <w:r>
        <w:tab/>
      </w:r>
      <w:r>
        <w:tab/>
        <w:t>(2.11.e17)</w:t>
      </w:r>
    </w:p>
    <w:p w14:paraId="25F424BD" w14:textId="77777777" w:rsidR="00D5773C" w:rsidRPr="00F75F78" w:rsidRDefault="00D5773C" w:rsidP="00D5773C">
      <w:r>
        <w:tab/>
      </w:r>
    </w:p>
    <w:p w14:paraId="22321C63" w14:textId="77777777" w:rsidR="00D5773C" w:rsidRDefault="00D5773C" w:rsidP="00D5773C">
      <w:r>
        <w:t>or</w:t>
      </w:r>
    </w:p>
    <w:p w14:paraId="7777BE81" w14:textId="77777777" w:rsidR="00D5773C" w:rsidRDefault="00D5773C" w:rsidP="00D5773C"/>
    <w:p w14:paraId="47D45213" w14:textId="77777777" w:rsidR="00D5773C" w:rsidRDefault="00D5773C" w:rsidP="00D5773C">
      <w:pPr>
        <w:tabs>
          <w:tab w:val="left" w:pos="7200"/>
          <w:tab w:val="left" w:pos="7920"/>
          <w:tab w:val="right" w:pos="9270"/>
        </w:tabs>
      </w:pPr>
      <w:r>
        <w:tab/>
      </w:r>
      <w:r w:rsidRPr="00300C09">
        <w:rPr>
          <w:rFonts w:ascii="Script MT Bold" w:hAnsi="Script MT Bold"/>
        </w:rPr>
        <w:t>T</w:t>
      </w:r>
      <w:r w:rsidRPr="00300C09">
        <w:t>(</w:t>
      </w:r>
      <w:r w:rsidRPr="00300C09">
        <w:rPr>
          <w:b/>
        </w:rPr>
        <w:t>v</w:t>
      </w:r>
      <w:r>
        <w:rPr>
          <w:rStyle w:val="subscript"/>
        </w:rPr>
        <w:t>1</w:t>
      </w:r>
      <w:r>
        <w:t>,</w:t>
      </w:r>
      <w:r w:rsidRPr="00300C09">
        <w:rPr>
          <w:b/>
        </w:rPr>
        <w:t>v</w:t>
      </w:r>
      <w:r>
        <w:rPr>
          <w:rStyle w:val="subscript"/>
        </w:rPr>
        <w:t>2</w:t>
      </w:r>
      <w:r>
        <w:t>,...</w:t>
      </w:r>
      <w:r w:rsidRPr="00300C09">
        <w:rPr>
          <w:b/>
        </w:rPr>
        <w:t>v</w:t>
      </w:r>
      <w:r>
        <w:rPr>
          <w:rStyle w:val="subscript"/>
        </w:rPr>
        <w:t>k</w:t>
      </w:r>
      <w:r>
        <w:t xml:space="preserve">) </w:t>
      </w:r>
      <w:r>
        <w:rPr>
          <w:rFonts w:ascii="Script MT Bold" w:hAnsi="Script MT Bold"/>
        </w:rPr>
        <w:t>S</w:t>
      </w:r>
      <w:r w:rsidRPr="00300C09">
        <w:t>(</w:t>
      </w:r>
      <w:r w:rsidRPr="00300C09">
        <w:rPr>
          <w:b/>
        </w:rPr>
        <w:t>v</w:t>
      </w:r>
      <w:r>
        <w:rPr>
          <w:rStyle w:val="subscript"/>
        </w:rPr>
        <w:t>k+1</w:t>
      </w:r>
      <w:r>
        <w:t>,</w:t>
      </w:r>
      <w:r w:rsidRPr="00300C09">
        <w:rPr>
          <w:b/>
        </w:rPr>
        <w:t>v</w:t>
      </w:r>
      <w:r>
        <w:rPr>
          <w:rStyle w:val="subscript"/>
        </w:rPr>
        <w:t>k+2</w:t>
      </w:r>
      <w:r>
        <w:t>,...</w:t>
      </w:r>
      <w:r w:rsidRPr="00300C09">
        <w:rPr>
          <w:b/>
        </w:rPr>
        <w:t>v</w:t>
      </w:r>
      <w:r>
        <w:rPr>
          <w:rStyle w:val="subscript"/>
        </w:rPr>
        <w:t>k+k'</w:t>
      </w:r>
      <w:r>
        <w:t>)   = (</w:t>
      </w:r>
      <w:r w:rsidRPr="00300C09">
        <w:rPr>
          <w:rFonts w:ascii="Script MT Bold" w:hAnsi="Script MT Bold"/>
        </w:rPr>
        <w:t>T</w:t>
      </w:r>
      <w:r>
        <w:rPr>
          <w:rFonts w:ascii="Script MT Bold" w:hAnsi="Script MT Bold"/>
        </w:rPr>
        <w:sym w:font="Symbol" w:char="F0C4"/>
      </w:r>
      <w:r>
        <w:rPr>
          <w:rFonts w:ascii="Script MT Bold" w:hAnsi="Script MT Bold"/>
        </w:rPr>
        <w:t>S</w:t>
      </w:r>
      <w:r>
        <w:t>)(</w:t>
      </w:r>
      <w:r w:rsidRPr="00F75F78">
        <w:rPr>
          <w:b/>
        </w:rPr>
        <w:t>v</w:t>
      </w:r>
      <w:r>
        <w:rPr>
          <w:rStyle w:val="subscript"/>
        </w:rPr>
        <w:t>1</w:t>
      </w:r>
      <w:r>
        <w:t>,</w:t>
      </w:r>
      <w:r w:rsidRPr="00F75F78">
        <w:rPr>
          <w:b/>
        </w:rPr>
        <w:t>v</w:t>
      </w:r>
      <w:r>
        <w:rPr>
          <w:rStyle w:val="subscript"/>
        </w:rPr>
        <w:t>2</w:t>
      </w:r>
      <w:r>
        <w:t xml:space="preserve"> .... </w:t>
      </w:r>
      <w:r w:rsidRPr="00F75F78">
        <w:rPr>
          <w:b/>
        </w:rPr>
        <w:t>v</w:t>
      </w:r>
      <w:r>
        <w:rPr>
          <w:rStyle w:val="subscript"/>
        </w:rPr>
        <w:t>k+k'</w:t>
      </w:r>
      <w:r>
        <w:t>)  .</w:t>
      </w:r>
      <w:r>
        <w:tab/>
      </w:r>
      <w:r>
        <w:tab/>
      </w:r>
      <w:r>
        <w:tab/>
      </w:r>
      <w:r>
        <w:tab/>
        <w:t>(2.11.e18)</w:t>
      </w:r>
    </w:p>
    <w:p w14:paraId="375D7C71" w14:textId="77777777" w:rsidR="00D5773C" w:rsidRDefault="00D5773C" w:rsidP="00D5773C">
      <w:pPr>
        <w:tabs>
          <w:tab w:val="left" w:pos="7200"/>
          <w:tab w:val="left" w:pos="7920"/>
          <w:tab w:val="right" w:pos="9270"/>
        </w:tabs>
      </w:pPr>
    </w:p>
    <w:p w14:paraId="187BD737" w14:textId="77777777" w:rsidR="00D5773C" w:rsidRPr="0005045E" w:rsidRDefault="00D5773C" w:rsidP="00D5773C">
      <w:pPr>
        <w:tabs>
          <w:tab w:val="left" w:pos="7200"/>
          <w:tab w:val="left" w:pos="7920"/>
          <w:tab w:val="right" w:pos="9270"/>
        </w:tabs>
      </w:pPr>
      <w:r>
        <w:t>This equation appears below as</w:t>
      </w:r>
      <w:r w:rsidRPr="00D5773C">
        <w:rPr>
          <w:color w:val="FF0000"/>
        </w:rPr>
        <w:t xml:space="preserve"> (6.6.13) </w:t>
      </w:r>
      <w:r>
        <w:t xml:space="preserve">and also appears in Spivak page 75. </w:t>
      </w:r>
    </w:p>
    <w:p w14:paraId="61FC1C7D" w14:textId="77777777" w:rsidR="00D5773C" w:rsidRDefault="00D5773C" w:rsidP="00D5773C"/>
    <w:p w14:paraId="1FDDDA81" w14:textId="77777777" w:rsidR="00D5773C" w:rsidRDefault="00D5773C" w:rsidP="00D5773C">
      <w:r>
        <w:t>As noted by Benn and Tucker page 2, the relationship between the vector space V</w:t>
      </w:r>
      <w:r>
        <w:rPr>
          <w:rStyle w:val="superscript"/>
        </w:rPr>
        <w:t>k</w:t>
      </w:r>
      <w:r>
        <w:t xml:space="preserve"> and the dual vector space V*</w:t>
      </w:r>
      <w:r>
        <w:rPr>
          <w:rStyle w:val="superscript"/>
        </w:rPr>
        <w:t>k</w:t>
      </w:r>
      <w:r>
        <w:t xml:space="preserve"> is a reciprocal one. One could, as they say, perversely regard V*</w:t>
      </w:r>
      <w:r>
        <w:rPr>
          <w:rStyle w:val="superscript"/>
        </w:rPr>
        <w:t>k</w:t>
      </w:r>
      <w:r>
        <w:t xml:space="preserve"> as the starting vector space and then V</w:t>
      </w:r>
      <w:r>
        <w:rPr>
          <w:rStyle w:val="superscript"/>
        </w:rPr>
        <w:t>k</w:t>
      </w:r>
      <w:r>
        <w:t xml:space="preserve"> would be the dual space of V*</w:t>
      </w:r>
      <w:r>
        <w:rPr>
          <w:rStyle w:val="superscript"/>
        </w:rPr>
        <w:t>k</w:t>
      </w:r>
      <w:r>
        <w:t>.  This amounts to swapping bra ↔ ket in the Dirac notation outlined above. Instead of having a functional α(</w:t>
      </w:r>
      <w:r w:rsidRPr="0005045E">
        <w:rPr>
          <w:b/>
        </w:rPr>
        <w:t>v</w:t>
      </w:r>
      <w:r>
        <w:t>) = &lt;</w:t>
      </w:r>
      <w:r w:rsidRPr="0005045E">
        <w:rPr>
          <w:b/>
        </w:rPr>
        <w:t>α</w:t>
      </w:r>
      <w:r>
        <w:t>|</w:t>
      </w:r>
      <w:r w:rsidRPr="0005045E">
        <w:rPr>
          <w:b/>
        </w:rPr>
        <w:t>v</w:t>
      </w:r>
      <w:r>
        <w:t>&gt;, one would have a functional v(</w:t>
      </w:r>
      <w:r w:rsidRPr="0005045E">
        <w:rPr>
          <w:b/>
        </w:rPr>
        <w:t>α</w:t>
      </w:r>
      <w:r>
        <w:t>) = &lt;</w:t>
      </w:r>
      <w:r w:rsidRPr="0005045E">
        <w:rPr>
          <w:b/>
        </w:rPr>
        <w:t>v</w:t>
      </w:r>
      <w:r>
        <w:t>|</w:t>
      </w:r>
      <w:r w:rsidRPr="0005045E">
        <w:rPr>
          <w:b/>
        </w:rPr>
        <w:t>α</w:t>
      </w:r>
      <w:r>
        <w:t xml:space="preserve">&gt;.  We find that things are hard enough to understand without doing this "perverse" swapping of things right off the bat as they do. They refer to a rank-k tensor as a tensor of degree k, while other authors refer to rank as the order of a tensor. We us the term rank and promise not to confuse it with the different notion of the rank of a matrix which is the number of linearly independent rows or columns, or with various other meanings of the word "rank" in mathematics. </w:t>
      </w:r>
    </w:p>
    <w:p w14:paraId="1D143A57" w14:textId="77777777" w:rsidR="00D5773C" w:rsidRDefault="00D5773C" w:rsidP="00D5773C"/>
    <w:p w14:paraId="2C0EED47" w14:textId="77777777" w:rsidR="00D5773C" w:rsidRDefault="00D5773C" w:rsidP="00D5773C">
      <w:pPr>
        <w:pStyle w:val="Heading4"/>
      </w:pPr>
      <w:bookmarkStart w:id="21" w:name="_Toc447798909"/>
      <w:r w:rsidRPr="00A9678E">
        <w:t>(</w:t>
      </w:r>
      <w:r>
        <w:t>f</w:t>
      </w:r>
      <w:r w:rsidRPr="00A9678E">
        <w:t>) The Covariant Transpose</w:t>
      </w:r>
      <w:bookmarkEnd w:id="21"/>
    </w:p>
    <w:p w14:paraId="53B1962E" w14:textId="77777777" w:rsidR="00D5773C" w:rsidRDefault="00D5773C" w:rsidP="00D5773C"/>
    <w:p w14:paraId="5EDB574C" w14:textId="77777777" w:rsidR="00D5773C" w:rsidRPr="000B036E" w:rsidRDefault="00D5773C" w:rsidP="00D5773C">
      <w:pPr>
        <w:tabs>
          <w:tab w:val="left" w:pos="7200"/>
          <w:tab w:val="left" w:pos="7920"/>
          <w:tab w:val="right" w:pos="9270"/>
        </w:tabs>
      </w:pPr>
      <w:r>
        <w:t xml:space="preserve">Whereas the </w:t>
      </w:r>
      <w:r w:rsidRPr="000B036E">
        <w:rPr>
          <w:i/>
        </w:rPr>
        <w:t>matrix</w:t>
      </w:r>
      <w:r>
        <w:t xml:space="preserve"> </w:t>
      </w:r>
      <w:r w:rsidRPr="000B036E">
        <w:rPr>
          <w:i/>
        </w:rPr>
        <w:t>transpose</w:t>
      </w:r>
      <w:r>
        <w:t xml:space="preserve"> of a matrix M</w:t>
      </w:r>
      <w:r>
        <w:rPr>
          <w:rStyle w:val="subscript"/>
        </w:rPr>
        <w:t>a</w:t>
      </w:r>
      <w:r>
        <w:rPr>
          <w:rStyle w:val="superscript"/>
        </w:rPr>
        <w:t>b</w:t>
      </w:r>
      <w:r>
        <w:t xml:space="preserve"> would be (M</w:t>
      </w:r>
      <w:r>
        <w:rPr>
          <w:rStyle w:val="superscript"/>
        </w:rPr>
        <w:t>T</w:t>
      </w:r>
      <w:r>
        <w:t>)</w:t>
      </w:r>
      <w:r>
        <w:rPr>
          <w:rStyle w:val="subscript"/>
        </w:rPr>
        <w:t>a</w:t>
      </w:r>
      <w:r>
        <w:rPr>
          <w:rStyle w:val="superscript"/>
        </w:rPr>
        <w:t>b</w:t>
      </w:r>
      <w:r>
        <w:t xml:space="preserve"> = M</w:t>
      </w:r>
      <w:r>
        <w:rPr>
          <w:rStyle w:val="subscript"/>
        </w:rPr>
        <w:t>b</w:t>
      </w:r>
      <w:r>
        <w:rPr>
          <w:rStyle w:val="superscript"/>
        </w:rPr>
        <w:t>a</w:t>
      </w:r>
      <w:r>
        <w:t xml:space="preserve"> (swap the rows and columns), it is the </w:t>
      </w:r>
      <w:r w:rsidRPr="000B036E">
        <w:rPr>
          <w:i/>
        </w:rPr>
        <w:t>covariant</w:t>
      </w:r>
      <w:r>
        <w:t xml:space="preserve"> </w:t>
      </w:r>
      <w:r w:rsidRPr="000B036E">
        <w:rPr>
          <w:i/>
        </w:rPr>
        <w:t>transpose</w:t>
      </w:r>
      <w:r>
        <w:t xml:space="preserve"> (M</w:t>
      </w:r>
      <w:r w:rsidRPr="000B036E">
        <w:rPr>
          <w:rStyle w:val="superscript"/>
          <w:i/>
        </w:rPr>
        <w:t>T</w:t>
      </w:r>
      <w:r>
        <w:t>)</w:t>
      </w:r>
      <w:r>
        <w:rPr>
          <w:rStyle w:val="subscript"/>
        </w:rPr>
        <w:t>a</w:t>
      </w:r>
      <w:r>
        <w:rPr>
          <w:rStyle w:val="superscript"/>
        </w:rPr>
        <w:t>b</w:t>
      </w:r>
      <w:r>
        <w:t xml:space="preserve"> = M</w:t>
      </w:r>
      <w:r>
        <w:rPr>
          <w:rStyle w:val="superscript"/>
        </w:rPr>
        <w:t>b</w:t>
      </w:r>
      <w:r w:rsidRPr="007E395C">
        <w:rPr>
          <w:rStyle w:val="subscript"/>
        </w:rPr>
        <w:t>a</w:t>
      </w:r>
      <w:r>
        <w:rPr>
          <w:rStyle w:val="subscript"/>
        </w:rPr>
        <w:t xml:space="preserve"> </w:t>
      </w:r>
      <w:r>
        <w:t xml:space="preserve">that is significant in covariant notation. We quote from </w:t>
      </w:r>
      <w:r w:rsidRPr="000B036E">
        <w:rPr>
          <w:i/>
        </w:rPr>
        <w:t>Tensor</w:t>
      </w:r>
      <w:r>
        <w:t xml:space="preserve"> where M is a general rank-2 tensor while R and S are the "differentials" of (2.1.2), </w:t>
      </w:r>
    </w:p>
    <w:p w14:paraId="1FB0F0BA" w14:textId="77777777" w:rsidR="00D5773C" w:rsidRDefault="00D5773C" w:rsidP="00D5773C">
      <w:pPr>
        <w:tabs>
          <w:tab w:val="left" w:pos="7200"/>
          <w:tab w:val="left" w:pos="7920"/>
          <w:tab w:val="right" w:pos="9270"/>
        </w:tabs>
      </w:pPr>
    </w:p>
    <w:p w14:paraId="620FDB8C" w14:textId="77777777" w:rsidR="00D5773C" w:rsidRDefault="00D5773C" w:rsidP="00D5773C">
      <w:r>
        <w:tab/>
        <w:t>(M</w:t>
      </w:r>
      <w:r w:rsidRPr="0047339B">
        <w:rPr>
          <w:rStyle w:val="superscript"/>
          <w:i/>
        </w:rPr>
        <w:t>T</w:t>
      </w:r>
      <w:r>
        <w:t>)</w:t>
      </w:r>
      <w:r w:rsidRPr="007E395C">
        <w:rPr>
          <w:rStyle w:val="superscript"/>
        </w:rPr>
        <w:t>ab</w:t>
      </w:r>
      <w:r>
        <w:t xml:space="preserve"> = M</w:t>
      </w:r>
      <w:r>
        <w:rPr>
          <w:rStyle w:val="superscript"/>
        </w:rPr>
        <w:t>ba</w:t>
      </w:r>
      <w:r>
        <w:rPr>
          <w:rStyle w:val="superscript"/>
        </w:rPr>
        <w:tab/>
      </w:r>
      <w:r>
        <w:t>(R</w:t>
      </w:r>
      <w:r w:rsidRPr="0047339B">
        <w:rPr>
          <w:rStyle w:val="superscript"/>
          <w:i/>
        </w:rPr>
        <w:t>T</w:t>
      </w:r>
      <w:r>
        <w:t>)</w:t>
      </w:r>
      <w:r w:rsidRPr="007E395C">
        <w:rPr>
          <w:rStyle w:val="superscript"/>
        </w:rPr>
        <w:t>ab</w:t>
      </w:r>
      <w:r>
        <w:t xml:space="preserve"> = R</w:t>
      </w:r>
      <w:r>
        <w:rPr>
          <w:rStyle w:val="superscript"/>
        </w:rPr>
        <w:t xml:space="preserve">ba  </w:t>
      </w:r>
      <w:r>
        <w:rPr>
          <w:rStyle w:val="superscript"/>
        </w:rPr>
        <w:tab/>
      </w:r>
      <w:r>
        <w:rPr>
          <w:rStyle w:val="superscript"/>
        </w:rPr>
        <w:tab/>
      </w:r>
      <w:r>
        <w:t>(S</w:t>
      </w:r>
      <w:r w:rsidRPr="0047339B">
        <w:rPr>
          <w:rStyle w:val="superscript"/>
          <w:i/>
        </w:rPr>
        <w:t>T</w:t>
      </w:r>
      <w:r>
        <w:t>)</w:t>
      </w:r>
      <w:r w:rsidRPr="007E395C">
        <w:rPr>
          <w:rStyle w:val="superscript"/>
        </w:rPr>
        <w:t>ab</w:t>
      </w:r>
      <w:r>
        <w:t xml:space="preserve"> = S</w:t>
      </w:r>
      <w:r>
        <w:rPr>
          <w:rStyle w:val="superscript"/>
        </w:rPr>
        <w:t>ba</w:t>
      </w:r>
    </w:p>
    <w:p w14:paraId="15666ABF" w14:textId="77777777" w:rsidR="00D5773C" w:rsidRDefault="00D5773C" w:rsidP="00D5773C">
      <w:r>
        <w:tab/>
        <w:t>(M</w:t>
      </w:r>
      <w:r w:rsidRPr="0047339B">
        <w:rPr>
          <w:rStyle w:val="superscript"/>
          <w:i/>
        </w:rPr>
        <w:t>T</w:t>
      </w:r>
      <w:r>
        <w:t>)</w:t>
      </w:r>
      <w:r w:rsidRPr="007E395C">
        <w:rPr>
          <w:rStyle w:val="superscript"/>
        </w:rPr>
        <w:t>a</w:t>
      </w:r>
      <w:r w:rsidRPr="007E395C">
        <w:rPr>
          <w:rStyle w:val="subscript"/>
        </w:rPr>
        <w:t>b</w:t>
      </w:r>
      <w:r>
        <w:t xml:space="preserve"> = M</w:t>
      </w:r>
      <w:r w:rsidRPr="007E395C">
        <w:rPr>
          <w:rStyle w:val="subscript"/>
        </w:rPr>
        <w:t>b</w:t>
      </w:r>
      <w:r>
        <w:rPr>
          <w:rStyle w:val="superscript"/>
        </w:rPr>
        <w:t>a</w:t>
      </w:r>
      <w:r>
        <w:rPr>
          <w:rStyle w:val="superscript"/>
        </w:rPr>
        <w:tab/>
      </w:r>
      <w:r>
        <w:t>(R</w:t>
      </w:r>
      <w:r w:rsidRPr="0047339B">
        <w:rPr>
          <w:rStyle w:val="superscript"/>
          <w:i/>
        </w:rPr>
        <w:t>T</w:t>
      </w:r>
      <w:r>
        <w:t>)</w:t>
      </w:r>
      <w:r w:rsidRPr="007E395C">
        <w:rPr>
          <w:rStyle w:val="superscript"/>
        </w:rPr>
        <w:t>a</w:t>
      </w:r>
      <w:r w:rsidRPr="007E395C">
        <w:rPr>
          <w:rStyle w:val="subscript"/>
        </w:rPr>
        <w:t>b</w:t>
      </w:r>
      <w:r>
        <w:t xml:space="preserve"> = R</w:t>
      </w:r>
      <w:r w:rsidRPr="007E395C">
        <w:rPr>
          <w:rStyle w:val="subscript"/>
        </w:rPr>
        <w:t>b</w:t>
      </w:r>
      <w:r>
        <w:rPr>
          <w:rStyle w:val="superscript"/>
        </w:rPr>
        <w:t>a</w:t>
      </w:r>
      <w:r>
        <w:rPr>
          <w:rStyle w:val="superscript"/>
        </w:rPr>
        <w:tab/>
      </w:r>
      <w:r>
        <w:rPr>
          <w:rStyle w:val="superscript"/>
        </w:rPr>
        <w:tab/>
      </w:r>
      <w:r>
        <w:t>(S</w:t>
      </w:r>
      <w:r w:rsidRPr="0047339B">
        <w:rPr>
          <w:rStyle w:val="superscript"/>
          <w:i/>
        </w:rPr>
        <w:t>T</w:t>
      </w:r>
      <w:r w:rsidRPr="0047339B">
        <w:t>)</w:t>
      </w:r>
      <w:r w:rsidRPr="007E395C">
        <w:rPr>
          <w:rStyle w:val="superscript"/>
        </w:rPr>
        <w:t>a</w:t>
      </w:r>
      <w:r w:rsidRPr="007E395C">
        <w:rPr>
          <w:rStyle w:val="subscript"/>
        </w:rPr>
        <w:t>b</w:t>
      </w:r>
      <w:r>
        <w:t xml:space="preserve"> = S</w:t>
      </w:r>
      <w:r w:rsidRPr="007E395C">
        <w:rPr>
          <w:rStyle w:val="subscript"/>
        </w:rPr>
        <w:t>b</w:t>
      </w:r>
      <w:r>
        <w:rPr>
          <w:rStyle w:val="superscript"/>
        </w:rPr>
        <w:t>a</w:t>
      </w:r>
    </w:p>
    <w:p w14:paraId="1519CF8C" w14:textId="77777777" w:rsidR="00D5773C" w:rsidRDefault="00D5773C" w:rsidP="00D5773C">
      <w:r>
        <w:tab/>
        <w:t>(M</w:t>
      </w:r>
      <w:r w:rsidRPr="0047339B">
        <w:rPr>
          <w:rStyle w:val="superscript"/>
          <w:i/>
        </w:rPr>
        <w:t>T</w:t>
      </w:r>
      <w:r>
        <w:t>)</w:t>
      </w:r>
      <w:r w:rsidRPr="007E395C">
        <w:rPr>
          <w:rStyle w:val="subscript"/>
        </w:rPr>
        <w:t>a</w:t>
      </w:r>
      <w:r w:rsidRPr="007E395C">
        <w:rPr>
          <w:rStyle w:val="superscript"/>
        </w:rPr>
        <w:t>b</w:t>
      </w:r>
      <w:r>
        <w:t xml:space="preserve"> = M</w:t>
      </w:r>
      <w:r>
        <w:rPr>
          <w:rStyle w:val="superscript"/>
        </w:rPr>
        <w:t>b</w:t>
      </w:r>
      <w:r w:rsidRPr="007E395C">
        <w:rPr>
          <w:rStyle w:val="subscript"/>
        </w:rPr>
        <w:t>a</w:t>
      </w:r>
      <w:r>
        <w:rPr>
          <w:rStyle w:val="subscript"/>
        </w:rPr>
        <w:tab/>
      </w:r>
      <w:r>
        <w:t>(R</w:t>
      </w:r>
      <w:r w:rsidRPr="0047339B">
        <w:rPr>
          <w:rStyle w:val="superscript"/>
          <w:i/>
        </w:rPr>
        <w:t>T</w:t>
      </w:r>
      <w:r>
        <w:t>)</w:t>
      </w:r>
      <w:r w:rsidRPr="007E395C">
        <w:rPr>
          <w:rStyle w:val="subscript"/>
        </w:rPr>
        <w:t>a</w:t>
      </w:r>
      <w:r w:rsidRPr="007E395C">
        <w:rPr>
          <w:rStyle w:val="superscript"/>
        </w:rPr>
        <w:t>b</w:t>
      </w:r>
      <w:r>
        <w:t xml:space="preserve"> = R</w:t>
      </w:r>
      <w:r>
        <w:rPr>
          <w:rStyle w:val="superscript"/>
        </w:rPr>
        <w:t>b</w:t>
      </w:r>
      <w:r w:rsidRPr="007E395C">
        <w:rPr>
          <w:rStyle w:val="subscript"/>
        </w:rPr>
        <w:t>a</w:t>
      </w:r>
      <w:r>
        <w:rPr>
          <w:rStyle w:val="subscript"/>
        </w:rPr>
        <w:tab/>
      </w:r>
      <w:r>
        <w:rPr>
          <w:rStyle w:val="subscript"/>
        </w:rPr>
        <w:tab/>
      </w:r>
      <w:r>
        <w:t>(S</w:t>
      </w:r>
      <w:r w:rsidRPr="0047339B">
        <w:rPr>
          <w:rStyle w:val="superscript"/>
          <w:i/>
        </w:rPr>
        <w:t>T</w:t>
      </w:r>
      <w:r w:rsidRPr="0047339B">
        <w:t>)</w:t>
      </w:r>
      <w:r w:rsidRPr="007E395C">
        <w:rPr>
          <w:rStyle w:val="subscript"/>
        </w:rPr>
        <w:t>a</w:t>
      </w:r>
      <w:r w:rsidRPr="007E395C">
        <w:rPr>
          <w:rStyle w:val="superscript"/>
        </w:rPr>
        <w:t>b</w:t>
      </w:r>
      <w:r>
        <w:t xml:space="preserve"> = S</w:t>
      </w:r>
      <w:r>
        <w:rPr>
          <w:rStyle w:val="superscript"/>
        </w:rPr>
        <w:t>b</w:t>
      </w:r>
      <w:r w:rsidRPr="007E395C">
        <w:rPr>
          <w:rStyle w:val="subscript"/>
        </w:rPr>
        <w:t>a</w:t>
      </w:r>
    </w:p>
    <w:p w14:paraId="1A3BDD24" w14:textId="77777777" w:rsidR="00D5773C" w:rsidRDefault="00D5773C" w:rsidP="00D5773C">
      <w:pPr>
        <w:tabs>
          <w:tab w:val="left" w:pos="7200"/>
          <w:tab w:val="left" w:pos="7920"/>
          <w:tab w:val="right" w:pos="9270"/>
        </w:tabs>
      </w:pPr>
      <w:r>
        <w:tab/>
        <w:t>(M</w:t>
      </w:r>
      <w:r w:rsidRPr="0047339B">
        <w:rPr>
          <w:rStyle w:val="superscript"/>
          <w:i/>
        </w:rPr>
        <w:t>T</w:t>
      </w:r>
      <w:r>
        <w:t>)</w:t>
      </w:r>
      <w:r w:rsidRPr="007E395C">
        <w:rPr>
          <w:rStyle w:val="subscript"/>
        </w:rPr>
        <w:t>ab</w:t>
      </w:r>
      <w:r>
        <w:t xml:space="preserve"> = M</w:t>
      </w:r>
      <w:r w:rsidRPr="007E395C">
        <w:rPr>
          <w:rStyle w:val="subscript"/>
        </w:rPr>
        <w:t>ba</w:t>
      </w:r>
      <w:r>
        <w:rPr>
          <w:rStyle w:val="subscript"/>
        </w:rPr>
        <w:tab/>
      </w:r>
      <w:r>
        <w:t>(R</w:t>
      </w:r>
      <w:r w:rsidRPr="0047339B">
        <w:rPr>
          <w:rStyle w:val="superscript"/>
          <w:i/>
        </w:rPr>
        <w:t>T</w:t>
      </w:r>
      <w:r>
        <w:t>)</w:t>
      </w:r>
      <w:r w:rsidRPr="007E395C">
        <w:rPr>
          <w:rStyle w:val="subscript"/>
        </w:rPr>
        <w:t>ab</w:t>
      </w:r>
      <w:r>
        <w:t xml:space="preserve"> = R</w:t>
      </w:r>
      <w:r w:rsidRPr="007E395C">
        <w:rPr>
          <w:rStyle w:val="subscript"/>
        </w:rPr>
        <w:t>ba</w:t>
      </w:r>
      <w:r>
        <w:rPr>
          <w:rStyle w:val="subscript"/>
        </w:rPr>
        <w:tab/>
      </w:r>
      <w:r>
        <w:rPr>
          <w:rStyle w:val="subscript"/>
        </w:rPr>
        <w:tab/>
      </w:r>
      <w:r>
        <w:t>(S</w:t>
      </w:r>
      <w:r w:rsidRPr="0047339B">
        <w:rPr>
          <w:rStyle w:val="superscript"/>
          <w:i/>
        </w:rPr>
        <w:t>T</w:t>
      </w:r>
      <w:r w:rsidRPr="0047339B">
        <w:t>)</w:t>
      </w:r>
      <w:r w:rsidRPr="007E395C">
        <w:rPr>
          <w:rStyle w:val="subscript"/>
        </w:rPr>
        <w:t>ab</w:t>
      </w:r>
      <w:r>
        <w:t xml:space="preserve"> = S</w:t>
      </w:r>
      <w:r w:rsidRPr="007E395C">
        <w:rPr>
          <w:rStyle w:val="subscript"/>
        </w:rPr>
        <w:t>ba</w:t>
      </w:r>
      <w:r>
        <w:t xml:space="preserve">  .</w:t>
      </w:r>
      <w:r>
        <w:tab/>
        <w:t xml:space="preserve">  </w:t>
      </w:r>
      <w:r>
        <w:tab/>
        <w:t>(7.9.3)'</w:t>
      </w:r>
      <w:r>
        <w:tab/>
      </w:r>
      <w:r>
        <w:tab/>
      </w:r>
      <w:r>
        <w:tab/>
        <w:t>(2.11.f1)</w:t>
      </w:r>
      <w:r>
        <w:tab/>
      </w:r>
    </w:p>
    <w:p w14:paraId="059F7929" w14:textId="77777777" w:rsidR="00D5773C" w:rsidRDefault="00D5773C" w:rsidP="00D5773C">
      <w:pPr>
        <w:tabs>
          <w:tab w:val="left" w:pos="7200"/>
          <w:tab w:val="left" w:pos="7920"/>
          <w:tab w:val="right" w:pos="9270"/>
        </w:tabs>
      </w:pPr>
    </w:p>
    <w:p w14:paraId="51F7CD85" w14:textId="77777777" w:rsidR="00D5773C" w:rsidRDefault="00D5773C" w:rsidP="00D5773C">
      <w:pPr>
        <w:tabs>
          <w:tab w:val="left" w:pos="7200"/>
          <w:tab w:val="left" w:pos="7920"/>
          <w:tab w:val="right" w:pos="9270"/>
        </w:tabs>
      </w:pPr>
      <w:r>
        <w:t>Equations in any column can be obtained by lowering one or both indices in the top equation, so that the covariant transform M</w:t>
      </w:r>
      <w:r w:rsidRPr="0047339B">
        <w:rPr>
          <w:rStyle w:val="superscript"/>
          <w:i/>
        </w:rPr>
        <w:t>T</w:t>
      </w:r>
      <w:r>
        <w:t xml:space="preserve"> is a rank-2 tensor if M is a rank-2 tensor. </w:t>
      </w:r>
    </w:p>
    <w:p w14:paraId="2A9446ED" w14:textId="77777777" w:rsidR="00D5773C" w:rsidRPr="00FF6B53" w:rsidRDefault="00D5773C" w:rsidP="00D5773C">
      <w:pPr>
        <w:tabs>
          <w:tab w:val="left" w:pos="7200"/>
          <w:tab w:val="left" w:pos="7920"/>
          <w:tab w:val="right" w:pos="9270"/>
        </w:tabs>
      </w:pPr>
      <w:r>
        <w:tab/>
        <w:t>For all-up or all-down indices, the two kinds of transposes are the same:  (M</w:t>
      </w:r>
      <w:r>
        <w:rPr>
          <w:rStyle w:val="superscript"/>
        </w:rPr>
        <w:t>T</w:t>
      </w:r>
      <w:r>
        <w:t>)</w:t>
      </w:r>
      <w:r w:rsidRPr="00FF6B53">
        <w:rPr>
          <w:rStyle w:val="superscript"/>
        </w:rPr>
        <w:t>a</w:t>
      </w:r>
      <w:r>
        <w:rPr>
          <w:rStyle w:val="superscript"/>
        </w:rPr>
        <w:t>b</w:t>
      </w:r>
      <w:r>
        <w:t xml:space="preserve"> = (M</w:t>
      </w:r>
      <w:r w:rsidRPr="00FF6B53">
        <w:rPr>
          <w:rStyle w:val="superscript"/>
          <w:i/>
        </w:rPr>
        <w:t>T</w:t>
      </w:r>
      <w:r>
        <w:t>)</w:t>
      </w:r>
      <w:r w:rsidRPr="00FF6B53">
        <w:rPr>
          <w:rStyle w:val="superscript"/>
        </w:rPr>
        <w:t>a</w:t>
      </w:r>
      <w:r>
        <w:rPr>
          <w:rStyle w:val="superscript"/>
        </w:rPr>
        <w:t>b</w:t>
      </w:r>
      <w:r>
        <w:t xml:space="preserve"> = M</w:t>
      </w:r>
      <w:r>
        <w:rPr>
          <w:rStyle w:val="superscript"/>
        </w:rPr>
        <w:t>ba</w:t>
      </w:r>
      <w:r>
        <w:t xml:space="preserve">. </w:t>
      </w:r>
    </w:p>
    <w:p w14:paraId="1571C33F" w14:textId="77777777" w:rsidR="00D5773C" w:rsidRDefault="00D5773C" w:rsidP="00D5773C">
      <w:pPr>
        <w:tabs>
          <w:tab w:val="left" w:pos="7200"/>
          <w:tab w:val="left" w:pos="7920"/>
          <w:tab w:val="right" w:pos="9270"/>
        </w:tabs>
      </w:pPr>
      <w:r>
        <w:tab/>
        <w:t>The transpose always has the indices reflected in a vertical line between the indices.</w:t>
      </w:r>
    </w:p>
    <w:p w14:paraId="485C16DC" w14:textId="77777777" w:rsidR="00D5773C" w:rsidRDefault="00D5773C" w:rsidP="00D5773C">
      <w:pPr>
        <w:tabs>
          <w:tab w:val="left" w:pos="7200"/>
          <w:tab w:val="left" w:pos="7920"/>
          <w:tab w:val="right" w:pos="9270"/>
        </w:tabs>
      </w:pPr>
      <w:r>
        <w:tab/>
        <w:t xml:space="preserve">This subject is discussed in </w:t>
      </w:r>
      <w:r w:rsidRPr="000B036E">
        <w:rPr>
          <w:i/>
        </w:rPr>
        <w:t>Tensor</w:t>
      </w:r>
      <w:r>
        <w:t xml:space="preserve"> Section 7.9 where all claims are proved. We quote some of the conclusions: </w:t>
      </w:r>
    </w:p>
    <w:p w14:paraId="0FE5E0FF" w14:textId="77777777" w:rsidR="00D5773C" w:rsidRDefault="00D5773C" w:rsidP="00D5773C">
      <w:pPr>
        <w:tabs>
          <w:tab w:val="left" w:pos="7200"/>
          <w:tab w:val="left" w:pos="7920"/>
          <w:tab w:val="right" w:pos="9270"/>
        </w:tabs>
      </w:pPr>
    </w:p>
    <w:p w14:paraId="00F55FC5" w14:textId="77777777" w:rsidR="00D5773C" w:rsidRDefault="00D5773C" w:rsidP="00D5773C">
      <w:pPr>
        <w:tabs>
          <w:tab w:val="left" w:pos="7200"/>
          <w:tab w:val="left" w:pos="7920"/>
          <w:tab w:val="right" w:pos="9270"/>
        </w:tabs>
      </w:pPr>
      <w:r>
        <w:tab/>
        <w:t>det(M) = det(M</w:t>
      </w:r>
      <w:r>
        <w:rPr>
          <w:rStyle w:val="superscript"/>
        </w:rPr>
        <w:t>T</w:t>
      </w:r>
      <w:r>
        <w:t>)  = det(M</w:t>
      </w:r>
      <w:r w:rsidRPr="00B21FAC">
        <w:rPr>
          <w:rStyle w:val="superscript"/>
          <w:i/>
        </w:rPr>
        <w:t>T</w:t>
      </w:r>
      <w:r>
        <w:t>)</w:t>
      </w:r>
      <w:r>
        <w:tab/>
      </w:r>
      <w:r>
        <w:tab/>
      </w:r>
      <w:r>
        <w:tab/>
      </w:r>
      <w:r>
        <w:tab/>
      </w:r>
      <w:r>
        <w:tab/>
        <w:t>(7.9.7)'</w:t>
      </w:r>
      <w:r>
        <w:tab/>
      </w:r>
      <w:r>
        <w:tab/>
      </w:r>
      <w:r>
        <w:tab/>
        <w:t>(2.11.f2)</w:t>
      </w:r>
    </w:p>
    <w:p w14:paraId="6067C6D5" w14:textId="77777777" w:rsidR="00D5773C" w:rsidRPr="00B77076" w:rsidRDefault="00D5773C" w:rsidP="00D5773C">
      <w:pPr>
        <w:tabs>
          <w:tab w:val="left" w:pos="7200"/>
          <w:tab w:val="left" w:pos="7920"/>
          <w:tab w:val="right" w:pos="9270"/>
        </w:tabs>
      </w:pPr>
    </w:p>
    <w:p w14:paraId="0843B10D" w14:textId="77777777" w:rsidR="00D5773C" w:rsidRDefault="00D5773C" w:rsidP="00D5773C">
      <w:pPr>
        <w:tabs>
          <w:tab w:val="left" w:pos="7200"/>
          <w:tab w:val="left" w:pos="7920"/>
          <w:tab w:val="right" w:pos="9270"/>
        </w:tabs>
      </w:pPr>
      <w:r>
        <w:tab/>
        <w:t>RR</w:t>
      </w:r>
      <w:r w:rsidRPr="0047339B">
        <w:rPr>
          <w:rStyle w:val="superscript"/>
          <w:i/>
        </w:rPr>
        <w:t>T</w:t>
      </w:r>
      <w:r>
        <w:rPr>
          <w:rStyle w:val="superscript"/>
        </w:rPr>
        <w:t xml:space="preserve"> </w:t>
      </w:r>
      <w:r>
        <w:t>= R</w:t>
      </w:r>
      <w:r w:rsidRPr="00B77076">
        <w:rPr>
          <w:rStyle w:val="superscript"/>
          <w:i/>
        </w:rPr>
        <w:t>T</w:t>
      </w:r>
      <w:r>
        <w:t>R</w:t>
      </w:r>
      <w:r>
        <w:rPr>
          <w:rStyle w:val="superscript"/>
          <w:i/>
        </w:rPr>
        <w:t xml:space="preserve"> </w:t>
      </w:r>
      <w:r w:rsidRPr="00B77076">
        <w:t>=</w:t>
      </w:r>
      <w:r>
        <w:rPr>
          <w:rStyle w:val="superscript"/>
          <w:i/>
        </w:rPr>
        <w:t xml:space="preserve"> </w:t>
      </w:r>
      <w:r w:rsidRPr="00B77076">
        <w:t>1</w:t>
      </w:r>
      <w:r>
        <w:tab/>
        <w:t>SS</w:t>
      </w:r>
      <w:r w:rsidRPr="0047339B">
        <w:rPr>
          <w:rStyle w:val="superscript"/>
          <w:i/>
        </w:rPr>
        <w:t>T</w:t>
      </w:r>
      <w:r>
        <w:rPr>
          <w:rStyle w:val="superscript"/>
        </w:rPr>
        <w:t xml:space="preserve"> </w:t>
      </w:r>
      <w:r>
        <w:t>= S</w:t>
      </w:r>
      <w:r w:rsidRPr="00B77076">
        <w:rPr>
          <w:rStyle w:val="superscript"/>
          <w:i/>
        </w:rPr>
        <w:t>T</w:t>
      </w:r>
      <w:r>
        <w:t>S</w:t>
      </w:r>
      <w:r>
        <w:rPr>
          <w:rStyle w:val="superscript"/>
          <w:i/>
        </w:rPr>
        <w:t xml:space="preserve"> </w:t>
      </w:r>
      <w:r w:rsidRPr="00B77076">
        <w:t>=</w:t>
      </w:r>
      <w:r>
        <w:rPr>
          <w:rStyle w:val="superscript"/>
          <w:i/>
        </w:rPr>
        <w:t xml:space="preserve"> </w:t>
      </w:r>
      <w:r w:rsidRPr="00B77076">
        <w:t>1</w:t>
      </w:r>
      <w:r>
        <w:t xml:space="preserve"> </w:t>
      </w:r>
      <w:r>
        <w:tab/>
        <w:t xml:space="preserve">    RS = SR = 1</w:t>
      </w:r>
      <w:r>
        <w:tab/>
        <w:t xml:space="preserve"> </w:t>
      </w:r>
    </w:p>
    <w:p w14:paraId="27EBEC3B" w14:textId="77777777" w:rsidR="00D5773C" w:rsidRDefault="00D5773C" w:rsidP="00D5773C">
      <w:pPr>
        <w:tabs>
          <w:tab w:val="left" w:pos="7200"/>
          <w:tab w:val="left" w:pos="7920"/>
          <w:tab w:val="right" w:pos="9270"/>
        </w:tabs>
      </w:pPr>
      <w:r>
        <w:tab/>
        <w:t>R</w:t>
      </w:r>
      <w:r w:rsidRPr="00B77076">
        <w:rPr>
          <w:rStyle w:val="superscript"/>
          <w:i/>
        </w:rPr>
        <w:t>T</w:t>
      </w:r>
      <w:r>
        <w:t xml:space="preserve"> = R</w:t>
      </w:r>
      <w:r>
        <w:rPr>
          <w:rStyle w:val="superscript"/>
        </w:rPr>
        <w:t xml:space="preserve">-1 </w:t>
      </w:r>
      <w:r>
        <w:t xml:space="preserve">= S </w:t>
      </w:r>
      <w:r>
        <w:tab/>
        <w:t xml:space="preserve"> S</w:t>
      </w:r>
      <w:r w:rsidRPr="00B77076">
        <w:rPr>
          <w:rStyle w:val="superscript"/>
          <w:i/>
        </w:rPr>
        <w:t>T</w:t>
      </w:r>
      <w:r>
        <w:t xml:space="preserve"> = S</w:t>
      </w:r>
      <w:r>
        <w:rPr>
          <w:rStyle w:val="superscript"/>
        </w:rPr>
        <w:t xml:space="preserve">-1 </w:t>
      </w:r>
      <w:r>
        <w:t xml:space="preserve">= R  . </w:t>
      </w:r>
      <w:r>
        <w:tab/>
      </w:r>
      <w:r>
        <w:tab/>
      </w:r>
      <w:r>
        <w:tab/>
      </w:r>
      <w:r>
        <w:tab/>
        <w:t>(7.9.8)'</w:t>
      </w:r>
      <w:r>
        <w:tab/>
      </w:r>
      <w:r>
        <w:tab/>
      </w:r>
      <w:r>
        <w:tab/>
        <w:t>(2.11.f3)</w:t>
      </w:r>
    </w:p>
    <w:p w14:paraId="20D2693B" w14:textId="77777777" w:rsidR="00D5773C" w:rsidRDefault="00D5773C" w:rsidP="00D5773C">
      <w:pPr>
        <w:tabs>
          <w:tab w:val="left" w:pos="7200"/>
          <w:tab w:val="left" w:pos="7920"/>
          <w:tab w:val="right" w:pos="9270"/>
        </w:tabs>
      </w:pPr>
    </w:p>
    <w:p w14:paraId="431BAF16" w14:textId="77777777" w:rsidR="00D5773C" w:rsidRDefault="00D5773C" w:rsidP="00D5773C">
      <w:pPr>
        <w:pStyle w:val="Heading4"/>
      </w:pPr>
      <w:bookmarkStart w:id="22" w:name="_Toc447798910"/>
      <w:r w:rsidRPr="00A9678E">
        <w:t>(</w:t>
      </w:r>
      <w:r>
        <w:t>g</w:t>
      </w:r>
      <w:r w:rsidRPr="00A9678E">
        <w:t xml:space="preserve">) </w:t>
      </w:r>
      <w:r>
        <w:t>Linear Dirac Space Operators</w:t>
      </w:r>
      <w:bookmarkEnd w:id="22"/>
    </w:p>
    <w:p w14:paraId="1818B0BE" w14:textId="77777777" w:rsidR="00D5773C" w:rsidRDefault="00D5773C" w:rsidP="00D5773C"/>
    <w:p w14:paraId="06412306" w14:textId="77777777" w:rsidR="00D5773C" w:rsidRDefault="00D5773C" w:rsidP="00D5773C">
      <w:r>
        <w:t xml:space="preserve">Consider these three ways of writing </w:t>
      </w:r>
      <w:r w:rsidRPr="00D378D7">
        <w:rPr>
          <w:i/>
        </w:rPr>
        <w:t>the same</w:t>
      </w:r>
      <w:r>
        <w:t xml:space="preserve"> real number, where M is a matrix sandwiched between vector </w:t>
      </w:r>
      <w:r w:rsidRPr="00D378D7">
        <w:rPr>
          <w:b/>
        </w:rPr>
        <w:t>b</w:t>
      </w:r>
      <w:r>
        <w:t xml:space="preserve"> on the right and transpose vector </w:t>
      </w:r>
      <w:r w:rsidRPr="00D378D7">
        <w:rPr>
          <w:b/>
        </w:rPr>
        <w:t>a</w:t>
      </w:r>
      <w:r>
        <w:t xml:space="preserve"> on the left, </w:t>
      </w:r>
    </w:p>
    <w:p w14:paraId="0BE940ED" w14:textId="77777777" w:rsidR="00D5773C" w:rsidRDefault="00D5773C" w:rsidP="00D5773C"/>
    <w:p w14:paraId="0E6C69DD" w14:textId="77777777" w:rsidR="00D5773C" w:rsidRDefault="00D5773C" w:rsidP="00D5773C">
      <w:r>
        <w:tab/>
      </w:r>
      <w:r w:rsidRPr="00D378D7">
        <w:rPr>
          <w:b/>
        </w:rPr>
        <w:t>a</w:t>
      </w:r>
      <w:r>
        <w:rPr>
          <w:rStyle w:val="superscript"/>
        </w:rPr>
        <w:t>T</w:t>
      </w:r>
      <w:r>
        <w:t xml:space="preserve"> (M</w:t>
      </w:r>
      <w:r w:rsidRPr="00D378D7">
        <w:rPr>
          <w:b/>
        </w:rPr>
        <w:t>b</w:t>
      </w:r>
      <w:r>
        <w:t>)</w:t>
      </w:r>
      <w:r>
        <w:tab/>
        <w:t xml:space="preserve">M acts to the right   </w:t>
      </w:r>
      <w:r>
        <w:tab/>
      </w:r>
      <w:r>
        <w:tab/>
      </w:r>
      <w:r>
        <w:tab/>
      </w:r>
      <w:r>
        <w:tab/>
      </w:r>
      <w:r>
        <w:tab/>
        <w:t xml:space="preserve">( *  *  *)  [ </w:t>
      </w:r>
      <w:r>
        <w:fldChar w:fldCharType="begin"/>
      </w:r>
      <w:r>
        <w:instrText xml:space="preserve"> EQ \B(\A\co3(  *  ,*  ,*  ,  *  ,*  ,*  ,  *  ,*  ,*  )) </w:instrText>
      </w:r>
      <w:r>
        <w:fldChar w:fldCharType="end"/>
      </w:r>
      <w:r>
        <w:t xml:space="preserve"> </w:t>
      </w:r>
      <w:r>
        <w:fldChar w:fldCharType="begin"/>
      </w:r>
      <w:r>
        <w:instrText xml:space="preserve"> EQ \B(\A( *, *, *) )</w:instrText>
      </w:r>
      <w:r>
        <w:fldChar w:fldCharType="end"/>
      </w:r>
      <w:r>
        <w:t xml:space="preserve"> ] </w:t>
      </w:r>
    </w:p>
    <w:p w14:paraId="70260BBD" w14:textId="77777777" w:rsidR="00D5773C" w:rsidRPr="00D378D7" w:rsidRDefault="00D5773C" w:rsidP="00D5773C">
      <w:r>
        <w:tab/>
        <w:t>(</w:t>
      </w:r>
      <w:r w:rsidRPr="00D378D7">
        <w:rPr>
          <w:b/>
        </w:rPr>
        <w:t>a</w:t>
      </w:r>
      <w:r>
        <w:rPr>
          <w:rStyle w:val="superscript"/>
        </w:rPr>
        <w:t>T</w:t>
      </w:r>
      <w:r>
        <w:t>M)</w:t>
      </w:r>
      <w:r w:rsidRPr="00D378D7">
        <w:rPr>
          <w:b/>
        </w:rPr>
        <w:t>b</w:t>
      </w:r>
      <w:r>
        <w:tab/>
        <w:t>M acts to the left, and note that</w:t>
      </w:r>
      <w:r>
        <w:tab/>
        <w:t>(a</w:t>
      </w:r>
      <w:r>
        <w:rPr>
          <w:rStyle w:val="superscript"/>
        </w:rPr>
        <w:t>T</w:t>
      </w:r>
      <w:r>
        <w:t>M) =  (M</w:t>
      </w:r>
      <w:r w:rsidRPr="00D378D7">
        <w:rPr>
          <w:rStyle w:val="superscript"/>
          <w:i/>
        </w:rPr>
        <w:t>T</w:t>
      </w:r>
      <w:r>
        <w:t>a)</w:t>
      </w:r>
      <w:r w:rsidRPr="00D378D7">
        <w:rPr>
          <w:rStyle w:val="superscript"/>
          <w:i/>
        </w:rPr>
        <w:t>T</w:t>
      </w:r>
      <w:r>
        <w:tab/>
        <w:t xml:space="preserve"> [ (*  *  *) </w:t>
      </w:r>
      <w:r>
        <w:fldChar w:fldCharType="begin"/>
      </w:r>
      <w:r>
        <w:instrText xml:space="preserve"> EQ \B(\A\co3(  *  ,*  ,*  ,  *  ,*  ,*  ,  *  ,*  ,*  )) </w:instrText>
      </w:r>
      <w:r>
        <w:fldChar w:fldCharType="end"/>
      </w:r>
      <w:r>
        <w:t xml:space="preserve">] </w:t>
      </w:r>
      <w:r>
        <w:fldChar w:fldCharType="begin"/>
      </w:r>
      <w:r>
        <w:instrText xml:space="preserve"> EQ \B(\A( *, *, *) )</w:instrText>
      </w:r>
      <w:r>
        <w:fldChar w:fldCharType="end"/>
      </w:r>
      <w:r>
        <w:t xml:space="preserve">  </w:t>
      </w:r>
    </w:p>
    <w:p w14:paraId="7E9D444C" w14:textId="77777777" w:rsidR="00D5773C" w:rsidRDefault="00D5773C" w:rsidP="00D5773C"/>
    <w:p w14:paraId="72521483" w14:textId="77777777" w:rsidR="00D5773C" w:rsidRPr="00D378D7" w:rsidRDefault="00D5773C" w:rsidP="00D5773C">
      <w:pPr>
        <w:tabs>
          <w:tab w:val="left" w:pos="7200"/>
          <w:tab w:val="left" w:pos="7920"/>
          <w:tab w:val="right" w:pos="9270"/>
        </w:tabs>
      </w:pPr>
      <w:r>
        <w:tab/>
      </w:r>
      <w:r w:rsidRPr="00D378D7">
        <w:rPr>
          <w:b/>
        </w:rPr>
        <w:t>a</w:t>
      </w:r>
      <w:r>
        <w:rPr>
          <w:rStyle w:val="superscript"/>
        </w:rPr>
        <w:t>T</w:t>
      </w:r>
      <w:r>
        <w:t xml:space="preserve">M </w:t>
      </w:r>
      <w:r w:rsidRPr="00D378D7">
        <w:rPr>
          <w:b/>
        </w:rPr>
        <w:t>b</w:t>
      </w:r>
      <w:r>
        <w:tab/>
        <w:t xml:space="preserve">can think of M acting either to the right or to the left. </w:t>
      </w:r>
      <w:r>
        <w:tab/>
      </w:r>
      <w:r>
        <w:tab/>
      </w:r>
      <w:r>
        <w:tab/>
      </w:r>
      <w:r>
        <w:tab/>
        <w:t>(2.11.g1)</w:t>
      </w:r>
    </w:p>
    <w:p w14:paraId="51E9DE00" w14:textId="77777777" w:rsidR="00D5773C" w:rsidRDefault="00D5773C" w:rsidP="00D5773C"/>
    <w:p w14:paraId="13F67BF2" w14:textId="77777777" w:rsidR="00D5773C" w:rsidRDefault="00D5773C" w:rsidP="00D5773C">
      <w:r>
        <w:t xml:space="preserve">In writing these equations, one normally thinks of M as being a matrix </w:t>
      </w:r>
    </w:p>
    <w:p w14:paraId="71FDB380" w14:textId="77777777" w:rsidR="00D5773C" w:rsidRDefault="00D5773C" w:rsidP="00D5773C"/>
    <w:p w14:paraId="2CDC255F" w14:textId="77777777" w:rsidR="00D5773C" w:rsidRPr="00C747D9" w:rsidRDefault="00D5773C" w:rsidP="00D5773C">
      <w:r>
        <w:tab/>
        <w:t>M</w:t>
      </w:r>
      <w:r>
        <w:rPr>
          <w:rStyle w:val="superscript"/>
        </w:rPr>
        <w:t>i</w:t>
      </w:r>
      <w:r>
        <w:rPr>
          <w:rStyle w:val="subscript"/>
        </w:rPr>
        <w:t>j</w:t>
      </w:r>
      <w:r>
        <w:t xml:space="preserve"> = (M</w:t>
      </w:r>
      <w:r>
        <w:rPr>
          <w:rStyle w:val="superscript"/>
        </w:rPr>
        <w:t>[u]</w:t>
      </w:r>
      <w:r>
        <w:t>)</w:t>
      </w:r>
      <w:r>
        <w:rPr>
          <w:rStyle w:val="superscript"/>
        </w:rPr>
        <w:t>i</w:t>
      </w:r>
      <w:r>
        <w:rPr>
          <w:rStyle w:val="subscript"/>
        </w:rPr>
        <w:t>j</w:t>
      </w:r>
      <w:r>
        <w:rPr>
          <w:rStyle w:val="subscript"/>
        </w:rPr>
        <w:tab/>
      </w:r>
      <w:r>
        <w:t>or M = M</w:t>
      </w:r>
      <w:r>
        <w:rPr>
          <w:rStyle w:val="superscript"/>
        </w:rPr>
        <w:t>[u]</w:t>
      </w:r>
      <w:r>
        <w:t xml:space="preserve">  .</w:t>
      </w:r>
    </w:p>
    <w:p w14:paraId="14926855" w14:textId="77777777" w:rsidR="00D5773C" w:rsidRDefault="00D5773C" w:rsidP="00D5773C"/>
    <w:p w14:paraId="4FB94EE8" w14:textId="77777777" w:rsidR="00D5773C" w:rsidRDefault="00D5773C" w:rsidP="00D5773C">
      <w:r>
        <w:t xml:space="preserve">By default, the matrix elements are taken in the axis-aligned </w:t>
      </w:r>
      <w:r w:rsidRPr="00D378D7">
        <w:rPr>
          <w:b/>
        </w:rPr>
        <w:t>u</w:t>
      </w:r>
      <w:r>
        <w:rPr>
          <w:rStyle w:val="subscript"/>
        </w:rPr>
        <w:t>i</w:t>
      </w:r>
      <w:r>
        <w:t xml:space="preserve"> basis on both left and right (and this applies to all indices as discussed at the end of Section 2.4) so that</w:t>
      </w:r>
    </w:p>
    <w:p w14:paraId="131505CE" w14:textId="77777777" w:rsidR="00D5773C" w:rsidRDefault="00D5773C" w:rsidP="00D5773C"/>
    <w:p w14:paraId="288C7C6A" w14:textId="77777777" w:rsidR="00D5773C" w:rsidRPr="00D378D7" w:rsidRDefault="00D5773C" w:rsidP="00D5773C">
      <w:pPr>
        <w:tabs>
          <w:tab w:val="left" w:pos="7200"/>
          <w:tab w:val="left" w:pos="7920"/>
          <w:tab w:val="right" w:pos="9270"/>
        </w:tabs>
      </w:pPr>
      <w:r>
        <w:tab/>
        <w:t>(</w:t>
      </w:r>
      <w:r w:rsidRPr="00D378D7">
        <w:rPr>
          <w:b/>
        </w:rPr>
        <w:t>u</w:t>
      </w:r>
      <w:r>
        <w:rPr>
          <w:rStyle w:val="superscript"/>
        </w:rPr>
        <w:t>i</w:t>
      </w:r>
      <w:r>
        <w:t>)</w:t>
      </w:r>
      <w:r>
        <w:rPr>
          <w:rStyle w:val="superscript"/>
        </w:rPr>
        <w:t>T</w:t>
      </w:r>
      <w:r>
        <w:t>M (</w:t>
      </w:r>
      <w:r w:rsidRPr="00D378D7">
        <w:rPr>
          <w:b/>
        </w:rPr>
        <w:t>u</w:t>
      </w:r>
      <w:r>
        <w:rPr>
          <w:rStyle w:val="subscript"/>
        </w:rPr>
        <w:t>j</w:t>
      </w:r>
      <w:r>
        <w:t>) = Σ</w:t>
      </w:r>
      <w:r>
        <w:rPr>
          <w:rStyle w:val="subscript"/>
        </w:rPr>
        <w:t>a,b</w:t>
      </w:r>
      <w:r>
        <w:t xml:space="preserve"> (</w:t>
      </w:r>
      <w:r w:rsidRPr="00D378D7">
        <w:rPr>
          <w:b/>
        </w:rPr>
        <w:t>u</w:t>
      </w:r>
      <w:r>
        <w:rPr>
          <w:rStyle w:val="superscript"/>
        </w:rPr>
        <w:t>i</w:t>
      </w:r>
      <w:r>
        <w:t>)</w:t>
      </w:r>
      <w:r>
        <w:rPr>
          <w:rStyle w:val="subscript"/>
        </w:rPr>
        <w:t>a</w:t>
      </w:r>
      <w:r>
        <w:t xml:space="preserve"> M</w:t>
      </w:r>
      <w:r>
        <w:rPr>
          <w:rStyle w:val="superscript"/>
        </w:rPr>
        <w:t>a</w:t>
      </w:r>
      <w:r>
        <w:rPr>
          <w:rStyle w:val="subscript"/>
        </w:rPr>
        <w:t>b</w:t>
      </w:r>
      <w:r>
        <w:t xml:space="preserve"> (</w:t>
      </w:r>
      <w:r w:rsidRPr="00D378D7">
        <w:rPr>
          <w:b/>
        </w:rPr>
        <w:t>u</w:t>
      </w:r>
      <w:r>
        <w:rPr>
          <w:rStyle w:val="subscript"/>
        </w:rPr>
        <w:t>j</w:t>
      </w:r>
      <w:r>
        <w:t>)</w:t>
      </w:r>
      <w:r>
        <w:rPr>
          <w:rStyle w:val="superscript"/>
        </w:rPr>
        <w:t>b</w:t>
      </w:r>
      <w:r>
        <w:t xml:space="preserve">  = Σ</w:t>
      </w:r>
      <w:r>
        <w:rPr>
          <w:rStyle w:val="subscript"/>
        </w:rPr>
        <w:t>a,b</w:t>
      </w:r>
      <w:r>
        <w:t xml:space="preserve"> δ</w:t>
      </w:r>
      <w:r>
        <w:rPr>
          <w:rStyle w:val="superscript"/>
        </w:rPr>
        <w:t>i</w:t>
      </w:r>
      <w:r>
        <w:rPr>
          <w:rStyle w:val="subscript"/>
        </w:rPr>
        <w:t xml:space="preserve">a </w:t>
      </w:r>
      <w:r>
        <w:t>M</w:t>
      </w:r>
      <w:r>
        <w:rPr>
          <w:rStyle w:val="superscript"/>
        </w:rPr>
        <w:t>a</w:t>
      </w:r>
      <w:r>
        <w:rPr>
          <w:rStyle w:val="subscript"/>
        </w:rPr>
        <w:t>b</w:t>
      </w:r>
      <w:r>
        <w:t xml:space="preserve"> δ</w:t>
      </w:r>
      <w:r>
        <w:rPr>
          <w:rStyle w:val="subscript"/>
        </w:rPr>
        <w:t>j</w:t>
      </w:r>
      <w:r>
        <w:rPr>
          <w:rStyle w:val="superscript"/>
        </w:rPr>
        <w:t>b</w:t>
      </w:r>
      <w:r>
        <w:t xml:space="preserve"> = M</w:t>
      </w:r>
      <w:r>
        <w:rPr>
          <w:rStyle w:val="superscript"/>
        </w:rPr>
        <w:t>i</w:t>
      </w:r>
      <w:r>
        <w:rPr>
          <w:rStyle w:val="subscript"/>
        </w:rPr>
        <w:t>j</w:t>
      </w:r>
      <w:r>
        <w:t xml:space="preserve">     // = (M</w:t>
      </w:r>
      <w:r>
        <w:rPr>
          <w:rStyle w:val="superscript"/>
        </w:rPr>
        <w:t>[u]</w:t>
      </w:r>
      <w:r>
        <w:t>)</w:t>
      </w:r>
      <w:r>
        <w:rPr>
          <w:rStyle w:val="superscript"/>
        </w:rPr>
        <w:t>i</w:t>
      </w:r>
      <w:r>
        <w:rPr>
          <w:rStyle w:val="subscript"/>
        </w:rPr>
        <w:t>j</w:t>
      </w:r>
      <w:r>
        <w:t>.</w:t>
      </w:r>
      <w:r>
        <w:tab/>
      </w:r>
      <w:r>
        <w:tab/>
        <w:t>(2.11.g2)</w:t>
      </w:r>
    </w:p>
    <w:p w14:paraId="308DBA69" w14:textId="77777777" w:rsidR="00D5773C" w:rsidRDefault="00D5773C" w:rsidP="00D5773C"/>
    <w:p w14:paraId="4835280F" w14:textId="77777777" w:rsidR="00D5773C" w:rsidRDefault="00D5773C" w:rsidP="00D5773C">
      <w:r>
        <w:t xml:space="preserve">One could, however, do this in some other basis, for example, </w:t>
      </w:r>
    </w:p>
    <w:p w14:paraId="3A4EA017" w14:textId="77777777" w:rsidR="00D5773C" w:rsidRDefault="00D5773C" w:rsidP="00D5773C"/>
    <w:p w14:paraId="7560679F" w14:textId="77777777" w:rsidR="00D5773C" w:rsidRPr="00D378D7" w:rsidRDefault="00D5773C" w:rsidP="00D5773C">
      <w:pPr>
        <w:tabs>
          <w:tab w:val="left" w:pos="7200"/>
          <w:tab w:val="left" w:pos="7920"/>
          <w:tab w:val="right" w:pos="9270"/>
        </w:tabs>
      </w:pPr>
      <w:r>
        <w:tab/>
        <w:t>(</w:t>
      </w:r>
      <w:r>
        <w:rPr>
          <w:b/>
        </w:rPr>
        <w:t>e</w:t>
      </w:r>
      <w:r>
        <w:rPr>
          <w:rStyle w:val="superscript"/>
        </w:rPr>
        <w:t>i</w:t>
      </w:r>
      <w:r>
        <w:t xml:space="preserve">) </w:t>
      </w:r>
      <w:r>
        <w:rPr>
          <w:rStyle w:val="superscript"/>
        </w:rPr>
        <w:t>T</w:t>
      </w:r>
      <w:r>
        <w:t>M (</w:t>
      </w:r>
      <w:r>
        <w:rPr>
          <w:b/>
        </w:rPr>
        <w:t>e</w:t>
      </w:r>
      <w:r>
        <w:rPr>
          <w:rStyle w:val="subscript"/>
        </w:rPr>
        <w:t>j</w:t>
      </w:r>
      <w:r>
        <w:t>) = Σ</w:t>
      </w:r>
      <w:r>
        <w:rPr>
          <w:rStyle w:val="subscript"/>
        </w:rPr>
        <w:t>a,b</w:t>
      </w:r>
      <w:r>
        <w:t xml:space="preserve"> (</w:t>
      </w:r>
      <w:r>
        <w:rPr>
          <w:b/>
        </w:rPr>
        <w:t>e</w:t>
      </w:r>
      <w:r>
        <w:rPr>
          <w:rStyle w:val="superscript"/>
        </w:rPr>
        <w:t>i</w:t>
      </w:r>
      <w:r>
        <w:t>)</w:t>
      </w:r>
      <w:r>
        <w:rPr>
          <w:rStyle w:val="subscript"/>
        </w:rPr>
        <w:t>a</w:t>
      </w:r>
      <w:r>
        <w:t xml:space="preserve"> M</w:t>
      </w:r>
      <w:r>
        <w:rPr>
          <w:rStyle w:val="superscript"/>
        </w:rPr>
        <w:t>a</w:t>
      </w:r>
      <w:r>
        <w:rPr>
          <w:rStyle w:val="subscript"/>
        </w:rPr>
        <w:t>b</w:t>
      </w:r>
      <w:r>
        <w:t xml:space="preserve"> (</w:t>
      </w:r>
      <w:r>
        <w:rPr>
          <w:b/>
        </w:rPr>
        <w:t>e</w:t>
      </w:r>
      <w:r>
        <w:rPr>
          <w:rStyle w:val="subscript"/>
        </w:rPr>
        <w:t>j</w:t>
      </w:r>
      <w:r>
        <w:t>)</w:t>
      </w:r>
      <w:r>
        <w:rPr>
          <w:rStyle w:val="superscript"/>
        </w:rPr>
        <w:t>b</w:t>
      </w:r>
      <w:r>
        <w:t xml:space="preserve"> = Σ</w:t>
      </w:r>
      <w:r>
        <w:rPr>
          <w:rStyle w:val="subscript"/>
        </w:rPr>
        <w:t>a,b</w:t>
      </w:r>
      <w:r>
        <w:t xml:space="preserve"> R</w:t>
      </w:r>
      <w:r>
        <w:rPr>
          <w:rStyle w:val="superscript"/>
        </w:rPr>
        <w:t>i</w:t>
      </w:r>
      <w:r>
        <w:rPr>
          <w:rStyle w:val="subscript"/>
        </w:rPr>
        <w:t xml:space="preserve">a </w:t>
      </w:r>
      <w:r>
        <w:t>M</w:t>
      </w:r>
      <w:r>
        <w:rPr>
          <w:rStyle w:val="superscript"/>
        </w:rPr>
        <w:t>a</w:t>
      </w:r>
      <w:r>
        <w:rPr>
          <w:rStyle w:val="subscript"/>
        </w:rPr>
        <w:t>b</w:t>
      </w:r>
      <w:r>
        <w:t xml:space="preserve"> R</w:t>
      </w:r>
      <w:r>
        <w:rPr>
          <w:rStyle w:val="subscript"/>
        </w:rPr>
        <w:t>j</w:t>
      </w:r>
      <w:r>
        <w:rPr>
          <w:rStyle w:val="superscript"/>
        </w:rPr>
        <w:t>b</w:t>
      </w:r>
      <w:r>
        <w:t xml:space="preserve"> = (RMR</w:t>
      </w:r>
      <w:r w:rsidRPr="00D378D7">
        <w:rPr>
          <w:rStyle w:val="superscript"/>
          <w:i/>
        </w:rPr>
        <w:t>T</w:t>
      </w:r>
      <w:r>
        <w:t>)</w:t>
      </w:r>
      <w:r>
        <w:rPr>
          <w:rStyle w:val="superscript"/>
        </w:rPr>
        <w:t>i</w:t>
      </w:r>
      <w:r>
        <w:rPr>
          <w:rStyle w:val="subscript"/>
        </w:rPr>
        <w:t>j</w:t>
      </w:r>
      <w:r>
        <w:t xml:space="preserve">   // = (M</w:t>
      </w:r>
      <w:r>
        <w:rPr>
          <w:rStyle w:val="superscript"/>
        </w:rPr>
        <w:t>[e]</w:t>
      </w:r>
      <w:r>
        <w:t>)</w:t>
      </w:r>
      <w:r>
        <w:rPr>
          <w:rStyle w:val="superscript"/>
        </w:rPr>
        <w:t>i</w:t>
      </w:r>
      <w:r>
        <w:rPr>
          <w:rStyle w:val="subscript"/>
        </w:rPr>
        <w:t>j</w:t>
      </w:r>
      <w:r>
        <w:rPr>
          <w:rStyle w:val="subscript"/>
        </w:rPr>
        <w:tab/>
      </w:r>
      <w:r>
        <w:t>(2.11.g3)</w:t>
      </w:r>
    </w:p>
    <w:p w14:paraId="0E7433BA" w14:textId="77777777" w:rsidR="00D5773C" w:rsidRDefault="00D5773C" w:rsidP="00D5773C"/>
    <w:p w14:paraId="1AF12EE1" w14:textId="77777777" w:rsidR="00D5773C" w:rsidRDefault="00D5773C" w:rsidP="00D5773C">
      <w:r>
        <w:t>and the result is a completely different matrix. In this case the matrices are related by a covariant similarity transformation by R</w:t>
      </w:r>
    </w:p>
    <w:p w14:paraId="31A02C14" w14:textId="77777777" w:rsidR="00D5773C" w:rsidRDefault="00D5773C" w:rsidP="00D5773C"/>
    <w:p w14:paraId="68C7D9E6" w14:textId="77777777" w:rsidR="00D5773C" w:rsidRPr="00D378D7" w:rsidRDefault="00D5773C" w:rsidP="00D5773C">
      <w:pPr>
        <w:tabs>
          <w:tab w:val="left" w:pos="7200"/>
          <w:tab w:val="left" w:pos="7920"/>
          <w:tab w:val="right" w:pos="9270"/>
        </w:tabs>
      </w:pPr>
      <w:r>
        <w:tab/>
        <w:t>M</w:t>
      </w:r>
      <w:r>
        <w:rPr>
          <w:rStyle w:val="superscript"/>
        </w:rPr>
        <w:t>[e]</w:t>
      </w:r>
      <w:r>
        <w:t xml:space="preserve">  = R M</w:t>
      </w:r>
      <w:r>
        <w:rPr>
          <w:rStyle w:val="superscript"/>
        </w:rPr>
        <w:t>[u]</w:t>
      </w:r>
      <w:r>
        <w:t>R</w:t>
      </w:r>
      <w:r w:rsidRPr="00D378D7">
        <w:rPr>
          <w:rStyle w:val="superscript"/>
          <w:i/>
        </w:rPr>
        <w:t>T</w:t>
      </w:r>
      <w:r>
        <w:tab/>
        <w:t>.</w:t>
      </w:r>
      <w:r>
        <w:tab/>
      </w:r>
      <w:r>
        <w:tab/>
      </w:r>
      <w:r>
        <w:tab/>
      </w:r>
      <w:r>
        <w:tab/>
      </w:r>
      <w:r>
        <w:tab/>
      </w:r>
      <w:r>
        <w:tab/>
      </w:r>
      <w:r>
        <w:tab/>
      </w:r>
      <w:r>
        <w:tab/>
      </w:r>
      <w:r>
        <w:tab/>
        <w:t>(2.11.g4)</w:t>
      </w:r>
    </w:p>
    <w:p w14:paraId="55FF3634" w14:textId="77777777" w:rsidR="00D5773C" w:rsidRDefault="00D5773C" w:rsidP="00D5773C"/>
    <w:p w14:paraId="3ACF4713" w14:textId="77777777" w:rsidR="00D5773C" w:rsidRDefault="00D5773C" w:rsidP="00D5773C">
      <w:r>
        <w:t xml:space="preserve">It is useful to think of the object M as being a basis-independent abstract linear </w:t>
      </w:r>
      <w:r w:rsidRPr="00D378D7">
        <w:rPr>
          <w:i/>
        </w:rPr>
        <w:t>operator</w:t>
      </w:r>
      <w:r>
        <w:t xml:space="preserve"> which, when sandwiched between certain basis vectors, has certain matrix elements. Different types of basis vectors yield different matrices. We could even have mixed basis elements, </w:t>
      </w:r>
    </w:p>
    <w:p w14:paraId="3CE68A1B" w14:textId="77777777" w:rsidR="00D5773C" w:rsidRDefault="00D5773C" w:rsidP="00D5773C"/>
    <w:p w14:paraId="734CFE5B" w14:textId="77777777" w:rsidR="00D5773C" w:rsidRDefault="00D5773C" w:rsidP="00D5773C">
      <w:pPr>
        <w:tabs>
          <w:tab w:val="left" w:pos="7200"/>
          <w:tab w:val="left" w:pos="7920"/>
          <w:tab w:val="right" w:pos="9270"/>
        </w:tabs>
      </w:pPr>
      <w:r>
        <w:tab/>
        <w:t>(</w:t>
      </w:r>
      <w:r>
        <w:rPr>
          <w:b/>
        </w:rPr>
        <w:t>u</w:t>
      </w:r>
      <w:r>
        <w:rPr>
          <w:rStyle w:val="superscript"/>
        </w:rPr>
        <w:t>i</w:t>
      </w:r>
      <w:r>
        <w:t xml:space="preserve">) </w:t>
      </w:r>
      <w:r>
        <w:rPr>
          <w:rStyle w:val="superscript"/>
        </w:rPr>
        <w:t>T</w:t>
      </w:r>
      <w:r>
        <w:t>M (</w:t>
      </w:r>
      <w:r>
        <w:rPr>
          <w:b/>
        </w:rPr>
        <w:t>e</w:t>
      </w:r>
      <w:r>
        <w:rPr>
          <w:rStyle w:val="subscript"/>
        </w:rPr>
        <w:t>j</w:t>
      </w:r>
      <w:r>
        <w:t>) = Σ</w:t>
      </w:r>
      <w:r>
        <w:rPr>
          <w:rStyle w:val="subscript"/>
        </w:rPr>
        <w:t>a,b</w:t>
      </w:r>
      <w:r>
        <w:t xml:space="preserve"> (</w:t>
      </w:r>
      <w:r>
        <w:rPr>
          <w:b/>
        </w:rPr>
        <w:t>u</w:t>
      </w:r>
      <w:r>
        <w:rPr>
          <w:rStyle w:val="superscript"/>
        </w:rPr>
        <w:t>i</w:t>
      </w:r>
      <w:r>
        <w:t>)</w:t>
      </w:r>
      <w:r>
        <w:rPr>
          <w:rStyle w:val="subscript"/>
        </w:rPr>
        <w:t>a</w:t>
      </w:r>
      <w:r>
        <w:t>M</w:t>
      </w:r>
      <w:r>
        <w:rPr>
          <w:rStyle w:val="superscript"/>
        </w:rPr>
        <w:t>a</w:t>
      </w:r>
      <w:r>
        <w:rPr>
          <w:rStyle w:val="subscript"/>
        </w:rPr>
        <w:t>b</w:t>
      </w:r>
      <w:r>
        <w:t>(</w:t>
      </w:r>
      <w:r>
        <w:rPr>
          <w:b/>
        </w:rPr>
        <w:t>e</w:t>
      </w:r>
      <w:r>
        <w:rPr>
          <w:rStyle w:val="subscript"/>
        </w:rPr>
        <w:t>j</w:t>
      </w:r>
      <w:r>
        <w:t>)</w:t>
      </w:r>
      <w:r>
        <w:rPr>
          <w:rStyle w:val="superscript"/>
        </w:rPr>
        <w:t>b</w:t>
      </w:r>
      <w:r>
        <w:t xml:space="preserve">  = Σ</w:t>
      </w:r>
      <w:r>
        <w:rPr>
          <w:rStyle w:val="subscript"/>
        </w:rPr>
        <w:t>a,b</w:t>
      </w:r>
      <w:r>
        <w:t xml:space="preserve"> δ</w:t>
      </w:r>
      <w:r>
        <w:rPr>
          <w:rStyle w:val="superscript"/>
        </w:rPr>
        <w:t>i</w:t>
      </w:r>
      <w:r>
        <w:rPr>
          <w:rStyle w:val="subscript"/>
        </w:rPr>
        <w:t>a</w:t>
      </w:r>
      <w:r>
        <w:t>M</w:t>
      </w:r>
      <w:r>
        <w:rPr>
          <w:rStyle w:val="superscript"/>
        </w:rPr>
        <w:t>a</w:t>
      </w:r>
      <w:r>
        <w:rPr>
          <w:rStyle w:val="subscript"/>
        </w:rPr>
        <w:t>b</w:t>
      </w:r>
      <w:r>
        <w:t>R</w:t>
      </w:r>
      <w:r>
        <w:rPr>
          <w:rStyle w:val="subscript"/>
        </w:rPr>
        <w:t>j</w:t>
      </w:r>
      <w:r>
        <w:rPr>
          <w:rStyle w:val="superscript"/>
        </w:rPr>
        <w:t>b</w:t>
      </w:r>
      <w:r>
        <w:t xml:space="preserve">  = (MR</w:t>
      </w:r>
      <w:r w:rsidRPr="00D378D7">
        <w:rPr>
          <w:rStyle w:val="superscript"/>
          <w:i/>
        </w:rPr>
        <w:t>T</w:t>
      </w:r>
      <w:r>
        <w:t>)</w:t>
      </w:r>
      <w:r>
        <w:rPr>
          <w:rStyle w:val="superscript"/>
        </w:rPr>
        <w:t>i</w:t>
      </w:r>
      <w:r>
        <w:rPr>
          <w:rStyle w:val="subscript"/>
        </w:rPr>
        <w:t>j</w:t>
      </w:r>
      <w:r>
        <w:t xml:space="preserve"> </w:t>
      </w:r>
      <w:r>
        <w:tab/>
        <w:t xml:space="preserve"> // = (M</w:t>
      </w:r>
      <w:r>
        <w:rPr>
          <w:rStyle w:val="superscript"/>
        </w:rPr>
        <w:t>[u,e]</w:t>
      </w:r>
      <w:r>
        <w:t>)</w:t>
      </w:r>
      <w:r>
        <w:rPr>
          <w:rStyle w:val="superscript"/>
        </w:rPr>
        <w:t>i</w:t>
      </w:r>
      <w:r>
        <w:rPr>
          <w:rStyle w:val="subscript"/>
        </w:rPr>
        <w:t>j</w:t>
      </w:r>
      <w:r>
        <w:rPr>
          <w:rStyle w:val="subscript"/>
        </w:rPr>
        <w:tab/>
      </w:r>
      <w:r>
        <w:rPr>
          <w:rStyle w:val="subscript"/>
        </w:rPr>
        <w:tab/>
      </w:r>
      <w:r>
        <w:t>(2.11.g5)</w:t>
      </w:r>
    </w:p>
    <w:p w14:paraId="6BC6CD03" w14:textId="77777777" w:rsidR="00D5773C" w:rsidRDefault="00D5773C" w:rsidP="00D5773C"/>
    <w:p w14:paraId="44B3D1EB" w14:textId="77777777" w:rsidR="00D5773C" w:rsidRDefault="00D5773C" w:rsidP="00D5773C">
      <w:r>
        <w:t>so in this case we get</w:t>
      </w:r>
    </w:p>
    <w:p w14:paraId="4188F884" w14:textId="77777777" w:rsidR="00D5773C" w:rsidRDefault="00D5773C" w:rsidP="00D5773C"/>
    <w:p w14:paraId="3EB2B91E" w14:textId="77777777" w:rsidR="00D5773C" w:rsidRPr="00D378D7" w:rsidRDefault="00D5773C" w:rsidP="00D5773C">
      <w:pPr>
        <w:tabs>
          <w:tab w:val="left" w:pos="7200"/>
          <w:tab w:val="left" w:pos="7920"/>
          <w:tab w:val="right" w:pos="9270"/>
        </w:tabs>
      </w:pPr>
      <w:r>
        <w:tab/>
        <w:t>M</w:t>
      </w:r>
      <w:r>
        <w:rPr>
          <w:rStyle w:val="superscript"/>
        </w:rPr>
        <w:t>[u,e]</w:t>
      </w:r>
      <w:r>
        <w:t xml:space="preserve"> =  MR</w:t>
      </w:r>
      <w:r w:rsidRPr="00D378D7">
        <w:rPr>
          <w:rStyle w:val="superscript"/>
          <w:i/>
        </w:rPr>
        <w:t>T</w:t>
      </w:r>
      <w:r>
        <w:t xml:space="preserve"> .</w:t>
      </w:r>
      <w:r>
        <w:tab/>
      </w:r>
      <w:r>
        <w:tab/>
      </w:r>
      <w:r>
        <w:tab/>
      </w:r>
      <w:r>
        <w:tab/>
      </w:r>
      <w:r>
        <w:tab/>
      </w:r>
      <w:r>
        <w:tab/>
      </w:r>
      <w:r>
        <w:tab/>
      </w:r>
      <w:r>
        <w:tab/>
      </w:r>
      <w:r>
        <w:tab/>
      </w:r>
      <w:r>
        <w:tab/>
        <w:t>(2.11.g6)</w:t>
      </w:r>
    </w:p>
    <w:p w14:paraId="69749394" w14:textId="77777777" w:rsidR="00D5773C" w:rsidRDefault="00D5773C" w:rsidP="00D5773C"/>
    <w:p w14:paraId="384E933F" w14:textId="77777777" w:rsidR="00D5773C" w:rsidRDefault="00D5773C" w:rsidP="00D5773C">
      <w:r>
        <w:t xml:space="preserve">The abstract operator M only becomes a matrix when it is properly sandwiched. </w:t>
      </w:r>
    </w:p>
    <w:p w14:paraId="3973A2BE" w14:textId="77777777" w:rsidR="00D5773C" w:rsidRDefault="00D5773C" w:rsidP="00D5773C"/>
    <w:p w14:paraId="2437181C" w14:textId="77777777" w:rsidR="00D5773C" w:rsidRDefault="00D5773C" w:rsidP="00D5773C">
      <w:r>
        <w:t xml:space="preserve">This notion of thinking of the object M as a basis-independent linear operator becomes more pronounced in the Dirac notation. We restate the above equations as follows, all of which evaluate to the same real number, </w:t>
      </w:r>
    </w:p>
    <w:p w14:paraId="70A4AFC7" w14:textId="77777777" w:rsidR="00D5773C" w:rsidRDefault="00D5773C" w:rsidP="00D5773C"/>
    <w:p w14:paraId="78F85BAD" w14:textId="77777777" w:rsidR="00D5773C" w:rsidRPr="00D378D7" w:rsidRDefault="00D5773C" w:rsidP="00D5773C">
      <w:pPr>
        <w:tabs>
          <w:tab w:val="left" w:pos="7200"/>
          <w:tab w:val="left" w:pos="7920"/>
          <w:tab w:val="right" w:pos="9270"/>
        </w:tabs>
      </w:pPr>
      <w:r>
        <w:tab/>
      </w:r>
      <w:r>
        <w:rPr>
          <w:b/>
        </w:rPr>
        <w:t>&lt;a| (</w:t>
      </w:r>
      <w:r>
        <w:t xml:space="preserve">  M |</w:t>
      </w:r>
      <w:r w:rsidRPr="00D378D7">
        <w:rPr>
          <w:b/>
        </w:rPr>
        <w:t>b</w:t>
      </w:r>
      <w:r>
        <w:rPr>
          <w:b/>
        </w:rPr>
        <w:t>&gt;</w:t>
      </w:r>
      <w:r>
        <w:t>)</w:t>
      </w:r>
      <w:r>
        <w:tab/>
        <w:t>M acts to the right</w:t>
      </w:r>
      <w:r>
        <w:tab/>
      </w:r>
      <w:r>
        <w:tab/>
      </w:r>
      <w:r>
        <w:tab/>
      </w:r>
      <w:r>
        <w:tab/>
      </w:r>
      <w:r>
        <w:tab/>
        <w:t>= &lt;</w:t>
      </w:r>
      <w:r w:rsidRPr="00D378D7">
        <w:rPr>
          <w:b/>
        </w:rPr>
        <w:t>a</w:t>
      </w:r>
      <w:r>
        <w:t xml:space="preserve"> | M</w:t>
      </w:r>
      <w:r w:rsidRPr="00D378D7">
        <w:rPr>
          <w:b/>
        </w:rPr>
        <w:t>b</w:t>
      </w:r>
      <w:r>
        <w:t xml:space="preserve"> &gt;</w:t>
      </w:r>
    </w:p>
    <w:p w14:paraId="6AE1FBBF" w14:textId="77777777" w:rsidR="00D5773C" w:rsidRDefault="00D5773C" w:rsidP="00D5773C">
      <w:r>
        <w:tab/>
      </w:r>
    </w:p>
    <w:p w14:paraId="7A83D0FC" w14:textId="77777777" w:rsidR="00D5773C" w:rsidRPr="00D378D7" w:rsidRDefault="00D5773C" w:rsidP="00D5773C">
      <w:pPr>
        <w:tabs>
          <w:tab w:val="left" w:pos="7200"/>
          <w:tab w:val="left" w:pos="7920"/>
          <w:tab w:val="right" w:pos="9270"/>
        </w:tabs>
      </w:pPr>
      <w:r>
        <w:tab/>
        <w:t>(</w:t>
      </w:r>
      <w:r>
        <w:rPr>
          <w:b/>
        </w:rPr>
        <w:t>&lt;a|</w:t>
      </w:r>
      <w:r>
        <w:t>M )  |</w:t>
      </w:r>
      <w:r w:rsidRPr="00D378D7">
        <w:rPr>
          <w:b/>
        </w:rPr>
        <w:t>b</w:t>
      </w:r>
      <w:r>
        <w:rPr>
          <w:b/>
        </w:rPr>
        <w:t>&gt;</w:t>
      </w:r>
      <w:r>
        <w:tab/>
        <w:t>M acts to the left, and note that</w:t>
      </w:r>
      <w:r>
        <w:tab/>
      </w:r>
      <w:r>
        <w:rPr>
          <w:b/>
        </w:rPr>
        <w:t>&lt;a|</w:t>
      </w:r>
      <w:r>
        <w:t>M  =  &lt;M</w:t>
      </w:r>
      <w:r w:rsidRPr="00D378D7">
        <w:rPr>
          <w:rStyle w:val="superscript"/>
          <w:i/>
        </w:rPr>
        <w:t>T</w:t>
      </w:r>
      <w:r w:rsidRPr="00D378D7">
        <w:rPr>
          <w:b/>
        </w:rPr>
        <w:t>a</w:t>
      </w:r>
      <w:r>
        <w:t xml:space="preserve"> |</w:t>
      </w:r>
      <w:r>
        <w:tab/>
        <w:t>= &lt;M</w:t>
      </w:r>
      <w:r w:rsidRPr="00D378D7">
        <w:rPr>
          <w:rStyle w:val="superscript"/>
          <w:i/>
        </w:rPr>
        <w:t>T</w:t>
      </w:r>
      <w:r w:rsidRPr="00D378D7">
        <w:rPr>
          <w:b/>
        </w:rPr>
        <w:t>a</w:t>
      </w:r>
      <w:r>
        <w:t xml:space="preserve"> | </w:t>
      </w:r>
      <w:r w:rsidRPr="00D378D7">
        <w:rPr>
          <w:b/>
        </w:rPr>
        <w:t>b</w:t>
      </w:r>
      <w:r>
        <w:t xml:space="preserve"> &gt;</w:t>
      </w:r>
      <w:r>
        <w:tab/>
      </w:r>
    </w:p>
    <w:p w14:paraId="2DF54477" w14:textId="77777777" w:rsidR="00D5773C" w:rsidRDefault="00D5773C" w:rsidP="00D5773C"/>
    <w:p w14:paraId="355058E1" w14:textId="77777777" w:rsidR="00D5773C" w:rsidRPr="00D378D7" w:rsidRDefault="00D5773C" w:rsidP="00D5773C">
      <w:pPr>
        <w:tabs>
          <w:tab w:val="left" w:pos="7200"/>
          <w:tab w:val="left" w:pos="7920"/>
          <w:tab w:val="right" w:pos="9270"/>
        </w:tabs>
      </w:pPr>
      <w:r>
        <w:tab/>
      </w:r>
      <w:r>
        <w:rPr>
          <w:b/>
        </w:rPr>
        <w:t xml:space="preserve">&lt;a| </w:t>
      </w:r>
      <w:r>
        <w:t>M |</w:t>
      </w:r>
      <w:r w:rsidRPr="00D378D7">
        <w:rPr>
          <w:b/>
        </w:rPr>
        <w:t>b</w:t>
      </w:r>
      <w:r>
        <w:rPr>
          <w:b/>
        </w:rPr>
        <w:t>&gt;</w:t>
      </w:r>
      <w:r>
        <w:tab/>
      </w:r>
      <w:r>
        <w:tab/>
        <w:t xml:space="preserve">can think of M acting either to the right or to the left. </w:t>
      </w:r>
      <w:r>
        <w:tab/>
      </w:r>
      <w:r>
        <w:tab/>
      </w:r>
      <w:r>
        <w:tab/>
        <w:t>(2.11.g7)</w:t>
      </w:r>
    </w:p>
    <w:p w14:paraId="666E8CCC" w14:textId="77777777" w:rsidR="00D5773C" w:rsidRDefault="00D5773C" w:rsidP="00D5773C"/>
    <w:p w14:paraId="3A1C5EE1" w14:textId="77777777" w:rsidR="00D5773C" w:rsidRDefault="00D5773C" w:rsidP="00D5773C">
      <w:r>
        <w:t>The space between the vertical bars is inhabited by abstract linear operators like M. The matrix elements shown above are then</w:t>
      </w:r>
    </w:p>
    <w:p w14:paraId="6D709F5F" w14:textId="77777777" w:rsidR="00D5773C" w:rsidRDefault="00D5773C" w:rsidP="00D5773C"/>
    <w:p w14:paraId="149F0436" w14:textId="77777777" w:rsidR="00D5773C" w:rsidRPr="00D378D7" w:rsidRDefault="00D5773C" w:rsidP="00D5773C">
      <w:pPr>
        <w:tabs>
          <w:tab w:val="left" w:pos="7200"/>
          <w:tab w:val="left" w:pos="7920"/>
          <w:tab w:val="right" w:pos="9270"/>
        </w:tabs>
        <w:rPr>
          <w:rStyle w:val="subscript"/>
        </w:rPr>
      </w:pPr>
      <w:r>
        <w:tab/>
        <w:t>&lt;</w:t>
      </w:r>
      <w:r w:rsidRPr="00D378D7">
        <w:rPr>
          <w:b/>
        </w:rPr>
        <w:t>u</w:t>
      </w:r>
      <w:r>
        <w:rPr>
          <w:rStyle w:val="superscript"/>
        </w:rPr>
        <w:t>i</w:t>
      </w:r>
      <w:r>
        <w:t xml:space="preserve"> | M | </w:t>
      </w:r>
      <w:r w:rsidRPr="00D378D7">
        <w:rPr>
          <w:b/>
        </w:rPr>
        <w:t>u</w:t>
      </w:r>
      <w:r>
        <w:rPr>
          <w:rStyle w:val="subscript"/>
        </w:rPr>
        <w:t>j</w:t>
      </w:r>
      <w:r>
        <w:t>&gt;  =  (M</w:t>
      </w:r>
      <w:r>
        <w:rPr>
          <w:rStyle w:val="superscript"/>
        </w:rPr>
        <w:t>[u]</w:t>
      </w:r>
      <w:r>
        <w:t>)</w:t>
      </w:r>
      <w:r>
        <w:rPr>
          <w:rStyle w:val="superscript"/>
        </w:rPr>
        <w:t>i</w:t>
      </w:r>
      <w:r>
        <w:rPr>
          <w:rStyle w:val="subscript"/>
        </w:rPr>
        <w:t>j</w:t>
      </w:r>
      <w:r>
        <w:t xml:space="preserve">  = M</w:t>
      </w:r>
      <w:r>
        <w:rPr>
          <w:rStyle w:val="superscript"/>
        </w:rPr>
        <w:t>i</w:t>
      </w:r>
      <w:r>
        <w:rPr>
          <w:rStyle w:val="subscript"/>
        </w:rPr>
        <w:t>j</w:t>
      </w:r>
    </w:p>
    <w:p w14:paraId="33715978" w14:textId="77777777" w:rsidR="00D5773C" w:rsidRPr="00D378D7" w:rsidRDefault="00D5773C" w:rsidP="00D5773C"/>
    <w:p w14:paraId="1E821FDF" w14:textId="77777777" w:rsidR="00D5773C" w:rsidRDefault="00D5773C" w:rsidP="00D5773C">
      <w:pPr>
        <w:tabs>
          <w:tab w:val="left" w:pos="7200"/>
          <w:tab w:val="left" w:pos="7920"/>
          <w:tab w:val="right" w:pos="9270"/>
        </w:tabs>
      </w:pPr>
      <w:r>
        <w:tab/>
        <w:t>&lt;</w:t>
      </w:r>
      <w:r>
        <w:rPr>
          <w:b/>
        </w:rPr>
        <w:t>e</w:t>
      </w:r>
      <w:r>
        <w:rPr>
          <w:rStyle w:val="superscript"/>
        </w:rPr>
        <w:t>i</w:t>
      </w:r>
      <w:r>
        <w:t xml:space="preserve"> | M | </w:t>
      </w:r>
      <w:r>
        <w:rPr>
          <w:b/>
        </w:rPr>
        <w:t>e</w:t>
      </w:r>
      <w:r>
        <w:rPr>
          <w:rStyle w:val="subscript"/>
        </w:rPr>
        <w:t>j</w:t>
      </w:r>
      <w:r>
        <w:t>&gt;  =  (M</w:t>
      </w:r>
      <w:r>
        <w:rPr>
          <w:rStyle w:val="superscript"/>
        </w:rPr>
        <w:t>[e]</w:t>
      </w:r>
      <w:r>
        <w:t>)</w:t>
      </w:r>
      <w:r>
        <w:rPr>
          <w:rStyle w:val="superscript"/>
        </w:rPr>
        <w:t>i</w:t>
      </w:r>
      <w:r>
        <w:rPr>
          <w:rStyle w:val="subscript"/>
        </w:rPr>
        <w:t>j</w:t>
      </w:r>
      <w:r>
        <w:t xml:space="preserve">  =  (RMR</w:t>
      </w:r>
      <w:r w:rsidRPr="00D378D7">
        <w:rPr>
          <w:rStyle w:val="superscript"/>
          <w:i/>
        </w:rPr>
        <w:t>T</w:t>
      </w:r>
      <w:r>
        <w:t>)</w:t>
      </w:r>
      <w:r>
        <w:rPr>
          <w:rStyle w:val="superscript"/>
        </w:rPr>
        <w:t>i</w:t>
      </w:r>
      <w:r>
        <w:rPr>
          <w:rStyle w:val="subscript"/>
        </w:rPr>
        <w:t>j</w:t>
      </w:r>
    </w:p>
    <w:p w14:paraId="010D683C" w14:textId="77777777" w:rsidR="00D5773C" w:rsidRDefault="00D5773C" w:rsidP="00D5773C">
      <w:pPr>
        <w:tabs>
          <w:tab w:val="left" w:pos="7200"/>
          <w:tab w:val="left" w:pos="7920"/>
          <w:tab w:val="right" w:pos="9270"/>
        </w:tabs>
      </w:pPr>
    </w:p>
    <w:p w14:paraId="7A647E70" w14:textId="77777777" w:rsidR="00D5773C" w:rsidRPr="00D378D7" w:rsidRDefault="00D5773C" w:rsidP="00D5773C">
      <w:pPr>
        <w:tabs>
          <w:tab w:val="left" w:pos="7200"/>
          <w:tab w:val="left" w:pos="7920"/>
          <w:tab w:val="right" w:pos="9270"/>
        </w:tabs>
      </w:pPr>
      <w:r>
        <w:tab/>
        <w:t>&lt;</w:t>
      </w:r>
      <w:r>
        <w:rPr>
          <w:b/>
        </w:rPr>
        <w:t>u</w:t>
      </w:r>
      <w:r>
        <w:rPr>
          <w:rStyle w:val="superscript"/>
        </w:rPr>
        <w:t>i</w:t>
      </w:r>
      <w:r>
        <w:t xml:space="preserve"> | M | </w:t>
      </w:r>
      <w:r>
        <w:rPr>
          <w:b/>
        </w:rPr>
        <w:t>e</w:t>
      </w:r>
      <w:r>
        <w:rPr>
          <w:rStyle w:val="subscript"/>
        </w:rPr>
        <w:t>j</w:t>
      </w:r>
      <w:r>
        <w:t>&gt;  =  (M</w:t>
      </w:r>
      <w:r>
        <w:rPr>
          <w:rStyle w:val="superscript"/>
        </w:rPr>
        <w:t>[u,e]</w:t>
      </w:r>
      <w:r>
        <w:t>)</w:t>
      </w:r>
      <w:r>
        <w:rPr>
          <w:rStyle w:val="superscript"/>
        </w:rPr>
        <w:t>i</w:t>
      </w:r>
      <w:r>
        <w:rPr>
          <w:rStyle w:val="subscript"/>
        </w:rPr>
        <w:t>j</w:t>
      </w:r>
      <w:r>
        <w:t xml:space="preserve">  =  (MR</w:t>
      </w:r>
      <w:r w:rsidRPr="00D378D7">
        <w:rPr>
          <w:rStyle w:val="superscript"/>
          <w:i/>
        </w:rPr>
        <w:t>T</w:t>
      </w:r>
      <w:r>
        <w:t>)</w:t>
      </w:r>
      <w:r>
        <w:rPr>
          <w:rStyle w:val="superscript"/>
        </w:rPr>
        <w:t>i</w:t>
      </w:r>
      <w:r>
        <w:rPr>
          <w:rStyle w:val="subscript"/>
        </w:rPr>
        <w:t>j</w:t>
      </w:r>
      <w:r>
        <w:tab/>
      </w:r>
      <w:r>
        <w:tab/>
      </w:r>
      <w:r>
        <w:tab/>
      </w:r>
      <w:r>
        <w:tab/>
      </w:r>
      <w:r>
        <w:tab/>
      </w:r>
      <w:r>
        <w:tab/>
      </w:r>
      <w:r>
        <w:tab/>
        <w:t>(2.11.g8)</w:t>
      </w:r>
    </w:p>
    <w:p w14:paraId="7C539B2D" w14:textId="77777777" w:rsidR="00D5773C" w:rsidRDefault="00D5773C" w:rsidP="00D5773C"/>
    <w:p w14:paraId="2E7508E8" w14:textId="77777777" w:rsidR="00D5773C" w:rsidRDefault="00D5773C" w:rsidP="00D5773C">
      <w:r>
        <w:t xml:space="preserve">To emphasize this notion of abstract operator, we shall write the operator in a different font, so M is a matrix and </w:t>
      </w:r>
      <w:r w:rsidRPr="00D378D7">
        <w:rPr>
          <w:rFonts w:ascii="Script MT Bold" w:hAnsi="Script MT Bold"/>
        </w:rPr>
        <w:t>M</w:t>
      </w:r>
      <w:r>
        <w:t xml:space="preserve"> is a Dirac-space operator, and then</w:t>
      </w:r>
    </w:p>
    <w:p w14:paraId="5AE373FC" w14:textId="77777777" w:rsidR="00D5773C" w:rsidRDefault="00D5773C" w:rsidP="00D5773C"/>
    <w:p w14:paraId="62E5843B" w14:textId="77777777" w:rsidR="00D5773C" w:rsidRPr="00D378D7" w:rsidRDefault="00D5773C" w:rsidP="00D5773C">
      <w:r>
        <w:tab/>
      </w:r>
      <w:r>
        <w:rPr>
          <w:b/>
        </w:rPr>
        <w:t xml:space="preserve">&lt;a| </w:t>
      </w:r>
      <w:r w:rsidRPr="00D378D7">
        <w:rPr>
          <w:rFonts w:ascii="Script MT Bold" w:hAnsi="Script MT Bold"/>
        </w:rPr>
        <w:t>M</w:t>
      </w:r>
      <w:r>
        <w:t xml:space="preserve"> |</w:t>
      </w:r>
      <w:r w:rsidRPr="00D378D7">
        <w:rPr>
          <w:b/>
        </w:rPr>
        <w:t>b</w:t>
      </w:r>
      <w:r>
        <w:rPr>
          <w:b/>
        </w:rPr>
        <w:t>&gt;</w:t>
      </w:r>
      <w:r>
        <w:t xml:space="preserve">  =  </w:t>
      </w:r>
      <w:r>
        <w:rPr>
          <w:b/>
        </w:rPr>
        <w:t>&lt;a| (</w:t>
      </w:r>
      <w:r>
        <w:t xml:space="preserve">  </w:t>
      </w:r>
      <w:r w:rsidRPr="00D378D7">
        <w:rPr>
          <w:rFonts w:ascii="Script MT Bold" w:hAnsi="Script MT Bold"/>
        </w:rPr>
        <w:t>M</w:t>
      </w:r>
      <w:r>
        <w:t xml:space="preserve"> |</w:t>
      </w:r>
      <w:r w:rsidRPr="00D378D7">
        <w:rPr>
          <w:b/>
        </w:rPr>
        <w:t>b</w:t>
      </w:r>
      <w:r>
        <w:rPr>
          <w:b/>
        </w:rPr>
        <w:t>&gt;</w:t>
      </w:r>
      <w:r>
        <w:t xml:space="preserve">)  =  &lt;a |M </w:t>
      </w:r>
      <w:r w:rsidRPr="00D378D7">
        <w:rPr>
          <w:b/>
        </w:rPr>
        <w:t>b</w:t>
      </w:r>
      <w:r>
        <w:rPr>
          <w:b/>
        </w:rPr>
        <w:t>&gt;</w:t>
      </w:r>
      <w:r>
        <w:t xml:space="preserve">  </w:t>
      </w:r>
      <w:r>
        <w:tab/>
        <w:t>= a scalar product of two vectors</w:t>
      </w:r>
    </w:p>
    <w:p w14:paraId="1A0EA4AD" w14:textId="77777777" w:rsidR="00D5773C" w:rsidRPr="00D378D7" w:rsidRDefault="00D5773C" w:rsidP="00D5773C">
      <w:pPr>
        <w:tabs>
          <w:tab w:val="left" w:pos="7200"/>
          <w:tab w:val="left" w:pos="7920"/>
          <w:tab w:val="right" w:pos="9270"/>
        </w:tabs>
      </w:pPr>
      <w:r>
        <w:tab/>
      </w:r>
      <w:r>
        <w:rPr>
          <w:b/>
        </w:rPr>
        <w:t xml:space="preserve">&lt;a| </w:t>
      </w:r>
      <w:r w:rsidRPr="00D378D7">
        <w:rPr>
          <w:rFonts w:ascii="Script MT Bold" w:hAnsi="Script MT Bold"/>
        </w:rPr>
        <w:t>M</w:t>
      </w:r>
      <w:r>
        <w:t xml:space="preserve"> |</w:t>
      </w:r>
      <w:r w:rsidRPr="00D378D7">
        <w:rPr>
          <w:b/>
        </w:rPr>
        <w:t>b</w:t>
      </w:r>
      <w:r>
        <w:rPr>
          <w:b/>
        </w:rPr>
        <w:t>&gt;</w:t>
      </w:r>
      <w:r>
        <w:t xml:space="preserve">   = (</w:t>
      </w:r>
      <w:r>
        <w:rPr>
          <w:b/>
        </w:rPr>
        <w:t>&lt;a|</w:t>
      </w:r>
      <w:r w:rsidRPr="00D378D7">
        <w:rPr>
          <w:rFonts w:ascii="Script MT Bold" w:hAnsi="Script MT Bold"/>
        </w:rPr>
        <w:t>M</w:t>
      </w:r>
      <w:r>
        <w:t xml:space="preserve"> )  |</w:t>
      </w:r>
      <w:r w:rsidRPr="00D378D7">
        <w:rPr>
          <w:b/>
        </w:rPr>
        <w:t>b</w:t>
      </w:r>
      <w:r>
        <w:rPr>
          <w:b/>
        </w:rPr>
        <w:t xml:space="preserve">&gt;   = </w:t>
      </w:r>
      <w:r>
        <w:t>&lt;M</w:t>
      </w:r>
      <w:r w:rsidRPr="00D378D7">
        <w:rPr>
          <w:rStyle w:val="superscript"/>
          <w:i/>
        </w:rPr>
        <w:t>T</w:t>
      </w:r>
      <w:r w:rsidRPr="00D378D7">
        <w:rPr>
          <w:b/>
        </w:rPr>
        <w:t>a</w:t>
      </w:r>
      <w:r>
        <w:t xml:space="preserve"> | </w:t>
      </w:r>
      <w:r w:rsidRPr="00D378D7">
        <w:rPr>
          <w:b/>
        </w:rPr>
        <w:t>b</w:t>
      </w:r>
      <w:r>
        <w:t xml:space="preserve"> &gt;     = a scalar product of two vectors</w:t>
      </w:r>
    </w:p>
    <w:p w14:paraId="3ED04123" w14:textId="77777777" w:rsidR="00D5773C" w:rsidRDefault="00D5773C" w:rsidP="00D5773C"/>
    <w:p w14:paraId="565FAFB5" w14:textId="77777777" w:rsidR="00D5773C" w:rsidRDefault="00D5773C" w:rsidP="00D5773C">
      <w:pPr>
        <w:tabs>
          <w:tab w:val="left" w:pos="7200"/>
          <w:tab w:val="left" w:pos="7920"/>
          <w:tab w:val="right" w:pos="9270"/>
        </w:tabs>
      </w:pPr>
      <w:r>
        <w:tab/>
        <w:t>&lt;</w:t>
      </w:r>
      <w:r w:rsidRPr="00D378D7">
        <w:rPr>
          <w:b/>
        </w:rPr>
        <w:t>u</w:t>
      </w:r>
      <w:r>
        <w:rPr>
          <w:rStyle w:val="superscript"/>
        </w:rPr>
        <w:t>i</w:t>
      </w:r>
      <w:r>
        <w:t xml:space="preserve"> | </w:t>
      </w:r>
      <w:r w:rsidRPr="00D378D7">
        <w:rPr>
          <w:rFonts w:ascii="Script MT Bold" w:hAnsi="Script MT Bold"/>
        </w:rPr>
        <w:t>M</w:t>
      </w:r>
      <w:r>
        <w:t xml:space="preserve"> | </w:t>
      </w:r>
      <w:r w:rsidRPr="00D378D7">
        <w:rPr>
          <w:b/>
        </w:rPr>
        <w:t>u</w:t>
      </w:r>
      <w:r>
        <w:rPr>
          <w:rStyle w:val="subscript"/>
        </w:rPr>
        <w:t>j</w:t>
      </w:r>
      <w:r>
        <w:t>&gt;  =  (M</w:t>
      </w:r>
      <w:r>
        <w:rPr>
          <w:rStyle w:val="superscript"/>
        </w:rPr>
        <w:t>[u]</w:t>
      </w:r>
      <w:r>
        <w:t>)</w:t>
      </w:r>
      <w:r>
        <w:rPr>
          <w:rStyle w:val="superscript"/>
        </w:rPr>
        <w:t>i</w:t>
      </w:r>
      <w:r>
        <w:rPr>
          <w:rStyle w:val="subscript"/>
        </w:rPr>
        <w:t>j</w:t>
      </w:r>
      <w:r>
        <w:t xml:space="preserve">  = M</w:t>
      </w:r>
      <w:r>
        <w:rPr>
          <w:rStyle w:val="superscript"/>
        </w:rPr>
        <w:t>i</w:t>
      </w:r>
      <w:r>
        <w:rPr>
          <w:rStyle w:val="subscript"/>
        </w:rPr>
        <w:t>j</w:t>
      </w:r>
      <w:r>
        <w:tab/>
      </w:r>
      <w:r>
        <w:tab/>
        <w:t>etc .</w:t>
      </w:r>
      <w:r>
        <w:tab/>
      </w:r>
      <w:r>
        <w:tab/>
      </w:r>
      <w:r>
        <w:tab/>
      </w:r>
      <w:r>
        <w:tab/>
      </w:r>
      <w:r>
        <w:tab/>
      </w:r>
      <w:r>
        <w:tab/>
        <w:t>(2.11.g9)</w:t>
      </w:r>
      <w:r>
        <w:br/>
      </w:r>
    </w:p>
    <w:p w14:paraId="2FE4A459" w14:textId="77777777" w:rsidR="00D5773C" w:rsidRDefault="00D5773C" w:rsidP="00D5773C">
      <w:r>
        <w:t xml:space="preserve">Here then is a review of the matrix and Dirac notations, </w:t>
      </w:r>
    </w:p>
    <w:p w14:paraId="7181ABE4" w14:textId="77777777" w:rsidR="00D5773C" w:rsidRDefault="00D5773C" w:rsidP="00D5773C"/>
    <w:p w14:paraId="16AC4790" w14:textId="77777777" w:rsidR="00D5773C" w:rsidRPr="00D378D7" w:rsidRDefault="00D5773C" w:rsidP="00D5773C">
      <w:pPr>
        <w:tabs>
          <w:tab w:val="left" w:pos="7200"/>
          <w:tab w:val="left" w:pos="7920"/>
          <w:tab w:val="right" w:pos="9270"/>
        </w:tabs>
      </w:pPr>
      <w:r w:rsidRPr="000B036E">
        <w:rPr>
          <w:color w:val="000000"/>
        </w:rPr>
        <w:tab/>
      </w:r>
      <w:r>
        <w:rPr>
          <w:b/>
          <w:color w:val="000000"/>
        </w:rPr>
        <w:t>a</w:t>
      </w:r>
      <w:r w:rsidRPr="000B036E">
        <w:rPr>
          <w:color w:val="000000"/>
        </w:rPr>
        <w:t xml:space="preserve">' </w:t>
      </w:r>
      <w:r>
        <w:rPr>
          <w:color w:val="000000"/>
        </w:rPr>
        <w:t xml:space="preserve">   </w:t>
      </w:r>
      <w:r w:rsidRPr="000B036E">
        <w:rPr>
          <w:color w:val="000000"/>
        </w:rPr>
        <w:t>=</w:t>
      </w:r>
      <w:r>
        <w:rPr>
          <w:color w:val="000000"/>
        </w:rPr>
        <w:t xml:space="preserve"> </w:t>
      </w:r>
      <w:r w:rsidRPr="000B036E">
        <w:rPr>
          <w:color w:val="000000"/>
        </w:rPr>
        <w:t xml:space="preserve"> (M</w:t>
      </w:r>
      <w:r>
        <w:rPr>
          <w:b/>
          <w:color w:val="000000"/>
        </w:rPr>
        <w:t>a</w:t>
      </w:r>
      <w:r w:rsidRPr="000B036E">
        <w:rPr>
          <w:b/>
          <w:color w:val="000000"/>
        </w:rPr>
        <w:t xml:space="preserve">) = </w:t>
      </w:r>
      <w:r w:rsidRPr="000B036E">
        <w:rPr>
          <w:color w:val="000000"/>
        </w:rPr>
        <w:t>(M)</w:t>
      </w:r>
      <w:r>
        <w:rPr>
          <w:b/>
          <w:color w:val="000000"/>
        </w:rPr>
        <w:t>a</w:t>
      </w:r>
      <w:r>
        <w:rPr>
          <w:color w:val="000000"/>
        </w:rPr>
        <w:t xml:space="preserve"> </w:t>
      </w:r>
      <w:r>
        <w:rPr>
          <w:color w:val="000000"/>
        </w:rPr>
        <w:tab/>
      </w:r>
      <w:r w:rsidRPr="000B036E">
        <w:rPr>
          <w:color w:val="000000"/>
        </w:rPr>
        <w:sym w:font="Symbol" w:char="F0DE"/>
      </w:r>
      <w:r w:rsidRPr="000B036E">
        <w:rPr>
          <w:color w:val="000000"/>
        </w:rPr>
        <w:tab/>
        <w:t>(</w:t>
      </w:r>
      <w:r>
        <w:rPr>
          <w:b/>
          <w:color w:val="000000"/>
        </w:rPr>
        <w:t>b</w:t>
      </w:r>
      <w:r w:rsidRPr="000B036E">
        <w:rPr>
          <w:color w:val="000000"/>
        </w:rPr>
        <w:t>')</w:t>
      </w:r>
      <w:r w:rsidRPr="000B036E">
        <w:rPr>
          <w:rStyle w:val="superscript"/>
          <w:color w:val="000000"/>
        </w:rPr>
        <w:t>T</w:t>
      </w:r>
      <w:r w:rsidRPr="000B036E">
        <w:rPr>
          <w:color w:val="000000"/>
        </w:rPr>
        <w:t xml:space="preserve"> = (M</w:t>
      </w:r>
      <w:r>
        <w:rPr>
          <w:b/>
          <w:color w:val="000000"/>
        </w:rPr>
        <w:t>b</w:t>
      </w:r>
      <w:r w:rsidRPr="000B036E">
        <w:rPr>
          <w:color w:val="000000"/>
        </w:rPr>
        <w:t>)</w:t>
      </w:r>
      <w:r w:rsidRPr="000B036E">
        <w:rPr>
          <w:rStyle w:val="superscript"/>
          <w:color w:val="000000"/>
        </w:rPr>
        <w:t>T</w:t>
      </w:r>
      <w:r w:rsidRPr="000B036E">
        <w:rPr>
          <w:color w:val="000000"/>
        </w:rPr>
        <w:t xml:space="preserve">  = </w:t>
      </w:r>
      <w:r>
        <w:rPr>
          <w:color w:val="000000"/>
        </w:rPr>
        <w:t>b</w:t>
      </w:r>
      <w:r w:rsidRPr="000B036E">
        <w:rPr>
          <w:rStyle w:val="superscript"/>
          <w:color w:val="000000"/>
        </w:rPr>
        <w:t>T</w:t>
      </w:r>
      <w:r w:rsidRPr="000B036E">
        <w:rPr>
          <w:color w:val="000000"/>
        </w:rPr>
        <w:t xml:space="preserve"> M</w:t>
      </w:r>
      <w:r w:rsidRPr="000B036E">
        <w:rPr>
          <w:rStyle w:val="superscript"/>
          <w:i/>
          <w:color w:val="000000"/>
        </w:rPr>
        <w:t>T</w:t>
      </w:r>
      <w:r>
        <w:tab/>
      </w:r>
      <w:r>
        <w:tab/>
        <w:t>matrix notation</w:t>
      </w:r>
    </w:p>
    <w:p w14:paraId="6A420AFE" w14:textId="77777777" w:rsidR="00D5773C" w:rsidRDefault="00D5773C" w:rsidP="00D5773C">
      <w:pPr>
        <w:tabs>
          <w:tab w:val="left" w:pos="7200"/>
          <w:tab w:val="left" w:pos="7920"/>
          <w:tab w:val="right" w:pos="9270"/>
        </w:tabs>
      </w:pPr>
      <w:r w:rsidRPr="000B036E">
        <w:rPr>
          <w:b/>
          <w:color w:val="000000"/>
        </w:rPr>
        <w:tab/>
      </w:r>
      <w:r w:rsidRPr="000B036E">
        <w:rPr>
          <w:color w:val="000000"/>
        </w:rPr>
        <w:t>|</w:t>
      </w:r>
      <w:r>
        <w:rPr>
          <w:b/>
          <w:color w:val="000000"/>
        </w:rPr>
        <w:t>a</w:t>
      </w:r>
      <w:r w:rsidRPr="000B036E">
        <w:rPr>
          <w:color w:val="000000"/>
        </w:rPr>
        <w:t xml:space="preserve">'&gt; </w:t>
      </w:r>
      <w:r>
        <w:rPr>
          <w:color w:val="000000"/>
        </w:rPr>
        <w:t xml:space="preserve">= </w:t>
      </w:r>
      <w:r w:rsidRPr="000B036E">
        <w:rPr>
          <w:color w:val="000000"/>
        </w:rPr>
        <w:t xml:space="preserve">  |M</w:t>
      </w:r>
      <w:r>
        <w:rPr>
          <w:b/>
          <w:color w:val="000000"/>
        </w:rPr>
        <w:t>a</w:t>
      </w:r>
      <w:r w:rsidRPr="000B036E">
        <w:rPr>
          <w:color w:val="000000"/>
        </w:rPr>
        <w:t>&gt;</w:t>
      </w:r>
      <w:r>
        <w:rPr>
          <w:color w:val="000000"/>
        </w:rPr>
        <w:t xml:space="preserve"> </w:t>
      </w:r>
      <w:r>
        <w:rPr>
          <w:b/>
          <w:color w:val="000000"/>
        </w:rPr>
        <w:t xml:space="preserve">= </w:t>
      </w:r>
      <w:r w:rsidRPr="00D378D7">
        <w:rPr>
          <w:rFonts w:ascii="Script MT Bold" w:hAnsi="Script MT Bold"/>
          <w:color w:val="000000"/>
        </w:rPr>
        <w:t>M</w:t>
      </w:r>
      <w:r w:rsidRPr="000B036E">
        <w:rPr>
          <w:color w:val="000000"/>
        </w:rPr>
        <w:t>|</w:t>
      </w:r>
      <w:r>
        <w:rPr>
          <w:b/>
          <w:color w:val="000000"/>
        </w:rPr>
        <w:t>a</w:t>
      </w:r>
      <w:r w:rsidRPr="000B036E">
        <w:rPr>
          <w:color w:val="000000"/>
        </w:rPr>
        <w:t>&gt;</w:t>
      </w:r>
      <w:r>
        <w:rPr>
          <w:b/>
          <w:color w:val="000000"/>
        </w:rPr>
        <w:tab/>
      </w:r>
      <w:r w:rsidRPr="000B036E">
        <w:rPr>
          <w:color w:val="000000"/>
        </w:rPr>
        <w:t>&lt;</w:t>
      </w:r>
      <w:r>
        <w:rPr>
          <w:b/>
          <w:color w:val="000000"/>
        </w:rPr>
        <w:t>b</w:t>
      </w:r>
      <w:r w:rsidRPr="000B036E">
        <w:rPr>
          <w:color w:val="000000"/>
        </w:rPr>
        <w:t>'|</w:t>
      </w:r>
      <w:r>
        <w:rPr>
          <w:color w:val="000000"/>
        </w:rPr>
        <w:t xml:space="preserve"> </w:t>
      </w:r>
      <w:r w:rsidRPr="000B036E">
        <w:rPr>
          <w:color w:val="000000"/>
        </w:rPr>
        <w:t xml:space="preserve"> </w:t>
      </w:r>
      <w:r>
        <w:rPr>
          <w:color w:val="000000"/>
        </w:rPr>
        <w:t xml:space="preserve">= </w:t>
      </w:r>
      <w:r w:rsidRPr="000B036E">
        <w:rPr>
          <w:color w:val="000000"/>
        </w:rPr>
        <w:t xml:space="preserve"> </w:t>
      </w:r>
      <w:r w:rsidRPr="000B036E">
        <w:rPr>
          <w:b/>
          <w:color w:val="000000"/>
        </w:rPr>
        <w:t>&lt;</w:t>
      </w:r>
      <w:r w:rsidRPr="000B036E">
        <w:rPr>
          <w:color w:val="000000"/>
        </w:rPr>
        <w:t>M</w:t>
      </w:r>
      <w:r>
        <w:rPr>
          <w:b/>
          <w:color w:val="000000"/>
        </w:rPr>
        <w:t>b</w:t>
      </w:r>
      <w:r w:rsidRPr="000B036E">
        <w:rPr>
          <w:color w:val="000000"/>
        </w:rPr>
        <w:t xml:space="preserve">|  </w:t>
      </w:r>
      <w:r>
        <w:rPr>
          <w:color w:val="000000"/>
        </w:rPr>
        <w:t xml:space="preserve">= </w:t>
      </w:r>
      <w:r w:rsidRPr="000B036E">
        <w:rPr>
          <w:color w:val="000000"/>
        </w:rPr>
        <w:t xml:space="preserve"> &lt;</w:t>
      </w:r>
      <w:r>
        <w:rPr>
          <w:b/>
          <w:color w:val="000000"/>
        </w:rPr>
        <w:t>b</w:t>
      </w:r>
      <w:r w:rsidRPr="000B036E">
        <w:rPr>
          <w:color w:val="000000"/>
        </w:rPr>
        <w:t>|</w:t>
      </w:r>
      <w:r w:rsidRPr="00D378D7">
        <w:rPr>
          <w:rFonts w:ascii="Script MT Bold" w:hAnsi="Script MT Bold"/>
          <w:color w:val="000000"/>
        </w:rPr>
        <w:t>M</w:t>
      </w:r>
      <w:r w:rsidRPr="000B036E">
        <w:rPr>
          <w:rStyle w:val="superscript"/>
          <w:i/>
          <w:color w:val="000000"/>
        </w:rPr>
        <w:t>T</w:t>
      </w:r>
      <w:r>
        <w:rPr>
          <w:color w:val="000000"/>
        </w:rPr>
        <w:t xml:space="preserve">  .</w:t>
      </w:r>
      <w:r>
        <w:rPr>
          <w:color w:val="000000"/>
        </w:rPr>
        <w:tab/>
        <w:t>Dirac notation</w:t>
      </w:r>
      <w:r>
        <w:rPr>
          <w:color w:val="000000"/>
        </w:rPr>
        <w:tab/>
      </w:r>
      <w:r>
        <w:rPr>
          <w:color w:val="000000"/>
        </w:rPr>
        <w:tab/>
      </w:r>
      <w:r>
        <w:rPr>
          <w:color w:val="000000"/>
        </w:rPr>
        <w:tab/>
      </w:r>
      <w:r>
        <w:t>(2.11.g10)</w:t>
      </w:r>
    </w:p>
    <w:p w14:paraId="02ACAE82" w14:textId="77777777" w:rsidR="00D5773C" w:rsidRDefault="00D5773C" w:rsidP="00D5773C">
      <w:pPr>
        <w:tabs>
          <w:tab w:val="left" w:pos="7200"/>
          <w:tab w:val="left" w:pos="7920"/>
          <w:tab w:val="right" w:pos="9270"/>
        </w:tabs>
      </w:pPr>
    </w:p>
    <w:p w14:paraId="35AF6AD9" w14:textId="77777777" w:rsidR="00D5773C" w:rsidRDefault="00D5773C" w:rsidP="00D5773C">
      <w:r>
        <w:t>Then consider the following claim</w:t>
      </w:r>
    </w:p>
    <w:p w14:paraId="25A2D476" w14:textId="77777777" w:rsidR="00D5773C" w:rsidRDefault="00D5773C" w:rsidP="00D5773C"/>
    <w:p w14:paraId="72BD843D" w14:textId="77777777" w:rsidR="00D5773C" w:rsidRPr="00D378D7" w:rsidRDefault="00D5773C" w:rsidP="00D5773C">
      <w:pPr>
        <w:tabs>
          <w:tab w:val="left" w:pos="7200"/>
          <w:tab w:val="left" w:pos="7920"/>
          <w:tab w:val="right" w:pos="9270"/>
        </w:tabs>
      </w:pPr>
      <w:r w:rsidRPr="005E3C6B">
        <w:rPr>
          <w:b/>
        </w:rPr>
        <w:t>Fact</w:t>
      </w:r>
      <w:r>
        <w:t xml:space="preserve">: </w:t>
      </w:r>
      <w:r>
        <w:tab/>
        <w:t>&lt;</w:t>
      </w:r>
      <w:r w:rsidRPr="001619DA">
        <w:rPr>
          <w:b/>
        </w:rPr>
        <w:t>a</w:t>
      </w:r>
      <w:r>
        <w:t xml:space="preserve"> | </w:t>
      </w:r>
      <w:r w:rsidRPr="00D378D7">
        <w:rPr>
          <w:rFonts w:ascii="Script MT Bold" w:hAnsi="Script MT Bold"/>
        </w:rPr>
        <w:t>M</w:t>
      </w:r>
      <w:r>
        <w:t xml:space="preserve"> | </w:t>
      </w:r>
      <w:r w:rsidRPr="001619DA">
        <w:rPr>
          <w:b/>
        </w:rPr>
        <w:t>b</w:t>
      </w:r>
      <w:r>
        <w:t>&gt; = &lt;</w:t>
      </w:r>
      <w:r w:rsidRPr="001619DA">
        <w:rPr>
          <w:b/>
        </w:rPr>
        <w:t>b</w:t>
      </w:r>
      <w:r>
        <w:t xml:space="preserve">| </w:t>
      </w:r>
      <w:r w:rsidRPr="00D378D7">
        <w:rPr>
          <w:rFonts w:ascii="Script MT Bold" w:hAnsi="Script MT Bold"/>
        </w:rPr>
        <w:t>M</w:t>
      </w:r>
      <w:r w:rsidRPr="004B7075">
        <w:rPr>
          <w:rStyle w:val="superscript"/>
          <w:i/>
        </w:rPr>
        <w:t>T</w:t>
      </w:r>
      <w:r>
        <w:t xml:space="preserve"> | </w:t>
      </w:r>
      <w:r w:rsidRPr="001619DA">
        <w:rPr>
          <w:b/>
        </w:rPr>
        <w:t>a</w:t>
      </w:r>
      <w:r>
        <w:t>&gt;</w:t>
      </w:r>
      <w:r>
        <w:tab/>
      </w:r>
      <w:r>
        <w:tab/>
      </w:r>
      <w:r>
        <w:tab/>
      </w:r>
      <w:r>
        <w:tab/>
      </w:r>
      <w:r>
        <w:tab/>
      </w:r>
      <w:r>
        <w:tab/>
      </w:r>
      <w:r>
        <w:tab/>
      </w:r>
      <w:r>
        <w:tab/>
        <w:t>(2.11.g11)</w:t>
      </w:r>
    </w:p>
    <w:p w14:paraId="6B86FC0A" w14:textId="77777777" w:rsidR="00D5773C" w:rsidRDefault="00D5773C" w:rsidP="00D5773C"/>
    <w:p w14:paraId="347FEA6B" w14:textId="77777777" w:rsidR="00D5773C" w:rsidRDefault="00D5773C" w:rsidP="00D5773C">
      <w:r>
        <w:t xml:space="preserve">where both </w:t>
      </w:r>
      <w:r w:rsidRPr="00D378D7">
        <w:rPr>
          <w:rFonts w:ascii="Script MT Bold" w:hAnsi="Script MT Bold"/>
        </w:rPr>
        <w:t>M</w:t>
      </w:r>
      <w:r>
        <w:t xml:space="preserve"> and </w:t>
      </w:r>
      <w:r w:rsidRPr="00D378D7">
        <w:rPr>
          <w:rFonts w:ascii="Script MT Bold" w:hAnsi="Script MT Bold"/>
        </w:rPr>
        <w:t>M</w:t>
      </w:r>
      <w:r w:rsidRPr="004B7075">
        <w:rPr>
          <w:rStyle w:val="superscript"/>
          <w:i/>
        </w:rPr>
        <w:t>T</w:t>
      </w:r>
      <w:r>
        <w:t xml:space="preserve"> are the names of abstract linear operators.</w:t>
      </w:r>
    </w:p>
    <w:p w14:paraId="2A50DC2C" w14:textId="77777777" w:rsidR="00D5773C" w:rsidRDefault="00D5773C" w:rsidP="00D5773C"/>
    <w:p w14:paraId="7B1B3A87" w14:textId="77777777" w:rsidR="00D5773C" w:rsidRPr="00D378D7" w:rsidRDefault="00D5773C" w:rsidP="00D5773C">
      <w:pPr>
        <w:rPr>
          <w:u w:val="single"/>
        </w:rPr>
      </w:pPr>
      <w:r>
        <w:rPr>
          <w:u w:val="single"/>
        </w:rPr>
        <w:t xml:space="preserve">Proof: </w:t>
      </w:r>
    </w:p>
    <w:p w14:paraId="5EA1563C" w14:textId="77777777" w:rsidR="00D5773C" w:rsidRDefault="00D5773C" w:rsidP="00D5773C"/>
    <w:p w14:paraId="6E762C1D" w14:textId="77777777" w:rsidR="00D5773C" w:rsidRDefault="00D5773C" w:rsidP="00D5773C">
      <w:r>
        <w:tab/>
        <w:t>&lt;</w:t>
      </w:r>
      <w:r w:rsidRPr="001619DA">
        <w:rPr>
          <w:b/>
        </w:rPr>
        <w:t>a</w:t>
      </w:r>
      <w:r>
        <w:t xml:space="preserve"> | </w:t>
      </w:r>
      <w:r w:rsidRPr="00D378D7">
        <w:rPr>
          <w:rFonts w:ascii="Script MT Bold" w:hAnsi="Script MT Bold"/>
        </w:rPr>
        <w:t>M</w:t>
      </w:r>
      <w:r>
        <w:t xml:space="preserve"> | </w:t>
      </w:r>
      <w:r w:rsidRPr="001619DA">
        <w:rPr>
          <w:b/>
        </w:rPr>
        <w:t>b</w:t>
      </w:r>
      <w:r>
        <w:t>&gt; ≡  &lt;</w:t>
      </w:r>
      <w:r w:rsidRPr="001619DA">
        <w:rPr>
          <w:b/>
        </w:rPr>
        <w:t>a</w:t>
      </w:r>
      <w:r>
        <w:t xml:space="preserve"> | M </w:t>
      </w:r>
      <w:r w:rsidRPr="001619DA">
        <w:rPr>
          <w:b/>
        </w:rPr>
        <w:t>b</w:t>
      </w:r>
      <w:r>
        <w:t xml:space="preserve">&gt;  = </w:t>
      </w:r>
      <w:r w:rsidRPr="001619DA">
        <w:rPr>
          <w:b/>
        </w:rPr>
        <w:t>a</w:t>
      </w:r>
      <w:r>
        <w:t xml:space="preserve"> </w:t>
      </w:r>
      <w:r>
        <w:sym w:font="Symbol" w:char="F0B7"/>
      </w:r>
      <w:r>
        <w:t xml:space="preserve"> (M</w:t>
      </w:r>
      <w:r w:rsidRPr="001619DA">
        <w:rPr>
          <w:b/>
        </w:rPr>
        <w:t>b</w:t>
      </w:r>
      <w:r>
        <w:t>) = a</w:t>
      </w:r>
      <w:r>
        <w:rPr>
          <w:rStyle w:val="superscript"/>
        </w:rPr>
        <w:t>i</w:t>
      </w:r>
      <w:r>
        <w:t>(M</w:t>
      </w:r>
      <w:r w:rsidRPr="001619DA">
        <w:rPr>
          <w:b/>
        </w:rPr>
        <w:t>b</w:t>
      </w:r>
      <w:r>
        <w:t>)</w:t>
      </w:r>
      <w:r>
        <w:rPr>
          <w:rStyle w:val="subscript"/>
        </w:rPr>
        <w:t>i</w:t>
      </w:r>
      <w:r>
        <w:t xml:space="preserve">  = a</w:t>
      </w:r>
      <w:r>
        <w:rPr>
          <w:rStyle w:val="superscript"/>
        </w:rPr>
        <w:t>i</w:t>
      </w:r>
      <w:r>
        <w:t>[ M</w:t>
      </w:r>
      <w:r>
        <w:rPr>
          <w:rStyle w:val="subscript"/>
        </w:rPr>
        <w:t>i</w:t>
      </w:r>
      <w:r>
        <w:rPr>
          <w:rStyle w:val="superscript"/>
        </w:rPr>
        <w:t>j</w:t>
      </w:r>
      <w:r>
        <w:t>b</w:t>
      </w:r>
      <w:r>
        <w:rPr>
          <w:rStyle w:val="subscript"/>
        </w:rPr>
        <w:t>j</w:t>
      </w:r>
      <w:r>
        <w:t>]  =  a</w:t>
      </w:r>
      <w:r>
        <w:rPr>
          <w:rStyle w:val="superscript"/>
        </w:rPr>
        <w:t>i</w:t>
      </w:r>
      <w:r>
        <w:t xml:space="preserve"> M</w:t>
      </w:r>
      <w:r>
        <w:rPr>
          <w:rStyle w:val="subscript"/>
        </w:rPr>
        <w:t>i</w:t>
      </w:r>
      <w:r>
        <w:rPr>
          <w:rStyle w:val="superscript"/>
        </w:rPr>
        <w:t xml:space="preserve">j </w:t>
      </w:r>
      <w:r>
        <w:t>b</w:t>
      </w:r>
      <w:r>
        <w:rPr>
          <w:rStyle w:val="subscript"/>
        </w:rPr>
        <w:t>j</w:t>
      </w:r>
    </w:p>
    <w:p w14:paraId="46873917" w14:textId="77777777" w:rsidR="00D5773C" w:rsidRDefault="00D5773C" w:rsidP="00D5773C"/>
    <w:p w14:paraId="4CA5F834" w14:textId="77777777" w:rsidR="00D5773C" w:rsidRDefault="00D5773C" w:rsidP="00D5773C">
      <w:pPr>
        <w:tabs>
          <w:tab w:val="left" w:pos="7200"/>
          <w:tab w:val="left" w:pos="7920"/>
          <w:tab w:val="right" w:pos="9270"/>
        </w:tabs>
      </w:pPr>
      <w:r>
        <w:tab/>
      </w:r>
      <w:r>
        <w:tab/>
        <w:t>=   b</w:t>
      </w:r>
      <w:r>
        <w:rPr>
          <w:rStyle w:val="subscript"/>
        </w:rPr>
        <w:t>j</w:t>
      </w:r>
      <w:r>
        <w:t xml:space="preserve"> M</w:t>
      </w:r>
      <w:r>
        <w:rPr>
          <w:rStyle w:val="subscript"/>
        </w:rPr>
        <w:t>i</w:t>
      </w:r>
      <w:r>
        <w:rPr>
          <w:rStyle w:val="superscript"/>
        </w:rPr>
        <w:t xml:space="preserve">j </w:t>
      </w:r>
      <w:r>
        <w:t>a</w:t>
      </w:r>
      <w:r>
        <w:rPr>
          <w:rStyle w:val="superscript"/>
        </w:rPr>
        <w:t>i</w:t>
      </w:r>
      <w:r>
        <w:t xml:space="preserve"> =  b</w:t>
      </w:r>
      <w:r>
        <w:rPr>
          <w:rStyle w:val="subscript"/>
        </w:rPr>
        <w:t>j</w:t>
      </w:r>
      <w:r>
        <w:t xml:space="preserve"> (M</w:t>
      </w:r>
      <w:r w:rsidRPr="004B7075">
        <w:rPr>
          <w:rStyle w:val="superscript"/>
          <w:i/>
        </w:rPr>
        <w:t>T</w:t>
      </w:r>
      <w:r>
        <w:t>)</w:t>
      </w:r>
      <w:r>
        <w:rPr>
          <w:rStyle w:val="superscript"/>
        </w:rPr>
        <w:t>j</w:t>
      </w:r>
      <w:r>
        <w:rPr>
          <w:rStyle w:val="subscript"/>
        </w:rPr>
        <w:t>i</w:t>
      </w:r>
      <w:r>
        <w:rPr>
          <w:rStyle w:val="superscript"/>
        </w:rPr>
        <w:t xml:space="preserve"> </w:t>
      </w:r>
      <w:r>
        <w:t>a</w:t>
      </w:r>
      <w:r>
        <w:rPr>
          <w:rStyle w:val="superscript"/>
        </w:rPr>
        <w:t>i</w:t>
      </w:r>
      <w:r>
        <w:t xml:space="preserve">   = b</w:t>
      </w:r>
      <w:r>
        <w:rPr>
          <w:rStyle w:val="subscript"/>
        </w:rPr>
        <w:t>j</w:t>
      </w:r>
      <w:r>
        <w:t xml:space="preserve"> [M</w:t>
      </w:r>
      <w:r w:rsidRPr="004B7075">
        <w:rPr>
          <w:rStyle w:val="superscript"/>
          <w:i/>
        </w:rPr>
        <w:t>T</w:t>
      </w:r>
      <w:r w:rsidRPr="001619DA">
        <w:rPr>
          <w:b/>
        </w:rPr>
        <w:t>a</w:t>
      </w:r>
      <w:r>
        <w:t>]</w:t>
      </w:r>
      <w:r>
        <w:rPr>
          <w:rStyle w:val="superscript"/>
        </w:rPr>
        <w:t>j</w:t>
      </w:r>
      <w:r>
        <w:t xml:space="preserve">  =  </w:t>
      </w:r>
      <w:r>
        <w:rPr>
          <w:b/>
        </w:rPr>
        <w:t>b</w:t>
      </w:r>
      <w:r>
        <w:t xml:space="preserve"> </w:t>
      </w:r>
      <w:r>
        <w:sym w:font="Symbol" w:char="F0B7"/>
      </w:r>
      <w:r>
        <w:t xml:space="preserve"> (M</w:t>
      </w:r>
      <w:r w:rsidRPr="001A664F">
        <w:rPr>
          <w:rStyle w:val="superscript"/>
          <w:i/>
        </w:rPr>
        <w:t>T</w:t>
      </w:r>
      <w:r>
        <w:rPr>
          <w:b/>
        </w:rPr>
        <w:t>a</w:t>
      </w:r>
      <w:r>
        <w:t>)  = &lt;</w:t>
      </w:r>
      <w:r w:rsidRPr="001619DA">
        <w:rPr>
          <w:b/>
        </w:rPr>
        <w:t>b</w:t>
      </w:r>
      <w:r>
        <w:t>| M</w:t>
      </w:r>
      <w:r w:rsidRPr="004B7075">
        <w:rPr>
          <w:rStyle w:val="superscript"/>
          <w:i/>
        </w:rPr>
        <w:t>T</w:t>
      </w:r>
      <w:r w:rsidRPr="001619DA">
        <w:rPr>
          <w:b/>
        </w:rPr>
        <w:t>a</w:t>
      </w:r>
      <w:r>
        <w:t>&gt;  = &lt;</w:t>
      </w:r>
      <w:r w:rsidRPr="001619DA">
        <w:rPr>
          <w:b/>
        </w:rPr>
        <w:t>b</w:t>
      </w:r>
      <w:r>
        <w:t xml:space="preserve">| </w:t>
      </w:r>
      <w:r w:rsidRPr="00D378D7">
        <w:rPr>
          <w:rFonts w:ascii="Script MT Bold" w:hAnsi="Script MT Bold"/>
        </w:rPr>
        <w:t>M</w:t>
      </w:r>
      <w:r w:rsidRPr="004B7075">
        <w:rPr>
          <w:rStyle w:val="superscript"/>
          <w:i/>
        </w:rPr>
        <w:t>T</w:t>
      </w:r>
      <w:r>
        <w:t xml:space="preserve">  |</w:t>
      </w:r>
      <w:r w:rsidRPr="001619DA">
        <w:rPr>
          <w:b/>
        </w:rPr>
        <w:t>a</w:t>
      </w:r>
      <w:r>
        <w:t>&gt; .</w:t>
      </w:r>
    </w:p>
    <w:p w14:paraId="162FBC5C" w14:textId="77777777" w:rsidR="00D5773C" w:rsidRDefault="00D5773C" w:rsidP="00D5773C">
      <w:pPr>
        <w:tabs>
          <w:tab w:val="left" w:pos="7200"/>
          <w:tab w:val="left" w:pos="7920"/>
          <w:tab w:val="right" w:pos="9270"/>
        </w:tabs>
      </w:pPr>
    </w:p>
    <w:p w14:paraId="4059C441" w14:textId="77777777" w:rsidR="00D5773C" w:rsidRDefault="00D5773C" w:rsidP="00D5773C">
      <w:pPr>
        <w:tabs>
          <w:tab w:val="left" w:pos="7200"/>
          <w:tab w:val="left" w:pos="7920"/>
          <w:tab w:val="right" w:pos="9270"/>
        </w:tabs>
      </w:pPr>
      <w:r>
        <w:t xml:space="preserve">Operator </w:t>
      </w:r>
      <w:r w:rsidRPr="00D378D7">
        <w:rPr>
          <w:rFonts w:ascii="Script MT Bold" w:hAnsi="Script MT Bold"/>
        </w:rPr>
        <w:t>M</w:t>
      </w:r>
      <w:r>
        <w:t xml:space="preserve"> is defined by its action on an arbitrary ket vector </w:t>
      </w:r>
      <w:r w:rsidRPr="00D378D7">
        <w:rPr>
          <w:rFonts w:ascii="Script MT Bold" w:hAnsi="Script MT Bold"/>
        </w:rPr>
        <w:t>M</w:t>
      </w:r>
      <w:r>
        <w:t xml:space="preserve"> | </w:t>
      </w:r>
      <w:r w:rsidRPr="001619DA">
        <w:rPr>
          <w:b/>
        </w:rPr>
        <w:t>b</w:t>
      </w:r>
      <w:r>
        <w:t xml:space="preserve">&gt; =  | M </w:t>
      </w:r>
      <w:r w:rsidRPr="001619DA">
        <w:rPr>
          <w:b/>
        </w:rPr>
        <w:t>b</w:t>
      </w:r>
      <w:r>
        <w:t>&gt;</w:t>
      </w:r>
    </w:p>
    <w:p w14:paraId="4ECAB93F" w14:textId="77777777" w:rsidR="00D5773C" w:rsidRDefault="00D5773C" w:rsidP="00D5773C">
      <w:pPr>
        <w:tabs>
          <w:tab w:val="left" w:pos="7200"/>
          <w:tab w:val="left" w:pos="7920"/>
          <w:tab w:val="right" w:pos="9270"/>
        </w:tabs>
      </w:pPr>
      <w:r>
        <w:t xml:space="preserve">Operator </w:t>
      </w:r>
      <w:r w:rsidRPr="00D378D7">
        <w:rPr>
          <w:rFonts w:ascii="Script MT Bold" w:hAnsi="Script MT Bold"/>
        </w:rPr>
        <w:t>M</w:t>
      </w:r>
      <w:r w:rsidRPr="004B7075">
        <w:rPr>
          <w:rStyle w:val="superscript"/>
          <w:i/>
        </w:rPr>
        <w:t>T</w:t>
      </w:r>
      <w:r>
        <w:t xml:space="preserve"> is defined by its action on an arbitrary ket vector </w:t>
      </w:r>
      <w:r w:rsidRPr="00D378D7">
        <w:rPr>
          <w:rFonts w:ascii="Script MT Bold" w:hAnsi="Script MT Bold"/>
        </w:rPr>
        <w:t>M</w:t>
      </w:r>
      <w:r w:rsidRPr="004B7075">
        <w:rPr>
          <w:rStyle w:val="superscript"/>
          <w:i/>
        </w:rPr>
        <w:t>T</w:t>
      </w:r>
      <w:r>
        <w:t xml:space="preserve"> | </w:t>
      </w:r>
      <w:r>
        <w:rPr>
          <w:b/>
        </w:rPr>
        <w:t>b</w:t>
      </w:r>
      <w:r>
        <w:t>&gt; =  | M</w:t>
      </w:r>
      <w:r w:rsidRPr="004B7075">
        <w:rPr>
          <w:rStyle w:val="superscript"/>
          <w:i/>
        </w:rPr>
        <w:t>T</w:t>
      </w:r>
      <w:r>
        <w:t xml:space="preserve"> </w:t>
      </w:r>
      <w:r w:rsidRPr="001619DA">
        <w:rPr>
          <w:b/>
        </w:rPr>
        <w:t>b</w:t>
      </w:r>
      <w:r>
        <w:t>&gt;</w:t>
      </w:r>
    </w:p>
    <w:p w14:paraId="5231723D" w14:textId="77777777" w:rsidR="00D5773C" w:rsidRDefault="00D5773C" w:rsidP="00D5773C">
      <w:pPr>
        <w:tabs>
          <w:tab w:val="left" w:pos="7200"/>
          <w:tab w:val="left" w:pos="7920"/>
          <w:tab w:val="right" w:pos="9270"/>
        </w:tabs>
      </w:pPr>
      <w:r>
        <w:t>Notice in the proof that the covariant transpose M</w:t>
      </w:r>
      <w:r w:rsidRPr="00D378D7">
        <w:rPr>
          <w:rStyle w:val="superscript"/>
          <w:i/>
        </w:rPr>
        <w:t>T</w:t>
      </w:r>
      <w:r>
        <w:t xml:space="preserve"> is the correct transpose to use since M</w:t>
      </w:r>
      <w:r>
        <w:rPr>
          <w:rStyle w:val="subscript"/>
        </w:rPr>
        <w:t>i</w:t>
      </w:r>
      <w:r>
        <w:rPr>
          <w:rStyle w:val="superscript"/>
        </w:rPr>
        <w:t>j</w:t>
      </w:r>
      <w:r>
        <w:t xml:space="preserve"> = (M</w:t>
      </w:r>
      <w:r w:rsidRPr="004B7075">
        <w:rPr>
          <w:rStyle w:val="superscript"/>
          <w:i/>
        </w:rPr>
        <w:t>T</w:t>
      </w:r>
      <w:r>
        <w:t>)</w:t>
      </w:r>
      <w:r>
        <w:rPr>
          <w:rStyle w:val="superscript"/>
        </w:rPr>
        <w:t>j</w:t>
      </w:r>
      <w:r>
        <w:rPr>
          <w:rStyle w:val="subscript"/>
        </w:rPr>
        <w:t>i</w:t>
      </w:r>
      <w:r>
        <w:t>.</w:t>
      </w:r>
    </w:p>
    <w:p w14:paraId="4DF86B85" w14:textId="77777777" w:rsidR="00D5773C" w:rsidRDefault="00D5773C" w:rsidP="00D5773C">
      <w:pPr>
        <w:tabs>
          <w:tab w:val="left" w:pos="7200"/>
          <w:tab w:val="left" w:pos="7920"/>
          <w:tab w:val="right" w:pos="9270"/>
        </w:tabs>
      </w:pPr>
    </w:p>
    <w:p w14:paraId="4E41B398" w14:textId="77777777" w:rsidR="00D5773C" w:rsidRPr="000B036E" w:rsidRDefault="00D5773C" w:rsidP="00D5773C">
      <w:pPr>
        <w:tabs>
          <w:tab w:val="left" w:pos="7200"/>
          <w:tab w:val="left" w:pos="7920"/>
          <w:tab w:val="right" w:pos="9270"/>
        </w:tabs>
      </w:pPr>
      <w:r w:rsidRPr="00D378D7">
        <w:rPr>
          <w:u w:val="single"/>
        </w:rPr>
        <w:t>Exercise</w:t>
      </w:r>
      <w:r>
        <w:t xml:space="preserve">: Show that  </w:t>
      </w:r>
      <w:r w:rsidRPr="00B32A97">
        <w:rPr>
          <w:b/>
        </w:rPr>
        <w:t>w</w:t>
      </w:r>
      <w:r>
        <w:sym w:font="Symbol" w:char="F0B7"/>
      </w:r>
      <w:r w:rsidRPr="00B32A97">
        <w:rPr>
          <w:b/>
        </w:rPr>
        <w:t>v</w:t>
      </w:r>
      <w:r>
        <w:t xml:space="preserve"> is a scalar under any transformation </w:t>
      </w:r>
      <w:r w:rsidRPr="00AE580E">
        <w:rPr>
          <w:b/>
        </w:rPr>
        <w:t>x</w:t>
      </w:r>
      <w:r>
        <w:t xml:space="preserve">' = </w:t>
      </w:r>
      <w:r w:rsidRPr="00AE580E">
        <w:rPr>
          <w:b/>
        </w:rPr>
        <w:t>F</w:t>
      </w:r>
      <w:r>
        <w:t>(</w:t>
      </w:r>
      <w:r w:rsidRPr="00AE580E">
        <w:rPr>
          <w:b/>
        </w:rPr>
        <w:t>x</w:t>
      </w:r>
      <w:r>
        <w:t xml:space="preserve">) : </w:t>
      </w:r>
    </w:p>
    <w:p w14:paraId="4993A5BC" w14:textId="77777777" w:rsidR="00D5773C" w:rsidRDefault="00D5773C" w:rsidP="00D5773C">
      <w:pPr>
        <w:tabs>
          <w:tab w:val="left" w:pos="7200"/>
          <w:tab w:val="left" w:pos="7920"/>
          <w:tab w:val="right" w:pos="9270"/>
        </w:tabs>
      </w:pPr>
    </w:p>
    <w:p w14:paraId="4049FD21" w14:textId="77777777" w:rsidR="00D5773C" w:rsidRDefault="00D5773C" w:rsidP="00D5773C">
      <w:pPr>
        <w:tabs>
          <w:tab w:val="left" w:pos="7200"/>
          <w:tab w:val="left" w:pos="7920"/>
          <w:tab w:val="right" w:pos="9270"/>
        </w:tabs>
      </w:pPr>
      <w:r>
        <w:tab/>
      </w:r>
      <w:r w:rsidRPr="00B32A97">
        <w:rPr>
          <w:b/>
        </w:rPr>
        <w:t>w</w:t>
      </w:r>
      <w:r>
        <w:t>'</w:t>
      </w:r>
      <w:r>
        <w:sym w:font="Symbol" w:char="F0B7"/>
      </w:r>
      <w:r w:rsidRPr="00B32A97">
        <w:rPr>
          <w:b/>
        </w:rPr>
        <w:t>v</w:t>
      </w:r>
      <w:r>
        <w:t>' = &lt;</w:t>
      </w:r>
      <w:r w:rsidRPr="00B32A97">
        <w:rPr>
          <w:b/>
        </w:rPr>
        <w:t>w</w:t>
      </w:r>
      <w:r>
        <w:t xml:space="preserve">' | </w:t>
      </w:r>
      <w:r w:rsidRPr="00B32A97">
        <w:rPr>
          <w:b/>
        </w:rPr>
        <w:t>v</w:t>
      </w:r>
      <w:r>
        <w:t>'&gt;  = &lt;R</w:t>
      </w:r>
      <w:r>
        <w:rPr>
          <w:b/>
        </w:rPr>
        <w:t>w</w:t>
      </w:r>
      <w:r>
        <w:t>|R</w:t>
      </w:r>
      <w:r w:rsidRPr="00B32A97">
        <w:rPr>
          <w:b/>
        </w:rPr>
        <w:t>v</w:t>
      </w:r>
      <w:r>
        <w:t>&gt; = &lt;</w:t>
      </w:r>
      <w:r w:rsidRPr="00B32A97">
        <w:rPr>
          <w:b/>
        </w:rPr>
        <w:t>w</w:t>
      </w:r>
      <w:r>
        <w:t>|</w:t>
      </w:r>
      <w:r w:rsidRPr="00D378D7">
        <w:rPr>
          <w:rFonts w:ascii="Script MT Bold" w:hAnsi="Script MT Bold"/>
        </w:rPr>
        <w:t>R</w:t>
      </w:r>
      <w:r w:rsidRPr="000B036E">
        <w:rPr>
          <w:rStyle w:val="superscript"/>
          <w:i/>
        </w:rPr>
        <w:t>T</w:t>
      </w:r>
      <w:r w:rsidRPr="00D378D7">
        <w:rPr>
          <w:rFonts w:ascii="Script MT Bold" w:hAnsi="Script MT Bold"/>
        </w:rPr>
        <w:t>R</w:t>
      </w:r>
      <w:r>
        <w:t>|</w:t>
      </w:r>
      <w:r>
        <w:rPr>
          <w:b/>
        </w:rPr>
        <w:t>v</w:t>
      </w:r>
      <w:r>
        <w:t>&gt; = &lt;</w:t>
      </w:r>
      <w:r w:rsidRPr="00B32A97">
        <w:rPr>
          <w:b/>
        </w:rPr>
        <w:t>w</w:t>
      </w:r>
      <w:r>
        <w:t xml:space="preserve">| </w:t>
      </w:r>
      <w:r w:rsidRPr="00D378D7">
        <w:rPr>
          <w:i/>
        </w:rPr>
        <w:t>1</w:t>
      </w:r>
      <w:r>
        <w:rPr>
          <w:i/>
        </w:rPr>
        <w:t xml:space="preserve"> </w:t>
      </w:r>
      <w:r>
        <w:t>|</w:t>
      </w:r>
      <w:r>
        <w:rPr>
          <w:b/>
        </w:rPr>
        <w:t>v</w:t>
      </w:r>
      <w:r>
        <w:t>&gt;  = &lt;</w:t>
      </w:r>
      <w:r w:rsidRPr="00B32A97">
        <w:rPr>
          <w:b/>
        </w:rPr>
        <w:t>w</w:t>
      </w:r>
      <w:r>
        <w:t>|</w:t>
      </w:r>
      <w:r>
        <w:rPr>
          <w:b/>
        </w:rPr>
        <w:t>v</w:t>
      </w:r>
      <w:r>
        <w:t xml:space="preserve">&gt;  = </w:t>
      </w:r>
      <w:r w:rsidRPr="00B32A97">
        <w:rPr>
          <w:b/>
        </w:rPr>
        <w:t>w</w:t>
      </w:r>
      <w:r>
        <w:sym w:font="Symbol" w:char="F0B7"/>
      </w:r>
      <w:r w:rsidRPr="00B32A97">
        <w:rPr>
          <w:b/>
        </w:rPr>
        <w:t>v</w:t>
      </w:r>
      <w:r>
        <w:rPr>
          <w:b/>
        </w:rPr>
        <w:t xml:space="preserve">  </w:t>
      </w:r>
      <w:r w:rsidRPr="000A140C">
        <w:t>.</w:t>
      </w:r>
      <w:r>
        <w:tab/>
      </w:r>
      <w:r>
        <w:tab/>
      </w:r>
      <w:r>
        <w:tab/>
        <w:t>(2.11.g12)</w:t>
      </w:r>
    </w:p>
    <w:p w14:paraId="7180C10A" w14:textId="77777777" w:rsidR="00D5773C" w:rsidRDefault="00D5773C" w:rsidP="00D5773C">
      <w:pPr>
        <w:tabs>
          <w:tab w:val="left" w:pos="7200"/>
          <w:tab w:val="left" w:pos="7920"/>
          <w:tab w:val="right" w:pos="9270"/>
        </w:tabs>
      </w:pPr>
    </w:p>
    <w:p w14:paraId="737A859B" w14:textId="77777777" w:rsidR="00D5773C" w:rsidRDefault="00D5773C" w:rsidP="00D5773C">
      <w:pPr>
        <w:tabs>
          <w:tab w:val="left" w:pos="7200"/>
          <w:tab w:val="left" w:pos="7920"/>
          <w:tab w:val="right" w:pos="9270"/>
        </w:tabs>
      </w:pPr>
      <w:r>
        <w:t xml:space="preserve">In this example R is a matrix, whereas </w:t>
      </w:r>
      <w:r w:rsidRPr="00D378D7">
        <w:rPr>
          <w:rFonts w:ascii="Script MT Bold" w:hAnsi="Script MT Bold"/>
        </w:rPr>
        <w:t>R</w:t>
      </w:r>
      <w:r>
        <w:t xml:space="preserve"> is the corresponding Dirac space operator. The statement</w:t>
      </w:r>
    </w:p>
    <w:p w14:paraId="3E647795" w14:textId="77777777" w:rsidR="00D5773C" w:rsidRDefault="00D5773C" w:rsidP="00D5773C">
      <w:pPr>
        <w:tabs>
          <w:tab w:val="left" w:pos="7200"/>
          <w:tab w:val="left" w:pos="7920"/>
          <w:tab w:val="right" w:pos="9270"/>
        </w:tabs>
      </w:pPr>
    </w:p>
    <w:p w14:paraId="2F4C54BD" w14:textId="77777777" w:rsidR="00D5773C" w:rsidRPr="00D378D7" w:rsidRDefault="00D5773C" w:rsidP="00D5773C">
      <w:pPr>
        <w:tabs>
          <w:tab w:val="left" w:pos="7200"/>
          <w:tab w:val="left" w:pos="7920"/>
          <w:tab w:val="right" w:pos="9270"/>
        </w:tabs>
      </w:pPr>
      <w:r>
        <w:tab/>
      </w:r>
      <w:r w:rsidRPr="00D378D7">
        <w:rPr>
          <w:rFonts w:ascii="Script MT Bold" w:hAnsi="Script MT Bold"/>
        </w:rPr>
        <w:t>R</w:t>
      </w:r>
      <w:r w:rsidRPr="000B036E">
        <w:rPr>
          <w:rStyle w:val="superscript"/>
          <w:i/>
        </w:rPr>
        <w:t>T</w:t>
      </w:r>
      <w:r w:rsidRPr="00D378D7">
        <w:rPr>
          <w:rFonts w:ascii="Script MT Bold" w:hAnsi="Script MT Bold"/>
        </w:rPr>
        <w:t>R</w:t>
      </w:r>
      <w:r>
        <w:t xml:space="preserve"> = </w:t>
      </w:r>
      <w:r w:rsidRPr="00D378D7">
        <w:rPr>
          <w:i/>
        </w:rPr>
        <w:t>1</w:t>
      </w:r>
      <w:r>
        <w:tab/>
      </w:r>
      <w:r>
        <w:tab/>
      </w:r>
      <w:r>
        <w:tab/>
      </w:r>
      <w:r>
        <w:tab/>
      </w:r>
      <w:r>
        <w:tab/>
      </w:r>
      <w:r>
        <w:tab/>
      </w:r>
      <w:r>
        <w:tab/>
      </w:r>
      <w:r>
        <w:tab/>
      </w:r>
      <w:r>
        <w:tab/>
      </w:r>
      <w:r>
        <w:tab/>
      </w:r>
      <w:r>
        <w:tab/>
        <w:t>(2.11.g13)</w:t>
      </w:r>
    </w:p>
    <w:p w14:paraId="1E5BA6B0" w14:textId="77777777" w:rsidR="00D5773C" w:rsidRDefault="00D5773C" w:rsidP="00D5773C">
      <w:pPr>
        <w:tabs>
          <w:tab w:val="left" w:pos="7200"/>
          <w:tab w:val="left" w:pos="7920"/>
          <w:tab w:val="right" w:pos="9270"/>
        </w:tabs>
      </w:pPr>
    </w:p>
    <w:p w14:paraId="3D16611D" w14:textId="77777777" w:rsidR="00D5773C" w:rsidRDefault="00D5773C" w:rsidP="00D5773C">
      <w:pPr>
        <w:tabs>
          <w:tab w:val="left" w:pos="7200"/>
          <w:tab w:val="left" w:pos="7920"/>
          <w:tab w:val="right" w:pos="9270"/>
        </w:tabs>
      </w:pPr>
      <w:r>
        <w:t>is the operator version of our (2.11.f3) matrix statement</w:t>
      </w:r>
    </w:p>
    <w:p w14:paraId="1E9871B3" w14:textId="77777777" w:rsidR="00D5773C" w:rsidRDefault="00D5773C" w:rsidP="00D5773C">
      <w:pPr>
        <w:tabs>
          <w:tab w:val="left" w:pos="7200"/>
          <w:tab w:val="left" w:pos="7920"/>
          <w:tab w:val="right" w:pos="9270"/>
        </w:tabs>
      </w:pPr>
    </w:p>
    <w:p w14:paraId="594EA389" w14:textId="77777777" w:rsidR="00D5773C" w:rsidRPr="00D378D7" w:rsidRDefault="00D5773C" w:rsidP="00D5773C">
      <w:pPr>
        <w:tabs>
          <w:tab w:val="left" w:pos="7200"/>
          <w:tab w:val="left" w:pos="7920"/>
          <w:tab w:val="right" w:pos="9270"/>
        </w:tabs>
      </w:pPr>
      <w:r>
        <w:tab/>
        <w:t>R</w:t>
      </w:r>
      <w:r w:rsidRPr="00B77076">
        <w:rPr>
          <w:rStyle w:val="superscript"/>
          <w:i/>
        </w:rPr>
        <w:t>T</w:t>
      </w:r>
      <w:r>
        <w:t>R</w:t>
      </w:r>
      <w:r>
        <w:rPr>
          <w:rStyle w:val="superscript"/>
          <w:i/>
        </w:rPr>
        <w:t xml:space="preserve"> </w:t>
      </w:r>
      <w:r w:rsidRPr="00B77076">
        <w:t>=</w:t>
      </w:r>
      <w:r>
        <w:rPr>
          <w:rStyle w:val="superscript"/>
          <w:i/>
        </w:rPr>
        <w:t xml:space="preserve"> </w:t>
      </w:r>
      <w:r w:rsidRPr="00B77076">
        <w:t>1</w:t>
      </w:r>
      <w:r>
        <w:tab/>
      </w:r>
      <w:r>
        <w:tab/>
      </w:r>
      <w:r>
        <w:tab/>
      </w:r>
      <w:r>
        <w:tab/>
      </w:r>
      <w:r>
        <w:tab/>
      </w:r>
      <w:r>
        <w:tab/>
      </w:r>
      <w:r>
        <w:tab/>
      </w:r>
      <w:r>
        <w:tab/>
      </w:r>
      <w:r>
        <w:tab/>
      </w:r>
      <w:r>
        <w:tab/>
      </w:r>
      <w:r>
        <w:tab/>
        <w:t>(2.11.g14)</w:t>
      </w:r>
    </w:p>
    <w:p w14:paraId="38E4B1DC" w14:textId="77777777" w:rsidR="00D5773C" w:rsidRDefault="00D5773C" w:rsidP="00D5773C">
      <w:pPr>
        <w:tabs>
          <w:tab w:val="left" w:pos="7200"/>
          <w:tab w:val="left" w:pos="7920"/>
          <w:tab w:val="right" w:pos="9270"/>
        </w:tabs>
      </w:pPr>
    </w:p>
    <w:p w14:paraId="38881EC3" w14:textId="77777777" w:rsidR="00D5773C" w:rsidRDefault="00D5773C" w:rsidP="00D5773C">
      <w:pPr>
        <w:tabs>
          <w:tab w:val="left" w:pos="7200"/>
          <w:tab w:val="left" w:pos="7920"/>
          <w:tab w:val="right" w:pos="9270"/>
        </w:tabs>
      </w:pPr>
      <w:r>
        <w:t xml:space="preserve">which we verify as follows, </w:t>
      </w:r>
    </w:p>
    <w:p w14:paraId="5910F083" w14:textId="77777777" w:rsidR="00D5773C" w:rsidRDefault="00D5773C" w:rsidP="00D5773C">
      <w:pPr>
        <w:tabs>
          <w:tab w:val="left" w:pos="7200"/>
          <w:tab w:val="left" w:pos="7920"/>
          <w:tab w:val="right" w:pos="9270"/>
        </w:tabs>
      </w:pPr>
    </w:p>
    <w:p w14:paraId="79E7AAFA" w14:textId="77777777" w:rsidR="00D5773C" w:rsidRPr="00D378D7" w:rsidRDefault="00D5773C" w:rsidP="00D5773C">
      <w:pPr>
        <w:tabs>
          <w:tab w:val="left" w:pos="7200"/>
          <w:tab w:val="left" w:pos="7920"/>
          <w:tab w:val="right" w:pos="9270"/>
        </w:tabs>
      </w:pPr>
      <w:r>
        <w:tab/>
        <w:t>(R</w:t>
      </w:r>
      <w:r w:rsidRPr="00B77076">
        <w:rPr>
          <w:rStyle w:val="superscript"/>
          <w:i/>
        </w:rPr>
        <w:t>T</w:t>
      </w:r>
      <w:r>
        <w:t>R)</w:t>
      </w:r>
      <w:r>
        <w:rPr>
          <w:rStyle w:val="superscript"/>
        </w:rPr>
        <w:t>a</w:t>
      </w:r>
      <w:r>
        <w:rPr>
          <w:rStyle w:val="subscript"/>
        </w:rPr>
        <w:t>c</w:t>
      </w:r>
      <w:r>
        <w:t xml:space="preserve">  =  (R</w:t>
      </w:r>
      <w:r w:rsidRPr="00B77076">
        <w:rPr>
          <w:rStyle w:val="superscript"/>
          <w:i/>
        </w:rPr>
        <w:t>T</w:t>
      </w:r>
      <w:r>
        <w:t>)</w:t>
      </w:r>
      <w:r>
        <w:rPr>
          <w:rStyle w:val="superscript"/>
        </w:rPr>
        <w:t>a</w:t>
      </w:r>
      <w:r>
        <w:rPr>
          <w:rStyle w:val="subscript"/>
        </w:rPr>
        <w:t>b</w:t>
      </w:r>
      <w:r>
        <w:t>R</w:t>
      </w:r>
      <w:r>
        <w:rPr>
          <w:rStyle w:val="superscript"/>
        </w:rPr>
        <w:t>b</w:t>
      </w:r>
      <w:r>
        <w:rPr>
          <w:rStyle w:val="subscript"/>
        </w:rPr>
        <w:t>c</w:t>
      </w:r>
      <w:r>
        <w:t xml:space="preserve">  =   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 xml:space="preserve">  </w:t>
      </w:r>
      <w:r>
        <w:tab/>
      </w:r>
      <w:r>
        <w:tab/>
        <w:t>// (2.1.9) #1</w:t>
      </w:r>
      <w:r>
        <w:tab/>
      </w:r>
      <w:r>
        <w:tab/>
      </w:r>
      <w:r>
        <w:tab/>
      </w:r>
      <w:r>
        <w:tab/>
        <w:t>(2.11.g15)</w:t>
      </w:r>
    </w:p>
    <w:p w14:paraId="47972D69" w14:textId="77777777" w:rsidR="00D5773C" w:rsidRDefault="00D5773C" w:rsidP="00D5773C">
      <w:pPr>
        <w:tabs>
          <w:tab w:val="left" w:pos="7200"/>
          <w:tab w:val="left" w:pos="7920"/>
          <w:tab w:val="right" w:pos="9270"/>
        </w:tabs>
      </w:pPr>
    </w:p>
    <w:p w14:paraId="0DB5E0E7" w14:textId="77777777" w:rsidR="00D5773C" w:rsidRDefault="00D5773C" w:rsidP="00D5773C">
      <w:pPr>
        <w:tabs>
          <w:tab w:val="left" w:pos="7200"/>
          <w:tab w:val="left" w:pos="7920"/>
          <w:tab w:val="right" w:pos="9270"/>
        </w:tabs>
      </w:pPr>
      <w:r>
        <w:t>and which is valid for any transformation differential matrix R</w:t>
      </w:r>
      <w:r>
        <w:rPr>
          <w:rStyle w:val="superscript"/>
        </w:rPr>
        <w:t>i</w:t>
      </w:r>
      <w:r>
        <w:rPr>
          <w:rStyle w:val="subscript"/>
        </w:rPr>
        <w:t>j</w:t>
      </w:r>
      <w:r>
        <w:t xml:space="preserve">. </w:t>
      </w:r>
    </w:p>
    <w:p w14:paraId="1581A389" w14:textId="77777777" w:rsidR="00D5773C" w:rsidRDefault="00D5773C" w:rsidP="00D5773C">
      <w:pPr>
        <w:tabs>
          <w:tab w:val="left" w:pos="7200"/>
          <w:tab w:val="left" w:pos="7920"/>
          <w:tab w:val="right" w:pos="9270"/>
        </w:tabs>
      </w:pPr>
    </w:p>
    <w:p w14:paraId="296B794A" w14:textId="77777777" w:rsidR="00D5773C" w:rsidRDefault="00D5773C" w:rsidP="00D5773C">
      <w:pPr>
        <w:tabs>
          <w:tab w:val="left" w:pos="7200"/>
          <w:tab w:val="left" w:pos="7920"/>
          <w:tab w:val="right" w:pos="9270"/>
        </w:tabs>
      </w:pPr>
      <w:r>
        <w:t xml:space="preserve">One may represent a Dirac operator </w:t>
      </w:r>
      <w:r w:rsidRPr="00D378D7">
        <w:rPr>
          <w:rFonts w:ascii="Script MT Bold" w:hAnsi="Script MT Bold"/>
        </w:rPr>
        <w:t>M</w:t>
      </w:r>
      <w:r>
        <w:t xml:space="preserve"> in various ways</w:t>
      </w:r>
    </w:p>
    <w:p w14:paraId="1B18E068" w14:textId="77777777" w:rsidR="00D5773C" w:rsidRDefault="00D5773C" w:rsidP="00D5773C">
      <w:pPr>
        <w:tabs>
          <w:tab w:val="left" w:pos="7200"/>
          <w:tab w:val="left" w:pos="7920"/>
          <w:tab w:val="right" w:pos="9270"/>
        </w:tabs>
      </w:pPr>
    </w:p>
    <w:p w14:paraId="2465A510" w14:textId="77777777" w:rsidR="00D5773C" w:rsidRPr="005E3C6B" w:rsidRDefault="00D5773C" w:rsidP="00D5773C">
      <w:pPr>
        <w:tabs>
          <w:tab w:val="left" w:pos="7200"/>
          <w:tab w:val="left" w:pos="7920"/>
          <w:tab w:val="right" w:pos="9270"/>
        </w:tabs>
      </w:pPr>
      <w:r>
        <w:tab/>
      </w:r>
      <w:r w:rsidRPr="00D378D7">
        <w:rPr>
          <w:rFonts w:ascii="Script MT Bold" w:hAnsi="Script MT Bold"/>
        </w:rPr>
        <w:t>M</w:t>
      </w:r>
      <w:r>
        <w:t xml:space="preserve"> =  Σ</w:t>
      </w:r>
      <w:r>
        <w:rPr>
          <w:rStyle w:val="subscript"/>
        </w:rPr>
        <w:t>ij</w:t>
      </w:r>
      <w:r>
        <w:t xml:space="preserve"> | </w:t>
      </w:r>
      <w:r w:rsidRPr="005E3C6B">
        <w:rPr>
          <w:b/>
        </w:rPr>
        <w:t>u</w:t>
      </w:r>
      <w:r>
        <w:rPr>
          <w:rStyle w:val="subscript"/>
        </w:rPr>
        <w:t>i</w:t>
      </w:r>
      <w:r>
        <w:t>&gt; M</w:t>
      </w:r>
      <w:r>
        <w:rPr>
          <w:rStyle w:val="superscript"/>
        </w:rPr>
        <w:t>i</w:t>
      </w:r>
      <w:r>
        <w:rPr>
          <w:rStyle w:val="subscript"/>
        </w:rPr>
        <w:t>j</w:t>
      </w:r>
      <w:r>
        <w:t xml:space="preserve"> &lt;</w:t>
      </w:r>
      <w:r w:rsidRPr="005E3C6B">
        <w:rPr>
          <w:b/>
        </w:rPr>
        <w:t>u</w:t>
      </w:r>
      <w:r w:rsidRPr="005E3C6B">
        <w:rPr>
          <w:rStyle w:val="superscript"/>
        </w:rPr>
        <w:t>j</w:t>
      </w:r>
      <w:r>
        <w:t xml:space="preserve">| </w:t>
      </w:r>
      <w:r>
        <w:tab/>
      </w:r>
      <w:r>
        <w:tab/>
      </w:r>
      <w:r>
        <w:tab/>
      </w:r>
    </w:p>
    <w:p w14:paraId="6A7A21E3" w14:textId="77777777" w:rsidR="00D5773C" w:rsidRDefault="00D5773C" w:rsidP="00D5773C">
      <w:pPr>
        <w:tabs>
          <w:tab w:val="left" w:pos="7200"/>
          <w:tab w:val="left" w:pos="7920"/>
          <w:tab w:val="right" w:pos="9270"/>
        </w:tabs>
      </w:pPr>
    </w:p>
    <w:p w14:paraId="6A7301D1" w14:textId="77777777" w:rsidR="00D5773C" w:rsidRDefault="00D5773C" w:rsidP="00D5773C">
      <w:pPr>
        <w:tabs>
          <w:tab w:val="left" w:pos="7200"/>
          <w:tab w:val="left" w:pos="7920"/>
          <w:tab w:val="right" w:pos="9270"/>
        </w:tabs>
      </w:pPr>
      <w:r>
        <w:tab/>
        <w:t xml:space="preserve">    =  Σ</w:t>
      </w:r>
      <w:r>
        <w:rPr>
          <w:rStyle w:val="subscript"/>
        </w:rPr>
        <w:t>ij</w:t>
      </w:r>
      <w:r>
        <w:t xml:space="preserve"> | </w:t>
      </w:r>
      <w:r w:rsidRPr="005E3C6B">
        <w:rPr>
          <w:b/>
        </w:rPr>
        <w:t>e</w:t>
      </w:r>
      <w:r>
        <w:rPr>
          <w:rStyle w:val="subscript"/>
        </w:rPr>
        <w:t>i</w:t>
      </w:r>
      <w:r>
        <w:t>&gt; [M</w:t>
      </w:r>
      <w:r>
        <w:rPr>
          <w:rStyle w:val="superscript"/>
        </w:rPr>
        <w:t>[e]</w:t>
      </w:r>
      <w:r>
        <w:t xml:space="preserve">] </w:t>
      </w:r>
      <w:r>
        <w:rPr>
          <w:rStyle w:val="superscript"/>
        </w:rPr>
        <w:t>i</w:t>
      </w:r>
      <w:r>
        <w:rPr>
          <w:rStyle w:val="subscript"/>
        </w:rPr>
        <w:t>j</w:t>
      </w:r>
      <w:r>
        <w:t xml:space="preserve"> &lt;</w:t>
      </w:r>
      <w:r>
        <w:rPr>
          <w:b/>
        </w:rPr>
        <w:t>e</w:t>
      </w:r>
      <w:r w:rsidRPr="005E3C6B">
        <w:rPr>
          <w:rStyle w:val="superscript"/>
        </w:rPr>
        <w:t>j</w:t>
      </w:r>
      <w:r>
        <w:t xml:space="preserve">| </w:t>
      </w:r>
    </w:p>
    <w:p w14:paraId="59198E88" w14:textId="77777777" w:rsidR="00D5773C" w:rsidRDefault="00D5773C" w:rsidP="00D5773C">
      <w:pPr>
        <w:tabs>
          <w:tab w:val="left" w:pos="7200"/>
          <w:tab w:val="left" w:pos="7920"/>
          <w:tab w:val="right" w:pos="9270"/>
        </w:tabs>
      </w:pPr>
    </w:p>
    <w:p w14:paraId="447DEEEB" w14:textId="77777777" w:rsidR="00D5773C" w:rsidRPr="008A0800" w:rsidRDefault="00D5773C" w:rsidP="00D5773C">
      <w:pPr>
        <w:tabs>
          <w:tab w:val="left" w:pos="7200"/>
          <w:tab w:val="left" w:pos="7920"/>
          <w:tab w:val="right" w:pos="9270"/>
        </w:tabs>
      </w:pPr>
      <w:r>
        <w:tab/>
        <w:t xml:space="preserve">    =  Σ</w:t>
      </w:r>
      <w:r>
        <w:rPr>
          <w:rStyle w:val="subscript"/>
        </w:rPr>
        <w:t>ij</w:t>
      </w:r>
      <w:r>
        <w:t xml:space="preserve"> | </w:t>
      </w:r>
      <w:r>
        <w:rPr>
          <w:b/>
        </w:rPr>
        <w:t>u</w:t>
      </w:r>
      <w:r>
        <w:rPr>
          <w:rStyle w:val="subscript"/>
        </w:rPr>
        <w:t>i</w:t>
      </w:r>
      <w:r>
        <w:t>&gt; [M</w:t>
      </w:r>
      <w:r>
        <w:rPr>
          <w:rStyle w:val="superscript"/>
        </w:rPr>
        <w:t>[u,e]</w:t>
      </w:r>
      <w:r>
        <w:t xml:space="preserve">] </w:t>
      </w:r>
      <w:r>
        <w:rPr>
          <w:rStyle w:val="superscript"/>
        </w:rPr>
        <w:t>i</w:t>
      </w:r>
      <w:r>
        <w:rPr>
          <w:rStyle w:val="subscript"/>
        </w:rPr>
        <w:t>j</w:t>
      </w:r>
      <w:r>
        <w:t xml:space="preserve"> &lt;</w:t>
      </w:r>
      <w:r>
        <w:rPr>
          <w:b/>
        </w:rPr>
        <w:t>e</w:t>
      </w:r>
      <w:r w:rsidRPr="005E3C6B">
        <w:rPr>
          <w:rStyle w:val="superscript"/>
        </w:rPr>
        <w:t>j</w:t>
      </w:r>
      <w:r>
        <w:t xml:space="preserve">| </w:t>
      </w:r>
      <w:r>
        <w:tab/>
      </w:r>
      <w:r>
        <w:tab/>
      </w:r>
      <w:r>
        <w:tab/>
      </w:r>
      <w:r>
        <w:tab/>
      </w:r>
      <w:r>
        <w:tab/>
      </w:r>
      <w:r>
        <w:tab/>
      </w:r>
      <w:r>
        <w:tab/>
      </w:r>
      <w:r>
        <w:tab/>
        <w:t>(2.11.g16)</w:t>
      </w:r>
    </w:p>
    <w:p w14:paraId="2E437C59" w14:textId="77777777" w:rsidR="00D5773C" w:rsidRDefault="00D5773C" w:rsidP="00D5773C">
      <w:pPr>
        <w:tabs>
          <w:tab w:val="left" w:pos="7200"/>
          <w:tab w:val="left" w:pos="7920"/>
          <w:tab w:val="right" w:pos="9270"/>
        </w:tabs>
      </w:pPr>
    </w:p>
    <w:p w14:paraId="6E06270A" w14:textId="77777777" w:rsidR="00D5773C" w:rsidRDefault="00D5773C" w:rsidP="00D5773C">
      <w:pPr>
        <w:tabs>
          <w:tab w:val="left" w:pos="7200"/>
          <w:tab w:val="left" w:pos="7920"/>
          <w:tab w:val="right" w:pos="9270"/>
        </w:tabs>
      </w:pPr>
      <w:r>
        <w:t>as can be verified by closing with the appropriate basis vectors. For example, for the last line above,</w:t>
      </w:r>
    </w:p>
    <w:p w14:paraId="7D149A1F" w14:textId="77777777" w:rsidR="00D5773C" w:rsidRDefault="00D5773C" w:rsidP="00D5773C">
      <w:pPr>
        <w:tabs>
          <w:tab w:val="left" w:pos="7200"/>
          <w:tab w:val="left" w:pos="7920"/>
          <w:tab w:val="right" w:pos="9270"/>
        </w:tabs>
      </w:pPr>
    </w:p>
    <w:p w14:paraId="1A69A242" w14:textId="77777777" w:rsidR="00D5773C" w:rsidRDefault="00D5773C" w:rsidP="00D5773C">
      <w:pPr>
        <w:tabs>
          <w:tab w:val="left" w:pos="7200"/>
          <w:tab w:val="left" w:pos="7920"/>
          <w:tab w:val="right" w:pos="9270"/>
        </w:tabs>
      </w:pPr>
      <w:r>
        <w:tab/>
        <w:t>&lt;</w:t>
      </w:r>
      <w:r>
        <w:rPr>
          <w:b/>
        </w:rPr>
        <w:t>u</w:t>
      </w:r>
      <w:r>
        <w:rPr>
          <w:rStyle w:val="superscript"/>
        </w:rPr>
        <w:t>a</w:t>
      </w:r>
      <w:r>
        <w:t xml:space="preserve"> | </w:t>
      </w:r>
      <w:r w:rsidRPr="00D378D7">
        <w:rPr>
          <w:rFonts w:ascii="Script MT Bold" w:hAnsi="Script MT Bold"/>
        </w:rPr>
        <w:t>M</w:t>
      </w:r>
      <w:r>
        <w:t xml:space="preserve"> | </w:t>
      </w:r>
      <w:r>
        <w:rPr>
          <w:b/>
        </w:rPr>
        <w:t>e</w:t>
      </w:r>
      <w:r>
        <w:rPr>
          <w:rStyle w:val="subscript"/>
        </w:rPr>
        <w:t>b</w:t>
      </w:r>
      <w:r>
        <w:t>&gt;  =   &lt;</w:t>
      </w:r>
      <w:r>
        <w:rPr>
          <w:b/>
        </w:rPr>
        <w:t>u</w:t>
      </w:r>
      <w:r>
        <w:rPr>
          <w:rStyle w:val="superscript"/>
        </w:rPr>
        <w:t>a</w:t>
      </w:r>
      <w:r>
        <w:t xml:space="preserve"> |  { Σ</w:t>
      </w:r>
      <w:r>
        <w:rPr>
          <w:rStyle w:val="subscript"/>
        </w:rPr>
        <w:t>ij</w:t>
      </w:r>
      <w:r>
        <w:t xml:space="preserve"> | </w:t>
      </w:r>
      <w:r>
        <w:rPr>
          <w:b/>
        </w:rPr>
        <w:t>u</w:t>
      </w:r>
      <w:r>
        <w:rPr>
          <w:rStyle w:val="subscript"/>
        </w:rPr>
        <w:t>i</w:t>
      </w:r>
      <w:r>
        <w:t>&gt; [M</w:t>
      </w:r>
      <w:r>
        <w:rPr>
          <w:rStyle w:val="superscript"/>
        </w:rPr>
        <w:t>[u,e]</w:t>
      </w:r>
      <w:r>
        <w:t xml:space="preserve">] </w:t>
      </w:r>
      <w:r>
        <w:rPr>
          <w:rStyle w:val="superscript"/>
        </w:rPr>
        <w:t>i</w:t>
      </w:r>
      <w:r>
        <w:rPr>
          <w:rStyle w:val="subscript"/>
        </w:rPr>
        <w:t>j</w:t>
      </w:r>
      <w:r>
        <w:t xml:space="preserve"> &lt;</w:t>
      </w:r>
      <w:r>
        <w:rPr>
          <w:b/>
        </w:rPr>
        <w:t>e</w:t>
      </w:r>
      <w:r w:rsidRPr="005E3C6B">
        <w:rPr>
          <w:rStyle w:val="superscript"/>
        </w:rPr>
        <w:t>j</w:t>
      </w:r>
      <w:r>
        <w:t xml:space="preserve">|}  | </w:t>
      </w:r>
      <w:r>
        <w:rPr>
          <w:b/>
        </w:rPr>
        <w:t>e</w:t>
      </w:r>
      <w:r>
        <w:rPr>
          <w:rStyle w:val="subscript"/>
        </w:rPr>
        <w:t>b</w:t>
      </w:r>
      <w:r>
        <w:t>&gt;</w:t>
      </w:r>
    </w:p>
    <w:p w14:paraId="61826F5A" w14:textId="77777777" w:rsidR="00D5773C" w:rsidRDefault="00D5773C" w:rsidP="00D5773C">
      <w:pPr>
        <w:tabs>
          <w:tab w:val="left" w:pos="7200"/>
          <w:tab w:val="left" w:pos="7920"/>
          <w:tab w:val="right" w:pos="9270"/>
        </w:tabs>
      </w:pPr>
    </w:p>
    <w:p w14:paraId="63F6C46F" w14:textId="77777777" w:rsidR="00D5773C" w:rsidRPr="005E3C6B" w:rsidRDefault="00D5773C" w:rsidP="00D5773C">
      <w:pPr>
        <w:tabs>
          <w:tab w:val="left" w:pos="7200"/>
          <w:tab w:val="left" w:pos="7920"/>
          <w:tab w:val="right" w:pos="9270"/>
        </w:tabs>
      </w:pPr>
      <w:r>
        <w:tab/>
      </w:r>
      <w:r>
        <w:tab/>
      </w:r>
      <w:r>
        <w:tab/>
        <w:t>=  Σ</w:t>
      </w:r>
      <w:r>
        <w:rPr>
          <w:rStyle w:val="subscript"/>
        </w:rPr>
        <w:t>ij</w:t>
      </w:r>
      <w:r>
        <w:t xml:space="preserve">  &lt;</w:t>
      </w:r>
      <w:r>
        <w:rPr>
          <w:b/>
        </w:rPr>
        <w:t>u</w:t>
      </w:r>
      <w:r>
        <w:rPr>
          <w:rStyle w:val="superscript"/>
        </w:rPr>
        <w:t>a</w:t>
      </w:r>
      <w:r>
        <w:t xml:space="preserve"> | </w:t>
      </w:r>
      <w:r>
        <w:rPr>
          <w:b/>
        </w:rPr>
        <w:t>u</w:t>
      </w:r>
      <w:r>
        <w:rPr>
          <w:rStyle w:val="subscript"/>
        </w:rPr>
        <w:t>i</w:t>
      </w:r>
      <w:r>
        <w:t>&gt; [M</w:t>
      </w:r>
      <w:r>
        <w:rPr>
          <w:rStyle w:val="superscript"/>
        </w:rPr>
        <w:t>[u,e]</w:t>
      </w:r>
      <w:r>
        <w:t xml:space="preserve">] </w:t>
      </w:r>
      <w:r>
        <w:rPr>
          <w:rStyle w:val="superscript"/>
        </w:rPr>
        <w:t>i</w:t>
      </w:r>
      <w:r>
        <w:rPr>
          <w:rStyle w:val="subscript"/>
        </w:rPr>
        <w:t>j</w:t>
      </w:r>
      <w:r>
        <w:t xml:space="preserve"> &lt;</w:t>
      </w:r>
      <w:r>
        <w:rPr>
          <w:b/>
        </w:rPr>
        <w:t>e</w:t>
      </w:r>
      <w:r w:rsidRPr="005E3C6B">
        <w:rPr>
          <w:rStyle w:val="superscript"/>
        </w:rPr>
        <w:t>j</w:t>
      </w:r>
      <w:r>
        <w:t xml:space="preserve">| </w:t>
      </w:r>
      <w:r>
        <w:rPr>
          <w:b/>
        </w:rPr>
        <w:t>e</w:t>
      </w:r>
      <w:r>
        <w:rPr>
          <w:rStyle w:val="subscript"/>
        </w:rPr>
        <w:t>b</w:t>
      </w:r>
      <w:r>
        <w:t>&gt;</w:t>
      </w:r>
    </w:p>
    <w:p w14:paraId="0CDAB004" w14:textId="77777777" w:rsidR="00D5773C" w:rsidRPr="005E3C6B" w:rsidRDefault="00D5773C" w:rsidP="00D5773C">
      <w:pPr>
        <w:tabs>
          <w:tab w:val="left" w:pos="7200"/>
          <w:tab w:val="left" w:pos="7920"/>
          <w:tab w:val="right" w:pos="9270"/>
        </w:tabs>
      </w:pPr>
      <w:r>
        <w:tab/>
      </w:r>
      <w:r>
        <w:tab/>
      </w:r>
    </w:p>
    <w:p w14:paraId="3C9F4D30" w14:textId="77777777" w:rsidR="00D5773C" w:rsidRDefault="00D5773C" w:rsidP="00D5773C">
      <w:pPr>
        <w:tabs>
          <w:tab w:val="left" w:pos="7200"/>
          <w:tab w:val="left" w:pos="7920"/>
          <w:tab w:val="right" w:pos="9270"/>
        </w:tabs>
      </w:pPr>
      <w:r>
        <w:tab/>
      </w:r>
      <w:r>
        <w:tab/>
      </w:r>
      <w:r>
        <w:tab/>
        <w:t>=  Σ</w:t>
      </w:r>
      <w:r>
        <w:rPr>
          <w:rStyle w:val="subscript"/>
        </w:rPr>
        <w:t>ij</w:t>
      </w:r>
      <w:r>
        <w:t xml:space="preserve">  δ</w:t>
      </w:r>
      <w:r>
        <w:rPr>
          <w:rStyle w:val="superscript"/>
        </w:rPr>
        <w:t>a</w:t>
      </w:r>
      <w:r>
        <w:rPr>
          <w:rStyle w:val="subscript"/>
        </w:rPr>
        <w:t>i</w:t>
      </w:r>
      <w:r>
        <w:t xml:space="preserve"> [M</w:t>
      </w:r>
      <w:r>
        <w:rPr>
          <w:rStyle w:val="superscript"/>
        </w:rPr>
        <w:t>[u,e]</w:t>
      </w:r>
      <w:r>
        <w:t xml:space="preserve">] </w:t>
      </w:r>
      <w:r>
        <w:rPr>
          <w:rStyle w:val="superscript"/>
        </w:rPr>
        <w:t>i</w:t>
      </w:r>
      <w:r>
        <w:rPr>
          <w:rStyle w:val="subscript"/>
        </w:rPr>
        <w:t>j</w:t>
      </w:r>
      <w:r>
        <w:t xml:space="preserve"> δ</w:t>
      </w:r>
      <w:r>
        <w:rPr>
          <w:rStyle w:val="superscript"/>
        </w:rPr>
        <w:t>j</w:t>
      </w:r>
      <w:r>
        <w:rPr>
          <w:rStyle w:val="subscript"/>
        </w:rPr>
        <w:t>b</w:t>
      </w:r>
    </w:p>
    <w:p w14:paraId="46610C12" w14:textId="77777777" w:rsidR="00D5773C" w:rsidRDefault="00D5773C" w:rsidP="00D5773C">
      <w:pPr>
        <w:tabs>
          <w:tab w:val="left" w:pos="7200"/>
          <w:tab w:val="left" w:pos="7920"/>
          <w:tab w:val="right" w:pos="9270"/>
        </w:tabs>
      </w:pPr>
    </w:p>
    <w:p w14:paraId="1418DC05" w14:textId="77777777" w:rsidR="00D5773C" w:rsidRPr="008A0800" w:rsidRDefault="00D5773C" w:rsidP="00D5773C">
      <w:pPr>
        <w:tabs>
          <w:tab w:val="left" w:pos="7200"/>
          <w:tab w:val="left" w:pos="7920"/>
          <w:tab w:val="right" w:pos="9270"/>
        </w:tabs>
      </w:pPr>
      <w:r>
        <w:tab/>
      </w:r>
      <w:r>
        <w:tab/>
      </w:r>
      <w:r>
        <w:tab/>
        <w:t>=  [M</w:t>
      </w:r>
      <w:r>
        <w:rPr>
          <w:rStyle w:val="superscript"/>
        </w:rPr>
        <w:t>[u,e]</w:t>
      </w:r>
      <w:r>
        <w:t xml:space="preserve">] </w:t>
      </w:r>
      <w:r>
        <w:rPr>
          <w:rStyle w:val="superscript"/>
        </w:rPr>
        <w:t>a</w:t>
      </w:r>
      <w:r>
        <w:rPr>
          <w:rStyle w:val="subscript"/>
        </w:rPr>
        <w:t>b</w:t>
      </w:r>
      <w:r>
        <w:t xml:space="preserve"> .</w:t>
      </w:r>
      <w:r>
        <w:tab/>
      </w:r>
      <w:r>
        <w:tab/>
      </w:r>
      <w:r>
        <w:tab/>
      </w:r>
      <w:r>
        <w:tab/>
      </w:r>
      <w:r>
        <w:tab/>
      </w:r>
      <w:r>
        <w:tab/>
      </w:r>
      <w:r>
        <w:tab/>
      </w:r>
      <w:r>
        <w:tab/>
      </w:r>
      <w:r>
        <w:tab/>
        <w:t>(2.11.g17)</w:t>
      </w:r>
    </w:p>
    <w:p w14:paraId="18BD5840" w14:textId="77777777" w:rsidR="00D5773C" w:rsidRDefault="00D5773C" w:rsidP="00D5773C">
      <w:pPr>
        <w:tabs>
          <w:tab w:val="left" w:pos="7200"/>
          <w:tab w:val="left" w:pos="7920"/>
          <w:tab w:val="right" w:pos="9270"/>
        </w:tabs>
      </w:pPr>
    </w:p>
    <w:p w14:paraId="32EF5E13" w14:textId="77777777" w:rsidR="00D5773C" w:rsidRDefault="00D5773C" w:rsidP="00D5773C">
      <w:pPr>
        <w:tabs>
          <w:tab w:val="left" w:pos="7200"/>
          <w:tab w:val="left" w:pos="7920"/>
          <w:tab w:val="right" w:pos="9270"/>
        </w:tabs>
      </w:pPr>
      <w:r>
        <w:t xml:space="preserve">When </w:t>
      </w:r>
      <w:r w:rsidRPr="005E3C6B">
        <w:rPr>
          <w:rFonts w:ascii="Script MT Bold" w:hAnsi="Script MT Bold"/>
          <w:i/>
        </w:rPr>
        <w:t>M</w:t>
      </w:r>
      <w:r>
        <w:t xml:space="preserve"> =</w:t>
      </w:r>
      <w:r w:rsidRPr="005E3C6B">
        <w:rPr>
          <w:i/>
        </w:rPr>
        <w:t xml:space="preserve"> 1</w:t>
      </w:r>
      <w:r>
        <w:t xml:space="preserve"> we find </w:t>
      </w:r>
    </w:p>
    <w:p w14:paraId="23F8DC0A" w14:textId="77777777" w:rsidR="00D5773C" w:rsidRDefault="00D5773C" w:rsidP="00D5773C">
      <w:pPr>
        <w:tabs>
          <w:tab w:val="left" w:pos="7200"/>
          <w:tab w:val="left" w:pos="7920"/>
          <w:tab w:val="right" w:pos="9270"/>
        </w:tabs>
      </w:pPr>
      <w:r>
        <w:tab/>
      </w:r>
    </w:p>
    <w:p w14:paraId="1D1E3D02" w14:textId="77777777" w:rsidR="00D5773C" w:rsidRPr="008A0800" w:rsidRDefault="00D5773C" w:rsidP="00D5773C">
      <w:pPr>
        <w:tabs>
          <w:tab w:val="left" w:pos="7200"/>
          <w:tab w:val="left" w:pos="7920"/>
          <w:tab w:val="right" w:pos="9270"/>
        </w:tabs>
      </w:pPr>
      <w:r>
        <w:tab/>
      </w:r>
      <w:r w:rsidRPr="005E3C6B">
        <w:rPr>
          <w:i/>
        </w:rPr>
        <w:t>1</w:t>
      </w:r>
      <w:r>
        <w:t xml:space="preserve">  =   Σ</w:t>
      </w:r>
      <w:r>
        <w:rPr>
          <w:rStyle w:val="subscript"/>
        </w:rPr>
        <w:t>ij</w:t>
      </w:r>
      <w:r>
        <w:t xml:space="preserve"> | </w:t>
      </w:r>
      <w:r w:rsidRPr="005E3C6B">
        <w:rPr>
          <w:b/>
        </w:rPr>
        <w:t>u</w:t>
      </w:r>
      <w:r>
        <w:rPr>
          <w:rStyle w:val="subscript"/>
        </w:rPr>
        <w:t>i</w:t>
      </w:r>
      <w:r>
        <w:t>&gt; δ</w:t>
      </w:r>
      <w:r>
        <w:rPr>
          <w:rStyle w:val="superscript"/>
        </w:rPr>
        <w:t>i</w:t>
      </w:r>
      <w:r>
        <w:rPr>
          <w:rStyle w:val="subscript"/>
        </w:rPr>
        <w:t>j</w:t>
      </w:r>
      <w:r>
        <w:t xml:space="preserve"> &lt;</w:t>
      </w:r>
      <w:r w:rsidRPr="005E3C6B">
        <w:rPr>
          <w:b/>
        </w:rPr>
        <w:t>u</w:t>
      </w:r>
      <w:r w:rsidRPr="005E3C6B">
        <w:rPr>
          <w:rStyle w:val="superscript"/>
        </w:rPr>
        <w:t>j</w:t>
      </w:r>
      <w:r>
        <w:t>|   =  Σ</w:t>
      </w:r>
      <w:r>
        <w:rPr>
          <w:rStyle w:val="subscript"/>
        </w:rPr>
        <w:t>i</w:t>
      </w:r>
      <w:r>
        <w:t xml:space="preserve"> | </w:t>
      </w:r>
      <w:r w:rsidRPr="005E3C6B">
        <w:rPr>
          <w:b/>
        </w:rPr>
        <w:t>u</w:t>
      </w:r>
      <w:r>
        <w:rPr>
          <w:rStyle w:val="subscript"/>
        </w:rPr>
        <w:t>i</w:t>
      </w:r>
      <w:r>
        <w:t>&gt;&lt;</w:t>
      </w:r>
      <w:r w:rsidRPr="005E3C6B">
        <w:rPr>
          <w:b/>
        </w:rPr>
        <w:t>u</w:t>
      </w:r>
      <w:r>
        <w:rPr>
          <w:rStyle w:val="superscript"/>
        </w:rPr>
        <w:t>i</w:t>
      </w:r>
      <w:r>
        <w:t>|</w:t>
      </w:r>
      <w:r>
        <w:tab/>
      </w:r>
      <w:r>
        <w:tab/>
      </w:r>
      <w:r>
        <w:tab/>
      </w:r>
      <w:r>
        <w:tab/>
      </w:r>
      <w:r>
        <w:tab/>
      </w:r>
      <w:r>
        <w:tab/>
      </w:r>
      <w:r>
        <w:tab/>
        <w:t>(2.11.g18)</w:t>
      </w:r>
    </w:p>
    <w:p w14:paraId="2C17333F" w14:textId="77777777" w:rsidR="00D5773C" w:rsidRDefault="00D5773C" w:rsidP="00D5773C">
      <w:pPr>
        <w:tabs>
          <w:tab w:val="left" w:pos="7200"/>
          <w:tab w:val="left" w:pos="7920"/>
          <w:tab w:val="right" w:pos="9270"/>
        </w:tabs>
      </w:pPr>
    </w:p>
    <w:p w14:paraId="1115B03C" w14:textId="77777777" w:rsidR="00D5773C" w:rsidRDefault="00D5773C" w:rsidP="00D5773C">
      <w:pPr>
        <w:tabs>
          <w:tab w:val="left" w:pos="7200"/>
          <w:tab w:val="left" w:pos="7920"/>
          <w:tab w:val="right" w:pos="9270"/>
        </w:tabs>
      </w:pPr>
      <w:r>
        <w:t xml:space="preserve">which is just a statement that the  | </w:t>
      </w:r>
      <w:r w:rsidRPr="005E3C6B">
        <w:rPr>
          <w:b/>
        </w:rPr>
        <w:t>u</w:t>
      </w:r>
      <w:r>
        <w:rPr>
          <w:rStyle w:val="subscript"/>
        </w:rPr>
        <w:t>i</w:t>
      </w:r>
      <w:r>
        <w:t xml:space="preserve">&gt; basis is complete. </w:t>
      </w:r>
    </w:p>
    <w:p w14:paraId="0816B80E" w14:textId="77777777" w:rsidR="00D5773C" w:rsidRDefault="00D5773C" w:rsidP="00D5773C">
      <w:pPr>
        <w:tabs>
          <w:tab w:val="left" w:pos="7200"/>
          <w:tab w:val="left" w:pos="7920"/>
          <w:tab w:val="right" w:pos="9270"/>
        </w:tabs>
      </w:pPr>
    </w:p>
    <w:p w14:paraId="6A9FA4C9" w14:textId="77777777" w:rsidR="00D5773C" w:rsidRDefault="00D5773C" w:rsidP="00D5773C">
      <w:pPr>
        <w:tabs>
          <w:tab w:val="left" w:pos="7200"/>
          <w:tab w:val="left" w:pos="7920"/>
          <w:tab w:val="right" w:pos="9270"/>
        </w:tabs>
      </w:pPr>
      <w:r>
        <w:t xml:space="preserve">Finally, we make a comparison between the abstract Dirac operator </w:t>
      </w:r>
      <w:r w:rsidRPr="00D378D7">
        <w:rPr>
          <w:rFonts w:ascii="Script MT Bold" w:hAnsi="Script MT Bold"/>
        </w:rPr>
        <w:t>M</w:t>
      </w:r>
      <w:r>
        <w:t xml:space="preserve"> and the abstract rank-2 "vector" M, </w:t>
      </w:r>
    </w:p>
    <w:p w14:paraId="0981999A" w14:textId="77777777" w:rsidR="00D5773C" w:rsidRDefault="00D5773C" w:rsidP="00D5773C">
      <w:pPr>
        <w:tabs>
          <w:tab w:val="left" w:pos="7200"/>
          <w:tab w:val="left" w:pos="7920"/>
          <w:tab w:val="right" w:pos="9270"/>
        </w:tabs>
      </w:pPr>
    </w:p>
    <w:p w14:paraId="4BEE4F9C" w14:textId="77777777" w:rsidR="00D5773C" w:rsidRPr="00D5773C" w:rsidRDefault="00D5773C" w:rsidP="00D5773C">
      <w:pPr>
        <w:tabs>
          <w:tab w:val="left" w:pos="7200"/>
          <w:tab w:val="left" w:pos="7920"/>
          <w:tab w:val="right" w:pos="9270"/>
        </w:tabs>
      </w:pPr>
      <w:r>
        <w:tab/>
      </w:r>
      <w:r w:rsidRPr="00D378D7">
        <w:rPr>
          <w:rFonts w:ascii="Script MT Bold" w:hAnsi="Script MT Bold"/>
        </w:rPr>
        <w:t>M</w:t>
      </w:r>
      <w:r>
        <w:t xml:space="preserve"> =  Σ</w:t>
      </w:r>
      <w:r>
        <w:rPr>
          <w:rStyle w:val="subscript"/>
        </w:rPr>
        <w:t>ij</w:t>
      </w:r>
      <w:r>
        <w:t xml:space="preserve"> | </w:t>
      </w:r>
      <w:r w:rsidRPr="005E3C6B">
        <w:rPr>
          <w:b/>
        </w:rPr>
        <w:t>u</w:t>
      </w:r>
      <w:r>
        <w:rPr>
          <w:rStyle w:val="subscript"/>
        </w:rPr>
        <w:t>i</w:t>
      </w:r>
      <w:r>
        <w:t>&gt; M</w:t>
      </w:r>
      <w:r>
        <w:rPr>
          <w:rStyle w:val="superscript"/>
        </w:rPr>
        <w:t>i</w:t>
      </w:r>
      <w:r>
        <w:rPr>
          <w:rStyle w:val="subscript"/>
        </w:rPr>
        <w:t>j</w:t>
      </w:r>
      <w:r>
        <w:t xml:space="preserve"> &lt;</w:t>
      </w:r>
      <w:r w:rsidRPr="005E3C6B">
        <w:rPr>
          <w:b/>
        </w:rPr>
        <w:t>u</w:t>
      </w:r>
      <w:r w:rsidRPr="005E3C6B">
        <w:rPr>
          <w:rStyle w:val="superscript"/>
        </w:rPr>
        <w:t>j</w:t>
      </w:r>
      <w:r>
        <w:t>|</w:t>
      </w:r>
      <w:r>
        <w:tab/>
      </w:r>
      <w:r>
        <w:tab/>
        <w:t>// Dirac operator</w:t>
      </w:r>
    </w:p>
    <w:p w14:paraId="1070E306" w14:textId="77777777" w:rsidR="00D5773C" w:rsidRDefault="00D5773C" w:rsidP="00D5773C">
      <w:pPr>
        <w:tabs>
          <w:tab w:val="left" w:pos="7200"/>
          <w:tab w:val="left" w:pos="7920"/>
          <w:tab w:val="right" w:pos="9270"/>
        </w:tabs>
      </w:pPr>
    </w:p>
    <w:p w14:paraId="55C21E5E" w14:textId="77777777" w:rsidR="00D5773C" w:rsidRPr="00D5773C" w:rsidRDefault="00D5773C" w:rsidP="00D5773C">
      <w:pPr>
        <w:tabs>
          <w:tab w:val="left" w:pos="7200"/>
          <w:tab w:val="left" w:pos="7920"/>
          <w:tab w:val="right" w:pos="9270"/>
        </w:tabs>
      </w:pPr>
      <w:r>
        <w:tab/>
        <w:t>M = Σ</w:t>
      </w:r>
      <w:r>
        <w:rPr>
          <w:rStyle w:val="subscript"/>
        </w:rPr>
        <w:t>ij</w:t>
      </w:r>
      <w:r>
        <w:t xml:space="preserve"> M</w:t>
      </w:r>
      <w:r>
        <w:rPr>
          <w:rStyle w:val="superscript"/>
        </w:rPr>
        <w:t>i</w:t>
      </w:r>
      <w:r>
        <w:rPr>
          <w:rStyle w:val="subscript"/>
        </w:rPr>
        <w:t>j</w:t>
      </w:r>
      <w:r>
        <w:t xml:space="preserve"> </w:t>
      </w:r>
      <w:r w:rsidRPr="005E3C6B">
        <w:rPr>
          <w:b/>
        </w:rPr>
        <w:t>u</w:t>
      </w:r>
      <w:r>
        <w:rPr>
          <w:rStyle w:val="subscript"/>
        </w:rPr>
        <w:t>i</w:t>
      </w:r>
      <w:r>
        <w:t xml:space="preserve"> </w:t>
      </w:r>
      <w:r>
        <w:sym w:font="Symbol" w:char="F0C4"/>
      </w:r>
      <w:r>
        <w:t xml:space="preserve"> </w:t>
      </w:r>
      <w:r w:rsidRPr="005E3C6B">
        <w:rPr>
          <w:b/>
        </w:rPr>
        <w:t>u</w:t>
      </w:r>
      <w:r>
        <w:rPr>
          <w:rStyle w:val="superscript"/>
        </w:rPr>
        <w:t>j</w:t>
      </w:r>
      <w:r>
        <w:tab/>
      </w:r>
      <w:r>
        <w:tab/>
        <w:t>// (2.8.10), "vector" in vector space V</w:t>
      </w:r>
      <w:r>
        <w:rPr>
          <w:rStyle w:val="superscript"/>
        </w:rPr>
        <w:t>2</w:t>
      </w:r>
    </w:p>
    <w:p w14:paraId="1313D70A" w14:textId="77777777" w:rsidR="00D5773C" w:rsidRDefault="00D5773C" w:rsidP="00D5773C">
      <w:pPr>
        <w:tabs>
          <w:tab w:val="left" w:pos="7200"/>
          <w:tab w:val="left" w:pos="7920"/>
          <w:tab w:val="right" w:pos="9270"/>
        </w:tabs>
      </w:pPr>
      <w:r>
        <w:t>or</w:t>
      </w:r>
    </w:p>
    <w:p w14:paraId="7B2D5AC5" w14:textId="77777777" w:rsidR="00D5773C" w:rsidRPr="008A0800" w:rsidRDefault="00D5773C" w:rsidP="00D5773C">
      <w:pPr>
        <w:tabs>
          <w:tab w:val="left" w:pos="7200"/>
          <w:tab w:val="left" w:pos="7920"/>
          <w:tab w:val="right" w:pos="9270"/>
        </w:tabs>
      </w:pPr>
      <w:r>
        <w:tab/>
        <w:t>|M&gt;  = Σ</w:t>
      </w:r>
      <w:r>
        <w:rPr>
          <w:rStyle w:val="subscript"/>
        </w:rPr>
        <w:t>ij</w:t>
      </w:r>
      <w:r>
        <w:t xml:space="preserve"> M</w:t>
      </w:r>
      <w:r>
        <w:rPr>
          <w:rStyle w:val="superscript"/>
        </w:rPr>
        <w:t>i</w:t>
      </w:r>
      <w:r>
        <w:rPr>
          <w:rStyle w:val="subscript"/>
        </w:rPr>
        <w:t>j</w:t>
      </w:r>
      <w:r>
        <w:t xml:space="preserve">  | </w:t>
      </w:r>
      <w:r w:rsidRPr="005E3C6B">
        <w:rPr>
          <w:b/>
        </w:rPr>
        <w:t>u</w:t>
      </w:r>
      <w:r>
        <w:rPr>
          <w:rStyle w:val="subscript"/>
        </w:rPr>
        <w:t>i</w:t>
      </w:r>
      <w:r>
        <w:t xml:space="preserve">&gt; </w:t>
      </w:r>
      <w:r>
        <w:sym w:font="Symbol" w:char="F0C4"/>
      </w:r>
      <w:r>
        <w:t xml:space="preserve"> | </w:t>
      </w:r>
      <w:r w:rsidRPr="005E3C6B">
        <w:rPr>
          <w:b/>
        </w:rPr>
        <w:t>u</w:t>
      </w:r>
      <w:r>
        <w:rPr>
          <w:rStyle w:val="superscript"/>
        </w:rPr>
        <w:t>j</w:t>
      </w:r>
      <w:r>
        <w:t>&gt;  .</w:t>
      </w:r>
      <w:r>
        <w:tab/>
      </w:r>
      <w:r>
        <w:tab/>
      </w:r>
      <w:r>
        <w:tab/>
      </w:r>
      <w:r>
        <w:tab/>
      </w:r>
      <w:r>
        <w:tab/>
      </w:r>
      <w:r>
        <w:tab/>
      </w:r>
      <w:r>
        <w:tab/>
      </w:r>
      <w:r>
        <w:tab/>
        <w:t>(2.11.g19)</w:t>
      </w:r>
    </w:p>
    <w:p w14:paraId="160023FE" w14:textId="77777777" w:rsidR="00D5773C" w:rsidRDefault="00D5773C" w:rsidP="00D5773C">
      <w:pPr>
        <w:tabs>
          <w:tab w:val="left" w:pos="7200"/>
          <w:tab w:val="left" w:pos="7920"/>
          <w:tab w:val="right" w:pos="9270"/>
        </w:tabs>
      </w:pPr>
    </w:p>
    <w:p w14:paraId="1E717475" w14:textId="77777777" w:rsidR="00D5773C" w:rsidRDefault="00D5773C" w:rsidP="00D5773C">
      <w:pPr>
        <w:tabs>
          <w:tab w:val="left" w:pos="7200"/>
          <w:tab w:val="left" w:pos="7920"/>
          <w:tab w:val="right" w:pos="9270"/>
        </w:tabs>
      </w:pPr>
      <w:r>
        <w:t xml:space="preserve">The first object </w:t>
      </w:r>
      <w:r w:rsidRPr="00D378D7">
        <w:rPr>
          <w:rFonts w:ascii="Script MT Bold" w:hAnsi="Script MT Bold"/>
        </w:rPr>
        <w:t>M</w:t>
      </w:r>
      <w:r>
        <w:rPr>
          <w:rFonts w:ascii="Script MT Bold" w:hAnsi="Script MT Bold"/>
        </w:rPr>
        <w:t xml:space="preserve"> </w:t>
      </w:r>
      <w:r>
        <w:t xml:space="preserve">is an </w:t>
      </w:r>
      <w:r w:rsidRPr="005E3C6B">
        <w:rPr>
          <w:i/>
        </w:rPr>
        <w:t>operator</w:t>
      </w:r>
      <w:r>
        <w:t xml:space="preserve"> in the Dirac Hilbert Space V.</w:t>
      </w:r>
    </w:p>
    <w:p w14:paraId="018D744A" w14:textId="77777777" w:rsidR="00D5773C" w:rsidRDefault="00D5773C" w:rsidP="00D5773C">
      <w:pPr>
        <w:tabs>
          <w:tab w:val="left" w:pos="7200"/>
          <w:tab w:val="left" w:pos="7920"/>
          <w:tab w:val="right" w:pos="9270"/>
        </w:tabs>
      </w:pPr>
    </w:p>
    <w:p w14:paraId="2AB2EECF" w14:textId="77777777" w:rsidR="00D5773C" w:rsidRPr="005E3C6B" w:rsidRDefault="00D5773C" w:rsidP="00D5773C">
      <w:pPr>
        <w:tabs>
          <w:tab w:val="left" w:pos="7200"/>
          <w:tab w:val="left" w:pos="7920"/>
          <w:tab w:val="right" w:pos="9270"/>
        </w:tabs>
      </w:pPr>
      <w:r>
        <w:t xml:space="preserve">The second object M or |M&gt; is a </w:t>
      </w:r>
      <w:r w:rsidRPr="005E3C6B">
        <w:rPr>
          <w:i/>
        </w:rPr>
        <w:t>vector</w:t>
      </w:r>
      <w:r>
        <w:t xml:space="preserve"> in the tensor product space V </w:t>
      </w:r>
      <w:r>
        <w:sym w:font="Symbol" w:char="F0C4"/>
      </w:r>
      <w:r>
        <w:t xml:space="preserve"> V.</w:t>
      </w:r>
    </w:p>
    <w:p w14:paraId="2D805052" w14:textId="77777777" w:rsidR="00D5773C" w:rsidRDefault="00D5773C" w:rsidP="00D5773C">
      <w:pPr>
        <w:tabs>
          <w:tab w:val="left" w:pos="7200"/>
          <w:tab w:val="left" w:pos="7920"/>
          <w:tab w:val="right" w:pos="9270"/>
        </w:tabs>
      </w:pPr>
    </w:p>
    <w:p w14:paraId="2E9625F4" w14:textId="77777777" w:rsidR="00D5773C" w:rsidRDefault="00D5773C" w:rsidP="00D5773C">
      <w:r>
        <w:t xml:space="preserve">M and </w:t>
      </w:r>
      <w:r w:rsidRPr="00D5773C">
        <w:rPr>
          <w:rFonts w:ascii="Script MT Bold" w:hAnsi="Script MT Bold"/>
        </w:rPr>
        <w:t>M</w:t>
      </w:r>
      <w:r>
        <w:t xml:space="preserve"> are completely different objects, though they both involve the same matrix elements M</w:t>
      </w:r>
      <w:r>
        <w:rPr>
          <w:rStyle w:val="superscript"/>
        </w:rPr>
        <w:t>i</w:t>
      </w:r>
      <w:r>
        <w:rPr>
          <w:rStyle w:val="subscript"/>
        </w:rPr>
        <w:t>j</w:t>
      </w:r>
      <w:r>
        <w:t xml:space="preserve">. In each case, we can project out those matrix elements in an appropriate fashion: </w:t>
      </w:r>
    </w:p>
    <w:p w14:paraId="513AE0C3" w14:textId="77777777" w:rsidR="00D5773C" w:rsidRDefault="00D5773C" w:rsidP="00D5773C"/>
    <w:p w14:paraId="5ACD763D" w14:textId="77777777" w:rsidR="00D5773C" w:rsidRDefault="00D5773C" w:rsidP="00D5773C">
      <w:pPr>
        <w:tabs>
          <w:tab w:val="left" w:pos="7200"/>
          <w:tab w:val="left" w:pos="7920"/>
          <w:tab w:val="right" w:pos="9270"/>
        </w:tabs>
      </w:pPr>
      <w:r>
        <w:tab/>
        <w:t>&lt;</w:t>
      </w:r>
      <w:r w:rsidRPr="00D378D7">
        <w:rPr>
          <w:b/>
        </w:rPr>
        <w:t>u</w:t>
      </w:r>
      <w:r>
        <w:rPr>
          <w:rStyle w:val="superscript"/>
        </w:rPr>
        <w:t>a</w:t>
      </w:r>
      <w:r>
        <w:t xml:space="preserve"> | </w:t>
      </w:r>
      <w:r w:rsidRPr="00D378D7">
        <w:rPr>
          <w:rFonts w:ascii="Script MT Bold" w:hAnsi="Script MT Bold"/>
        </w:rPr>
        <w:t>M</w:t>
      </w:r>
      <w:r>
        <w:t xml:space="preserve"> | </w:t>
      </w:r>
      <w:r w:rsidRPr="00D378D7">
        <w:rPr>
          <w:b/>
        </w:rPr>
        <w:t>u</w:t>
      </w:r>
      <w:r>
        <w:rPr>
          <w:rStyle w:val="subscript"/>
        </w:rPr>
        <w:t>b</w:t>
      </w:r>
      <w:r>
        <w:t>&gt;  =  &lt;</w:t>
      </w:r>
      <w:r w:rsidRPr="00D378D7">
        <w:rPr>
          <w:b/>
        </w:rPr>
        <w:t>u</w:t>
      </w:r>
      <w:r>
        <w:rPr>
          <w:rStyle w:val="superscript"/>
        </w:rPr>
        <w:t>a</w:t>
      </w:r>
      <w:r>
        <w:t xml:space="preserve"> | {  Σ</w:t>
      </w:r>
      <w:r>
        <w:rPr>
          <w:rStyle w:val="subscript"/>
        </w:rPr>
        <w:t>ij</w:t>
      </w:r>
      <w:r>
        <w:t xml:space="preserve"> | </w:t>
      </w:r>
      <w:r w:rsidRPr="005E3C6B">
        <w:rPr>
          <w:b/>
        </w:rPr>
        <w:t>u</w:t>
      </w:r>
      <w:r>
        <w:rPr>
          <w:rStyle w:val="subscript"/>
        </w:rPr>
        <w:t>i</w:t>
      </w:r>
      <w:r>
        <w:t>&gt; M</w:t>
      </w:r>
      <w:r>
        <w:rPr>
          <w:rStyle w:val="superscript"/>
        </w:rPr>
        <w:t>i</w:t>
      </w:r>
      <w:r>
        <w:rPr>
          <w:rStyle w:val="subscript"/>
        </w:rPr>
        <w:t>j</w:t>
      </w:r>
      <w:r>
        <w:t xml:space="preserve"> &lt;</w:t>
      </w:r>
      <w:r w:rsidRPr="005E3C6B">
        <w:rPr>
          <w:b/>
        </w:rPr>
        <w:t>u</w:t>
      </w:r>
      <w:r w:rsidRPr="005E3C6B">
        <w:rPr>
          <w:rStyle w:val="superscript"/>
        </w:rPr>
        <w:t>j</w:t>
      </w:r>
      <w:r>
        <w:t xml:space="preserve">|}  | </w:t>
      </w:r>
      <w:r w:rsidRPr="00D378D7">
        <w:rPr>
          <w:b/>
        </w:rPr>
        <w:t>u</w:t>
      </w:r>
      <w:r>
        <w:rPr>
          <w:rStyle w:val="subscript"/>
        </w:rPr>
        <w:t>b</w:t>
      </w:r>
      <w:r>
        <w:t>&gt;   =  M</w:t>
      </w:r>
      <w:r>
        <w:rPr>
          <w:rStyle w:val="superscript"/>
        </w:rPr>
        <w:t>a</w:t>
      </w:r>
      <w:r>
        <w:rPr>
          <w:rStyle w:val="subscript"/>
        </w:rPr>
        <w:t>b</w:t>
      </w:r>
    </w:p>
    <w:p w14:paraId="173DD8C8" w14:textId="77777777" w:rsidR="00D5773C" w:rsidRDefault="00D5773C" w:rsidP="00D5773C">
      <w:pPr>
        <w:tabs>
          <w:tab w:val="left" w:pos="7200"/>
          <w:tab w:val="left" w:pos="7920"/>
          <w:tab w:val="right" w:pos="9270"/>
        </w:tabs>
      </w:pPr>
    </w:p>
    <w:p w14:paraId="3AB2233C" w14:textId="77777777" w:rsidR="00D5773C" w:rsidRPr="008A0800" w:rsidRDefault="00D5773C" w:rsidP="00D5773C">
      <w:pPr>
        <w:tabs>
          <w:tab w:val="left" w:pos="7200"/>
          <w:tab w:val="left" w:pos="7920"/>
          <w:tab w:val="right" w:pos="9270"/>
        </w:tabs>
      </w:pPr>
      <w:r>
        <w:tab/>
        <w:t xml:space="preserve">[&lt; </w:t>
      </w:r>
      <w:r w:rsidRPr="005E3C6B">
        <w:rPr>
          <w:b/>
        </w:rPr>
        <w:t>u</w:t>
      </w:r>
      <w:r>
        <w:rPr>
          <w:rStyle w:val="subscript"/>
        </w:rPr>
        <w:t>a</w:t>
      </w:r>
      <w:r>
        <w:t xml:space="preserve">| </w:t>
      </w:r>
      <w:r>
        <w:sym w:font="Symbol" w:char="F0C4"/>
      </w:r>
      <w:r>
        <w:t xml:space="preserve"> &lt; </w:t>
      </w:r>
      <w:r w:rsidRPr="005E3C6B">
        <w:rPr>
          <w:b/>
        </w:rPr>
        <w:t>u</w:t>
      </w:r>
      <w:r>
        <w:rPr>
          <w:rStyle w:val="superscript"/>
        </w:rPr>
        <w:t>b</w:t>
      </w:r>
      <w:r>
        <w:t xml:space="preserve">| ] | M &gt; = [&lt; </w:t>
      </w:r>
      <w:r w:rsidRPr="005E3C6B">
        <w:rPr>
          <w:b/>
        </w:rPr>
        <w:t>u</w:t>
      </w:r>
      <w:r>
        <w:rPr>
          <w:rStyle w:val="subscript"/>
        </w:rPr>
        <w:t>a</w:t>
      </w:r>
      <w:r>
        <w:t xml:space="preserve">| </w:t>
      </w:r>
      <w:r>
        <w:sym w:font="Symbol" w:char="F0C4"/>
      </w:r>
      <w:r>
        <w:t xml:space="preserve"> &lt; </w:t>
      </w:r>
      <w:r w:rsidRPr="005E3C6B">
        <w:rPr>
          <w:b/>
        </w:rPr>
        <w:t>u</w:t>
      </w:r>
      <w:r>
        <w:rPr>
          <w:rStyle w:val="superscript"/>
        </w:rPr>
        <w:t>b</w:t>
      </w:r>
      <w:r>
        <w:t>| ] Σ</w:t>
      </w:r>
      <w:r>
        <w:rPr>
          <w:rStyle w:val="subscript"/>
        </w:rPr>
        <w:t>ij</w:t>
      </w:r>
      <w:r>
        <w:t xml:space="preserve"> M</w:t>
      </w:r>
      <w:r>
        <w:rPr>
          <w:rStyle w:val="superscript"/>
        </w:rPr>
        <w:t>i</w:t>
      </w:r>
      <w:r>
        <w:rPr>
          <w:rStyle w:val="subscript"/>
        </w:rPr>
        <w:t>j</w:t>
      </w:r>
      <w:r>
        <w:t xml:space="preserve">  | </w:t>
      </w:r>
      <w:r w:rsidRPr="005E3C6B">
        <w:rPr>
          <w:b/>
        </w:rPr>
        <w:t>u</w:t>
      </w:r>
      <w:r>
        <w:rPr>
          <w:rStyle w:val="subscript"/>
        </w:rPr>
        <w:t>i</w:t>
      </w:r>
      <w:r>
        <w:t xml:space="preserve">&gt; </w:t>
      </w:r>
      <w:r>
        <w:sym w:font="Symbol" w:char="F0C4"/>
      </w:r>
      <w:r>
        <w:t xml:space="preserve"> | </w:t>
      </w:r>
      <w:r w:rsidRPr="005E3C6B">
        <w:rPr>
          <w:b/>
        </w:rPr>
        <w:t>u</w:t>
      </w:r>
      <w:r>
        <w:rPr>
          <w:rStyle w:val="superscript"/>
        </w:rPr>
        <w:t>j</w:t>
      </w:r>
      <w:r>
        <w:t>&gt;  =  M</w:t>
      </w:r>
      <w:r>
        <w:rPr>
          <w:rStyle w:val="superscript"/>
        </w:rPr>
        <w:t>a</w:t>
      </w:r>
      <w:r>
        <w:rPr>
          <w:rStyle w:val="subscript"/>
        </w:rPr>
        <w:t>b</w:t>
      </w:r>
      <w:r>
        <w:t xml:space="preserve">  .</w:t>
      </w:r>
      <w:r>
        <w:tab/>
      </w:r>
      <w:r>
        <w:tab/>
      </w:r>
      <w:r>
        <w:tab/>
        <w:t>(2.11.g20)</w:t>
      </w:r>
    </w:p>
    <w:p w14:paraId="5EFE7F93" w14:textId="77777777" w:rsidR="00D5773C" w:rsidRDefault="00D5773C" w:rsidP="00D5773C"/>
    <w:p w14:paraId="64710EE1" w14:textId="77777777" w:rsidR="00D5773C" w:rsidRDefault="00D5773C" w:rsidP="00D5773C">
      <w:r>
        <w:t xml:space="preserve">The above discussion is presented implicitly for a square matrix M, but only small adjustments are needed for it to apply to a non-square matrix. In this case, in  </w:t>
      </w:r>
      <w:r w:rsidRPr="00D378D7">
        <w:rPr>
          <w:b/>
        </w:rPr>
        <w:t>a</w:t>
      </w:r>
      <w:r>
        <w:rPr>
          <w:rStyle w:val="superscript"/>
        </w:rPr>
        <w:t>T</w:t>
      </w:r>
      <w:r>
        <w:t xml:space="preserve">M </w:t>
      </w:r>
      <w:r w:rsidRPr="00D378D7">
        <w:rPr>
          <w:b/>
        </w:rPr>
        <w:t>b</w:t>
      </w:r>
      <w:r>
        <w:rPr>
          <w:b/>
        </w:rPr>
        <w:t xml:space="preserve"> </w:t>
      </w:r>
      <w:r>
        <w:t xml:space="preserve">one thinks of vectors </w:t>
      </w:r>
      <w:r w:rsidRPr="005E3C6B">
        <w:rPr>
          <w:b/>
        </w:rPr>
        <w:t>a</w:t>
      </w:r>
      <w:r>
        <w:t xml:space="preserve"> and </w:t>
      </w:r>
      <w:r w:rsidRPr="005E3C6B">
        <w:rPr>
          <w:b/>
        </w:rPr>
        <w:t>b</w:t>
      </w:r>
      <w:r>
        <w:t xml:space="preserve"> as having different dimensions. Perhaps </w:t>
      </w:r>
      <w:r w:rsidRPr="005E3C6B">
        <w:rPr>
          <w:b/>
        </w:rPr>
        <w:t>b</w:t>
      </w:r>
      <w:r>
        <w:t xml:space="preserve"> lies in x-space which is R</w:t>
      </w:r>
      <w:r>
        <w:rPr>
          <w:rStyle w:val="superscript"/>
        </w:rPr>
        <w:t>n</w:t>
      </w:r>
      <w:r>
        <w:t xml:space="preserve"> while </w:t>
      </w:r>
      <w:r w:rsidRPr="005E3C6B">
        <w:rPr>
          <w:b/>
        </w:rPr>
        <w:t>a</w:t>
      </w:r>
      <w:r>
        <w:t xml:space="preserve"> lies in x'-space which is R</w:t>
      </w:r>
      <w:r>
        <w:rPr>
          <w:rStyle w:val="superscript"/>
        </w:rPr>
        <w:t>m</w:t>
      </w:r>
      <w:r>
        <w:t xml:space="preserve"> with m &gt; n, and then M</w:t>
      </w:r>
      <w:r>
        <w:rPr>
          <w:rStyle w:val="superscript"/>
        </w:rPr>
        <w:t>i</w:t>
      </w:r>
      <w:r>
        <w:rPr>
          <w:rStyle w:val="subscript"/>
        </w:rPr>
        <w:t>j</w:t>
      </w:r>
      <w:r>
        <w:t xml:space="preserve"> is an m x n matrix. The  x'-space V' has n basis vectors |</w:t>
      </w:r>
      <w:r w:rsidRPr="005E3C6B">
        <w:rPr>
          <w:b/>
        </w:rPr>
        <w:t>u</w:t>
      </w:r>
      <w:r>
        <w:t>'</w:t>
      </w:r>
      <w:r>
        <w:rPr>
          <w:rStyle w:val="subscript"/>
        </w:rPr>
        <w:t>i</w:t>
      </w:r>
      <w:r>
        <w:t>&gt; while the x-space V has m basis vectors  |</w:t>
      </w:r>
      <w:r w:rsidRPr="005E3C6B">
        <w:rPr>
          <w:b/>
        </w:rPr>
        <w:t>u</w:t>
      </w:r>
      <w:r>
        <w:rPr>
          <w:rStyle w:val="subscript"/>
        </w:rPr>
        <w:t>i</w:t>
      </w:r>
      <w:r>
        <w:t xml:space="preserve">&gt;. Then one would have, for example, </w:t>
      </w:r>
    </w:p>
    <w:p w14:paraId="6054BDD4" w14:textId="77777777" w:rsidR="00D5773C" w:rsidRDefault="00D5773C" w:rsidP="00D5773C"/>
    <w:p w14:paraId="2E036407" w14:textId="77777777" w:rsidR="00D5773C" w:rsidRPr="005E3C6B" w:rsidRDefault="00D5773C" w:rsidP="00D5773C">
      <w:r>
        <w:tab/>
        <w:t>&lt;</w:t>
      </w:r>
      <w:r w:rsidRPr="00D378D7">
        <w:rPr>
          <w:b/>
        </w:rPr>
        <w:t>u</w:t>
      </w:r>
      <w:r>
        <w:rPr>
          <w:rStyle w:val="superscript"/>
        </w:rPr>
        <w:t>i</w:t>
      </w:r>
      <w:r>
        <w:t xml:space="preserve"> | </w:t>
      </w:r>
      <w:r w:rsidRPr="00D378D7">
        <w:rPr>
          <w:rFonts w:ascii="Script MT Bold" w:hAnsi="Script MT Bold"/>
        </w:rPr>
        <w:t>M</w:t>
      </w:r>
      <w:r>
        <w:t xml:space="preserve"> | </w:t>
      </w:r>
      <w:r w:rsidRPr="00D378D7">
        <w:rPr>
          <w:b/>
        </w:rPr>
        <w:t>u</w:t>
      </w:r>
      <w:r>
        <w:rPr>
          <w:b/>
        </w:rPr>
        <w:t>'</w:t>
      </w:r>
      <w:r>
        <w:rPr>
          <w:rStyle w:val="subscript"/>
        </w:rPr>
        <w:t>j</w:t>
      </w:r>
      <w:r>
        <w:t>&gt;  =  M</w:t>
      </w:r>
      <w:r>
        <w:rPr>
          <w:rStyle w:val="superscript"/>
        </w:rPr>
        <w:t>i</w:t>
      </w:r>
      <w:r>
        <w:rPr>
          <w:rStyle w:val="subscript"/>
        </w:rPr>
        <w:t>j</w:t>
      </w:r>
      <w:r>
        <w:t xml:space="preserve"> </w:t>
      </w:r>
    </w:p>
    <w:p w14:paraId="53213D9A" w14:textId="77777777" w:rsidR="00D5773C" w:rsidRDefault="00D5773C" w:rsidP="00D5773C"/>
    <w:p w14:paraId="3D452DB6" w14:textId="77777777" w:rsidR="00D5773C" w:rsidRDefault="00D5773C" w:rsidP="00D5773C">
      <w:r>
        <w:tab/>
      </w:r>
      <w:r w:rsidRPr="00D378D7">
        <w:rPr>
          <w:rFonts w:ascii="Script MT Bold" w:hAnsi="Script MT Bold"/>
        </w:rPr>
        <w:t>M</w:t>
      </w:r>
      <w:r>
        <w:t xml:space="preserve"> =  Σ</w:t>
      </w:r>
      <w:r>
        <w:rPr>
          <w:rStyle w:val="subscript"/>
        </w:rPr>
        <w:t>i=1</w:t>
      </w:r>
      <w:r>
        <w:rPr>
          <w:rStyle w:val="superscript"/>
        </w:rPr>
        <w:t xml:space="preserve">m </w:t>
      </w:r>
      <w:r>
        <w:t>Σ</w:t>
      </w:r>
      <w:r>
        <w:rPr>
          <w:rStyle w:val="subscript"/>
        </w:rPr>
        <w:t>j=1</w:t>
      </w:r>
      <w:r>
        <w:rPr>
          <w:rStyle w:val="superscript"/>
        </w:rPr>
        <w:t xml:space="preserve">n </w:t>
      </w:r>
      <w:r>
        <w:t xml:space="preserve">| </w:t>
      </w:r>
      <w:r w:rsidRPr="005E3C6B">
        <w:rPr>
          <w:b/>
        </w:rPr>
        <w:t>u</w:t>
      </w:r>
      <w:r>
        <w:rPr>
          <w:rStyle w:val="subscript"/>
        </w:rPr>
        <w:t>i</w:t>
      </w:r>
      <w:r>
        <w:t>&gt; M</w:t>
      </w:r>
      <w:r>
        <w:rPr>
          <w:rStyle w:val="superscript"/>
        </w:rPr>
        <w:t>i</w:t>
      </w:r>
      <w:r>
        <w:rPr>
          <w:rStyle w:val="subscript"/>
        </w:rPr>
        <w:t>j</w:t>
      </w:r>
      <w:r>
        <w:t xml:space="preserve"> &lt;</w:t>
      </w:r>
      <w:r w:rsidRPr="005E3C6B">
        <w:rPr>
          <w:b/>
        </w:rPr>
        <w:t>u</w:t>
      </w:r>
      <w:r>
        <w:rPr>
          <w:b/>
        </w:rPr>
        <w:t>'</w:t>
      </w:r>
      <w:r w:rsidRPr="005E3C6B">
        <w:rPr>
          <w:rStyle w:val="superscript"/>
        </w:rPr>
        <w:t>j</w:t>
      </w:r>
      <w:r>
        <w:t>|</w:t>
      </w:r>
    </w:p>
    <w:p w14:paraId="21F7871F" w14:textId="77777777" w:rsidR="00D5773C" w:rsidRDefault="00D5773C" w:rsidP="00D5773C"/>
    <w:p w14:paraId="3007683C" w14:textId="77777777" w:rsidR="00D5773C" w:rsidRDefault="00D5773C" w:rsidP="00D5773C">
      <w:pPr>
        <w:tabs>
          <w:tab w:val="left" w:pos="7200"/>
          <w:tab w:val="left" w:pos="7920"/>
          <w:tab w:val="right" w:pos="9270"/>
        </w:tabs>
      </w:pPr>
      <w:r>
        <w:tab/>
        <w:t>|M&gt;  =  Σ</w:t>
      </w:r>
      <w:r>
        <w:rPr>
          <w:rStyle w:val="subscript"/>
        </w:rPr>
        <w:t>i=1</w:t>
      </w:r>
      <w:r>
        <w:rPr>
          <w:rStyle w:val="superscript"/>
        </w:rPr>
        <w:t xml:space="preserve">m </w:t>
      </w:r>
      <w:r>
        <w:t>Σ</w:t>
      </w:r>
      <w:r>
        <w:rPr>
          <w:rStyle w:val="subscript"/>
        </w:rPr>
        <w:t>j=1</w:t>
      </w:r>
      <w:r>
        <w:rPr>
          <w:rStyle w:val="superscript"/>
        </w:rPr>
        <w:t xml:space="preserve">n </w:t>
      </w:r>
      <w:r>
        <w:t>M</w:t>
      </w:r>
      <w:r>
        <w:rPr>
          <w:rStyle w:val="superscript"/>
        </w:rPr>
        <w:t>i</w:t>
      </w:r>
      <w:r>
        <w:rPr>
          <w:rStyle w:val="subscript"/>
        </w:rPr>
        <w:t>j</w:t>
      </w:r>
      <w:r>
        <w:t xml:space="preserve">  | </w:t>
      </w:r>
      <w:r w:rsidRPr="005E3C6B">
        <w:rPr>
          <w:b/>
        </w:rPr>
        <w:t>u</w:t>
      </w:r>
      <w:r>
        <w:rPr>
          <w:rStyle w:val="subscript"/>
        </w:rPr>
        <w:t>i</w:t>
      </w:r>
      <w:r>
        <w:t xml:space="preserve">&gt; </w:t>
      </w:r>
      <w:r>
        <w:sym w:font="Symbol" w:char="F0C4"/>
      </w:r>
      <w:r>
        <w:t xml:space="preserve"> | </w:t>
      </w:r>
      <w:r w:rsidRPr="005E3C6B">
        <w:rPr>
          <w:b/>
        </w:rPr>
        <w:t>u</w:t>
      </w:r>
      <w:r>
        <w:rPr>
          <w:b/>
        </w:rPr>
        <w:t>'</w:t>
      </w:r>
      <w:r>
        <w:rPr>
          <w:rStyle w:val="superscript"/>
        </w:rPr>
        <w:t>j</w:t>
      </w:r>
      <w:r>
        <w:t>&gt;</w:t>
      </w:r>
      <w:r>
        <w:tab/>
      </w:r>
    </w:p>
    <w:p w14:paraId="27369393" w14:textId="77777777" w:rsidR="00D5773C" w:rsidRDefault="00D5773C" w:rsidP="00D5773C">
      <w:pPr>
        <w:tabs>
          <w:tab w:val="left" w:pos="7200"/>
          <w:tab w:val="left" w:pos="7920"/>
          <w:tab w:val="right" w:pos="9270"/>
        </w:tabs>
      </w:pPr>
    </w:p>
    <w:p w14:paraId="73C836B5" w14:textId="77777777" w:rsidR="00D5773C" w:rsidRPr="005E3C6B" w:rsidRDefault="00D5773C" w:rsidP="00D5773C">
      <w:pPr>
        <w:tabs>
          <w:tab w:val="left" w:pos="7200"/>
          <w:tab w:val="left" w:pos="7920"/>
          <w:tab w:val="right" w:pos="9270"/>
        </w:tabs>
      </w:pPr>
      <w:r>
        <w:tab/>
      </w:r>
      <w:r w:rsidRPr="005E3C6B">
        <w:rPr>
          <w:i/>
        </w:rPr>
        <w:t>1</w:t>
      </w:r>
      <w:r>
        <w:rPr>
          <w:i/>
        </w:rPr>
        <w:t>'</w:t>
      </w:r>
      <w:r>
        <w:t xml:space="preserve">  =  Σ</w:t>
      </w:r>
      <w:r>
        <w:rPr>
          <w:rStyle w:val="subscript"/>
        </w:rPr>
        <w:t>i</w:t>
      </w:r>
      <w:r>
        <w:t xml:space="preserve"> | </w:t>
      </w:r>
      <w:r w:rsidRPr="005E3C6B">
        <w:rPr>
          <w:b/>
        </w:rPr>
        <w:t>u</w:t>
      </w:r>
      <w:r>
        <w:rPr>
          <w:b/>
        </w:rPr>
        <w:t>'</w:t>
      </w:r>
      <w:r>
        <w:rPr>
          <w:rStyle w:val="subscript"/>
        </w:rPr>
        <w:t>i</w:t>
      </w:r>
      <w:r>
        <w:t>&gt;&lt;</w:t>
      </w:r>
      <w:r w:rsidRPr="005E3C6B">
        <w:rPr>
          <w:b/>
        </w:rPr>
        <w:t>u</w:t>
      </w:r>
      <w:r>
        <w:rPr>
          <w:b/>
        </w:rPr>
        <w:t>'</w:t>
      </w:r>
      <w:r>
        <w:rPr>
          <w:rStyle w:val="superscript"/>
        </w:rPr>
        <w:t>i</w:t>
      </w:r>
      <w:r>
        <w:t>|</w:t>
      </w:r>
      <w:r>
        <w:tab/>
      </w:r>
      <w:r>
        <w:tab/>
        <w:t>completeness in V'</w:t>
      </w:r>
    </w:p>
    <w:p w14:paraId="62E7A275" w14:textId="77777777" w:rsidR="00D5773C" w:rsidRPr="005E3C6B" w:rsidRDefault="00D5773C" w:rsidP="00D5773C">
      <w:pPr>
        <w:tabs>
          <w:tab w:val="left" w:pos="7200"/>
          <w:tab w:val="left" w:pos="7920"/>
          <w:tab w:val="right" w:pos="9270"/>
        </w:tabs>
      </w:pPr>
    </w:p>
    <w:p w14:paraId="6B504123" w14:textId="77777777" w:rsidR="00D5773C" w:rsidRPr="008A0800" w:rsidRDefault="00D5773C" w:rsidP="00D5773C">
      <w:pPr>
        <w:tabs>
          <w:tab w:val="left" w:pos="7200"/>
          <w:tab w:val="left" w:pos="7920"/>
          <w:tab w:val="right" w:pos="9270"/>
        </w:tabs>
      </w:pPr>
      <w:r>
        <w:tab/>
      </w:r>
      <w:r w:rsidRPr="005E3C6B">
        <w:rPr>
          <w:i/>
        </w:rPr>
        <w:t>1</w:t>
      </w:r>
      <w:r>
        <w:t xml:space="preserve">  =  Σ</w:t>
      </w:r>
      <w:r>
        <w:rPr>
          <w:rStyle w:val="subscript"/>
        </w:rPr>
        <w:t>i</w:t>
      </w:r>
      <w:r>
        <w:t xml:space="preserve"> | </w:t>
      </w:r>
      <w:r w:rsidRPr="005E3C6B">
        <w:rPr>
          <w:b/>
        </w:rPr>
        <w:t>u</w:t>
      </w:r>
      <w:r>
        <w:rPr>
          <w:rStyle w:val="subscript"/>
        </w:rPr>
        <w:t>i</w:t>
      </w:r>
      <w:r>
        <w:t>&gt;&lt;</w:t>
      </w:r>
      <w:r w:rsidRPr="005E3C6B">
        <w:rPr>
          <w:b/>
        </w:rPr>
        <w:t>u</w:t>
      </w:r>
      <w:r>
        <w:rPr>
          <w:rStyle w:val="superscript"/>
        </w:rPr>
        <w:t>i</w:t>
      </w:r>
      <w:r>
        <w:t>|</w:t>
      </w:r>
      <w:r>
        <w:tab/>
      </w:r>
      <w:r>
        <w:tab/>
        <w:t>completeness in V</w:t>
      </w:r>
      <w:r>
        <w:tab/>
      </w:r>
      <w:r>
        <w:tab/>
      </w:r>
      <w:r>
        <w:tab/>
      </w:r>
      <w:r>
        <w:tab/>
      </w:r>
      <w:r>
        <w:tab/>
      </w:r>
      <w:r>
        <w:tab/>
        <w:t>(2.11.g21)</w:t>
      </w:r>
    </w:p>
    <w:p w14:paraId="00DFC55E" w14:textId="77777777" w:rsidR="00D5773C" w:rsidRDefault="00D5773C" w:rsidP="00D5773C">
      <w:pPr>
        <w:tabs>
          <w:tab w:val="left" w:pos="7200"/>
          <w:tab w:val="left" w:pos="7920"/>
          <w:tab w:val="right" w:pos="9270"/>
        </w:tabs>
      </w:pPr>
    </w:p>
    <w:p w14:paraId="23A35F1F" w14:textId="77777777" w:rsidR="00D5773C" w:rsidRPr="005E3C6B" w:rsidRDefault="00D5773C" w:rsidP="00D5773C">
      <w:pPr>
        <w:tabs>
          <w:tab w:val="left" w:pos="7200"/>
          <w:tab w:val="left" w:pos="7920"/>
          <w:tab w:val="right" w:pos="9270"/>
        </w:tabs>
      </w:pPr>
      <w:r>
        <w:t xml:space="preserve">This is exactly the situation we shall encounter in Chapter 9 where the matrix R is an m x n matrix. </w:t>
      </w:r>
    </w:p>
    <w:p w14:paraId="4D84F60A" w14:textId="77777777" w:rsidR="00D5773C" w:rsidRDefault="00D5773C" w:rsidP="00D5773C">
      <w:pPr>
        <w:tabs>
          <w:tab w:val="left" w:pos="7200"/>
          <w:tab w:val="left" w:pos="7920"/>
          <w:tab w:val="right" w:pos="9270"/>
        </w:tabs>
      </w:pPr>
    </w:p>
    <w:p w14:paraId="00DFB172" w14:textId="77777777" w:rsidR="00D5773C" w:rsidRPr="00D5773C" w:rsidRDefault="00D5773C" w:rsidP="00D5773C">
      <w:pPr>
        <w:tabs>
          <w:tab w:val="left" w:pos="7200"/>
          <w:tab w:val="left" w:pos="7920"/>
          <w:tab w:val="right" w:pos="9270"/>
        </w:tabs>
        <w:rPr>
          <w:color w:val="FF0000"/>
        </w:rPr>
      </w:pPr>
      <w:r w:rsidRPr="00D5773C">
        <w:rPr>
          <w:color w:val="FF0000"/>
        </w:rPr>
        <w:t xml:space="preserve">We shall not use a script font to represent Dirac space operators, but one should keep in mind that any non-scalar object which is seen to be operating to the left on a bra, or to the right on a ket, or which is found between the two vertical bars in &lt; |    | &gt; is a Dirac space operator, regardless of the font used to represent it. Such operator objects are not matrices, but their matrix elements form matrices. </w:t>
      </w:r>
    </w:p>
    <w:p w14:paraId="20A70914" w14:textId="77777777" w:rsidR="00D5773C" w:rsidRPr="00D378D7" w:rsidRDefault="00D5773C" w:rsidP="00D5773C"/>
    <w:p w14:paraId="4314139E" w14:textId="77777777" w:rsidR="00D5773C" w:rsidRDefault="00D5773C" w:rsidP="00D5773C"/>
    <w:p w14:paraId="74416116" w14:textId="77777777" w:rsidR="00D5773C" w:rsidRDefault="00D5773C" w:rsidP="00D5773C"/>
    <w:p w14:paraId="0B36727F" w14:textId="77777777" w:rsidR="005A733E" w:rsidRDefault="005A733E" w:rsidP="00D72439">
      <w:pPr>
        <w:tabs>
          <w:tab w:val="left" w:pos="7200"/>
          <w:tab w:val="left" w:pos="7920"/>
          <w:tab w:val="right" w:pos="9270"/>
        </w:tabs>
      </w:pPr>
    </w:p>
    <w:sectPr w:rsidR="005A733E">
      <w:footerReference w:type="default" r:id="rId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42346" w14:textId="77777777" w:rsidR="00361E06" w:rsidRDefault="00361E06">
      <w:r>
        <w:separator/>
      </w:r>
    </w:p>
  </w:endnote>
  <w:endnote w:type="continuationSeparator" w:id="0">
    <w:p w14:paraId="583E4F67" w14:textId="77777777" w:rsidR="00361E06" w:rsidRDefault="00361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D3E72" w14:textId="77777777" w:rsidR="00D5773C" w:rsidRDefault="00D5773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E2C02">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2B2EA" w14:textId="77777777" w:rsidR="00361E06" w:rsidRDefault="00361E06">
      <w:r>
        <w:separator/>
      </w:r>
    </w:p>
  </w:footnote>
  <w:footnote w:type="continuationSeparator" w:id="0">
    <w:p w14:paraId="7FB27DE8" w14:textId="77777777" w:rsidR="00361E06" w:rsidRDefault="00361E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F9E89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F32267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A02DC3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396C8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37EC0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3603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C50A31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20B8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B4447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8E5F92"/>
    <w:lvl w:ilvl="0">
      <w:start w:val="1"/>
      <w:numFmt w:val="bullet"/>
      <w:lvlText w:val=""/>
      <w:lvlJc w:val="left"/>
      <w:pPr>
        <w:tabs>
          <w:tab w:val="num" w:pos="360"/>
        </w:tabs>
        <w:ind w:left="360" w:hanging="360"/>
      </w:pPr>
      <w:rPr>
        <w:rFonts w:ascii="Symbol" w:hAnsi="Symbol" w:hint="default"/>
      </w:rPr>
    </w:lvl>
  </w:abstractNum>
  <w:num w:numId="1" w16cid:durableId="1429159347">
    <w:abstractNumId w:val="9"/>
  </w:num>
  <w:num w:numId="2" w16cid:durableId="987779450">
    <w:abstractNumId w:val="7"/>
  </w:num>
  <w:num w:numId="3" w16cid:durableId="2142847288">
    <w:abstractNumId w:val="6"/>
  </w:num>
  <w:num w:numId="4" w16cid:durableId="1132821619">
    <w:abstractNumId w:val="5"/>
  </w:num>
  <w:num w:numId="5" w16cid:durableId="656229473">
    <w:abstractNumId w:val="4"/>
  </w:num>
  <w:num w:numId="6" w16cid:durableId="1827890418">
    <w:abstractNumId w:val="8"/>
  </w:num>
  <w:num w:numId="7" w16cid:durableId="1560435411">
    <w:abstractNumId w:val="3"/>
  </w:num>
  <w:num w:numId="8" w16cid:durableId="517622736">
    <w:abstractNumId w:val="2"/>
  </w:num>
  <w:num w:numId="9" w16cid:durableId="904990341">
    <w:abstractNumId w:val="1"/>
  </w:num>
  <w:num w:numId="10" w16cid:durableId="9494388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72439"/>
    <w:rsid w:val="0001344C"/>
    <w:rsid w:val="00032790"/>
    <w:rsid w:val="000522DF"/>
    <w:rsid w:val="000544B7"/>
    <w:rsid w:val="00054B07"/>
    <w:rsid w:val="00064021"/>
    <w:rsid w:val="00064738"/>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A4F38"/>
    <w:rsid w:val="001C5399"/>
    <w:rsid w:val="001E0BB5"/>
    <w:rsid w:val="001F1A3B"/>
    <w:rsid w:val="00202221"/>
    <w:rsid w:val="00207774"/>
    <w:rsid w:val="0020790D"/>
    <w:rsid w:val="002170F0"/>
    <w:rsid w:val="00227FEA"/>
    <w:rsid w:val="00252488"/>
    <w:rsid w:val="00257AC0"/>
    <w:rsid w:val="0026152B"/>
    <w:rsid w:val="00264F99"/>
    <w:rsid w:val="00265985"/>
    <w:rsid w:val="0027631B"/>
    <w:rsid w:val="00283691"/>
    <w:rsid w:val="00291390"/>
    <w:rsid w:val="002A1618"/>
    <w:rsid w:val="002A48AF"/>
    <w:rsid w:val="002B5E5C"/>
    <w:rsid w:val="002C5CCF"/>
    <w:rsid w:val="002C5FD8"/>
    <w:rsid w:val="002D0332"/>
    <w:rsid w:val="002D172D"/>
    <w:rsid w:val="002D4894"/>
    <w:rsid w:val="002D66C0"/>
    <w:rsid w:val="002F271F"/>
    <w:rsid w:val="002F6416"/>
    <w:rsid w:val="0030350C"/>
    <w:rsid w:val="00330E53"/>
    <w:rsid w:val="00350E4B"/>
    <w:rsid w:val="00351EE4"/>
    <w:rsid w:val="00354B37"/>
    <w:rsid w:val="00357A93"/>
    <w:rsid w:val="00361E06"/>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4C0FEC"/>
    <w:rsid w:val="004D2F6E"/>
    <w:rsid w:val="004E0008"/>
    <w:rsid w:val="00506F7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A733E"/>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54A27"/>
    <w:rsid w:val="00661929"/>
    <w:rsid w:val="00665892"/>
    <w:rsid w:val="00674188"/>
    <w:rsid w:val="00675B08"/>
    <w:rsid w:val="006761D1"/>
    <w:rsid w:val="006823E5"/>
    <w:rsid w:val="00683180"/>
    <w:rsid w:val="006947A1"/>
    <w:rsid w:val="006A36F3"/>
    <w:rsid w:val="006A60A6"/>
    <w:rsid w:val="006B016E"/>
    <w:rsid w:val="006B7AA1"/>
    <w:rsid w:val="006C2FB2"/>
    <w:rsid w:val="006C3D2C"/>
    <w:rsid w:val="006C7F46"/>
    <w:rsid w:val="006D1523"/>
    <w:rsid w:val="006D2437"/>
    <w:rsid w:val="006D4393"/>
    <w:rsid w:val="006E34D1"/>
    <w:rsid w:val="006E630C"/>
    <w:rsid w:val="006F2C71"/>
    <w:rsid w:val="0070528E"/>
    <w:rsid w:val="00707131"/>
    <w:rsid w:val="0071283F"/>
    <w:rsid w:val="00720868"/>
    <w:rsid w:val="007363E2"/>
    <w:rsid w:val="0074000A"/>
    <w:rsid w:val="007418FC"/>
    <w:rsid w:val="007420D3"/>
    <w:rsid w:val="007448AD"/>
    <w:rsid w:val="00750B63"/>
    <w:rsid w:val="00752F87"/>
    <w:rsid w:val="00754DA3"/>
    <w:rsid w:val="00780987"/>
    <w:rsid w:val="00781615"/>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50FC"/>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82F21"/>
    <w:rsid w:val="008917FA"/>
    <w:rsid w:val="008949E4"/>
    <w:rsid w:val="008A1D19"/>
    <w:rsid w:val="008A209E"/>
    <w:rsid w:val="008A55BF"/>
    <w:rsid w:val="008A5B7E"/>
    <w:rsid w:val="008C5E6E"/>
    <w:rsid w:val="008C653B"/>
    <w:rsid w:val="008D336F"/>
    <w:rsid w:val="008D38E5"/>
    <w:rsid w:val="008D45E1"/>
    <w:rsid w:val="008E2C02"/>
    <w:rsid w:val="008F0702"/>
    <w:rsid w:val="008F073A"/>
    <w:rsid w:val="008F3D30"/>
    <w:rsid w:val="008F43C6"/>
    <w:rsid w:val="008F4958"/>
    <w:rsid w:val="008F606C"/>
    <w:rsid w:val="008F7F5F"/>
    <w:rsid w:val="00913848"/>
    <w:rsid w:val="009234B1"/>
    <w:rsid w:val="009313DC"/>
    <w:rsid w:val="00934B66"/>
    <w:rsid w:val="00935C1C"/>
    <w:rsid w:val="00942AAE"/>
    <w:rsid w:val="00945ABF"/>
    <w:rsid w:val="00960DBC"/>
    <w:rsid w:val="009736C0"/>
    <w:rsid w:val="009737B9"/>
    <w:rsid w:val="00980C36"/>
    <w:rsid w:val="009835F4"/>
    <w:rsid w:val="0098533C"/>
    <w:rsid w:val="00985E5E"/>
    <w:rsid w:val="00991E10"/>
    <w:rsid w:val="009A164B"/>
    <w:rsid w:val="009A32AD"/>
    <w:rsid w:val="009B2908"/>
    <w:rsid w:val="009C2FAF"/>
    <w:rsid w:val="009E477C"/>
    <w:rsid w:val="00A0270E"/>
    <w:rsid w:val="00A062A7"/>
    <w:rsid w:val="00A10FB2"/>
    <w:rsid w:val="00A14069"/>
    <w:rsid w:val="00A22279"/>
    <w:rsid w:val="00A25026"/>
    <w:rsid w:val="00A2578F"/>
    <w:rsid w:val="00A333EF"/>
    <w:rsid w:val="00A37B8D"/>
    <w:rsid w:val="00A45395"/>
    <w:rsid w:val="00A50136"/>
    <w:rsid w:val="00A54EC3"/>
    <w:rsid w:val="00A56139"/>
    <w:rsid w:val="00A610B2"/>
    <w:rsid w:val="00A64971"/>
    <w:rsid w:val="00A6647E"/>
    <w:rsid w:val="00A711B1"/>
    <w:rsid w:val="00A76043"/>
    <w:rsid w:val="00A85F12"/>
    <w:rsid w:val="00A939E3"/>
    <w:rsid w:val="00A93E64"/>
    <w:rsid w:val="00A95DAD"/>
    <w:rsid w:val="00AA5695"/>
    <w:rsid w:val="00AB118F"/>
    <w:rsid w:val="00AC67B4"/>
    <w:rsid w:val="00AC78EE"/>
    <w:rsid w:val="00AD35BB"/>
    <w:rsid w:val="00AD40B5"/>
    <w:rsid w:val="00AE5318"/>
    <w:rsid w:val="00AE788B"/>
    <w:rsid w:val="00AF199C"/>
    <w:rsid w:val="00B05949"/>
    <w:rsid w:val="00B073CC"/>
    <w:rsid w:val="00B15F00"/>
    <w:rsid w:val="00B173B7"/>
    <w:rsid w:val="00B20446"/>
    <w:rsid w:val="00B2408A"/>
    <w:rsid w:val="00B26899"/>
    <w:rsid w:val="00B34005"/>
    <w:rsid w:val="00B362F5"/>
    <w:rsid w:val="00B36629"/>
    <w:rsid w:val="00B43029"/>
    <w:rsid w:val="00B44541"/>
    <w:rsid w:val="00B44729"/>
    <w:rsid w:val="00B51354"/>
    <w:rsid w:val="00B5496F"/>
    <w:rsid w:val="00B63155"/>
    <w:rsid w:val="00B6434C"/>
    <w:rsid w:val="00B71D16"/>
    <w:rsid w:val="00B73D96"/>
    <w:rsid w:val="00B75726"/>
    <w:rsid w:val="00B768CF"/>
    <w:rsid w:val="00B8156C"/>
    <w:rsid w:val="00B848B8"/>
    <w:rsid w:val="00B87686"/>
    <w:rsid w:val="00B966B4"/>
    <w:rsid w:val="00B971ED"/>
    <w:rsid w:val="00BA374D"/>
    <w:rsid w:val="00BC09E2"/>
    <w:rsid w:val="00BC5EB6"/>
    <w:rsid w:val="00BD20BB"/>
    <w:rsid w:val="00BD6B0E"/>
    <w:rsid w:val="00BE20CE"/>
    <w:rsid w:val="00BE48D5"/>
    <w:rsid w:val="00BE5123"/>
    <w:rsid w:val="00BE77EA"/>
    <w:rsid w:val="00C00A8C"/>
    <w:rsid w:val="00C170B5"/>
    <w:rsid w:val="00C227E5"/>
    <w:rsid w:val="00C331FE"/>
    <w:rsid w:val="00C40F10"/>
    <w:rsid w:val="00C41294"/>
    <w:rsid w:val="00C4358A"/>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16A0"/>
    <w:rsid w:val="00CB2582"/>
    <w:rsid w:val="00CB6B3C"/>
    <w:rsid w:val="00CC3F55"/>
    <w:rsid w:val="00CC680B"/>
    <w:rsid w:val="00CC7D09"/>
    <w:rsid w:val="00D01718"/>
    <w:rsid w:val="00D12023"/>
    <w:rsid w:val="00D16A0B"/>
    <w:rsid w:val="00D24733"/>
    <w:rsid w:val="00D30172"/>
    <w:rsid w:val="00D35268"/>
    <w:rsid w:val="00D4672D"/>
    <w:rsid w:val="00D5773C"/>
    <w:rsid w:val="00D72439"/>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36301"/>
    <w:rsid w:val="00E37F6A"/>
    <w:rsid w:val="00E52D64"/>
    <w:rsid w:val="00E605B1"/>
    <w:rsid w:val="00E62CA9"/>
    <w:rsid w:val="00E6691C"/>
    <w:rsid w:val="00E6781A"/>
    <w:rsid w:val="00E74716"/>
    <w:rsid w:val="00E74776"/>
    <w:rsid w:val="00E94E7B"/>
    <w:rsid w:val="00E97501"/>
    <w:rsid w:val="00EA1AA3"/>
    <w:rsid w:val="00EA5ADB"/>
    <w:rsid w:val="00EB3884"/>
    <w:rsid w:val="00EB59F7"/>
    <w:rsid w:val="00EB621A"/>
    <w:rsid w:val="00EC0C35"/>
    <w:rsid w:val="00EC0F7A"/>
    <w:rsid w:val="00EC21A9"/>
    <w:rsid w:val="00ED131C"/>
    <w:rsid w:val="00ED3C46"/>
    <w:rsid w:val="00ED4D16"/>
    <w:rsid w:val="00ED4E92"/>
    <w:rsid w:val="00ED504B"/>
    <w:rsid w:val="00ED550E"/>
    <w:rsid w:val="00EE78F6"/>
    <w:rsid w:val="00EF0ACF"/>
    <w:rsid w:val="00F0218C"/>
    <w:rsid w:val="00F04E67"/>
    <w:rsid w:val="00F10397"/>
    <w:rsid w:val="00F13BDE"/>
    <w:rsid w:val="00F15287"/>
    <w:rsid w:val="00F21DBF"/>
    <w:rsid w:val="00F3578B"/>
    <w:rsid w:val="00F42D11"/>
    <w:rsid w:val="00F4438E"/>
    <w:rsid w:val="00F45D6E"/>
    <w:rsid w:val="00F5114F"/>
    <w:rsid w:val="00F55448"/>
    <w:rsid w:val="00F72302"/>
    <w:rsid w:val="00F84607"/>
    <w:rsid w:val="00F97418"/>
    <w:rsid w:val="00FA223C"/>
    <w:rsid w:val="00FA4D4C"/>
    <w:rsid w:val="00FA7A9C"/>
    <w:rsid w:val="00FB5FA8"/>
    <w:rsid w:val="00FB71C5"/>
    <w:rsid w:val="00FB7DC5"/>
    <w:rsid w:val="00FC0D2C"/>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3E5388"/>
  <w15:chartTrackingRefBased/>
  <w15:docId w15:val="{F43EA0D8-9F71-4457-8CF6-488EA07CE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D72439"/>
    <w:rPr>
      <w:color w:val="0000FF"/>
      <w:u w:val="single"/>
    </w:rPr>
  </w:style>
  <w:style w:type="character" w:customStyle="1" w:styleId="tgc">
    <w:name w:val="_tgc"/>
    <w:basedOn w:val="DefaultParagraphFont"/>
    <w:rsid w:val="00D72439"/>
  </w:style>
  <w:style w:type="character" w:customStyle="1" w:styleId="unicode">
    <w:name w:val="unicode"/>
    <w:basedOn w:val="DefaultParagraphFont"/>
    <w:rsid w:val="00D724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16592</Words>
  <Characters>70684</Characters>
  <Application>Microsoft Office Word</Application>
  <DocSecurity>4</DocSecurity>
  <Lines>2141</Lines>
  <Paragraphs>1148</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86128</CharactersWithSpaces>
  <SharedDoc>false</SharedDoc>
  <HLinks>
    <vt:vector size="138" baseType="variant">
      <vt:variant>
        <vt:i4>1900595</vt:i4>
      </vt:variant>
      <vt:variant>
        <vt:i4>134</vt:i4>
      </vt:variant>
      <vt:variant>
        <vt:i4>0</vt:i4>
      </vt:variant>
      <vt:variant>
        <vt:i4>5</vt:i4>
      </vt:variant>
      <vt:variant>
        <vt:lpwstr/>
      </vt:variant>
      <vt:variant>
        <vt:lpwstr>_Toc447798910</vt:lpwstr>
      </vt:variant>
      <vt:variant>
        <vt:i4>1835059</vt:i4>
      </vt:variant>
      <vt:variant>
        <vt:i4>128</vt:i4>
      </vt:variant>
      <vt:variant>
        <vt:i4>0</vt:i4>
      </vt:variant>
      <vt:variant>
        <vt:i4>5</vt:i4>
      </vt:variant>
      <vt:variant>
        <vt:lpwstr/>
      </vt:variant>
      <vt:variant>
        <vt:lpwstr>_Toc447798909</vt:lpwstr>
      </vt:variant>
      <vt:variant>
        <vt:i4>1835059</vt:i4>
      </vt:variant>
      <vt:variant>
        <vt:i4>122</vt:i4>
      </vt:variant>
      <vt:variant>
        <vt:i4>0</vt:i4>
      </vt:variant>
      <vt:variant>
        <vt:i4>5</vt:i4>
      </vt:variant>
      <vt:variant>
        <vt:lpwstr/>
      </vt:variant>
      <vt:variant>
        <vt:lpwstr>_Toc447798908</vt:lpwstr>
      </vt:variant>
      <vt:variant>
        <vt:i4>1835059</vt:i4>
      </vt:variant>
      <vt:variant>
        <vt:i4>116</vt:i4>
      </vt:variant>
      <vt:variant>
        <vt:i4>0</vt:i4>
      </vt:variant>
      <vt:variant>
        <vt:i4>5</vt:i4>
      </vt:variant>
      <vt:variant>
        <vt:lpwstr/>
      </vt:variant>
      <vt:variant>
        <vt:lpwstr>_Toc447798907</vt:lpwstr>
      </vt:variant>
      <vt:variant>
        <vt:i4>1835059</vt:i4>
      </vt:variant>
      <vt:variant>
        <vt:i4>110</vt:i4>
      </vt:variant>
      <vt:variant>
        <vt:i4>0</vt:i4>
      </vt:variant>
      <vt:variant>
        <vt:i4>5</vt:i4>
      </vt:variant>
      <vt:variant>
        <vt:lpwstr/>
      </vt:variant>
      <vt:variant>
        <vt:lpwstr>_Toc447798906</vt:lpwstr>
      </vt:variant>
      <vt:variant>
        <vt:i4>1835059</vt:i4>
      </vt:variant>
      <vt:variant>
        <vt:i4>104</vt:i4>
      </vt:variant>
      <vt:variant>
        <vt:i4>0</vt:i4>
      </vt:variant>
      <vt:variant>
        <vt:i4>5</vt:i4>
      </vt:variant>
      <vt:variant>
        <vt:lpwstr/>
      </vt:variant>
      <vt:variant>
        <vt:lpwstr>_Toc447798905</vt:lpwstr>
      </vt:variant>
      <vt:variant>
        <vt:i4>1835059</vt:i4>
      </vt:variant>
      <vt:variant>
        <vt:i4>98</vt:i4>
      </vt:variant>
      <vt:variant>
        <vt:i4>0</vt:i4>
      </vt:variant>
      <vt:variant>
        <vt:i4>5</vt:i4>
      </vt:variant>
      <vt:variant>
        <vt:lpwstr/>
      </vt:variant>
      <vt:variant>
        <vt:lpwstr>_Toc447798904</vt:lpwstr>
      </vt:variant>
      <vt:variant>
        <vt:i4>1835059</vt:i4>
      </vt:variant>
      <vt:variant>
        <vt:i4>92</vt:i4>
      </vt:variant>
      <vt:variant>
        <vt:i4>0</vt:i4>
      </vt:variant>
      <vt:variant>
        <vt:i4>5</vt:i4>
      </vt:variant>
      <vt:variant>
        <vt:lpwstr/>
      </vt:variant>
      <vt:variant>
        <vt:lpwstr>_Toc447798903</vt:lpwstr>
      </vt:variant>
      <vt:variant>
        <vt:i4>1835059</vt:i4>
      </vt:variant>
      <vt:variant>
        <vt:i4>86</vt:i4>
      </vt:variant>
      <vt:variant>
        <vt:i4>0</vt:i4>
      </vt:variant>
      <vt:variant>
        <vt:i4>5</vt:i4>
      </vt:variant>
      <vt:variant>
        <vt:lpwstr/>
      </vt:variant>
      <vt:variant>
        <vt:lpwstr>_Toc447798902</vt:lpwstr>
      </vt:variant>
      <vt:variant>
        <vt:i4>1835059</vt:i4>
      </vt:variant>
      <vt:variant>
        <vt:i4>80</vt:i4>
      </vt:variant>
      <vt:variant>
        <vt:i4>0</vt:i4>
      </vt:variant>
      <vt:variant>
        <vt:i4>5</vt:i4>
      </vt:variant>
      <vt:variant>
        <vt:lpwstr/>
      </vt:variant>
      <vt:variant>
        <vt:lpwstr>_Toc447798901</vt:lpwstr>
      </vt:variant>
      <vt:variant>
        <vt:i4>1835059</vt:i4>
      </vt:variant>
      <vt:variant>
        <vt:i4>74</vt:i4>
      </vt:variant>
      <vt:variant>
        <vt:i4>0</vt:i4>
      </vt:variant>
      <vt:variant>
        <vt:i4>5</vt:i4>
      </vt:variant>
      <vt:variant>
        <vt:lpwstr/>
      </vt:variant>
      <vt:variant>
        <vt:lpwstr>_Toc447798900</vt:lpwstr>
      </vt:variant>
      <vt:variant>
        <vt:i4>1376306</vt:i4>
      </vt:variant>
      <vt:variant>
        <vt:i4>68</vt:i4>
      </vt:variant>
      <vt:variant>
        <vt:i4>0</vt:i4>
      </vt:variant>
      <vt:variant>
        <vt:i4>5</vt:i4>
      </vt:variant>
      <vt:variant>
        <vt:lpwstr/>
      </vt:variant>
      <vt:variant>
        <vt:lpwstr>_Toc447798899</vt:lpwstr>
      </vt:variant>
      <vt:variant>
        <vt:i4>1376306</vt:i4>
      </vt:variant>
      <vt:variant>
        <vt:i4>62</vt:i4>
      </vt:variant>
      <vt:variant>
        <vt:i4>0</vt:i4>
      </vt:variant>
      <vt:variant>
        <vt:i4>5</vt:i4>
      </vt:variant>
      <vt:variant>
        <vt:lpwstr/>
      </vt:variant>
      <vt:variant>
        <vt:lpwstr>_Toc447798898</vt:lpwstr>
      </vt:variant>
      <vt:variant>
        <vt:i4>1376306</vt:i4>
      </vt:variant>
      <vt:variant>
        <vt:i4>56</vt:i4>
      </vt:variant>
      <vt:variant>
        <vt:i4>0</vt:i4>
      </vt:variant>
      <vt:variant>
        <vt:i4>5</vt:i4>
      </vt:variant>
      <vt:variant>
        <vt:lpwstr/>
      </vt:variant>
      <vt:variant>
        <vt:lpwstr>_Toc447798897</vt:lpwstr>
      </vt:variant>
      <vt:variant>
        <vt:i4>1376306</vt:i4>
      </vt:variant>
      <vt:variant>
        <vt:i4>50</vt:i4>
      </vt:variant>
      <vt:variant>
        <vt:i4>0</vt:i4>
      </vt:variant>
      <vt:variant>
        <vt:i4>5</vt:i4>
      </vt:variant>
      <vt:variant>
        <vt:lpwstr/>
      </vt:variant>
      <vt:variant>
        <vt:lpwstr>_Toc447798896</vt:lpwstr>
      </vt:variant>
      <vt:variant>
        <vt:i4>1376306</vt:i4>
      </vt:variant>
      <vt:variant>
        <vt:i4>44</vt:i4>
      </vt:variant>
      <vt:variant>
        <vt:i4>0</vt:i4>
      </vt:variant>
      <vt:variant>
        <vt:i4>5</vt:i4>
      </vt:variant>
      <vt:variant>
        <vt:lpwstr/>
      </vt:variant>
      <vt:variant>
        <vt:lpwstr>_Toc447798895</vt:lpwstr>
      </vt:variant>
      <vt:variant>
        <vt:i4>1376306</vt:i4>
      </vt:variant>
      <vt:variant>
        <vt:i4>38</vt:i4>
      </vt:variant>
      <vt:variant>
        <vt:i4>0</vt:i4>
      </vt:variant>
      <vt:variant>
        <vt:i4>5</vt:i4>
      </vt:variant>
      <vt:variant>
        <vt:lpwstr/>
      </vt:variant>
      <vt:variant>
        <vt:lpwstr>_Toc447798894</vt:lpwstr>
      </vt:variant>
      <vt:variant>
        <vt:i4>1376306</vt:i4>
      </vt:variant>
      <vt:variant>
        <vt:i4>32</vt:i4>
      </vt:variant>
      <vt:variant>
        <vt:i4>0</vt:i4>
      </vt:variant>
      <vt:variant>
        <vt:i4>5</vt:i4>
      </vt:variant>
      <vt:variant>
        <vt:lpwstr/>
      </vt:variant>
      <vt:variant>
        <vt:lpwstr>_Toc447798893</vt:lpwstr>
      </vt:variant>
      <vt:variant>
        <vt:i4>1376306</vt:i4>
      </vt:variant>
      <vt:variant>
        <vt:i4>26</vt:i4>
      </vt:variant>
      <vt:variant>
        <vt:i4>0</vt:i4>
      </vt:variant>
      <vt:variant>
        <vt:i4>5</vt:i4>
      </vt:variant>
      <vt:variant>
        <vt:lpwstr/>
      </vt:variant>
      <vt:variant>
        <vt:lpwstr>_Toc447798892</vt:lpwstr>
      </vt:variant>
      <vt:variant>
        <vt:i4>1376306</vt:i4>
      </vt:variant>
      <vt:variant>
        <vt:i4>20</vt:i4>
      </vt:variant>
      <vt:variant>
        <vt:i4>0</vt:i4>
      </vt:variant>
      <vt:variant>
        <vt:i4>5</vt:i4>
      </vt:variant>
      <vt:variant>
        <vt:lpwstr/>
      </vt:variant>
      <vt:variant>
        <vt:lpwstr>_Toc447798891</vt:lpwstr>
      </vt:variant>
      <vt:variant>
        <vt:i4>1376306</vt:i4>
      </vt:variant>
      <vt:variant>
        <vt:i4>14</vt:i4>
      </vt:variant>
      <vt:variant>
        <vt:i4>0</vt:i4>
      </vt:variant>
      <vt:variant>
        <vt:i4>5</vt:i4>
      </vt:variant>
      <vt:variant>
        <vt:lpwstr/>
      </vt:variant>
      <vt:variant>
        <vt:lpwstr>_Toc447798890</vt:lpwstr>
      </vt:variant>
      <vt:variant>
        <vt:i4>1310770</vt:i4>
      </vt:variant>
      <vt:variant>
        <vt:i4>8</vt:i4>
      </vt:variant>
      <vt:variant>
        <vt:i4>0</vt:i4>
      </vt:variant>
      <vt:variant>
        <vt:i4>5</vt:i4>
      </vt:variant>
      <vt:variant>
        <vt:lpwstr/>
      </vt:variant>
      <vt:variant>
        <vt:lpwstr>_Toc447798889</vt:lpwstr>
      </vt:variant>
      <vt:variant>
        <vt:i4>1310770</vt:i4>
      </vt:variant>
      <vt:variant>
        <vt:i4>2</vt:i4>
      </vt:variant>
      <vt:variant>
        <vt:i4>0</vt:i4>
      </vt:variant>
      <vt:variant>
        <vt:i4>5</vt:i4>
      </vt:variant>
      <vt:variant>
        <vt:lpwstr/>
      </vt:variant>
      <vt:variant>
        <vt:lpwstr>_Toc447798888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2026-09-06T21:17:00Z</dcterms:created>
  <dcterms:modified xsi:type="dcterms:W3CDTF">2026-09-06T21:17:00Z</dcterms:modified>
</cp:coreProperties>
</file>