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7B8376" w14:textId="77777777" w:rsidR="00291390" w:rsidRDefault="00EB171D">
      <w:pPr>
        <w:tabs>
          <w:tab w:val="right" w:pos="9270"/>
        </w:tabs>
      </w:pPr>
      <w:r>
        <w:rPr>
          <w:b/>
        </w:rPr>
        <w:t xml:space="preserve">Lai Chapter 8:  </w:t>
      </w:r>
      <w:r w:rsidR="00A62FD6">
        <w:rPr>
          <w:b/>
        </w:rPr>
        <w:t>N</w:t>
      </w:r>
      <w:r>
        <w:rPr>
          <w:b/>
        </w:rPr>
        <w:t>on-Newtonian Fluids</w:t>
      </w:r>
      <w:r w:rsidR="00291390">
        <w:rPr>
          <w:b/>
        </w:rPr>
        <w:tab/>
      </w:r>
      <w:r w:rsidR="00A62FD6">
        <w:tab/>
      </w:r>
      <w:r w:rsidR="00A62FD6">
        <w:tab/>
      </w:r>
      <w:r w:rsidR="00291390">
        <w:t>PhL</w:t>
      </w:r>
      <w:r w:rsidR="00291390">
        <w:tab/>
      </w:r>
      <w:r w:rsidR="00291390">
        <w:tab/>
      </w:r>
      <w:r>
        <w:t>9.23.12</w:t>
      </w:r>
    </w:p>
    <w:p w14:paraId="6A6F0481" w14:textId="77777777" w:rsidR="00291390" w:rsidRDefault="00291390">
      <w:pPr>
        <w:tabs>
          <w:tab w:val="left" w:pos="7200"/>
          <w:tab w:val="left" w:pos="7920"/>
          <w:tab w:val="right" w:pos="9270"/>
        </w:tabs>
      </w:pPr>
    </w:p>
    <w:p w14:paraId="400CC35F" w14:textId="77777777" w:rsidR="00F416D7" w:rsidRDefault="00F416D7" w:rsidP="00F416D7">
      <w:pPr>
        <w:pStyle w:val="TOC1"/>
        <w:tabs>
          <w:tab w:val="right" w:leader="dot" w:pos="9350"/>
        </w:tabs>
        <w:rPr>
          <w:caps w:val="0"/>
          <w:noProof/>
          <w:sz w:val="24"/>
          <w:szCs w:val="24"/>
        </w:rPr>
      </w:pPr>
      <w:r>
        <w:rPr>
          <w:rStyle w:val="Hyperlink"/>
          <w:b/>
          <w:noProof/>
        </w:rPr>
        <w:fldChar w:fldCharType="begin"/>
      </w:r>
      <w:r>
        <w:rPr>
          <w:rStyle w:val="Hyperlink"/>
          <w:b/>
          <w:noProof/>
        </w:rPr>
        <w:instrText xml:space="preserve"> TOC \o "1-4" \h \z \u </w:instrText>
      </w:r>
      <w:r>
        <w:rPr>
          <w:rStyle w:val="Hyperlink"/>
          <w:b/>
          <w:noProof/>
        </w:rPr>
        <w:fldChar w:fldCharType="separate"/>
      </w:r>
      <w:hyperlink w:anchor="_Toc337752395" w:history="1">
        <w:r w:rsidRPr="002720F3">
          <w:rPr>
            <w:rStyle w:val="Hyperlink"/>
            <w:noProof/>
          </w:rPr>
          <w:t>Part A:  Linear ViscoElastic Fluid (444)</w:t>
        </w:r>
        <w:r>
          <w:rPr>
            <w:noProof/>
            <w:webHidden/>
          </w:rPr>
          <w:tab/>
        </w:r>
        <w:r>
          <w:rPr>
            <w:noProof/>
            <w:webHidden/>
          </w:rPr>
          <w:fldChar w:fldCharType="begin"/>
        </w:r>
        <w:r>
          <w:rPr>
            <w:noProof/>
            <w:webHidden/>
          </w:rPr>
          <w:instrText xml:space="preserve"> PAGEREF _Toc337752395 \h </w:instrText>
        </w:r>
        <w:r w:rsidR="00467BE8">
          <w:rPr>
            <w:noProof/>
          </w:rPr>
        </w:r>
        <w:r>
          <w:rPr>
            <w:noProof/>
            <w:webHidden/>
          </w:rPr>
          <w:fldChar w:fldCharType="separate"/>
        </w:r>
        <w:r>
          <w:rPr>
            <w:noProof/>
            <w:webHidden/>
          </w:rPr>
          <w:t>2</w:t>
        </w:r>
        <w:r>
          <w:rPr>
            <w:noProof/>
            <w:webHidden/>
          </w:rPr>
          <w:fldChar w:fldCharType="end"/>
        </w:r>
      </w:hyperlink>
    </w:p>
    <w:p w14:paraId="44AFECAD" w14:textId="77777777" w:rsidR="00F416D7" w:rsidRDefault="00F416D7" w:rsidP="00F416D7">
      <w:pPr>
        <w:pStyle w:val="TOC2"/>
        <w:tabs>
          <w:tab w:val="right" w:leader="dot" w:pos="9350"/>
        </w:tabs>
        <w:rPr>
          <w:b w:val="0"/>
          <w:noProof/>
          <w:sz w:val="24"/>
          <w:szCs w:val="24"/>
        </w:rPr>
      </w:pPr>
      <w:hyperlink w:anchor="_Toc337752396" w:history="1">
        <w:r w:rsidRPr="002720F3">
          <w:rPr>
            <w:rStyle w:val="Hyperlink"/>
            <w:noProof/>
          </w:rPr>
          <w:t>8.1 Linear Maxwell Fluid (444)</w:t>
        </w:r>
        <w:r>
          <w:rPr>
            <w:noProof/>
            <w:webHidden/>
          </w:rPr>
          <w:tab/>
        </w:r>
        <w:r>
          <w:rPr>
            <w:noProof/>
            <w:webHidden/>
          </w:rPr>
          <w:fldChar w:fldCharType="begin"/>
        </w:r>
        <w:r>
          <w:rPr>
            <w:noProof/>
            <w:webHidden/>
          </w:rPr>
          <w:instrText xml:space="preserve"> PAGEREF _Toc337752396 \h </w:instrText>
        </w:r>
        <w:r w:rsidR="00467BE8">
          <w:rPr>
            <w:noProof/>
          </w:rPr>
        </w:r>
        <w:r>
          <w:rPr>
            <w:noProof/>
            <w:webHidden/>
          </w:rPr>
          <w:fldChar w:fldCharType="separate"/>
        </w:r>
        <w:r>
          <w:rPr>
            <w:noProof/>
            <w:webHidden/>
          </w:rPr>
          <w:t>2</w:t>
        </w:r>
        <w:r>
          <w:rPr>
            <w:noProof/>
            <w:webHidden/>
          </w:rPr>
          <w:fldChar w:fldCharType="end"/>
        </w:r>
      </w:hyperlink>
    </w:p>
    <w:p w14:paraId="2C178888" w14:textId="77777777" w:rsidR="00F416D7" w:rsidRDefault="00F416D7" w:rsidP="00F416D7">
      <w:pPr>
        <w:pStyle w:val="TOC2"/>
        <w:tabs>
          <w:tab w:val="right" w:leader="dot" w:pos="9350"/>
        </w:tabs>
        <w:rPr>
          <w:b w:val="0"/>
          <w:noProof/>
          <w:sz w:val="24"/>
          <w:szCs w:val="24"/>
        </w:rPr>
      </w:pPr>
      <w:hyperlink w:anchor="_Toc337752397" w:history="1">
        <w:r w:rsidRPr="002720F3">
          <w:rPr>
            <w:rStyle w:val="Hyperlink"/>
            <w:noProof/>
          </w:rPr>
          <w:t>8.2  Fluid with multiple components (450).  [ generalized linear Maxwell discrete]</w:t>
        </w:r>
        <w:r>
          <w:rPr>
            <w:noProof/>
            <w:webHidden/>
          </w:rPr>
          <w:tab/>
        </w:r>
        <w:r>
          <w:rPr>
            <w:noProof/>
            <w:webHidden/>
          </w:rPr>
          <w:fldChar w:fldCharType="begin"/>
        </w:r>
        <w:r>
          <w:rPr>
            <w:noProof/>
            <w:webHidden/>
          </w:rPr>
          <w:instrText xml:space="preserve"> PAGEREF _Toc337752397 \h </w:instrText>
        </w:r>
        <w:r w:rsidR="00467BE8">
          <w:rPr>
            <w:noProof/>
          </w:rPr>
        </w:r>
        <w:r>
          <w:rPr>
            <w:noProof/>
            <w:webHidden/>
          </w:rPr>
          <w:fldChar w:fldCharType="separate"/>
        </w:r>
        <w:r>
          <w:rPr>
            <w:noProof/>
            <w:webHidden/>
          </w:rPr>
          <w:t>7</w:t>
        </w:r>
        <w:r>
          <w:rPr>
            <w:noProof/>
            <w:webHidden/>
          </w:rPr>
          <w:fldChar w:fldCharType="end"/>
        </w:r>
      </w:hyperlink>
    </w:p>
    <w:p w14:paraId="1DDDA186" w14:textId="77777777" w:rsidR="00F416D7" w:rsidRDefault="00F416D7" w:rsidP="00F416D7">
      <w:pPr>
        <w:pStyle w:val="TOC2"/>
        <w:tabs>
          <w:tab w:val="right" w:leader="dot" w:pos="9350"/>
        </w:tabs>
        <w:rPr>
          <w:b w:val="0"/>
          <w:noProof/>
          <w:sz w:val="24"/>
          <w:szCs w:val="24"/>
        </w:rPr>
      </w:pPr>
      <w:hyperlink w:anchor="_Toc337752398" w:history="1">
        <w:r w:rsidRPr="002720F3">
          <w:rPr>
            <w:rStyle w:val="Hyperlink"/>
            <w:noProof/>
          </w:rPr>
          <w:t>8.3 Green's Function solution to our ODE's (451)</w:t>
        </w:r>
        <w:r>
          <w:rPr>
            <w:noProof/>
            <w:webHidden/>
          </w:rPr>
          <w:tab/>
        </w:r>
        <w:r>
          <w:rPr>
            <w:noProof/>
            <w:webHidden/>
          </w:rPr>
          <w:fldChar w:fldCharType="begin"/>
        </w:r>
        <w:r>
          <w:rPr>
            <w:noProof/>
            <w:webHidden/>
          </w:rPr>
          <w:instrText xml:space="preserve"> PAGEREF _Toc337752398 \h </w:instrText>
        </w:r>
        <w:r w:rsidR="00467BE8">
          <w:rPr>
            <w:noProof/>
          </w:rPr>
        </w:r>
        <w:r>
          <w:rPr>
            <w:noProof/>
            <w:webHidden/>
          </w:rPr>
          <w:fldChar w:fldCharType="separate"/>
        </w:r>
        <w:r>
          <w:rPr>
            <w:noProof/>
            <w:webHidden/>
          </w:rPr>
          <w:t>9</w:t>
        </w:r>
        <w:r>
          <w:rPr>
            <w:noProof/>
            <w:webHidden/>
          </w:rPr>
          <w:fldChar w:fldCharType="end"/>
        </w:r>
      </w:hyperlink>
    </w:p>
    <w:p w14:paraId="5A8A5C88" w14:textId="77777777" w:rsidR="00F416D7" w:rsidRDefault="00F416D7" w:rsidP="00F416D7">
      <w:pPr>
        <w:pStyle w:val="TOC2"/>
        <w:tabs>
          <w:tab w:val="right" w:leader="dot" w:pos="9350"/>
        </w:tabs>
        <w:rPr>
          <w:b w:val="0"/>
          <w:noProof/>
          <w:sz w:val="24"/>
          <w:szCs w:val="24"/>
        </w:rPr>
      </w:pPr>
      <w:hyperlink w:anchor="_Toc337752399" w:history="1">
        <w:r w:rsidRPr="002720F3">
          <w:rPr>
            <w:rStyle w:val="Hyperlink"/>
            <w:noProof/>
          </w:rPr>
          <w:t>8.4  Continuous spectrum version (450).</w:t>
        </w:r>
        <w:r>
          <w:rPr>
            <w:noProof/>
            <w:webHidden/>
          </w:rPr>
          <w:tab/>
        </w:r>
        <w:r>
          <w:rPr>
            <w:noProof/>
            <w:webHidden/>
          </w:rPr>
          <w:fldChar w:fldCharType="begin"/>
        </w:r>
        <w:r>
          <w:rPr>
            <w:noProof/>
            <w:webHidden/>
          </w:rPr>
          <w:instrText xml:space="preserve"> PAGEREF _Toc337752399 \h </w:instrText>
        </w:r>
        <w:r w:rsidR="00467BE8">
          <w:rPr>
            <w:noProof/>
          </w:rPr>
        </w:r>
        <w:r>
          <w:rPr>
            <w:noProof/>
            <w:webHidden/>
          </w:rPr>
          <w:fldChar w:fldCharType="separate"/>
        </w:r>
        <w:r>
          <w:rPr>
            <w:noProof/>
            <w:webHidden/>
          </w:rPr>
          <w:t>11</w:t>
        </w:r>
        <w:r>
          <w:rPr>
            <w:noProof/>
            <w:webHidden/>
          </w:rPr>
          <w:fldChar w:fldCharType="end"/>
        </w:r>
      </w:hyperlink>
    </w:p>
    <w:p w14:paraId="090CB8DB" w14:textId="77777777" w:rsidR="00F416D7" w:rsidRDefault="00F416D7" w:rsidP="00F416D7">
      <w:pPr>
        <w:pStyle w:val="TOC2"/>
        <w:tabs>
          <w:tab w:val="right" w:leader="dot" w:pos="9350"/>
        </w:tabs>
        <w:rPr>
          <w:b w:val="0"/>
          <w:noProof/>
          <w:sz w:val="24"/>
          <w:szCs w:val="24"/>
        </w:rPr>
      </w:pPr>
      <w:hyperlink w:anchor="_Toc337752400" w:history="1">
        <w:r w:rsidRPr="002720F3">
          <w:rPr>
            <w:rStyle w:val="Hyperlink"/>
            <w:noProof/>
          </w:rPr>
          <w:t>8.5  Computation of H(λ) from φ from G* (454).</w:t>
        </w:r>
        <w:r>
          <w:rPr>
            <w:noProof/>
            <w:webHidden/>
          </w:rPr>
          <w:tab/>
        </w:r>
        <w:r>
          <w:rPr>
            <w:noProof/>
            <w:webHidden/>
          </w:rPr>
          <w:fldChar w:fldCharType="begin"/>
        </w:r>
        <w:r>
          <w:rPr>
            <w:noProof/>
            <w:webHidden/>
          </w:rPr>
          <w:instrText xml:space="preserve"> PAGEREF _Toc337752400 \h </w:instrText>
        </w:r>
        <w:r w:rsidR="00467BE8">
          <w:rPr>
            <w:noProof/>
          </w:rPr>
        </w:r>
        <w:r>
          <w:rPr>
            <w:noProof/>
            <w:webHidden/>
          </w:rPr>
          <w:fldChar w:fldCharType="separate"/>
        </w:r>
        <w:r>
          <w:rPr>
            <w:noProof/>
            <w:webHidden/>
          </w:rPr>
          <w:t>12</w:t>
        </w:r>
        <w:r>
          <w:rPr>
            <w:noProof/>
            <w:webHidden/>
          </w:rPr>
          <w:fldChar w:fldCharType="end"/>
        </w:r>
      </w:hyperlink>
    </w:p>
    <w:p w14:paraId="481C6F2B" w14:textId="77777777" w:rsidR="00F416D7" w:rsidRDefault="00F416D7" w:rsidP="00F416D7">
      <w:pPr>
        <w:pStyle w:val="TOC1"/>
        <w:tabs>
          <w:tab w:val="right" w:leader="dot" w:pos="9350"/>
        </w:tabs>
        <w:rPr>
          <w:caps w:val="0"/>
          <w:noProof/>
          <w:sz w:val="24"/>
          <w:szCs w:val="24"/>
        </w:rPr>
      </w:pPr>
      <w:hyperlink w:anchor="_Toc337752401" w:history="1">
        <w:r w:rsidRPr="002720F3">
          <w:rPr>
            <w:rStyle w:val="Hyperlink"/>
            <w:noProof/>
          </w:rPr>
          <w:t>Part B:  Nonlinear Viscoelastic Fluid (456)</w:t>
        </w:r>
        <w:r>
          <w:rPr>
            <w:noProof/>
            <w:webHidden/>
          </w:rPr>
          <w:tab/>
        </w:r>
        <w:r>
          <w:rPr>
            <w:noProof/>
            <w:webHidden/>
          </w:rPr>
          <w:fldChar w:fldCharType="begin"/>
        </w:r>
        <w:r>
          <w:rPr>
            <w:noProof/>
            <w:webHidden/>
          </w:rPr>
          <w:instrText xml:space="preserve"> PAGEREF _Toc337752401 \h </w:instrText>
        </w:r>
        <w:r w:rsidR="00467BE8">
          <w:rPr>
            <w:noProof/>
          </w:rPr>
        </w:r>
        <w:r>
          <w:rPr>
            <w:noProof/>
            <w:webHidden/>
          </w:rPr>
          <w:fldChar w:fldCharType="separate"/>
        </w:r>
        <w:r>
          <w:rPr>
            <w:noProof/>
            <w:webHidden/>
          </w:rPr>
          <w:t>13</w:t>
        </w:r>
        <w:r>
          <w:rPr>
            <w:noProof/>
            <w:webHidden/>
          </w:rPr>
          <w:fldChar w:fldCharType="end"/>
        </w:r>
      </w:hyperlink>
    </w:p>
    <w:p w14:paraId="05E194A6" w14:textId="77777777" w:rsidR="00F416D7" w:rsidRDefault="00F416D7" w:rsidP="00F416D7">
      <w:pPr>
        <w:pStyle w:val="TOC2"/>
        <w:tabs>
          <w:tab w:val="right" w:leader="dot" w:pos="9350"/>
        </w:tabs>
        <w:rPr>
          <w:b w:val="0"/>
          <w:noProof/>
          <w:sz w:val="24"/>
          <w:szCs w:val="24"/>
        </w:rPr>
      </w:pPr>
      <w:hyperlink w:anchor="_Toc337752402" w:history="1">
        <w:r w:rsidRPr="002720F3">
          <w:rPr>
            <w:rStyle w:val="Hyperlink"/>
            <w:noProof/>
          </w:rPr>
          <w:t>8.6  Current configuration as the reference configuration (456)</w:t>
        </w:r>
        <w:r>
          <w:rPr>
            <w:noProof/>
            <w:webHidden/>
          </w:rPr>
          <w:tab/>
        </w:r>
        <w:r>
          <w:rPr>
            <w:noProof/>
            <w:webHidden/>
          </w:rPr>
          <w:fldChar w:fldCharType="begin"/>
        </w:r>
        <w:r>
          <w:rPr>
            <w:noProof/>
            <w:webHidden/>
          </w:rPr>
          <w:instrText xml:space="preserve"> PAGEREF _Toc337752402 \h </w:instrText>
        </w:r>
        <w:r w:rsidR="00467BE8">
          <w:rPr>
            <w:noProof/>
          </w:rPr>
        </w:r>
        <w:r>
          <w:rPr>
            <w:noProof/>
            <w:webHidden/>
          </w:rPr>
          <w:fldChar w:fldCharType="separate"/>
        </w:r>
        <w:r>
          <w:rPr>
            <w:noProof/>
            <w:webHidden/>
          </w:rPr>
          <w:t>13</w:t>
        </w:r>
        <w:r>
          <w:rPr>
            <w:noProof/>
            <w:webHidden/>
          </w:rPr>
          <w:fldChar w:fldCharType="end"/>
        </w:r>
      </w:hyperlink>
    </w:p>
    <w:p w14:paraId="3A10577B" w14:textId="77777777" w:rsidR="00F416D7" w:rsidRDefault="00F416D7" w:rsidP="00F416D7">
      <w:pPr>
        <w:pStyle w:val="TOC2"/>
        <w:tabs>
          <w:tab w:val="right" w:leader="dot" w:pos="9350"/>
        </w:tabs>
        <w:rPr>
          <w:b w:val="0"/>
          <w:noProof/>
          <w:sz w:val="24"/>
          <w:szCs w:val="24"/>
        </w:rPr>
      </w:pPr>
      <w:hyperlink w:anchor="_Toc337752403" w:history="1">
        <w:r w:rsidRPr="002720F3">
          <w:rPr>
            <w:rStyle w:val="Hyperlink"/>
            <w:noProof/>
          </w:rPr>
          <w:t>8.7  The Relative Deformation Gradient (457)</w:t>
        </w:r>
        <w:r>
          <w:rPr>
            <w:noProof/>
            <w:webHidden/>
          </w:rPr>
          <w:tab/>
        </w:r>
        <w:r>
          <w:rPr>
            <w:noProof/>
            <w:webHidden/>
          </w:rPr>
          <w:fldChar w:fldCharType="begin"/>
        </w:r>
        <w:r>
          <w:rPr>
            <w:noProof/>
            <w:webHidden/>
          </w:rPr>
          <w:instrText xml:space="preserve"> PAGEREF _Toc337752403 \h </w:instrText>
        </w:r>
        <w:r w:rsidR="00467BE8">
          <w:rPr>
            <w:noProof/>
          </w:rPr>
        </w:r>
        <w:r>
          <w:rPr>
            <w:noProof/>
            <w:webHidden/>
          </w:rPr>
          <w:fldChar w:fldCharType="separate"/>
        </w:r>
        <w:r>
          <w:rPr>
            <w:noProof/>
            <w:webHidden/>
          </w:rPr>
          <w:t>15</w:t>
        </w:r>
        <w:r>
          <w:rPr>
            <w:noProof/>
            <w:webHidden/>
          </w:rPr>
          <w:fldChar w:fldCharType="end"/>
        </w:r>
      </w:hyperlink>
    </w:p>
    <w:p w14:paraId="1FF8E5D9" w14:textId="77777777" w:rsidR="00F416D7" w:rsidRDefault="00F416D7" w:rsidP="00F416D7">
      <w:pPr>
        <w:pStyle w:val="TOC2"/>
        <w:tabs>
          <w:tab w:val="right" w:leader="dot" w:pos="9350"/>
        </w:tabs>
        <w:rPr>
          <w:b w:val="0"/>
          <w:noProof/>
          <w:sz w:val="24"/>
          <w:szCs w:val="24"/>
        </w:rPr>
      </w:pPr>
      <w:hyperlink w:anchor="_Toc337752404" w:history="1">
        <w:r w:rsidRPr="002720F3">
          <w:rPr>
            <w:rStyle w:val="Hyperlink"/>
            <w:noProof/>
          </w:rPr>
          <w:t>8.8  The Relative "other tensors"  (459)</w:t>
        </w:r>
        <w:r>
          <w:rPr>
            <w:noProof/>
            <w:webHidden/>
          </w:rPr>
          <w:tab/>
        </w:r>
        <w:r>
          <w:rPr>
            <w:noProof/>
            <w:webHidden/>
          </w:rPr>
          <w:fldChar w:fldCharType="begin"/>
        </w:r>
        <w:r>
          <w:rPr>
            <w:noProof/>
            <w:webHidden/>
          </w:rPr>
          <w:instrText xml:space="preserve"> PAGEREF _Toc337752404 \h </w:instrText>
        </w:r>
        <w:r w:rsidR="00467BE8">
          <w:rPr>
            <w:noProof/>
          </w:rPr>
        </w:r>
        <w:r>
          <w:rPr>
            <w:noProof/>
            <w:webHidden/>
          </w:rPr>
          <w:fldChar w:fldCharType="separate"/>
        </w:r>
        <w:r>
          <w:rPr>
            <w:noProof/>
            <w:webHidden/>
          </w:rPr>
          <w:t>15</w:t>
        </w:r>
        <w:r>
          <w:rPr>
            <w:noProof/>
            <w:webHidden/>
          </w:rPr>
          <w:fldChar w:fldCharType="end"/>
        </w:r>
      </w:hyperlink>
    </w:p>
    <w:p w14:paraId="2A967958" w14:textId="77777777" w:rsidR="00F416D7" w:rsidRDefault="00F416D7" w:rsidP="00F416D7">
      <w:pPr>
        <w:pStyle w:val="TOC2"/>
        <w:tabs>
          <w:tab w:val="right" w:leader="dot" w:pos="9350"/>
        </w:tabs>
        <w:rPr>
          <w:b w:val="0"/>
          <w:noProof/>
          <w:sz w:val="24"/>
          <w:szCs w:val="24"/>
        </w:rPr>
      </w:pPr>
      <w:hyperlink w:anchor="_Toc337752405" w:history="1">
        <w:r w:rsidRPr="002720F3">
          <w:rPr>
            <w:rStyle w:val="Hyperlink"/>
            <w:noProof/>
          </w:rPr>
          <w:t>8.9  The Relative C tensor in various coordinates  (460)</w:t>
        </w:r>
        <w:r>
          <w:rPr>
            <w:noProof/>
            <w:webHidden/>
          </w:rPr>
          <w:tab/>
        </w:r>
        <w:r>
          <w:rPr>
            <w:noProof/>
            <w:webHidden/>
          </w:rPr>
          <w:fldChar w:fldCharType="begin"/>
        </w:r>
        <w:r>
          <w:rPr>
            <w:noProof/>
            <w:webHidden/>
          </w:rPr>
          <w:instrText xml:space="preserve"> PAGEREF _Toc337752405 \h </w:instrText>
        </w:r>
        <w:r w:rsidR="00467BE8">
          <w:rPr>
            <w:noProof/>
          </w:rPr>
        </w:r>
        <w:r>
          <w:rPr>
            <w:noProof/>
            <w:webHidden/>
          </w:rPr>
          <w:fldChar w:fldCharType="separate"/>
        </w:r>
        <w:r>
          <w:rPr>
            <w:noProof/>
            <w:webHidden/>
          </w:rPr>
          <w:t>16</w:t>
        </w:r>
        <w:r>
          <w:rPr>
            <w:noProof/>
            <w:webHidden/>
          </w:rPr>
          <w:fldChar w:fldCharType="end"/>
        </w:r>
      </w:hyperlink>
    </w:p>
    <w:p w14:paraId="69B9F1B1" w14:textId="77777777" w:rsidR="00F416D7" w:rsidRDefault="00F416D7" w:rsidP="00F416D7">
      <w:pPr>
        <w:pStyle w:val="TOC2"/>
        <w:tabs>
          <w:tab w:val="right" w:leader="dot" w:pos="9350"/>
        </w:tabs>
        <w:rPr>
          <w:b w:val="0"/>
          <w:noProof/>
          <w:sz w:val="24"/>
          <w:szCs w:val="24"/>
        </w:rPr>
      </w:pPr>
      <w:hyperlink w:anchor="_Toc337752406" w:history="1">
        <w:r w:rsidRPr="002720F3">
          <w:rPr>
            <w:rStyle w:val="Hyperlink"/>
            <w:noProof/>
          </w:rPr>
          <w:t>8.10  "Deformation History" and the Rivlin-Ericksen Tensors  (463)</w:t>
        </w:r>
        <w:r>
          <w:rPr>
            <w:noProof/>
            <w:webHidden/>
          </w:rPr>
          <w:tab/>
        </w:r>
        <w:r>
          <w:rPr>
            <w:noProof/>
            <w:webHidden/>
          </w:rPr>
          <w:fldChar w:fldCharType="begin"/>
        </w:r>
        <w:r>
          <w:rPr>
            <w:noProof/>
            <w:webHidden/>
          </w:rPr>
          <w:instrText xml:space="preserve"> PAGEREF _Toc337752406 \h </w:instrText>
        </w:r>
        <w:r w:rsidR="00467BE8">
          <w:rPr>
            <w:noProof/>
          </w:rPr>
        </w:r>
        <w:r>
          <w:rPr>
            <w:noProof/>
            <w:webHidden/>
          </w:rPr>
          <w:fldChar w:fldCharType="separate"/>
        </w:r>
        <w:r>
          <w:rPr>
            <w:noProof/>
            <w:webHidden/>
          </w:rPr>
          <w:t>16</w:t>
        </w:r>
        <w:r>
          <w:rPr>
            <w:noProof/>
            <w:webHidden/>
          </w:rPr>
          <w:fldChar w:fldCharType="end"/>
        </w:r>
      </w:hyperlink>
    </w:p>
    <w:p w14:paraId="1D7A1381" w14:textId="77777777" w:rsidR="00F416D7" w:rsidRDefault="00F416D7" w:rsidP="00F416D7">
      <w:pPr>
        <w:pStyle w:val="TOC2"/>
        <w:tabs>
          <w:tab w:val="right" w:leader="dot" w:pos="9350"/>
        </w:tabs>
        <w:rPr>
          <w:b w:val="0"/>
          <w:noProof/>
          <w:sz w:val="24"/>
          <w:szCs w:val="24"/>
        </w:rPr>
      </w:pPr>
      <w:hyperlink w:anchor="_Toc337752407" w:history="1">
        <w:r w:rsidRPr="002720F3">
          <w:rPr>
            <w:rStyle w:val="Hyperlink"/>
            <w:noProof/>
          </w:rPr>
          <w:t>8.11 Relating A</w:t>
        </w:r>
        <w:r w:rsidRPr="002720F3">
          <w:rPr>
            <w:rStyle w:val="Hyperlink"/>
            <w:rFonts w:ascii="Courier New" w:hAnsi="Courier New"/>
            <w:noProof/>
            <w:vertAlign w:val="subscript"/>
          </w:rPr>
          <w:t>1</w:t>
        </w:r>
        <w:r w:rsidRPr="002720F3">
          <w:rPr>
            <w:rStyle w:val="Hyperlink"/>
            <w:noProof/>
          </w:rPr>
          <w:t xml:space="preserve"> to D; a recursion formula for the A</w:t>
        </w:r>
        <w:r w:rsidRPr="002720F3">
          <w:rPr>
            <w:rStyle w:val="Hyperlink"/>
            <w:rFonts w:ascii="Courier New" w:hAnsi="Courier New"/>
            <w:noProof/>
            <w:vertAlign w:val="subscript"/>
          </w:rPr>
          <w:t>N</w:t>
        </w:r>
        <w:r w:rsidRPr="002720F3">
          <w:rPr>
            <w:rStyle w:val="Hyperlink"/>
            <w:noProof/>
          </w:rPr>
          <w:t xml:space="preserve">  (468)</w:t>
        </w:r>
        <w:r>
          <w:rPr>
            <w:noProof/>
            <w:webHidden/>
          </w:rPr>
          <w:tab/>
        </w:r>
        <w:r>
          <w:rPr>
            <w:noProof/>
            <w:webHidden/>
          </w:rPr>
          <w:fldChar w:fldCharType="begin"/>
        </w:r>
        <w:r>
          <w:rPr>
            <w:noProof/>
            <w:webHidden/>
          </w:rPr>
          <w:instrText xml:space="preserve"> PAGEREF _Toc337752407 \h </w:instrText>
        </w:r>
        <w:r w:rsidR="00467BE8">
          <w:rPr>
            <w:noProof/>
          </w:rPr>
        </w:r>
        <w:r>
          <w:rPr>
            <w:noProof/>
            <w:webHidden/>
          </w:rPr>
          <w:fldChar w:fldCharType="separate"/>
        </w:r>
        <w:r>
          <w:rPr>
            <w:noProof/>
            <w:webHidden/>
          </w:rPr>
          <w:t>17</w:t>
        </w:r>
        <w:r>
          <w:rPr>
            <w:noProof/>
            <w:webHidden/>
          </w:rPr>
          <w:fldChar w:fldCharType="end"/>
        </w:r>
      </w:hyperlink>
    </w:p>
    <w:p w14:paraId="6F4B0D88" w14:textId="77777777" w:rsidR="00F416D7" w:rsidRDefault="00F416D7" w:rsidP="00F416D7">
      <w:pPr>
        <w:pStyle w:val="TOC2"/>
        <w:tabs>
          <w:tab w:val="right" w:leader="dot" w:pos="9350"/>
        </w:tabs>
        <w:rPr>
          <w:b w:val="0"/>
          <w:noProof/>
          <w:sz w:val="24"/>
          <w:szCs w:val="24"/>
        </w:rPr>
      </w:pPr>
      <w:hyperlink w:anchor="_Toc337752408" w:history="1">
        <w:r w:rsidRPr="002720F3">
          <w:rPr>
            <w:rStyle w:val="Hyperlink"/>
            <w:noProof/>
          </w:rPr>
          <w:t>8.12 Some tensor relations involving F</w:t>
        </w:r>
        <w:r w:rsidRPr="002720F3">
          <w:rPr>
            <w:rStyle w:val="Hyperlink"/>
            <w:rFonts w:ascii="Courier New" w:hAnsi="Courier New"/>
            <w:noProof/>
            <w:vertAlign w:val="subscript"/>
          </w:rPr>
          <w:t>t</w:t>
        </w:r>
        <w:r w:rsidRPr="002720F3">
          <w:rPr>
            <w:rStyle w:val="Hyperlink"/>
            <w:noProof/>
          </w:rPr>
          <w:t xml:space="preserve"> and (</w:t>
        </w:r>
        <w:r w:rsidRPr="002720F3">
          <w:rPr>
            <w:rStyle w:val="Hyperlink"/>
            <w:noProof/>
          </w:rPr>
          <w:sym w:font="Symbol" w:char="F0D1"/>
        </w:r>
        <w:r w:rsidRPr="002720F3">
          <w:rPr>
            <w:rStyle w:val="Hyperlink"/>
            <w:noProof/>
          </w:rPr>
          <w:t>v) and the polar decomposition  (471)</w:t>
        </w:r>
        <w:r>
          <w:rPr>
            <w:noProof/>
            <w:webHidden/>
          </w:rPr>
          <w:tab/>
        </w:r>
        <w:r>
          <w:rPr>
            <w:noProof/>
            <w:webHidden/>
          </w:rPr>
          <w:fldChar w:fldCharType="begin"/>
        </w:r>
        <w:r>
          <w:rPr>
            <w:noProof/>
            <w:webHidden/>
          </w:rPr>
          <w:instrText xml:space="preserve"> PAGEREF _Toc337752408 \h </w:instrText>
        </w:r>
        <w:r w:rsidR="00467BE8">
          <w:rPr>
            <w:noProof/>
          </w:rPr>
        </w:r>
        <w:r>
          <w:rPr>
            <w:noProof/>
            <w:webHidden/>
          </w:rPr>
          <w:fldChar w:fldCharType="separate"/>
        </w:r>
        <w:r>
          <w:rPr>
            <w:noProof/>
            <w:webHidden/>
          </w:rPr>
          <w:t>20</w:t>
        </w:r>
        <w:r>
          <w:rPr>
            <w:noProof/>
            <w:webHidden/>
          </w:rPr>
          <w:fldChar w:fldCharType="end"/>
        </w:r>
      </w:hyperlink>
    </w:p>
    <w:p w14:paraId="2D531A29" w14:textId="77777777" w:rsidR="00F416D7" w:rsidRDefault="00F416D7" w:rsidP="00F416D7">
      <w:pPr>
        <w:pStyle w:val="TOC2"/>
        <w:tabs>
          <w:tab w:val="right" w:leader="dot" w:pos="9350"/>
        </w:tabs>
        <w:rPr>
          <w:b w:val="0"/>
          <w:noProof/>
          <w:sz w:val="24"/>
          <w:szCs w:val="24"/>
        </w:rPr>
      </w:pPr>
      <w:hyperlink w:anchor="_Toc337752409" w:history="1">
        <w:r w:rsidRPr="002720F3">
          <w:rPr>
            <w:rStyle w:val="Hyperlink"/>
            <w:noProof/>
          </w:rPr>
          <w:t>8.13 Change of Frame Stuff  (471)</w:t>
        </w:r>
        <w:r>
          <w:rPr>
            <w:noProof/>
            <w:webHidden/>
          </w:rPr>
          <w:tab/>
        </w:r>
        <w:r>
          <w:rPr>
            <w:noProof/>
            <w:webHidden/>
          </w:rPr>
          <w:fldChar w:fldCharType="begin"/>
        </w:r>
        <w:r>
          <w:rPr>
            <w:noProof/>
            <w:webHidden/>
          </w:rPr>
          <w:instrText xml:space="preserve"> PAGEREF _Toc337752409 \h </w:instrText>
        </w:r>
        <w:r w:rsidR="00467BE8">
          <w:rPr>
            <w:noProof/>
          </w:rPr>
        </w:r>
        <w:r>
          <w:rPr>
            <w:noProof/>
            <w:webHidden/>
          </w:rPr>
          <w:fldChar w:fldCharType="separate"/>
        </w:r>
        <w:r>
          <w:rPr>
            <w:noProof/>
            <w:webHidden/>
          </w:rPr>
          <w:t>23</w:t>
        </w:r>
        <w:r>
          <w:rPr>
            <w:noProof/>
            <w:webHidden/>
          </w:rPr>
          <w:fldChar w:fldCharType="end"/>
        </w:r>
      </w:hyperlink>
    </w:p>
    <w:p w14:paraId="681F6531" w14:textId="77777777" w:rsidR="00F416D7" w:rsidRDefault="00F416D7" w:rsidP="00F416D7">
      <w:pPr>
        <w:pStyle w:val="TOC2"/>
        <w:tabs>
          <w:tab w:val="right" w:leader="dot" w:pos="9350"/>
        </w:tabs>
        <w:rPr>
          <w:b w:val="0"/>
          <w:noProof/>
          <w:sz w:val="24"/>
          <w:szCs w:val="24"/>
        </w:rPr>
      </w:pPr>
      <w:hyperlink w:anchor="_Toc337752410" w:history="1">
        <w:r w:rsidRPr="002720F3">
          <w:rPr>
            <w:rStyle w:val="Hyperlink"/>
            <w:noProof/>
          </w:rPr>
          <w:t>8.14 Change of Frame for the A tensors  (474)</w:t>
        </w:r>
        <w:r>
          <w:rPr>
            <w:noProof/>
            <w:webHidden/>
          </w:rPr>
          <w:tab/>
        </w:r>
        <w:r>
          <w:rPr>
            <w:noProof/>
            <w:webHidden/>
          </w:rPr>
          <w:fldChar w:fldCharType="begin"/>
        </w:r>
        <w:r>
          <w:rPr>
            <w:noProof/>
            <w:webHidden/>
          </w:rPr>
          <w:instrText xml:space="preserve"> PAGEREF _Toc337752410 \h </w:instrText>
        </w:r>
        <w:r w:rsidR="00467BE8">
          <w:rPr>
            <w:noProof/>
          </w:rPr>
        </w:r>
        <w:r>
          <w:rPr>
            <w:noProof/>
            <w:webHidden/>
          </w:rPr>
          <w:fldChar w:fldCharType="separate"/>
        </w:r>
        <w:r>
          <w:rPr>
            <w:noProof/>
            <w:webHidden/>
          </w:rPr>
          <w:t>23</w:t>
        </w:r>
        <w:r>
          <w:rPr>
            <w:noProof/>
            <w:webHidden/>
          </w:rPr>
          <w:fldChar w:fldCharType="end"/>
        </w:r>
      </w:hyperlink>
    </w:p>
    <w:p w14:paraId="177A01E3" w14:textId="77777777" w:rsidR="00F416D7" w:rsidRDefault="00F416D7" w:rsidP="00F416D7">
      <w:pPr>
        <w:pStyle w:val="TOC2"/>
        <w:tabs>
          <w:tab w:val="right" w:leader="dot" w:pos="9350"/>
        </w:tabs>
        <w:rPr>
          <w:b w:val="0"/>
          <w:noProof/>
          <w:sz w:val="24"/>
          <w:szCs w:val="24"/>
        </w:rPr>
      </w:pPr>
      <w:hyperlink w:anchor="_Toc337752411" w:history="1">
        <w:r w:rsidRPr="002720F3">
          <w:rPr>
            <w:rStyle w:val="Hyperlink"/>
            <w:noProof/>
          </w:rPr>
          <w:t>8.15 Incompressible Simple Fluid  (474)</w:t>
        </w:r>
        <w:r>
          <w:rPr>
            <w:noProof/>
            <w:webHidden/>
          </w:rPr>
          <w:tab/>
        </w:r>
        <w:r>
          <w:rPr>
            <w:noProof/>
            <w:webHidden/>
          </w:rPr>
          <w:fldChar w:fldCharType="begin"/>
        </w:r>
        <w:r>
          <w:rPr>
            <w:noProof/>
            <w:webHidden/>
          </w:rPr>
          <w:instrText xml:space="preserve"> PAGEREF _Toc337752411 \h </w:instrText>
        </w:r>
        <w:r w:rsidR="00467BE8">
          <w:rPr>
            <w:noProof/>
          </w:rPr>
        </w:r>
        <w:r>
          <w:rPr>
            <w:noProof/>
            <w:webHidden/>
          </w:rPr>
          <w:fldChar w:fldCharType="separate"/>
        </w:r>
        <w:r>
          <w:rPr>
            <w:noProof/>
            <w:webHidden/>
          </w:rPr>
          <w:t>23</w:t>
        </w:r>
        <w:r>
          <w:rPr>
            <w:noProof/>
            <w:webHidden/>
          </w:rPr>
          <w:fldChar w:fldCharType="end"/>
        </w:r>
      </w:hyperlink>
    </w:p>
    <w:p w14:paraId="3EA72952" w14:textId="77777777" w:rsidR="00F416D7" w:rsidRDefault="00F416D7" w:rsidP="00F416D7">
      <w:pPr>
        <w:pStyle w:val="TOC2"/>
        <w:tabs>
          <w:tab w:val="right" w:leader="dot" w:pos="9350"/>
        </w:tabs>
        <w:rPr>
          <w:b w:val="0"/>
          <w:noProof/>
          <w:sz w:val="24"/>
          <w:szCs w:val="24"/>
        </w:rPr>
      </w:pPr>
      <w:hyperlink w:anchor="_Toc337752412" w:history="1">
        <w:r w:rsidRPr="002720F3">
          <w:rPr>
            <w:rStyle w:val="Hyperlink"/>
            <w:noProof/>
          </w:rPr>
          <w:t>8.16 Two specific models which reduce to Maxwell for small deformation  (475)</w:t>
        </w:r>
        <w:r>
          <w:rPr>
            <w:noProof/>
            <w:webHidden/>
          </w:rPr>
          <w:tab/>
        </w:r>
        <w:r>
          <w:rPr>
            <w:noProof/>
            <w:webHidden/>
          </w:rPr>
          <w:fldChar w:fldCharType="begin"/>
        </w:r>
        <w:r>
          <w:rPr>
            <w:noProof/>
            <w:webHidden/>
          </w:rPr>
          <w:instrText xml:space="preserve"> PAGEREF _Toc337752412 \h </w:instrText>
        </w:r>
        <w:r w:rsidR="00467BE8">
          <w:rPr>
            <w:noProof/>
          </w:rPr>
        </w:r>
        <w:r>
          <w:rPr>
            <w:noProof/>
            <w:webHidden/>
          </w:rPr>
          <w:fldChar w:fldCharType="separate"/>
        </w:r>
        <w:r>
          <w:rPr>
            <w:noProof/>
            <w:webHidden/>
          </w:rPr>
          <w:t>24</w:t>
        </w:r>
        <w:r>
          <w:rPr>
            <w:noProof/>
            <w:webHidden/>
          </w:rPr>
          <w:fldChar w:fldCharType="end"/>
        </w:r>
      </w:hyperlink>
    </w:p>
    <w:p w14:paraId="2DE9100C" w14:textId="77777777" w:rsidR="00F416D7" w:rsidRDefault="00F416D7" w:rsidP="00F416D7">
      <w:pPr>
        <w:pStyle w:val="TOC2"/>
        <w:tabs>
          <w:tab w:val="right" w:leader="dot" w:pos="9350"/>
        </w:tabs>
        <w:rPr>
          <w:b w:val="0"/>
          <w:noProof/>
          <w:sz w:val="24"/>
          <w:szCs w:val="24"/>
        </w:rPr>
      </w:pPr>
      <w:hyperlink w:anchor="_Toc337752413" w:history="1">
        <w:r w:rsidRPr="002720F3">
          <w:rPr>
            <w:rStyle w:val="Hyperlink"/>
            <w:noProof/>
          </w:rPr>
          <w:t>8.17 Single-integral non-linear constitutive equations  (478)</w:t>
        </w:r>
        <w:r>
          <w:rPr>
            <w:noProof/>
            <w:webHidden/>
          </w:rPr>
          <w:tab/>
        </w:r>
        <w:r>
          <w:rPr>
            <w:noProof/>
            <w:webHidden/>
          </w:rPr>
          <w:fldChar w:fldCharType="begin"/>
        </w:r>
        <w:r>
          <w:rPr>
            <w:noProof/>
            <w:webHidden/>
          </w:rPr>
          <w:instrText xml:space="preserve"> PAGEREF _Toc337752413 \h </w:instrText>
        </w:r>
        <w:r w:rsidR="00467BE8">
          <w:rPr>
            <w:noProof/>
          </w:rPr>
        </w:r>
        <w:r>
          <w:rPr>
            <w:noProof/>
            <w:webHidden/>
          </w:rPr>
          <w:fldChar w:fldCharType="separate"/>
        </w:r>
        <w:r>
          <w:rPr>
            <w:noProof/>
            <w:webHidden/>
          </w:rPr>
          <w:t>26</w:t>
        </w:r>
        <w:r>
          <w:rPr>
            <w:noProof/>
            <w:webHidden/>
          </w:rPr>
          <w:fldChar w:fldCharType="end"/>
        </w:r>
      </w:hyperlink>
    </w:p>
    <w:p w14:paraId="61196D5B" w14:textId="77777777" w:rsidR="00F416D7" w:rsidRDefault="00F416D7" w:rsidP="00F416D7">
      <w:pPr>
        <w:pStyle w:val="TOC2"/>
        <w:tabs>
          <w:tab w:val="right" w:leader="dot" w:pos="9350"/>
        </w:tabs>
        <w:rPr>
          <w:b w:val="0"/>
          <w:noProof/>
          <w:sz w:val="24"/>
          <w:szCs w:val="24"/>
        </w:rPr>
      </w:pPr>
      <w:hyperlink w:anchor="_Toc337752414" w:history="1">
        <w:r w:rsidRPr="002720F3">
          <w:rPr>
            <w:rStyle w:val="Hyperlink"/>
            <w:noProof/>
          </w:rPr>
          <w:t>8.18 Differential-type constitutive equations for incompressible fluid  (481)</w:t>
        </w:r>
        <w:r>
          <w:rPr>
            <w:noProof/>
            <w:webHidden/>
          </w:rPr>
          <w:tab/>
        </w:r>
        <w:r>
          <w:rPr>
            <w:noProof/>
            <w:webHidden/>
          </w:rPr>
          <w:fldChar w:fldCharType="begin"/>
        </w:r>
        <w:r>
          <w:rPr>
            <w:noProof/>
            <w:webHidden/>
          </w:rPr>
          <w:instrText xml:space="preserve"> PAGEREF _Toc337752414 \h </w:instrText>
        </w:r>
        <w:r w:rsidR="00467BE8">
          <w:rPr>
            <w:noProof/>
          </w:rPr>
        </w:r>
        <w:r>
          <w:rPr>
            <w:noProof/>
            <w:webHidden/>
          </w:rPr>
          <w:fldChar w:fldCharType="separate"/>
        </w:r>
        <w:r>
          <w:rPr>
            <w:noProof/>
            <w:webHidden/>
          </w:rPr>
          <w:t>28</w:t>
        </w:r>
        <w:r>
          <w:rPr>
            <w:noProof/>
            <w:webHidden/>
          </w:rPr>
          <w:fldChar w:fldCharType="end"/>
        </w:r>
      </w:hyperlink>
    </w:p>
    <w:p w14:paraId="27852376" w14:textId="77777777" w:rsidR="00F416D7" w:rsidRDefault="00F416D7" w:rsidP="00F416D7">
      <w:pPr>
        <w:pStyle w:val="TOC2"/>
        <w:tabs>
          <w:tab w:val="right" w:leader="dot" w:pos="9350"/>
        </w:tabs>
        <w:rPr>
          <w:b w:val="0"/>
          <w:noProof/>
          <w:sz w:val="24"/>
          <w:szCs w:val="24"/>
        </w:rPr>
      </w:pPr>
      <w:hyperlink w:anchor="_Toc337752415" w:history="1">
        <w:r w:rsidRPr="002720F3">
          <w:rPr>
            <w:rStyle w:val="Hyperlink"/>
            <w:noProof/>
          </w:rPr>
          <w:t>8.19 Objective Rate of Stress  (483)</w:t>
        </w:r>
        <w:r>
          <w:rPr>
            <w:noProof/>
            <w:webHidden/>
          </w:rPr>
          <w:tab/>
        </w:r>
        <w:r>
          <w:rPr>
            <w:noProof/>
            <w:webHidden/>
          </w:rPr>
          <w:fldChar w:fldCharType="begin"/>
        </w:r>
        <w:r>
          <w:rPr>
            <w:noProof/>
            <w:webHidden/>
          </w:rPr>
          <w:instrText xml:space="preserve"> PAGEREF _Toc337752415 \h </w:instrText>
        </w:r>
        <w:r w:rsidR="00467BE8">
          <w:rPr>
            <w:noProof/>
          </w:rPr>
        </w:r>
        <w:r>
          <w:rPr>
            <w:noProof/>
            <w:webHidden/>
          </w:rPr>
          <w:fldChar w:fldCharType="separate"/>
        </w:r>
        <w:r>
          <w:rPr>
            <w:noProof/>
            <w:webHidden/>
          </w:rPr>
          <w:t>29</w:t>
        </w:r>
        <w:r>
          <w:rPr>
            <w:noProof/>
            <w:webHidden/>
          </w:rPr>
          <w:fldChar w:fldCharType="end"/>
        </w:r>
      </w:hyperlink>
    </w:p>
    <w:p w14:paraId="39AE32D2" w14:textId="77777777" w:rsidR="00F416D7" w:rsidRDefault="00F416D7" w:rsidP="00F416D7">
      <w:pPr>
        <w:pStyle w:val="TOC2"/>
        <w:tabs>
          <w:tab w:val="right" w:leader="dot" w:pos="9350"/>
        </w:tabs>
        <w:rPr>
          <w:b w:val="0"/>
          <w:noProof/>
          <w:sz w:val="24"/>
          <w:szCs w:val="24"/>
        </w:rPr>
      </w:pPr>
      <w:hyperlink w:anchor="_Toc337752416" w:history="1">
        <w:r w:rsidRPr="002720F3">
          <w:rPr>
            <w:rStyle w:val="Hyperlink"/>
            <w:noProof/>
          </w:rPr>
          <w:t>8.20 Rate-type constitutive equations  (487)</w:t>
        </w:r>
        <w:r>
          <w:rPr>
            <w:noProof/>
            <w:webHidden/>
          </w:rPr>
          <w:tab/>
        </w:r>
        <w:r>
          <w:rPr>
            <w:noProof/>
            <w:webHidden/>
          </w:rPr>
          <w:fldChar w:fldCharType="begin"/>
        </w:r>
        <w:r>
          <w:rPr>
            <w:noProof/>
            <w:webHidden/>
          </w:rPr>
          <w:instrText xml:space="preserve"> PAGEREF _Toc337752416 \h </w:instrText>
        </w:r>
        <w:r w:rsidR="00467BE8">
          <w:rPr>
            <w:noProof/>
          </w:rPr>
        </w:r>
        <w:r>
          <w:rPr>
            <w:noProof/>
            <w:webHidden/>
          </w:rPr>
          <w:fldChar w:fldCharType="separate"/>
        </w:r>
        <w:r>
          <w:rPr>
            <w:noProof/>
            <w:webHidden/>
          </w:rPr>
          <w:t>30</w:t>
        </w:r>
        <w:r>
          <w:rPr>
            <w:noProof/>
            <w:webHidden/>
          </w:rPr>
          <w:fldChar w:fldCharType="end"/>
        </w:r>
      </w:hyperlink>
    </w:p>
    <w:p w14:paraId="6AE06AAB" w14:textId="77777777" w:rsidR="00F416D7" w:rsidRDefault="00F416D7" w:rsidP="00F416D7">
      <w:pPr>
        <w:pStyle w:val="TOC1"/>
        <w:tabs>
          <w:tab w:val="right" w:leader="dot" w:pos="9350"/>
        </w:tabs>
        <w:rPr>
          <w:caps w:val="0"/>
          <w:noProof/>
          <w:sz w:val="24"/>
          <w:szCs w:val="24"/>
        </w:rPr>
      </w:pPr>
      <w:hyperlink w:anchor="_Toc337752417" w:history="1">
        <w:r w:rsidRPr="002720F3">
          <w:rPr>
            <w:rStyle w:val="Hyperlink"/>
            <w:noProof/>
          </w:rPr>
          <w:t>Part C:  Viscometric flow for incompressible simple fluid (491)</w:t>
        </w:r>
        <w:r>
          <w:rPr>
            <w:noProof/>
            <w:webHidden/>
          </w:rPr>
          <w:tab/>
        </w:r>
        <w:r>
          <w:rPr>
            <w:noProof/>
            <w:webHidden/>
          </w:rPr>
          <w:fldChar w:fldCharType="begin"/>
        </w:r>
        <w:r>
          <w:rPr>
            <w:noProof/>
            <w:webHidden/>
          </w:rPr>
          <w:instrText xml:space="preserve"> PAGEREF _Toc337752417 \h </w:instrText>
        </w:r>
        <w:r w:rsidR="00467BE8">
          <w:rPr>
            <w:noProof/>
          </w:rPr>
        </w:r>
        <w:r>
          <w:rPr>
            <w:noProof/>
            <w:webHidden/>
          </w:rPr>
          <w:fldChar w:fldCharType="separate"/>
        </w:r>
        <w:r>
          <w:rPr>
            <w:noProof/>
            <w:webHidden/>
          </w:rPr>
          <w:t>30</w:t>
        </w:r>
        <w:r>
          <w:rPr>
            <w:noProof/>
            <w:webHidden/>
          </w:rPr>
          <w:fldChar w:fldCharType="end"/>
        </w:r>
      </w:hyperlink>
    </w:p>
    <w:p w14:paraId="3E690DCB" w14:textId="77777777" w:rsidR="00F416D7" w:rsidRDefault="00F416D7" w:rsidP="00F416D7">
      <w:pPr>
        <w:pStyle w:val="TOC2"/>
        <w:tabs>
          <w:tab w:val="right" w:leader="dot" w:pos="9350"/>
        </w:tabs>
        <w:rPr>
          <w:b w:val="0"/>
          <w:noProof/>
          <w:sz w:val="24"/>
          <w:szCs w:val="24"/>
        </w:rPr>
      </w:pPr>
      <w:hyperlink w:anchor="_Toc337752418" w:history="1">
        <w:r w:rsidRPr="002720F3">
          <w:rPr>
            <w:rStyle w:val="Hyperlink"/>
            <w:noProof/>
          </w:rPr>
          <w:t>8.21 Viscometric Flow  (491)</w:t>
        </w:r>
        <w:r>
          <w:rPr>
            <w:noProof/>
            <w:webHidden/>
          </w:rPr>
          <w:tab/>
        </w:r>
        <w:r>
          <w:rPr>
            <w:noProof/>
            <w:webHidden/>
          </w:rPr>
          <w:fldChar w:fldCharType="begin"/>
        </w:r>
        <w:r>
          <w:rPr>
            <w:noProof/>
            <w:webHidden/>
          </w:rPr>
          <w:instrText xml:space="preserve"> PAGEREF _Toc337752418 \h </w:instrText>
        </w:r>
        <w:r w:rsidR="00467BE8">
          <w:rPr>
            <w:noProof/>
          </w:rPr>
        </w:r>
        <w:r>
          <w:rPr>
            <w:noProof/>
            <w:webHidden/>
          </w:rPr>
          <w:fldChar w:fldCharType="separate"/>
        </w:r>
        <w:r>
          <w:rPr>
            <w:noProof/>
            <w:webHidden/>
          </w:rPr>
          <w:t>30</w:t>
        </w:r>
        <w:r>
          <w:rPr>
            <w:noProof/>
            <w:webHidden/>
          </w:rPr>
          <w:fldChar w:fldCharType="end"/>
        </w:r>
      </w:hyperlink>
    </w:p>
    <w:p w14:paraId="5F42FF55" w14:textId="77777777" w:rsidR="00F416D7" w:rsidRDefault="00F416D7" w:rsidP="00F416D7">
      <w:pPr>
        <w:pStyle w:val="TOC2"/>
        <w:tabs>
          <w:tab w:val="right" w:leader="dot" w:pos="9350"/>
        </w:tabs>
        <w:rPr>
          <w:b w:val="0"/>
          <w:noProof/>
          <w:sz w:val="24"/>
          <w:szCs w:val="24"/>
        </w:rPr>
      </w:pPr>
      <w:hyperlink w:anchor="_Toc337752419" w:history="1">
        <w:r w:rsidRPr="002720F3">
          <w:rPr>
            <w:rStyle w:val="Hyperlink"/>
            <w:noProof/>
          </w:rPr>
          <w:t>8.22 Form of T</w:t>
        </w:r>
        <w:r w:rsidRPr="002720F3">
          <w:rPr>
            <w:rStyle w:val="Hyperlink"/>
            <w:rFonts w:ascii="Courier New" w:hAnsi="Courier New"/>
            <w:noProof/>
            <w:vertAlign w:val="subscript"/>
          </w:rPr>
          <w:t xml:space="preserve">ij </w:t>
        </w:r>
        <w:r w:rsidRPr="002720F3">
          <w:rPr>
            <w:rStyle w:val="Hyperlink"/>
            <w:noProof/>
          </w:rPr>
          <w:t>for Viscometric Flow  (493)</w:t>
        </w:r>
        <w:r>
          <w:rPr>
            <w:noProof/>
            <w:webHidden/>
          </w:rPr>
          <w:tab/>
        </w:r>
        <w:r>
          <w:rPr>
            <w:noProof/>
            <w:webHidden/>
          </w:rPr>
          <w:fldChar w:fldCharType="begin"/>
        </w:r>
        <w:r>
          <w:rPr>
            <w:noProof/>
            <w:webHidden/>
          </w:rPr>
          <w:instrText xml:space="preserve"> PAGEREF _Toc337752419 \h </w:instrText>
        </w:r>
        <w:r w:rsidR="00467BE8">
          <w:rPr>
            <w:noProof/>
          </w:rPr>
        </w:r>
        <w:r>
          <w:rPr>
            <w:noProof/>
            <w:webHidden/>
          </w:rPr>
          <w:fldChar w:fldCharType="separate"/>
        </w:r>
        <w:r>
          <w:rPr>
            <w:noProof/>
            <w:webHidden/>
          </w:rPr>
          <w:t>31</w:t>
        </w:r>
        <w:r>
          <w:rPr>
            <w:noProof/>
            <w:webHidden/>
          </w:rPr>
          <w:fldChar w:fldCharType="end"/>
        </w:r>
      </w:hyperlink>
    </w:p>
    <w:p w14:paraId="284A50DF" w14:textId="77777777" w:rsidR="00F416D7" w:rsidRDefault="00F416D7" w:rsidP="00F416D7">
      <w:pPr>
        <w:pStyle w:val="TOC2"/>
        <w:tabs>
          <w:tab w:val="right" w:leader="dot" w:pos="9350"/>
        </w:tabs>
        <w:rPr>
          <w:b w:val="0"/>
          <w:noProof/>
          <w:sz w:val="24"/>
          <w:szCs w:val="24"/>
        </w:rPr>
      </w:pPr>
      <w:hyperlink w:anchor="_Toc337752420" w:history="1">
        <w:r w:rsidRPr="002720F3">
          <w:rPr>
            <w:rStyle w:val="Hyperlink"/>
            <w:noProof/>
          </w:rPr>
          <w:t>8.23 Channel Flow  (495)</w:t>
        </w:r>
        <w:r>
          <w:rPr>
            <w:noProof/>
            <w:webHidden/>
          </w:rPr>
          <w:tab/>
        </w:r>
        <w:r>
          <w:rPr>
            <w:noProof/>
            <w:webHidden/>
          </w:rPr>
          <w:fldChar w:fldCharType="begin"/>
        </w:r>
        <w:r>
          <w:rPr>
            <w:noProof/>
            <w:webHidden/>
          </w:rPr>
          <w:instrText xml:space="preserve"> PAGEREF _Toc337752420 \h </w:instrText>
        </w:r>
        <w:r w:rsidR="00467BE8">
          <w:rPr>
            <w:noProof/>
          </w:rPr>
        </w:r>
        <w:r>
          <w:rPr>
            <w:noProof/>
            <w:webHidden/>
          </w:rPr>
          <w:fldChar w:fldCharType="separate"/>
        </w:r>
        <w:r>
          <w:rPr>
            <w:noProof/>
            <w:webHidden/>
          </w:rPr>
          <w:t>31</w:t>
        </w:r>
        <w:r>
          <w:rPr>
            <w:noProof/>
            <w:webHidden/>
          </w:rPr>
          <w:fldChar w:fldCharType="end"/>
        </w:r>
      </w:hyperlink>
    </w:p>
    <w:p w14:paraId="460D518E" w14:textId="77777777" w:rsidR="00F416D7" w:rsidRDefault="00F416D7" w:rsidP="00F416D7">
      <w:pPr>
        <w:pStyle w:val="TOC2"/>
        <w:tabs>
          <w:tab w:val="right" w:leader="dot" w:pos="9350"/>
        </w:tabs>
        <w:rPr>
          <w:b w:val="0"/>
          <w:noProof/>
          <w:sz w:val="24"/>
          <w:szCs w:val="24"/>
        </w:rPr>
      </w:pPr>
      <w:hyperlink w:anchor="_Toc337752421" w:history="1">
        <w:r w:rsidRPr="002720F3">
          <w:rPr>
            <w:rStyle w:val="Hyperlink"/>
            <w:noProof/>
          </w:rPr>
          <w:t>8.24 Couette Flow  (497)</w:t>
        </w:r>
        <w:r>
          <w:rPr>
            <w:noProof/>
            <w:webHidden/>
          </w:rPr>
          <w:tab/>
        </w:r>
        <w:r>
          <w:rPr>
            <w:noProof/>
            <w:webHidden/>
          </w:rPr>
          <w:fldChar w:fldCharType="begin"/>
        </w:r>
        <w:r>
          <w:rPr>
            <w:noProof/>
            <w:webHidden/>
          </w:rPr>
          <w:instrText xml:space="preserve"> PAGEREF _Toc337752421 \h </w:instrText>
        </w:r>
        <w:r w:rsidR="00467BE8">
          <w:rPr>
            <w:noProof/>
          </w:rPr>
        </w:r>
        <w:r>
          <w:rPr>
            <w:noProof/>
            <w:webHidden/>
          </w:rPr>
          <w:fldChar w:fldCharType="separate"/>
        </w:r>
        <w:r>
          <w:rPr>
            <w:noProof/>
            <w:webHidden/>
          </w:rPr>
          <w:t>32</w:t>
        </w:r>
        <w:r>
          <w:rPr>
            <w:noProof/>
            <w:webHidden/>
          </w:rPr>
          <w:fldChar w:fldCharType="end"/>
        </w:r>
      </w:hyperlink>
    </w:p>
    <w:p w14:paraId="07FE8690" w14:textId="77777777" w:rsidR="00F416D7" w:rsidRDefault="00F416D7" w:rsidP="00F416D7">
      <w:pPr>
        <w:pStyle w:val="TOC2"/>
        <w:tabs>
          <w:tab w:val="right" w:leader="dot" w:pos="9350"/>
        </w:tabs>
        <w:rPr>
          <w:b w:val="0"/>
          <w:noProof/>
          <w:sz w:val="24"/>
          <w:szCs w:val="24"/>
        </w:rPr>
      </w:pPr>
      <w:hyperlink w:anchor="_Toc337752422" w:history="1">
        <w:r w:rsidRPr="002720F3">
          <w:rPr>
            <w:rStyle w:val="Hyperlink"/>
            <w:noProof/>
          </w:rPr>
          <w:t>Appendix 8.1.</w:t>
        </w:r>
        <w:r>
          <w:rPr>
            <w:noProof/>
            <w:webHidden/>
          </w:rPr>
          <w:tab/>
        </w:r>
        <w:r>
          <w:rPr>
            <w:noProof/>
            <w:webHidden/>
          </w:rPr>
          <w:fldChar w:fldCharType="begin"/>
        </w:r>
        <w:r>
          <w:rPr>
            <w:noProof/>
            <w:webHidden/>
          </w:rPr>
          <w:instrText xml:space="preserve"> PAGEREF _Toc337752422 \h </w:instrText>
        </w:r>
        <w:r w:rsidR="00467BE8">
          <w:rPr>
            <w:noProof/>
          </w:rPr>
        </w:r>
        <w:r>
          <w:rPr>
            <w:noProof/>
            <w:webHidden/>
          </w:rPr>
          <w:fldChar w:fldCharType="separate"/>
        </w:r>
        <w:r>
          <w:rPr>
            <w:noProof/>
            <w:webHidden/>
          </w:rPr>
          <w:t>33</w:t>
        </w:r>
        <w:r>
          <w:rPr>
            <w:noProof/>
            <w:webHidden/>
          </w:rPr>
          <w:fldChar w:fldCharType="end"/>
        </w:r>
      </w:hyperlink>
    </w:p>
    <w:p w14:paraId="4A7CEAD9" w14:textId="77777777" w:rsidR="00A66B17" w:rsidRDefault="00F416D7">
      <w:pPr>
        <w:tabs>
          <w:tab w:val="left" w:pos="7200"/>
          <w:tab w:val="left" w:pos="7920"/>
          <w:tab w:val="right" w:pos="9270"/>
        </w:tabs>
      </w:pPr>
      <w:r>
        <w:rPr>
          <w:rStyle w:val="Hyperlink"/>
          <w:b/>
          <w:noProof/>
        </w:rPr>
        <w:fldChar w:fldCharType="end"/>
      </w:r>
    </w:p>
    <w:p w14:paraId="354A6AF0" w14:textId="77777777" w:rsidR="00291390" w:rsidRDefault="00EB171D">
      <w:r>
        <w:t xml:space="preserve">Water does behave as a Newtonian fluid as discussed in Chapter 6, but paint and polymer fluids don't. </w:t>
      </w:r>
      <w:r w:rsidR="004F34A2">
        <w:t xml:space="preserve">In this chapter, which has Part A,B,C, we are going to examine other Fluid Models. </w:t>
      </w:r>
    </w:p>
    <w:p w14:paraId="02F54671" w14:textId="77777777" w:rsidR="00EB171D" w:rsidRDefault="004F34A2">
      <w:r>
        <w:tab/>
      </w:r>
      <w:r w:rsidR="00EB171D">
        <w:t>In Ch 6 we found this rule for a</w:t>
      </w:r>
      <w:r w:rsidR="00BA491E">
        <w:t>n isotropic</w:t>
      </w:r>
      <w:r w:rsidR="00EB171D">
        <w:t xml:space="preserve"> Newtonian fluid</w:t>
      </w:r>
    </w:p>
    <w:p w14:paraId="169C1AF2" w14:textId="77777777" w:rsidR="00EB171D" w:rsidRDefault="00EB171D"/>
    <w:p w14:paraId="7DC26ABD" w14:textId="77777777" w:rsidR="00EB171D" w:rsidRPr="00EB171D" w:rsidRDefault="00EB171D">
      <w:r>
        <w:tab/>
        <w:t>T</w:t>
      </w:r>
      <w:r>
        <w:rPr>
          <w:rStyle w:val="subscript"/>
        </w:rPr>
        <w:t>ij</w:t>
      </w:r>
      <w:r>
        <w:t xml:space="preserve"> = -p δ</w:t>
      </w:r>
      <w:r>
        <w:rPr>
          <w:rStyle w:val="subscript"/>
        </w:rPr>
        <w:t xml:space="preserve">ij  + </w:t>
      </w:r>
      <w:r>
        <w:t>T'</w:t>
      </w:r>
      <w:r>
        <w:rPr>
          <w:rStyle w:val="subscript"/>
        </w:rPr>
        <w:t>ij</w:t>
      </w:r>
      <w:r>
        <w:tab/>
        <w:t>T'</w:t>
      </w:r>
      <w:r>
        <w:rPr>
          <w:rStyle w:val="subscript"/>
        </w:rPr>
        <w:t>ij</w:t>
      </w:r>
      <w:r>
        <w:t xml:space="preserve"> = λ Δ δ</w:t>
      </w:r>
      <w:r>
        <w:rPr>
          <w:rStyle w:val="subscript"/>
        </w:rPr>
        <w:t>ij</w:t>
      </w:r>
      <w:r>
        <w:t xml:space="preserve"> + 2μD</w:t>
      </w:r>
      <w:r>
        <w:rPr>
          <w:rStyle w:val="subscript"/>
        </w:rPr>
        <w:t>ij</w:t>
      </w:r>
      <w:r>
        <w:rPr>
          <w:rStyle w:val="subscript"/>
        </w:rPr>
        <w:tab/>
      </w:r>
      <w:r>
        <w:rPr>
          <w:rStyle w:val="subscript"/>
        </w:rPr>
        <w:tab/>
      </w:r>
      <w:r>
        <w:t>Δ = tr(D)</w:t>
      </w:r>
      <w:r>
        <w:tab/>
        <w:t>D = (∂</w:t>
      </w:r>
      <w:r>
        <w:rPr>
          <w:rStyle w:val="subscript"/>
        </w:rPr>
        <w:t>i</w:t>
      </w:r>
      <w:r>
        <w:t>v</w:t>
      </w:r>
      <w:r>
        <w:rPr>
          <w:rStyle w:val="subscript"/>
        </w:rPr>
        <w:t>j</w:t>
      </w:r>
      <w:r>
        <w:t xml:space="preserve"> + ∂</w:t>
      </w:r>
      <w:r>
        <w:rPr>
          <w:rStyle w:val="subscript"/>
        </w:rPr>
        <w:t>j</w:t>
      </w:r>
      <w:r>
        <w:t>v</w:t>
      </w:r>
      <w:r>
        <w:rPr>
          <w:rStyle w:val="subscript"/>
        </w:rPr>
        <w:t>i</w:t>
      </w:r>
      <w:r>
        <w:t>)/2</w:t>
      </w:r>
    </w:p>
    <w:p w14:paraId="2685C7AD" w14:textId="77777777" w:rsidR="00EB171D" w:rsidRDefault="00EB171D"/>
    <w:p w14:paraId="754A0ACA" w14:textId="77777777" w:rsidR="00BA491E" w:rsidRDefault="00EB171D">
      <w:r>
        <w:lastRenderedPageBreak/>
        <w:t xml:space="preserve">where μ was the constant viscosity. For incompressible, </w:t>
      </w:r>
    </w:p>
    <w:p w14:paraId="348CEA82" w14:textId="77777777" w:rsidR="00BA491E" w:rsidRDefault="00BA491E"/>
    <w:p w14:paraId="1D0D5246" w14:textId="77777777" w:rsidR="00BA491E" w:rsidRDefault="00BA491E">
      <w:r>
        <w:tab/>
      </w:r>
      <w:r w:rsidR="00EB171D">
        <w:tab/>
        <w:t>tr(D) = ∂</w:t>
      </w:r>
      <w:r w:rsidR="00EB171D">
        <w:rPr>
          <w:rStyle w:val="subscript"/>
        </w:rPr>
        <w:t>i</w:t>
      </w:r>
      <w:r w:rsidR="00EB171D">
        <w:t>v</w:t>
      </w:r>
      <w:r w:rsidR="00EB171D">
        <w:rPr>
          <w:rStyle w:val="subscript"/>
        </w:rPr>
        <w:t>i</w:t>
      </w:r>
      <w:r w:rsidR="00EB171D">
        <w:t xml:space="preserve"> = div(</w:t>
      </w:r>
      <w:r w:rsidR="00EB171D" w:rsidRPr="00EB171D">
        <w:rPr>
          <w:b/>
        </w:rPr>
        <w:t>v</w:t>
      </w:r>
      <w:r w:rsidR="00EB171D">
        <w:t xml:space="preserve">) </w:t>
      </w:r>
      <w:r>
        <w:t xml:space="preserve"> = 0  </w:t>
      </w:r>
      <w:r>
        <w:sym w:font="Symbol" w:char="F0DB"/>
      </w:r>
      <w:r w:rsidR="00EB171D">
        <w:t xml:space="preserve">  dρ/dt</w:t>
      </w:r>
      <w:r>
        <w:t xml:space="preserve"> = 0</w:t>
      </w:r>
      <w:r w:rsidR="00EB171D">
        <w:t>,</w:t>
      </w:r>
    </w:p>
    <w:p w14:paraId="231A0120" w14:textId="77777777" w:rsidR="00BA491E" w:rsidRDefault="00BA491E"/>
    <w:p w14:paraId="37A9FD38" w14:textId="77777777" w:rsidR="00EB171D" w:rsidRDefault="00EB171D">
      <w:r>
        <w:t xml:space="preserve"> so the incompressible equation is simpler</w:t>
      </w:r>
      <w:r w:rsidR="00BA491E">
        <w:t xml:space="preserve">;  D is the "rate of deformation tensor" : </w:t>
      </w:r>
    </w:p>
    <w:p w14:paraId="0F6429F5" w14:textId="77777777" w:rsidR="00EB171D" w:rsidRDefault="00EB171D"/>
    <w:p w14:paraId="10AA62F7" w14:textId="77777777" w:rsidR="00EB171D" w:rsidRDefault="00EB171D" w:rsidP="00EB171D">
      <w:r>
        <w:tab/>
        <w:t>T</w:t>
      </w:r>
      <w:r>
        <w:rPr>
          <w:rStyle w:val="subscript"/>
        </w:rPr>
        <w:t>ij</w:t>
      </w:r>
      <w:r>
        <w:t xml:space="preserve"> = -p δ</w:t>
      </w:r>
      <w:r>
        <w:rPr>
          <w:rStyle w:val="subscript"/>
        </w:rPr>
        <w:t xml:space="preserve">ij  + </w:t>
      </w:r>
      <w:r>
        <w:t>T'</w:t>
      </w:r>
      <w:r>
        <w:rPr>
          <w:rStyle w:val="subscript"/>
        </w:rPr>
        <w:t>ij</w:t>
      </w:r>
      <w:r>
        <w:tab/>
        <w:t>T'</w:t>
      </w:r>
      <w:r>
        <w:rPr>
          <w:rStyle w:val="subscript"/>
        </w:rPr>
        <w:t>ij</w:t>
      </w:r>
      <w:r>
        <w:t xml:space="preserve"> =  2μD</w:t>
      </w:r>
      <w:r>
        <w:rPr>
          <w:rStyle w:val="subscript"/>
        </w:rPr>
        <w:t>ij</w:t>
      </w:r>
      <w:r>
        <w:rPr>
          <w:rStyle w:val="subscript"/>
        </w:rPr>
        <w:tab/>
      </w:r>
      <w:r>
        <w:tab/>
        <w:t>D = (∂</w:t>
      </w:r>
      <w:r>
        <w:rPr>
          <w:rStyle w:val="subscript"/>
        </w:rPr>
        <w:t>i</w:t>
      </w:r>
      <w:r>
        <w:t>v</w:t>
      </w:r>
      <w:r>
        <w:rPr>
          <w:rStyle w:val="subscript"/>
        </w:rPr>
        <w:t>j</w:t>
      </w:r>
      <w:r>
        <w:t xml:space="preserve"> + ∂</w:t>
      </w:r>
      <w:r>
        <w:rPr>
          <w:rStyle w:val="subscript"/>
        </w:rPr>
        <w:t>j</w:t>
      </w:r>
      <w:r>
        <w:t>v</w:t>
      </w:r>
      <w:r>
        <w:rPr>
          <w:rStyle w:val="subscript"/>
        </w:rPr>
        <w:t>i</w:t>
      </w:r>
      <w:r>
        <w:t>)/2</w:t>
      </w:r>
    </w:p>
    <w:p w14:paraId="73A351BA" w14:textId="77777777" w:rsidR="004F34A2" w:rsidRDefault="004F34A2" w:rsidP="00EB171D"/>
    <w:p w14:paraId="5B834F05" w14:textId="77777777" w:rsidR="004F34A2" w:rsidRDefault="004F34A2" w:rsidP="004F34A2">
      <w:pPr>
        <w:pStyle w:val="Heading1"/>
      </w:pPr>
      <w:bookmarkStart w:id="0" w:name="_Toc337752395"/>
      <w:r>
        <w:t>Part A:  Linear ViscoElastic Fluid (444)</w:t>
      </w:r>
      <w:bookmarkEnd w:id="0"/>
      <w:r>
        <w:t xml:space="preserve"> </w:t>
      </w:r>
    </w:p>
    <w:p w14:paraId="577B55CC" w14:textId="77777777" w:rsidR="00EB171D" w:rsidRDefault="00EB171D" w:rsidP="00EB171D"/>
    <w:p w14:paraId="31974AED" w14:textId="77777777" w:rsidR="0046306D" w:rsidRDefault="0046306D" w:rsidP="0046306D">
      <w:pPr>
        <w:pStyle w:val="Heading2"/>
      </w:pPr>
      <w:bookmarkStart w:id="1" w:name="_Toc337752396"/>
      <w:r>
        <w:t>8.1 Linear Maxwell Fluid (444)</w:t>
      </w:r>
      <w:bookmarkEnd w:id="1"/>
    </w:p>
    <w:p w14:paraId="14223B72" w14:textId="77777777" w:rsidR="004F34A2" w:rsidRDefault="004F34A2" w:rsidP="00EB171D"/>
    <w:p w14:paraId="004F33A0" w14:textId="77777777" w:rsidR="00EB171D" w:rsidRDefault="00EB171D" w:rsidP="00EB171D">
      <w:r>
        <w:t xml:space="preserve">Now suddenly, without any comment, the piece T' is </w:t>
      </w:r>
      <w:r w:rsidR="004F34A2">
        <w:t>renamed</w:t>
      </w:r>
      <w:r>
        <w:t xml:space="preserve"> S, the "extra stress" so for a Newtonian fluid we would say</w:t>
      </w:r>
    </w:p>
    <w:p w14:paraId="797C1EDE" w14:textId="77777777" w:rsidR="00EB171D" w:rsidRDefault="00EB171D" w:rsidP="00EB171D"/>
    <w:p w14:paraId="29B92F20" w14:textId="77777777" w:rsidR="00EB171D" w:rsidRDefault="00EB171D" w:rsidP="00EB171D">
      <w:r>
        <w:tab/>
        <w:t>T</w:t>
      </w:r>
      <w:r>
        <w:rPr>
          <w:rStyle w:val="subscript"/>
        </w:rPr>
        <w:t>ij</w:t>
      </w:r>
      <w:r>
        <w:t xml:space="preserve"> = -p δ</w:t>
      </w:r>
      <w:r>
        <w:rPr>
          <w:rStyle w:val="subscript"/>
        </w:rPr>
        <w:t xml:space="preserve">ij  + </w:t>
      </w:r>
      <w:r>
        <w:t>S</w:t>
      </w:r>
      <w:r>
        <w:rPr>
          <w:rStyle w:val="subscript"/>
        </w:rPr>
        <w:t>ij</w:t>
      </w:r>
      <w:r>
        <w:tab/>
      </w:r>
      <w:r>
        <w:tab/>
        <w:t>S</w:t>
      </w:r>
      <w:r>
        <w:rPr>
          <w:rStyle w:val="subscript"/>
        </w:rPr>
        <w:t>ij</w:t>
      </w:r>
      <w:r>
        <w:t xml:space="preserve"> =  2μD</w:t>
      </w:r>
      <w:r>
        <w:rPr>
          <w:rStyle w:val="subscript"/>
        </w:rPr>
        <w:t>ij</w:t>
      </w:r>
      <w:r>
        <w:rPr>
          <w:rStyle w:val="subscript"/>
        </w:rPr>
        <w:tab/>
      </w:r>
      <w:r>
        <w:tab/>
      </w:r>
      <w:r w:rsidR="004F34A2">
        <w:tab/>
      </w:r>
      <w:r>
        <w:t>D = (∂</w:t>
      </w:r>
      <w:r>
        <w:rPr>
          <w:rStyle w:val="subscript"/>
        </w:rPr>
        <w:t>i</w:t>
      </w:r>
      <w:r>
        <w:t>v</w:t>
      </w:r>
      <w:r>
        <w:rPr>
          <w:rStyle w:val="subscript"/>
        </w:rPr>
        <w:t>j</w:t>
      </w:r>
      <w:r>
        <w:t xml:space="preserve"> + ∂</w:t>
      </w:r>
      <w:r>
        <w:rPr>
          <w:rStyle w:val="subscript"/>
        </w:rPr>
        <w:t>j</w:t>
      </w:r>
      <w:r>
        <w:t>v</w:t>
      </w:r>
      <w:r>
        <w:rPr>
          <w:rStyle w:val="subscript"/>
        </w:rPr>
        <w:t>i</w:t>
      </w:r>
      <w:r>
        <w:t>)/2</w:t>
      </w:r>
    </w:p>
    <w:p w14:paraId="4051A5E2" w14:textId="77777777" w:rsidR="004F34A2" w:rsidRDefault="004F34A2" w:rsidP="00EB171D"/>
    <w:p w14:paraId="17559EFA" w14:textId="77777777" w:rsidR="004F34A2" w:rsidRDefault="004F34A2" w:rsidP="00EB171D">
      <w:r>
        <w:t>Finally, then, we are able to see the new feature involved with the "linear Maxwell fluid"</w:t>
      </w:r>
    </w:p>
    <w:p w14:paraId="4AC0A86C" w14:textId="77777777" w:rsidR="004F34A2" w:rsidRDefault="004F34A2" w:rsidP="00EB171D"/>
    <w:p w14:paraId="5C0A1BA3" w14:textId="77777777" w:rsidR="004F34A2" w:rsidRDefault="004F34A2" w:rsidP="004F34A2">
      <w:r>
        <w:tab/>
        <w:t>T</w:t>
      </w:r>
      <w:r>
        <w:rPr>
          <w:rStyle w:val="subscript"/>
        </w:rPr>
        <w:t>ij</w:t>
      </w:r>
      <w:r>
        <w:t xml:space="preserve"> = -p δ</w:t>
      </w:r>
      <w:r>
        <w:rPr>
          <w:rStyle w:val="subscript"/>
        </w:rPr>
        <w:t xml:space="preserve">ij  + </w:t>
      </w:r>
      <w:r>
        <w:t>S</w:t>
      </w:r>
      <w:r>
        <w:rPr>
          <w:rStyle w:val="subscript"/>
        </w:rPr>
        <w:t>ij</w:t>
      </w:r>
      <w:r>
        <w:tab/>
      </w:r>
      <w:r>
        <w:tab/>
        <w:t>S</w:t>
      </w:r>
      <w:r>
        <w:rPr>
          <w:rStyle w:val="subscript"/>
        </w:rPr>
        <w:t>ij</w:t>
      </w:r>
      <w:r>
        <w:t xml:space="preserve"> =  2μD</w:t>
      </w:r>
      <w:r>
        <w:rPr>
          <w:rStyle w:val="subscript"/>
        </w:rPr>
        <w:t>ij</w:t>
      </w:r>
      <w:r>
        <w:t xml:space="preserve"> </w:t>
      </w:r>
      <w:r w:rsidRPr="004F34A2">
        <w:rPr>
          <w:color w:val="FF0000"/>
        </w:rPr>
        <w:t>- λ∂S</w:t>
      </w:r>
      <w:r w:rsidRPr="004F34A2">
        <w:rPr>
          <w:rStyle w:val="subscript"/>
          <w:color w:val="FF0000"/>
        </w:rPr>
        <w:t>ij</w:t>
      </w:r>
      <w:r w:rsidRPr="004F34A2">
        <w:rPr>
          <w:color w:val="FF0000"/>
        </w:rPr>
        <w:t>/∂t</w:t>
      </w:r>
      <w:r w:rsidRPr="004F34A2">
        <w:rPr>
          <w:rStyle w:val="subscript"/>
          <w:color w:val="FF0000"/>
        </w:rPr>
        <w:tab/>
      </w:r>
      <w:r>
        <w:tab/>
        <w:t>D = (∂</w:t>
      </w:r>
      <w:r>
        <w:rPr>
          <w:rStyle w:val="subscript"/>
        </w:rPr>
        <w:t>i</w:t>
      </w:r>
      <w:r>
        <w:t>v</w:t>
      </w:r>
      <w:r>
        <w:rPr>
          <w:rStyle w:val="subscript"/>
        </w:rPr>
        <w:t>j</w:t>
      </w:r>
      <w:r>
        <w:t xml:space="preserve"> + ∂</w:t>
      </w:r>
      <w:r>
        <w:rPr>
          <w:rStyle w:val="subscript"/>
        </w:rPr>
        <w:t>j</w:t>
      </w:r>
      <w:r>
        <w:t>v</w:t>
      </w:r>
      <w:r>
        <w:rPr>
          <w:rStyle w:val="subscript"/>
        </w:rPr>
        <w:t>i</w:t>
      </w:r>
      <w:r>
        <w:t>)/2</w:t>
      </w:r>
    </w:p>
    <w:p w14:paraId="0AD32558" w14:textId="77777777" w:rsidR="004F34A2" w:rsidRDefault="004F34A2" w:rsidP="00EB171D">
      <w:r>
        <w:tab/>
      </w:r>
    </w:p>
    <w:p w14:paraId="614C4E60" w14:textId="77777777" w:rsidR="00973E35" w:rsidRDefault="004F34A2" w:rsidP="00EB171D">
      <w:r>
        <w:t>where we now have some "drag" or "velocity</w:t>
      </w:r>
      <w:r w:rsidR="00BA491E">
        <w:t xml:space="preserve"> dependent force</w:t>
      </w:r>
      <w:r>
        <w:t xml:space="preserve">" element added in, though it is not yet clear why that name is appropriate. First, recall that any equation like F = -kx which relates "stress" to "strain" is called a </w:t>
      </w:r>
      <w:r w:rsidRPr="004F34A2">
        <w:rPr>
          <w:u w:val="single"/>
        </w:rPr>
        <w:t>constitutive relation</w:t>
      </w:r>
      <w:r w:rsidR="00C357B9">
        <w:rPr>
          <w:u w:val="single"/>
        </w:rPr>
        <w:t>/equation</w:t>
      </w:r>
      <w:r>
        <w:t xml:space="preserve">, and this describes the nature of the medium and is separate from the equations of motion and the various other "conservation of" principles. </w:t>
      </w:r>
    </w:p>
    <w:p w14:paraId="47679590" w14:textId="77777777" w:rsidR="002D6EAE" w:rsidRDefault="003C54DC" w:rsidP="00EB171D">
      <w:r>
        <w:tab/>
        <w:t xml:space="preserve">I think this is a "linear" Maxwell fluid because the term </w:t>
      </w:r>
      <w:r w:rsidRPr="003C54DC">
        <w:rPr>
          <w:color w:val="000000"/>
        </w:rPr>
        <w:t>∂S</w:t>
      </w:r>
      <w:r w:rsidRPr="003C54DC">
        <w:rPr>
          <w:rStyle w:val="subscript"/>
          <w:color w:val="000000"/>
        </w:rPr>
        <w:t>ij</w:t>
      </w:r>
      <w:r w:rsidRPr="003C54DC">
        <w:rPr>
          <w:color w:val="000000"/>
        </w:rPr>
        <w:t xml:space="preserve">/∂t  </w:t>
      </w:r>
      <w:r>
        <w:t>= ∂</w:t>
      </w:r>
      <w:r>
        <w:rPr>
          <w:rStyle w:val="subscript"/>
        </w:rPr>
        <w:t>t</w:t>
      </w:r>
      <w:r>
        <w:t>S</w:t>
      </w:r>
      <w:r>
        <w:rPr>
          <w:rStyle w:val="subscript"/>
        </w:rPr>
        <w:t>ij</w:t>
      </w:r>
      <w:r>
        <w:t xml:space="preserve"> is  linear, and we end up with a system of linear ODE's. </w:t>
      </w:r>
    </w:p>
    <w:p w14:paraId="6BE1833C" w14:textId="77777777" w:rsidR="003C54DC" w:rsidRPr="003C54DC" w:rsidRDefault="002D6EAE" w:rsidP="00EB171D">
      <w:r>
        <w:tab/>
      </w:r>
      <w:r w:rsidR="003C54DC">
        <w:t xml:space="preserve">Why Maxwell? </w:t>
      </w:r>
      <w:r>
        <w:t xml:space="preserve"> I just read the entire wiki site on Maxwell, Scottish. He did so much stuff that this little fluid thing is not even mentioned:  E&amp;M, thermo, kinetic theory of gases, color photos, rings of Saturn as particles, on and on. But in 1867 Maxwell managed to work in the above little model for visco-elastic materials. Kelvin was a contemporary and did similar stuff. </w:t>
      </w:r>
    </w:p>
    <w:p w14:paraId="45749167" w14:textId="77777777" w:rsidR="00973E35" w:rsidRDefault="00973E35" w:rsidP="00EB171D"/>
    <w:p w14:paraId="23FAF8F5" w14:textId="77777777" w:rsidR="00973E35" w:rsidRDefault="00973E35" w:rsidP="00EB171D">
      <w:r w:rsidRPr="00973E35">
        <w:rPr>
          <w:b/>
        </w:rPr>
        <w:t>Example 8.1.1.</w:t>
      </w:r>
      <w:r>
        <w:t xml:space="preserve"> </w:t>
      </w:r>
    </w:p>
    <w:p w14:paraId="6E2D8EFD" w14:textId="77777777" w:rsidR="00973E35" w:rsidRDefault="00973E35" w:rsidP="00EB171D"/>
    <w:p w14:paraId="64D384C2" w14:textId="77777777" w:rsidR="004F34A2" w:rsidRDefault="004F34A2" w:rsidP="00EB171D">
      <w:r>
        <w:t xml:space="preserve">As an elementary model of this Maxwell fluid, we study the "spring plus dashpot" situation of 8.1.3. You apply some force Lai calls S on the left. Each of the two series elements has its own displacement which here are called </w:t>
      </w:r>
      <w:r w:rsidR="00110126">
        <w:t>ε</w:t>
      </w:r>
      <w:r w:rsidR="00110126">
        <w:rPr>
          <w:rStyle w:val="subscript"/>
        </w:rPr>
        <w:t>e</w:t>
      </w:r>
      <w:r w:rsidR="00110126">
        <w:t xml:space="preserve"> (spring, elastic) and ε</w:t>
      </w:r>
      <w:r w:rsidR="00110126">
        <w:rPr>
          <w:rStyle w:val="subscript"/>
        </w:rPr>
        <w:t>η</w:t>
      </w:r>
      <w:r w:rsidR="00110126">
        <w:t xml:space="preserve"> (viscous), and the total displacement is ε = ε</w:t>
      </w:r>
      <w:r w:rsidR="00110126">
        <w:rPr>
          <w:rStyle w:val="subscript"/>
        </w:rPr>
        <w:t>e</w:t>
      </w:r>
      <w:r w:rsidR="00110126">
        <w:t>+ ε</w:t>
      </w:r>
      <w:r w:rsidR="00110126">
        <w:rPr>
          <w:rStyle w:val="subscript"/>
        </w:rPr>
        <w:t>η</w:t>
      </w:r>
      <w:r w:rsidR="00110126">
        <w:t xml:space="preserve">. Like components in an electric circuit, each element here has a governing equation: </w:t>
      </w:r>
    </w:p>
    <w:p w14:paraId="2198E244" w14:textId="77777777" w:rsidR="00110126" w:rsidRDefault="00110126" w:rsidP="00EB171D"/>
    <w:p w14:paraId="012D11BD" w14:textId="77777777" w:rsidR="00110126" w:rsidRDefault="00110126" w:rsidP="00EB171D">
      <w:r>
        <w:tab/>
        <w:t>S = Gε</w:t>
      </w:r>
      <w:r>
        <w:rPr>
          <w:rStyle w:val="subscript"/>
        </w:rPr>
        <w:t>e</w:t>
      </w:r>
      <w:r>
        <w:t xml:space="preserve"> </w:t>
      </w:r>
      <w:r>
        <w:tab/>
      </w:r>
      <w:r>
        <w:tab/>
        <w:t>which says   F = kx</w:t>
      </w:r>
      <w:r>
        <w:tab/>
      </w:r>
      <w:r>
        <w:tab/>
        <w:t>// G and η are assumed constants</w:t>
      </w:r>
    </w:p>
    <w:p w14:paraId="390E3AA1" w14:textId="77777777" w:rsidR="00110126" w:rsidRDefault="00110126" w:rsidP="00EB171D"/>
    <w:p w14:paraId="71EC0A74" w14:textId="77777777" w:rsidR="00110126" w:rsidRDefault="00110126" w:rsidP="00EB171D">
      <w:r>
        <w:tab/>
        <w:t>S = η dε</w:t>
      </w:r>
      <w:r>
        <w:rPr>
          <w:rStyle w:val="subscript"/>
        </w:rPr>
        <w:t>η</w:t>
      </w:r>
      <w:r>
        <w:t>/dt</w:t>
      </w:r>
      <w:r>
        <w:tab/>
      </w:r>
      <w:r>
        <w:tab/>
        <w:t>which says dashpot represents a frictional force proportional to velocity</w:t>
      </w:r>
    </w:p>
    <w:p w14:paraId="0759F2E3" w14:textId="77777777" w:rsidR="00BA491E" w:rsidRDefault="00BA491E" w:rsidP="00EB171D"/>
    <w:p w14:paraId="20C7B3ED" w14:textId="77777777" w:rsidR="00BA491E" w:rsidRDefault="00BA491E" w:rsidP="00EB171D">
      <w:r>
        <w:t xml:space="preserve">So G is the spring constant, and η is the viscosity (the dashpot drag coefficient  F = η * velocity ) </w:t>
      </w:r>
    </w:p>
    <w:p w14:paraId="284E4D30" w14:textId="77777777" w:rsidR="00110126" w:rsidRDefault="00110126" w:rsidP="00EB171D"/>
    <w:p w14:paraId="5EF3E5DB" w14:textId="77777777" w:rsidR="00110126" w:rsidRDefault="00110126" w:rsidP="00EB171D">
      <w:r>
        <w:t xml:space="preserve">The two S's are the same because these </w:t>
      </w:r>
      <w:r w:rsidR="00072960">
        <w:t>circuit elements are in series (see comment below!). If we then differentiate the geometric fact that ε = ε</w:t>
      </w:r>
      <w:r w:rsidR="00072960">
        <w:rPr>
          <w:rStyle w:val="subscript"/>
        </w:rPr>
        <w:t>e</w:t>
      </w:r>
      <w:r w:rsidR="00072960">
        <w:t>+ ε</w:t>
      </w:r>
      <w:r w:rsidR="00072960">
        <w:rPr>
          <w:rStyle w:val="subscript"/>
        </w:rPr>
        <w:t>η</w:t>
      </w:r>
      <w:r w:rsidR="00072960">
        <w:t xml:space="preserve"> we get, </w:t>
      </w:r>
    </w:p>
    <w:p w14:paraId="4DC5DDF8" w14:textId="77777777" w:rsidR="00110126" w:rsidRDefault="00110126" w:rsidP="00EB171D"/>
    <w:p w14:paraId="3AE16403" w14:textId="77777777" w:rsidR="00EB171D" w:rsidRPr="001D422C" w:rsidRDefault="00110126">
      <w:r>
        <w:tab/>
        <w:t>dε/dt  = dε</w:t>
      </w:r>
      <w:r>
        <w:rPr>
          <w:rStyle w:val="subscript"/>
        </w:rPr>
        <w:t>e</w:t>
      </w:r>
      <w:r>
        <w:t>/dt + dε</w:t>
      </w:r>
      <w:r>
        <w:rPr>
          <w:rStyle w:val="subscript"/>
        </w:rPr>
        <w:t>η</w:t>
      </w:r>
      <w:r>
        <w:t>/dt  = (1/G) dS/dt + (1/η) S</w:t>
      </w:r>
      <w:r w:rsidR="001D422C">
        <w:t xml:space="preserve"> </w:t>
      </w:r>
    </w:p>
    <w:p w14:paraId="73C696A9" w14:textId="77777777" w:rsidR="00110126" w:rsidRDefault="00110126">
      <w:r>
        <w:t>or</w:t>
      </w:r>
    </w:p>
    <w:p w14:paraId="248ECDDA" w14:textId="77777777" w:rsidR="00110126" w:rsidRDefault="00110126">
      <w:r>
        <w:tab/>
        <w:t>S + (η/G)dS/dt = η (dε/dt)</w:t>
      </w:r>
      <w:r>
        <w:tab/>
      </w:r>
      <w:r>
        <w:tab/>
      </w:r>
      <w:r>
        <w:tab/>
      </w:r>
      <w:r w:rsidR="00947C86">
        <w:tab/>
      </w:r>
      <w:r w:rsidR="00947C86">
        <w:tab/>
      </w:r>
      <w:r w:rsidR="00947C86">
        <w:tab/>
      </w:r>
      <w:r w:rsidR="00947C86">
        <w:tab/>
      </w:r>
      <w:r w:rsidR="00947C86">
        <w:tab/>
        <w:t>//</w:t>
      </w:r>
      <w:r>
        <w:t>which is 8.1.6</w:t>
      </w:r>
    </w:p>
    <w:p w14:paraId="157BF2CC" w14:textId="77777777" w:rsidR="00110126" w:rsidRDefault="00110126"/>
    <w:p w14:paraId="4F1E4457" w14:textId="77777777" w:rsidR="00110126" w:rsidRDefault="00110126">
      <w:r>
        <w:t>Remember that S = force ~ "stress". If we define λ =  (η/G)</w:t>
      </w:r>
      <w:r w:rsidR="00BA491E">
        <w:t xml:space="preserve"> = drag/spring, </w:t>
      </w:r>
      <w:r>
        <w:t xml:space="preserve">  this equation says</w:t>
      </w:r>
    </w:p>
    <w:p w14:paraId="57309B57" w14:textId="77777777" w:rsidR="00110126" w:rsidRDefault="00110126"/>
    <w:p w14:paraId="7EC43B5C" w14:textId="77777777" w:rsidR="00110126" w:rsidRPr="00947C86" w:rsidRDefault="00110126">
      <w:r>
        <w:tab/>
        <w:t>S + λ dS/dt = η (dε/dt)</w:t>
      </w:r>
      <w:r w:rsidR="00947C86">
        <w:tab/>
      </w:r>
      <w:r w:rsidR="00947C86">
        <w:tab/>
        <w:t>// λ has dimensions of time</w:t>
      </w:r>
      <w:r w:rsidR="00947C86">
        <w:tab/>
      </w:r>
      <w:r w:rsidR="00947C86">
        <w:tab/>
      </w:r>
      <w:r w:rsidR="00947C86">
        <w:tab/>
        <w:t>// 8.1.6</w:t>
      </w:r>
    </w:p>
    <w:p w14:paraId="492621B2" w14:textId="77777777" w:rsidR="00110126" w:rsidRDefault="00110126"/>
    <w:p w14:paraId="56E78B72" w14:textId="77777777" w:rsidR="00110126" w:rsidRDefault="00110126">
      <w:r>
        <w:t>which we compare to our Max</w:t>
      </w:r>
      <w:r w:rsidR="00BA491E">
        <w:t>w</w:t>
      </w:r>
      <w:r>
        <w:t>ell fluid model for the extra stress tensor S</w:t>
      </w:r>
    </w:p>
    <w:p w14:paraId="0BDD6FD5" w14:textId="77777777" w:rsidR="00110126" w:rsidRDefault="00110126"/>
    <w:p w14:paraId="4917E292" w14:textId="77777777" w:rsidR="00110126" w:rsidRDefault="00110126">
      <w:r>
        <w:tab/>
        <w:t>S</w:t>
      </w:r>
      <w:r>
        <w:rPr>
          <w:rStyle w:val="subscript"/>
        </w:rPr>
        <w:t>ij</w:t>
      </w:r>
      <w:r>
        <w:t xml:space="preserve">  + λ </w:t>
      </w:r>
      <w:r w:rsidR="00505004">
        <w:t>(∂</w:t>
      </w:r>
      <w:r>
        <w:t>S</w:t>
      </w:r>
      <w:r>
        <w:rPr>
          <w:rStyle w:val="subscript"/>
        </w:rPr>
        <w:t>ij</w:t>
      </w:r>
      <w:r>
        <w:t>/</w:t>
      </w:r>
      <w:r w:rsidR="00505004">
        <w:t>∂</w:t>
      </w:r>
      <w:r>
        <w:t>t</w:t>
      </w:r>
      <w:r w:rsidR="00505004">
        <w:t>)</w:t>
      </w:r>
      <w:r>
        <w:t xml:space="preserve"> = 2μD</w:t>
      </w:r>
      <w:r>
        <w:rPr>
          <w:rStyle w:val="subscript"/>
        </w:rPr>
        <w:t>ij</w:t>
      </w:r>
      <w:r>
        <w:t xml:space="preserve">  = μ (∂</w:t>
      </w:r>
      <w:r>
        <w:rPr>
          <w:rStyle w:val="subscript"/>
        </w:rPr>
        <w:t>i</w:t>
      </w:r>
      <w:r>
        <w:t>v</w:t>
      </w:r>
      <w:r>
        <w:rPr>
          <w:rStyle w:val="subscript"/>
        </w:rPr>
        <w:t>j</w:t>
      </w:r>
      <w:r>
        <w:t xml:space="preserve"> + ∂</w:t>
      </w:r>
      <w:r>
        <w:rPr>
          <w:rStyle w:val="subscript"/>
        </w:rPr>
        <w:t>j</w:t>
      </w:r>
      <w:r>
        <w:t>v</w:t>
      </w:r>
      <w:r>
        <w:rPr>
          <w:rStyle w:val="subscript"/>
        </w:rPr>
        <w:t>i</w:t>
      </w:r>
      <w:r>
        <w:t>)</w:t>
      </w:r>
      <w:r w:rsidR="00505004">
        <w:tab/>
      </w:r>
      <w:r w:rsidR="00505004">
        <w:tab/>
        <w:t xml:space="preserve">// partial derivative on S !! </w:t>
      </w:r>
    </w:p>
    <w:p w14:paraId="345BCA9D" w14:textId="77777777" w:rsidR="00110126" w:rsidRDefault="00110126"/>
    <w:p w14:paraId="4078BF21" w14:textId="77777777" w:rsidR="00110126" w:rsidRDefault="00110126">
      <w:r>
        <w:t>In this fairly close analogy, we can see that</w:t>
      </w:r>
    </w:p>
    <w:p w14:paraId="73492383" w14:textId="77777777" w:rsidR="00110126" w:rsidRDefault="00110126"/>
    <w:p w14:paraId="57E44037" w14:textId="77777777" w:rsidR="00110126" w:rsidRDefault="00110126">
      <w:r>
        <w:tab/>
        <w:t>μ   ~  η  = viscosity</w:t>
      </w:r>
    </w:p>
    <w:p w14:paraId="6A805FE9" w14:textId="77777777" w:rsidR="00110126" w:rsidRDefault="00110126">
      <w:r>
        <w:tab/>
        <w:t>λ  = (η/G) = (viscosity/elasticity) ratio</w:t>
      </w:r>
      <w:r w:rsidR="00947C86">
        <w:t xml:space="preserve">  = relaxation time</w:t>
      </w:r>
    </w:p>
    <w:p w14:paraId="59EC56FE" w14:textId="77777777" w:rsidR="00BA491E" w:rsidRDefault="00BA491E"/>
    <w:p w14:paraId="5AD236F2" w14:textId="77777777" w:rsidR="00C37062" w:rsidRDefault="00BA491E">
      <w:r>
        <w:t>Somehow the RHS drag term η (dε/dt) gets replaced by μ (∂</w:t>
      </w:r>
      <w:r>
        <w:rPr>
          <w:rStyle w:val="subscript"/>
        </w:rPr>
        <w:t>i</w:t>
      </w:r>
      <w:r>
        <w:t>v</w:t>
      </w:r>
      <w:r>
        <w:rPr>
          <w:rStyle w:val="subscript"/>
        </w:rPr>
        <w:t>j</w:t>
      </w:r>
      <w:r>
        <w:t xml:space="preserve"> + ∂</w:t>
      </w:r>
      <w:r>
        <w:rPr>
          <w:rStyle w:val="subscript"/>
        </w:rPr>
        <w:t>j</w:t>
      </w:r>
      <w:r>
        <w:t>v</w:t>
      </w:r>
      <w:r>
        <w:rPr>
          <w:rStyle w:val="subscript"/>
        </w:rPr>
        <w:t>i</w:t>
      </w:r>
      <w:r>
        <w:t xml:space="preserve">). In a simple layer situation, adjacent layers have a relative velocity </w:t>
      </w:r>
      <w:r w:rsidR="00732F59">
        <w:t>between them which causes drag:  Δv ~ (∂v</w:t>
      </w:r>
      <w:r w:rsidR="00732F59">
        <w:rPr>
          <w:rStyle w:val="subscript"/>
        </w:rPr>
        <w:t>x</w:t>
      </w:r>
      <w:r w:rsidR="00732F59">
        <w:t>/∂y) Δy, so we expect the drag force to be η Δv  = η (∂v</w:t>
      </w:r>
      <w:r w:rsidR="00732F59">
        <w:rPr>
          <w:rStyle w:val="subscript"/>
        </w:rPr>
        <w:t>x</w:t>
      </w:r>
      <w:r w:rsidR="00732F59">
        <w:t xml:space="preserve">/∂y) Δy. So when you make the adjustment to "per unit area" and all that, you end up with a RHS as shown. So for S we end up with a first order matrix ODE which is "driven" by a RHS inhomogeneous term which is the drag. But the dS/dt term feels the effect of both drag and elasticity through the coefficient λ. </w:t>
      </w:r>
      <w:r w:rsidR="00C357B9">
        <w:t xml:space="preserve"> </w:t>
      </w:r>
    </w:p>
    <w:p w14:paraId="4D92D89A" w14:textId="77777777" w:rsidR="00072960" w:rsidRDefault="00072960"/>
    <w:p w14:paraId="158C5AFF" w14:textId="77777777" w:rsidR="00072960" w:rsidRDefault="00072960" w:rsidP="00072960">
      <w:r w:rsidRPr="00C357B9">
        <w:rPr>
          <w:u w:val="single"/>
        </w:rPr>
        <w:t xml:space="preserve">Comment : </w:t>
      </w:r>
      <w:r w:rsidRPr="001D422C">
        <w:t xml:space="preserve"> </w:t>
      </w:r>
      <w:r>
        <w:t xml:space="preserve">The RHS of 8.1.6 has sort of η * velocity which we know is the usual frictional force, so the role of the  η (dε/dt) term in 8.1.6 seems very clear (think S = force), and this is the viscous effect. But where is the "spring effect" coming from? If the dashpot is very viscous, η &gt;&gt; 1, then in effect the entire system is just the spring. In this limit 8.1.6 says  (η/G)dS/dt = η (dε/dt) which you can integrate in effect to get  S = G Δε  and that is your F = kΔx, and there is your spring effect. But in general the two effects are very well mixed together, and the term viscoelastic fluid seems very appropriate. </w:t>
      </w:r>
    </w:p>
    <w:p w14:paraId="448BB450" w14:textId="77777777" w:rsidR="00072960" w:rsidRDefault="00072960"/>
    <w:p w14:paraId="3E914C6F" w14:textId="77777777" w:rsidR="00C37062" w:rsidRPr="00C37062" w:rsidRDefault="00C37062">
      <w:r w:rsidRPr="00C37062">
        <w:rPr>
          <w:u w:val="single"/>
        </w:rPr>
        <w:t>Comment on massless spring.</w:t>
      </w:r>
      <w:r>
        <w:t xml:space="preserve"> If you apply F</w:t>
      </w:r>
      <w:r>
        <w:rPr>
          <w:rStyle w:val="subscript"/>
        </w:rPr>
        <w:t>1</w:t>
      </w:r>
      <w:r>
        <w:t xml:space="preserve"> and F</w:t>
      </w:r>
      <w:r>
        <w:rPr>
          <w:rStyle w:val="subscript"/>
        </w:rPr>
        <w:t>2</w:t>
      </w:r>
      <w:r>
        <w:t xml:space="preserve"> to the ends of a spring, it stretches Δx = (F</w:t>
      </w:r>
      <w:r>
        <w:rPr>
          <w:rStyle w:val="subscript"/>
        </w:rPr>
        <w:t>1</w:t>
      </w:r>
      <w:r>
        <w:t>+F</w:t>
      </w:r>
      <w:r>
        <w:rPr>
          <w:rStyle w:val="subscript"/>
        </w:rPr>
        <w:t>2</w:t>
      </w:r>
      <w:r>
        <w:t>)/k and it does this instantly. Both forces might be time dependent, so Δx(t) = [F</w:t>
      </w:r>
      <w:r>
        <w:rPr>
          <w:rStyle w:val="subscript"/>
        </w:rPr>
        <w:t>1</w:t>
      </w:r>
      <w:r>
        <w:t>(t)+F</w:t>
      </w:r>
      <w:r>
        <w:rPr>
          <w:rStyle w:val="subscript"/>
        </w:rPr>
        <w:t>2</w:t>
      </w:r>
      <w:r>
        <w:t>(t)]/k and things are still instantaneous. If the spring had distributed mass, you might have some inertial m</w:t>
      </w:r>
      <w:r w:rsidRPr="00C37062">
        <w:rPr>
          <w:b/>
        </w:rPr>
        <w:t>a</w:t>
      </w:r>
      <w:r>
        <w:t xml:space="preserve"> force at different points along the spring, but it is massless so inertial force is zero, even if the spring is in the act of stretching. Therefore, at any instant of time you have F</w:t>
      </w:r>
      <w:r>
        <w:rPr>
          <w:rStyle w:val="subscript"/>
        </w:rPr>
        <w:t>1</w:t>
      </w:r>
      <w:r>
        <w:t>(t) = -F</w:t>
      </w:r>
      <w:r>
        <w:rPr>
          <w:rStyle w:val="subscript"/>
        </w:rPr>
        <w:t>2</w:t>
      </w:r>
      <w:r>
        <w:t>(t). If you have both forces pulling to the left, then we negate F</w:t>
      </w:r>
      <w:r>
        <w:rPr>
          <w:rStyle w:val="subscript"/>
        </w:rPr>
        <w:t>2</w:t>
      </w:r>
      <w:r>
        <w:t xml:space="preserve"> and we then have F</w:t>
      </w:r>
      <w:r>
        <w:rPr>
          <w:rStyle w:val="subscript"/>
        </w:rPr>
        <w:t>1</w:t>
      </w:r>
      <w:r>
        <w:t>(t) = F</w:t>
      </w:r>
      <w:r>
        <w:rPr>
          <w:rStyle w:val="subscript"/>
        </w:rPr>
        <w:t>2</w:t>
      </w:r>
      <w:r>
        <w:t xml:space="preserve">(t). What this says is that the spring "transmits force through itself instantly. This then means that, even in a dynamic situation, both the spring and the dashpot in our little model experience the same force. </w:t>
      </w:r>
    </w:p>
    <w:p w14:paraId="672E2353" w14:textId="77777777" w:rsidR="001D422C" w:rsidRDefault="001D422C"/>
    <w:p w14:paraId="700E21A8" w14:textId="77777777" w:rsidR="00947C86" w:rsidRPr="00F61AC2" w:rsidRDefault="001D422C">
      <w:r w:rsidRPr="00072960">
        <w:rPr>
          <w:u w:val="single"/>
        </w:rPr>
        <w:lastRenderedPageBreak/>
        <w:t>Comment</w:t>
      </w:r>
      <w:r w:rsidR="00F61AC2">
        <w:rPr>
          <w:u w:val="single"/>
        </w:rPr>
        <w:t xml:space="preserve"> on electrical analogy</w:t>
      </w:r>
      <w:r w:rsidRPr="00072960">
        <w:rPr>
          <w:u w:val="single"/>
        </w:rPr>
        <w:t>:</w:t>
      </w:r>
      <w:r>
        <w:t xml:space="preserve">  In this series circuit problem, the two voltages which you add are the two displacements, so you then have ε = ε</w:t>
      </w:r>
      <w:r>
        <w:rPr>
          <w:rStyle w:val="subscript"/>
        </w:rPr>
        <w:t>e</w:t>
      </w:r>
      <w:r>
        <w:t xml:space="preserve"> + ε</w:t>
      </w:r>
      <w:r w:rsidR="00C37062">
        <w:rPr>
          <w:rStyle w:val="subscript"/>
        </w:rPr>
        <w:t>η</w:t>
      </w:r>
      <w:r w:rsidR="00C37062">
        <w:t xml:space="preserve"> . Since the spring transmits force through itself instantly, the force S across the spring is the same as </w:t>
      </w:r>
      <w:r w:rsidR="00072960">
        <w:t xml:space="preserve">the force S across the dashpot, so S is </w:t>
      </w:r>
      <w:r w:rsidR="00072960" w:rsidRPr="00072960">
        <w:rPr>
          <w:i/>
        </w:rPr>
        <w:t>like</w:t>
      </w:r>
      <w:r w:rsidR="00072960">
        <w:t xml:space="preserve"> the current in a series circuit. Then Ohm's Law for the spring says V = IR or ε</w:t>
      </w:r>
      <w:r w:rsidR="00072960">
        <w:rPr>
          <w:rStyle w:val="subscript"/>
        </w:rPr>
        <w:t>e</w:t>
      </w:r>
      <w:r w:rsidR="00072960">
        <w:t xml:space="preserve"> = S (1/G) and the resistance is R = 1/G</w:t>
      </w:r>
      <w:r w:rsidR="00F61AC2">
        <w:t xml:space="preserve"> = 1/k</w:t>
      </w:r>
      <w:r w:rsidR="00072960">
        <w:t>, so G is more like a conductance. The dashpot is like a capacitor Q = CV and I = C dV/dt  so get S = η de</w:t>
      </w:r>
      <w:r w:rsidR="00072960">
        <w:rPr>
          <w:rStyle w:val="subscript"/>
        </w:rPr>
        <w:t>η</w:t>
      </w:r>
      <w:r w:rsidR="00072960">
        <w:t>/dt and then you can identify the capacitance with η. A stiff dashpot means large C = η, so it is hard to change the voltage across a large capacitor, meaning here that ε</w:t>
      </w:r>
      <w:r w:rsidR="00072960">
        <w:rPr>
          <w:rStyle w:val="subscript"/>
        </w:rPr>
        <w:t>η</w:t>
      </w:r>
      <w:r w:rsidR="00072960">
        <w:t xml:space="preserve"> does not change, and you have just the spring. A stiff spring on the other hand means </w:t>
      </w:r>
      <w:r w:rsidR="00F61AC2">
        <w:t>large</w:t>
      </w:r>
      <w:r w:rsidR="00072960">
        <w:t xml:space="preserve"> G</w:t>
      </w:r>
      <w:r w:rsidR="00F61AC2">
        <w:t xml:space="preserve"> = k</w:t>
      </w:r>
      <w:r w:rsidR="00072960">
        <w:t xml:space="preserve"> and </w:t>
      </w:r>
      <w:r w:rsidR="00F61AC2">
        <w:t>small</w:t>
      </w:r>
      <w:r w:rsidR="00072960">
        <w:t xml:space="preserve"> R and then ε</w:t>
      </w:r>
      <w:r w:rsidR="00072960">
        <w:rPr>
          <w:rStyle w:val="subscript"/>
        </w:rPr>
        <w:t>e</w:t>
      </w:r>
      <w:r w:rsidR="00072960">
        <w:t xml:space="preserve"> does not change</w:t>
      </w:r>
      <w:r w:rsidR="00F61AC2">
        <w:t xml:space="preserve"> and then you have just a dashpot. </w:t>
      </w:r>
    </w:p>
    <w:p w14:paraId="692E298F" w14:textId="77777777" w:rsidR="001D422C" w:rsidRDefault="001D422C"/>
    <w:p w14:paraId="2AFD32C9" w14:textId="77777777" w:rsidR="00947C86" w:rsidRDefault="00947C86">
      <w:r>
        <w:t xml:space="preserve">Now we are going to set up some "experiments" similar to those at the start of the elastic solid chapter which serve to clarify the meaning of these model constants. </w:t>
      </w:r>
      <w:r w:rsidR="00BA7309">
        <w:t xml:space="preserve">We first apply these experiments to our spring and dashpot, then later we will show how they apply to stuff like S and D for the medium. </w:t>
      </w:r>
    </w:p>
    <w:p w14:paraId="4E9208B5" w14:textId="77777777" w:rsidR="00947C86" w:rsidRDefault="00947C86"/>
    <w:p w14:paraId="5364F0BA" w14:textId="77777777" w:rsidR="00947C86" w:rsidRDefault="00947C86">
      <w:r w:rsidRPr="00947C86">
        <w:rPr>
          <w:b/>
        </w:rPr>
        <w:t xml:space="preserve">Creep Experiment. </w:t>
      </w:r>
      <w:r>
        <w:t xml:space="preserve"> Just apply constant force S</w:t>
      </w:r>
      <w:r>
        <w:rPr>
          <w:rStyle w:val="subscript"/>
        </w:rPr>
        <w:t>0</w:t>
      </w:r>
      <w:r>
        <w:t xml:space="preserve"> starting at t = 0 and what happens?  From 8.1.6</w:t>
      </w:r>
    </w:p>
    <w:p w14:paraId="6273FBC4" w14:textId="77777777" w:rsidR="00947C86" w:rsidRDefault="00947C86"/>
    <w:p w14:paraId="168E7322" w14:textId="77777777" w:rsidR="00947C86" w:rsidRDefault="00947C86">
      <w:r>
        <w:tab/>
        <w:t>S</w:t>
      </w:r>
      <w:r>
        <w:rPr>
          <w:rStyle w:val="subscript"/>
        </w:rPr>
        <w:t>0</w:t>
      </w:r>
      <w:r>
        <w:t xml:space="preserve"> = η (dε/dt)</w:t>
      </w:r>
      <w:r>
        <w:tab/>
        <w:t>=&gt;</w:t>
      </w:r>
      <w:r>
        <w:tab/>
        <w:t>ε(t) = (S</w:t>
      </w:r>
      <w:r>
        <w:rPr>
          <w:rStyle w:val="subscript"/>
        </w:rPr>
        <w:t>0</w:t>
      </w:r>
      <w:r>
        <w:t>/η) t + ε(0)</w:t>
      </w:r>
    </w:p>
    <w:p w14:paraId="71E3AC86" w14:textId="77777777" w:rsidR="00947C86" w:rsidRDefault="00947C86"/>
    <w:p w14:paraId="465E9454" w14:textId="77777777" w:rsidR="00947C86" w:rsidRDefault="00947C86">
      <w:r>
        <w:t>At t = 0 when S</w:t>
      </w:r>
      <w:r>
        <w:rPr>
          <w:rStyle w:val="subscript"/>
        </w:rPr>
        <w:t>0</w:t>
      </w:r>
      <w:r>
        <w:t xml:space="preserve"> is applied, the spring element instantly stretches so ε</w:t>
      </w:r>
      <w:r>
        <w:rPr>
          <w:rStyle w:val="subscript"/>
        </w:rPr>
        <w:t>o</w:t>
      </w:r>
      <w:r>
        <w:t xml:space="preserve"> = S</w:t>
      </w:r>
      <w:r>
        <w:rPr>
          <w:rStyle w:val="subscript"/>
        </w:rPr>
        <w:t>0</w:t>
      </w:r>
      <w:r>
        <w:t>/G, whereas the dashpot just sits there with ε</w:t>
      </w:r>
      <w:r>
        <w:rPr>
          <w:rStyle w:val="subscript"/>
        </w:rPr>
        <w:t>η</w:t>
      </w:r>
      <w:r>
        <w:t xml:space="preserve"> = 0. How do we know these things. The first is from F = kx. The second is from</w:t>
      </w:r>
    </w:p>
    <w:p w14:paraId="356D39E6" w14:textId="77777777" w:rsidR="00947C86" w:rsidRDefault="00947C86"/>
    <w:p w14:paraId="3A530F29" w14:textId="77777777" w:rsidR="00947C86" w:rsidRDefault="00947C86">
      <w:r>
        <w:tab/>
        <w:t>S</w:t>
      </w:r>
      <w:r>
        <w:rPr>
          <w:rStyle w:val="subscript"/>
        </w:rPr>
        <w:t>0</w:t>
      </w:r>
      <w:r>
        <w:t xml:space="preserve"> = η dε</w:t>
      </w:r>
      <w:r>
        <w:rPr>
          <w:rStyle w:val="subscript"/>
        </w:rPr>
        <w:t>η</w:t>
      </w:r>
      <w:r>
        <w:t>/dt</w:t>
      </w:r>
      <w:r>
        <w:tab/>
        <w:t xml:space="preserve">=&gt; </w:t>
      </w:r>
      <w:r>
        <w:tab/>
        <w:t>ε</w:t>
      </w:r>
      <w:r>
        <w:rPr>
          <w:rStyle w:val="subscript"/>
        </w:rPr>
        <w:t>η</w:t>
      </w:r>
      <w:r>
        <w:t>(t) =  (S</w:t>
      </w:r>
      <w:r>
        <w:rPr>
          <w:rStyle w:val="subscript"/>
        </w:rPr>
        <w:t>0</w:t>
      </w:r>
      <w:r>
        <w:t xml:space="preserve">/η) t   which is 0 at t = 0+. </w:t>
      </w:r>
    </w:p>
    <w:p w14:paraId="1F79733C" w14:textId="77777777" w:rsidR="00947C86" w:rsidRDefault="00947C86"/>
    <w:p w14:paraId="11468863" w14:textId="77777777" w:rsidR="00947C86" w:rsidRDefault="00947C86">
      <w:r>
        <w:t>So it takes the dashpot "time" to do something</w:t>
      </w:r>
      <w:r w:rsidR="009E2DBF">
        <w:t xml:space="preserve"> (capacitor)</w:t>
      </w:r>
      <w:r>
        <w:t>, and at t = 0+ we have ε</w:t>
      </w:r>
      <w:r>
        <w:rPr>
          <w:rStyle w:val="subscript"/>
        </w:rPr>
        <w:t>η</w:t>
      </w:r>
      <w:r>
        <w:t>(0+)  = 0. Therefore, only the spring contributes to ε(0) and we get</w:t>
      </w:r>
    </w:p>
    <w:p w14:paraId="59EAEB4C" w14:textId="77777777" w:rsidR="00947C86" w:rsidRDefault="00947C86"/>
    <w:p w14:paraId="24519854" w14:textId="77777777" w:rsidR="00947C86" w:rsidRDefault="00947C86">
      <w:r>
        <w:tab/>
        <w:t>ε(t) = (S</w:t>
      </w:r>
      <w:r>
        <w:rPr>
          <w:rStyle w:val="subscript"/>
        </w:rPr>
        <w:t>0</w:t>
      </w:r>
      <w:r>
        <w:t>/η) t + S</w:t>
      </w:r>
      <w:r>
        <w:rPr>
          <w:rStyle w:val="subscript"/>
        </w:rPr>
        <w:t>0</w:t>
      </w:r>
      <w:r>
        <w:t>/G</w:t>
      </w:r>
    </w:p>
    <w:p w14:paraId="694DA08F" w14:textId="77777777" w:rsidR="00947C86" w:rsidRDefault="00947C86"/>
    <w:p w14:paraId="62158A2E" w14:textId="77777777" w:rsidR="00947C86" w:rsidRPr="009E2DBF" w:rsidRDefault="00947C86">
      <w:r>
        <w:t>So from such a creep experiment, we could in theor</w:t>
      </w:r>
      <w:r w:rsidR="00732F59">
        <w:t>y</w:t>
      </w:r>
      <w:r>
        <w:t xml:space="preserve"> measure G and η for our Max</w:t>
      </w:r>
      <w:r w:rsidR="00732F59">
        <w:t>w</w:t>
      </w:r>
      <w:r>
        <w:t xml:space="preserve">ell </w:t>
      </w:r>
      <w:r w:rsidR="00732F59">
        <w:t>fluid</w:t>
      </w:r>
      <w:r w:rsidR="009E2DBF">
        <w:t>:  G coming from the jump just after t = 0, and η from the rate of movement. The spring here instantly reaches its amount of stretch ε</w:t>
      </w:r>
      <w:r w:rsidR="009E2DBF">
        <w:rPr>
          <w:rStyle w:val="subscript"/>
        </w:rPr>
        <w:t>e</w:t>
      </w:r>
      <w:r w:rsidR="009E2DBF">
        <w:t xml:space="preserve"> = S/G and that then never changes. The dashpot then just keeps moving at a constant velocity and ε grows linearly. The dashpot creeps along at constant v = (S</w:t>
      </w:r>
      <w:r w:rsidR="009E2DBF">
        <w:rPr>
          <w:rStyle w:val="subscript"/>
        </w:rPr>
        <w:t>0</w:t>
      </w:r>
      <w:r w:rsidR="009E2DBF">
        <w:t xml:space="preserve">/η) . Notice that this creep experiment does not tell you the value of μ. </w:t>
      </w:r>
    </w:p>
    <w:p w14:paraId="6F62E6B1" w14:textId="77777777" w:rsidR="00BA7309" w:rsidRDefault="00BA7309"/>
    <w:p w14:paraId="4039084A" w14:textId="77777777" w:rsidR="00BA7309" w:rsidRPr="00BA7309" w:rsidRDefault="00BA7309">
      <w:r w:rsidRPr="00BA7309">
        <w:rPr>
          <w:b/>
        </w:rPr>
        <w:t>Relaxation Experiment</w:t>
      </w:r>
      <w:r>
        <w:t>. Apply an impulse displacement ε</w:t>
      </w:r>
      <w:r>
        <w:rPr>
          <w:rStyle w:val="subscript"/>
        </w:rPr>
        <w:t>0</w:t>
      </w:r>
      <w:r>
        <w:t xml:space="preserve"> at time 0 and watch what happens. The spring uses up all this displacement, so we get ε</w:t>
      </w:r>
      <w:r>
        <w:rPr>
          <w:rStyle w:val="subscript"/>
        </w:rPr>
        <w:t>e</w:t>
      </w:r>
      <w:r>
        <w:t>(t=0+) = ε</w:t>
      </w:r>
      <w:r>
        <w:rPr>
          <w:rStyle w:val="subscript"/>
        </w:rPr>
        <w:t>0</w:t>
      </w:r>
      <w:r>
        <w:t xml:space="preserve"> and ε</w:t>
      </w:r>
      <w:r>
        <w:rPr>
          <w:rStyle w:val="subscript"/>
        </w:rPr>
        <w:t>η</w:t>
      </w:r>
      <w:r>
        <w:t xml:space="preserve">(t=0+) = 0, because the dashpot has no time to get rolling. Then S(0+) = </w:t>
      </w:r>
      <w:r w:rsidR="00973E35">
        <w:t>G</w:t>
      </w:r>
      <w:r>
        <w:t>ε</w:t>
      </w:r>
      <w:r>
        <w:rPr>
          <w:rStyle w:val="subscript"/>
        </w:rPr>
        <w:t>0</w:t>
      </w:r>
      <w:r>
        <w:t xml:space="preserve"> and we have to solve our ODE which says  (ε = ε</w:t>
      </w:r>
      <w:r>
        <w:rPr>
          <w:rStyle w:val="subscript"/>
        </w:rPr>
        <w:t>0</w:t>
      </w:r>
      <w:r>
        <w:t xml:space="preserve"> = constant)</w:t>
      </w:r>
    </w:p>
    <w:p w14:paraId="66FFDF9D" w14:textId="77777777" w:rsidR="00BA7309" w:rsidRDefault="00BA7309"/>
    <w:p w14:paraId="013276FC" w14:textId="77777777" w:rsidR="00BA7309" w:rsidRDefault="00BA7309">
      <w:pPr>
        <w:rPr>
          <w:rStyle w:val="superscript"/>
        </w:rPr>
      </w:pPr>
      <w:r>
        <w:tab/>
        <w:t xml:space="preserve">S + λ </w:t>
      </w:r>
      <w:r w:rsidR="00505004">
        <w:t>∂</w:t>
      </w:r>
      <w:r>
        <w:t>S/</w:t>
      </w:r>
      <w:r w:rsidR="00505004">
        <w:t>∂</w:t>
      </w:r>
      <w:r>
        <w:t>t = 0</w:t>
      </w:r>
      <w:r>
        <w:tab/>
        <w:t xml:space="preserve">S(0+) = </w:t>
      </w:r>
      <w:r w:rsidR="00973E35">
        <w:t>Gε</w:t>
      </w:r>
      <w:r w:rsidR="00973E35">
        <w:rPr>
          <w:rStyle w:val="subscript"/>
        </w:rPr>
        <w:t>0</w:t>
      </w:r>
      <w:r>
        <w:tab/>
      </w:r>
      <w:r>
        <w:tab/>
        <w:t>=&gt;</w:t>
      </w:r>
      <w:r>
        <w:tab/>
        <w:t>S(t) = (</w:t>
      </w:r>
      <w:r w:rsidR="00973E35">
        <w:t>Gε</w:t>
      </w:r>
      <w:r w:rsidR="00973E35">
        <w:rPr>
          <w:rStyle w:val="subscript"/>
        </w:rPr>
        <w:t>0</w:t>
      </w:r>
      <w:r>
        <w:t>) e</w:t>
      </w:r>
      <w:r>
        <w:rPr>
          <w:rStyle w:val="superscript"/>
        </w:rPr>
        <w:t>-t/λ</w:t>
      </w:r>
    </w:p>
    <w:p w14:paraId="080B5913" w14:textId="77777777" w:rsidR="00BA7309" w:rsidRDefault="00BA7309">
      <w:pPr>
        <w:rPr>
          <w:rStyle w:val="superscript"/>
        </w:rPr>
      </w:pPr>
      <w:r>
        <w:rPr>
          <w:rStyle w:val="superscript"/>
        </w:rPr>
        <w:tab/>
      </w:r>
    </w:p>
    <w:p w14:paraId="3664D1DF" w14:textId="77777777" w:rsidR="00BA7309" w:rsidRDefault="00BA7309">
      <w:r>
        <w:rPr>
          <w:rStyle w:val="superscript"/>
        </w:rPr>
        <w:tab/>
      </w:r>
      <w:r>
        <w:t>ε</w:t>
      </w:r>
      <w:r>
        <w:rPr>
          <w:rStyle w:val="subscript"/>
        </w:rPr>
        <w:t>e</w:t>
      </w:r>
      <w:r>
        <w:t xml:space="preserve">(t) = S/G = </w:t>
      </w:r>
      <w:r w:rsidR="00973E35">
        <w:t>ε</w:t>
      </w:r>
      <w:r w:rsidR="00973E35">
        <w:rPr>
          <w:rStyle w:val="subscript"/>
        </w:rPr>
        <w:t>o</w:t>
      </w:r>
      <w:r w:rsidR="00973E35">
        <w:t xml:space="preserve"> e</w:t>
      </w:r>
      <w:r w:rsidR="00973E35">
        <w:rPr>
          <w:rStyle w:val="superscript"/>
        </w:rPr>
        <w:t>-t/λ</w:t>
      </w:r>
      <w:r w:rsidR="00973E35">
        <w:t xml:space="preserve">   starts at  ε</w:t>
      </w:r>
      <w:r w:rsidR="00973E35">
        <w:rPr>
          <w:rStyle w:val="subscript"/>
        </w:rPr>
        <w:t>0</w:t>
      </w:r>
      <w:r w:rsidR="00973E35">
        <w:t xml:space="preserve"> and decays to no stretch</w:t>
      </w:r>
    </w:p>
    <w:p w14:paraId="54D41E2E" w14:textId="77777777" w:rsidR="00973E35" w:rsidRDefault="00973E35"/>
    <w:p w14:paraId="6896BBDA" w14:textId="77777777" w:rsidR="00973E35" w:rsidRDefault="00973E35">
      <w:r>
        <w:tab/>
        <w:t>e</w:t>
      </w:r>
      <w:r>
        <w:rPr>
          <w:rStyle w:val="subscript"/>
        </w:rPr>
        <w:t>η</w:t>
      </w:r>
      <w:r>
        <w:t>(t) = ε - ε</w:t>
      </w:r>
      <w:r>
        <w:rPr>
          <w:rStyle w:val="subscript"/>
        </w:rPr>
        <w:t>e</w:t>
      </w:r>
      <w:r>
        <w:t xml:space="preserve"> = ε</w:t>
      </w:r>
      <w:r>
        <w:rPr>
          <w:rStyle w:val="subscript"/>
        </w:rPr>
        <w:t>0</w:t>
      </w:r>
      <w:r>
        <w:t>[ 1 - e</w:t>
      </w:r>
      <w:r>
        <w:rPr>
          <w:rStyle w:val="superscript"/>
        </w:rPr>
        <w:t>-t/λ</w:t>
      </w:r>
      <w:r>
        <w:t>]  starts at 0 and eventually uses all the ε</w:t>
      </w:r>
      <w:r>
        <w:rPr>
          <w:rStyle w:val="subscript"/>
        </w:rPr>
        <w:t>0</w:t>
      </w:r>
    </w:p>
    <w:p w14:paraId="79B17EAC" w14:textId="77777777" w:rsidR="00973E35" w:rsidRDefault="00973E35"/>
    <w:p w14:paraId="29557C94" w14:textId="77777777" w:rsidR="00732F59" w:rsidRDefault="00973E35">
      <w:r>
        <w:t xml:space="preserve">So this gives some intuitive feel for meaning of parameter λ.  But we have NOT yet connected these experiments to experiments we might do with fluids. Hopefully the examples will do that. </w:t>
      </w:r>
      <w:r w:rsidR="009E2DBF">
        <w:t xml:space="preserve">Notice that this experiment lets you measure only parameter λ. </w:t>
      </w:r>
    </w:p>
    <w:p w14:paraId="4F99096A" w14:textId="77777777" w:rsidR="00732F59" w:rsidRDefault="00732F59"/>
    <w:p w14:paraId="3D0B0492" w14:textId="77777777" w:rsidR="00732F59" w:rsidRPr="009E2DBF" w:rsidRDefault="00732F59">
      <w:r>
        <w:t xml:space="preserve">Key idea:  the λ parameter which is the elasticity/viscosity ratio has units of time and should be thought of as a characteristic time for the material, like τ = RC for a resistor capacitor circuit.  I could imagine another book calling this τ, or some other symbol that more looks like a time. </w:t>
      </w:r>
      <w:r w:rsidR="009E2DBF">
        <w:t xml:space="preserve">(RC = (1/G)η = η/G = λ). </w:t>
      </w:r>
    </w:p>
    <w:p w14:paraId="6ABB1F71" w14:textId="77777777" w:rsidR="00973E35" w:rsidRDefault="00973E35"/>
    <w:p w14:paraId="27B21A0E" w14:textId="77777777" w:rsidR="00973E35" w:rsidRDefault="00973E35">
      <w:r w:rsidRPr="00973E35">
        <w:rPr>
          <w:b/>
        </w:rPr>
        <w:t xml:space="preserve">Example 8.1.2. </w:t>
      </w:r>
      <w:r>
        <w:t xml:space="preserve">Simple shear flow of a Maxwell fluid (steady state flow). The stress, whatever it is, should be constant, so </w:t>
      </w:r>
      <w:r w:rsidR="00505004">
        <w:t>∂</w:t>
      </w:r>
      <w:r>
        <w:t>S/</w:t>
      </w:r>
      <w:r w:rsidR="00505004">
        <w:t>∂</w:t>
      </w:r>
      <w:r>
        <w:t>t = 0, so then S</w:t>
      </w:r>
      <w:r>
        <w:rPr>
          <w:rStyle w:val="subscript"/>
        </w:rPr>
        <w:t>ij</w:t>
      </w:r>
      <w:r>
        <w:t xml:space="preserve">  = 2μD</w:t>
      </w:r>
      <w:r>
        <w:rPr>
          <w:rStyle w:val="subscript"/>
        </w:rPr>
        <w:t>ij</w:t>
      </w:r>
      <w:r>
        <w:t xml:space="preserve">  or S = 2μD. Same as Newtonian fluid. </w:t>
      </w:r>
    </w:p>
    <w:p w14:paraId="769E430E" w14:textId="77777777" w:rsidR="005156BB" w:rsidRDefault="005156BB"/>
    <w:p w14:paraId="307F643A" w14:textId="77777777" w:rsidR="005156BB" w:rsidRPr="005156BB" w:rsidRDefault="005156BB">
      <w:r w:rsidRPr="005156BB">
        <w:rPr>
          <w:u w:val="single"/>
        </w:rPr>
        <w:t>Implication:</w:t>
      </w:r>
      <w:r>
        <w:t xml:space="preserve"> You can measure parameter μ, the viscosity of a fancy Maxwell fluid, by doing some static flow experiment, just as you would do with a Newtonian fluid. For example you could set up a simple layer flow between two parallel plates and then measure the force of the liquid on either plate. Lai has failed to make this point clearly. So our "new" task for a Maxwell fluid is to find an experiment by which we can measure that ratio parameter λ. ( S</w:t>
      </w:r>
      <w:r>
        <w:rPr>
          <w:rStyle w:val="subscript"/>
        </w:rPr>
        <w:t>ij</w:t>
      </w:r>
      <w:r>
        <w:t xml:space="preserve">  + λ </w:t>
      </w:r>
      <w:r w:rsidR="00505004">
        <w:t>∂</w:t>
      </w:r>
      <w:r>
        <w:t>S</w:t>
      </w:r>
      <w:r>
        <w:rPr>
          <w:rStyle w:val="subscript"/>
        </w:rPr>
        <w:t>ij</w:t>
      </w:r>
      <w:r>
        <w:t>/</w:t>
      </w:r>
      <w:r w:rsidR="00505004">
        <w:t>∂</w:t>
      </w:r>
      <w:r>
        <w:t>t = 2μD</w:t>
      </w:r>
      <w:r>
        <w:rPr>
          <w:rStyle w:val="subscript"/>
        </w:rPr>
        <w:t>ij</w:t>
      </w:r>
      <w:r>
        <w:t xml:space="preserve"> ), and of course this has to be some kind of non-static experiment.  You might say that μ is the "static flow viscosity". </w:t>
      </w:r>
      <w:r w:rsidR="008E79EF">
        <w:t xml:space="preserve">We have seen how to measure λ in the model, but we need soon to do it with the real fluid. </w:t>
      </w:r>
    </w:p>
    <w:p w14:paraId="2234CD87" w14:textId="77777777" w:rsidR="00973E35" w:rsidRDefault="00973E35"/>
    <w:p w14:paraId="5EBD8052" w14:textId="77777777" w:rsidR="00973E35" w:rsidRDefault="00973E35">
      <w:r w:rsidRPr="00A47212">
        <w:rPr>
          <w:b/>
        </w:rPr>
        <w:t xml:space="preserve">Example 8.1.3. </w:t>
      </w:r>
      <w:r>
        <w:t xml:space="preserve"> Here we shall get the relaxation idea going with a fluid. Assume a step function here</w:t>
      </w:r>
    </w:p>
    <w:p w14:paraId="26F0A02F" w14:textId="77777777" w:rsidR="00973E35" w:rsidRDefault="00973E35"/>
    <w:p w14:paraId="783DEF1B" w14:textId="77777777" w:rsidR="00973E35" w:rsidRDefault="00973E35">
      <w:r>
        <w:tab/>
        <w:t>u</w:t>
      </w:r>
      <w:r>
        <w:rPr>
          <w:rStyle w:val="subscript"/>
        </w:rPr>
        <w:t>1</w:t>
      </w:r>
      <w:r>
        <w:t xml:space="preserve"> = ε</w:t>
      </w:r>
      <w:r>
        <w:rPr>
          <w:rStyle w:val="subscript"/>
        </w:rPr>
        <w:t>o</w:t>
      </w:r>
      <w:r>
        <w:t>H(t) x</w:t>
      </w:r>
      <w:r>
        <w:rPr>
          <w:rStyle w:val="subscript"/>
        </w:rPr>
        <w:t>2</w:t>
      </w:r>
    </w:p>
    <w:p w14:paraId="7B0ADC4F" w14:textId="77777777" w:rsidR="00973E35" w:rsidRDefault="00973E35"/>
    <w:p w14:paraId="6AB2CC7D" w14:textId="77777777" w:rsidR="008E79EF" w:rsidRDefault="00973E35">
      <w:r>
        <w:t>so this is a transverse</w:t>
      </w:r>
      <w:r w:rsidR="00A47212">
        <w:t xml:space="preserve"> (shear</w:t>
      </w:r>
      <w:r w:rsidR="00DD25A3">
        <w:t xml:space="preserve"> as in half river)</w:t>
      </w:r>
      <w:r w:rsidR="00A47212">
        <w:t>)</w:t>
      </w:r>
      <w:r>
        <w:t xml:space="preserve"> step in displacement in a 3D liquid, so we are talking shear.</w:t>
      </w:r>
    </w:p>
    <w:p w14:paraId="685BD91C" w14:textId="77777777" w:rsidR="008E79EF" w:rsidRPr="008E79EF" w:rsidRDefault="008E79EF">
      <w:r>
        <w:t>This is like the relaxation experiment above. Maybe you could physically do this with a fluid between two plates and you suddenly slide one of the plates so u</w:t>
      </w:r>
      <w:r>
        <w:rPr>
          <w:rStyle w:val="subscript"/>
        </w:rPr>
        <w:t>1</w:t>
      </w:r>
      <w:r>
        <w:t xml:space="preserve"> = ε</w:t>
      </w:r>
      <w:r>
        <w:rPr>
          <w:rStyle w:val="subscript"/>
        </w:rPr>
        <w:t>o</w:t>
      </w:r>
      <w:r>
        <w:t xml:space="preserve">h at the upper moved plate. Probably this creates the above displacement pattern in the fluid at time t=0+. </w:t>
      </w:r>
    </w:p>
    <w:p w14:paraId="26A4F11F" w14:textId="77777777" w:rsidR="008E79EF" w:rsidRDefault="008E79EF"/>
    <w:p w14:paraId="20C305F5" w14:textId="77777777" w:rsidR="00973E35" w:rsidRPr="008E79EF" w:rsidRDefault="00A47212">
      <w:r>
        <w:t>We can compute D</w:t>
      </w:r>
      <w:r>
        <w:rPr>
          <w:rStyle w:val="subscript"/>
        </w:rPr>
        <w:t>ij</w:t>
      </w:r>
      <w:r>
        <w:t xml:space="preserve"> by first computing v</w:t>
      </w:r>
      <w:r>
        <w:rPr>
          <w:rStyle w:val="subscript"/>
        </w:rPr>
        <w:t>1</w:t>
      </w:r>
      <w:r>
        <w:t xml:space="preserve"> = ε</w:t>
      </w:r>
      <w:r>
        <w:rPr>
          <w:rStyle w:val="subscript"/>
        </w:rPr>
        <w:t>0</w:t>
      </w:r>
      <w:r>
        <w:t>x</w:t>
      </w:r>
      <w:r>
        <w:rPr>
          <w:rStyle w:val="subscript"/>
        </w:rPr>
        <w:t>2</w:t>
      </w:r>
      <w:r>
        <w:t>δ(t) and then D</w:t>
      </w:r>
      <w:r>
        <w:rPr>
          <w:rStyle w:val="subscript"/>
        </w:rPr>
        <w:t>12</w:t>
      </w:r>
      <w:r>
        <w:t xml:space="preserve"> = (∂v</w:t>
      </w:r>
      <w:r>
        <w:rPr>
          <w:rStyle w:val="subscript"/>
        </w:rPr>
        <w:t>1</w:t>
      </w:r>
      <w:r>
        <w:t>/∂x</w:t>
      </w:r>
      <w:r>
        <w:rPr>
          <w:rStyle w:val="subscript"/>
        </w:rPr>
        <w:t>2</w:t>
      </w:r>
      <w:r>
        <w:t>)/2 = ε</w:t>
      </w:r>
      <w:r>
        <w:rPr>
          <w:rStyle w:val="subscript"/>
        </w:rPr>
        <w:t>o</w:t>
      </w:r>
      <w:r>
        <w:t>δ(t)/2 and then we have</w:t>
      </w:r>
      <w:r w:rsidR="008E79EF">
        <w:t xml:space="preserve">  (notice that D</w:t>
      </w:r>
      <w:r w:rsidR="008E79EF">
        <w:rPr>
          <w:rStyle w:val="subscript"/>
        </w:rPr>
        <w:t>12</w:t>
      </w:r>
      <w:r w:rsidR="008E79EF">
        <w:t xml:space="preserve"> is not a function of transverse x</w:t>
      </w:r>
      <w:r w:rsidR="008E79EF">
        <w:rPr>
          <w:rStyle w:val="subscript"/>
        </w:rPr>
        <w:t>2</w:t>
      </w:r>
      <w:r w:rsidR="008E79EF">
        <w:t xml:space="preserve"> and is thus the same at all x</w:t>
      </w:r>
      <w:r w:rsidR="008E79EF">
        <w:rPr>
          <w:rStyle w:val="subscript"/>
        </w:rPr>
        <w:t>2</w:t>
      </w:r>
      <w:r w:rsidR="008E79EF">
        <w:t>)</w:t>
      </w:r>
    </w:p>
    <w:p w14:paraId="74C85DB8" w14:textId="77777777" w:rsidR="00A47212" w:rsidRDefault="00A47212"/>
    <w:p w14:paraId="45C05441" w14:textId="77777777" w:rsidR="00A47212" w:rsidRDefault="00A47212">
      <w:r>
        <w:tab/>
        <w:t>S</w:t>
      </w:r>
      <w:r>
        <w:rPr>
          <w:rStyle w:val="subscript"/>
        </w:rPr>
        <w:t>12</w:t>
      </w:r>
      <w:r>
        <w:t xml:space="preserve">  + λ </w:t>
      </w:r>
      <w:r w:rsidR="00505004">
        <w:t>∂</w:t>
      </w:r>
      <w:r>
        <w:t>S</w:t>
      </w:r>
      <w:r>
        <w:rPr>
          <w:rStyle w:val="subscript"/>
        </w:rPr>
        <w:t>12</w:t>
      </w:r>
      <w:r>
        <w:t>/</w:t>
      </w:r>
      <w:r w:rsidR="00505004">
        <w:t>∂</w:t>
      </w:r>
      <w:r>
        <w:t>t = 2μD</w:t>
      </w:r>
      <w:r>
        <w:rPr>
          <w:rStyle w:val="subscript"/>
        </w:rPr>
        <w:t>12</w:t>
      </w:r>
      <w:r>
        <w:t xml:space="preserve">  = 2με</w:t>
      </w:r>
      <w:r>
        <w:rPr>
          <w:rStyle w:val="subscript"/>
        </w:rPr>
        <w:t>o</w:t>
      </w:r>
      <w:r>
        <w:t xml:space="preserve"> δ(t)/2  = με</w:t>
      </w:r>
      <w:r>
        <w:rPr>
          <w:rStyle w:val="subscript"/>
        </w:rPr>
        <w:t>o</w:t>
      </w:r>
      <w:r>
        <w:t xml:space="preserve"> δ(t)</w:t>
      </w:r>
    </w:p>
    <w:p w14:paraId="7E6D178D" w14:textId="77777777" w:rsidR="00A47212" w:rsidRDefault="00A47212"/>
    <w:p w14:paraId="3A2D898A" w14:textId="77777777" w:rsidR="00A47212" w:rsidRDefault="00A47212">
      <w:r>
        <w:t>Integrate in time range (-e,e) where e is small to get</w:t>
      </w:r>
    </w:p>
    <w:p w14:paraId="00023CCB" w14:textId="77777777" w:rsidR="00A47212" w:rsidRDefault="00A47212"/>
    <w:p w14:paraId="70E2DA10" w14:textId="77777777" w:rsidR="00A47212" w:rsidRDefault="00A47212">
      <w:r>
        <w:tab/>
        <w:t>2eS</w:t>
      </w:r>
      <w:r>
        <w:rPr>
          <w:rStyle w:val="subscript"/>
        </w:rPr>
        <w:t>12</w:t>
      </w:r>
      <w:r>
        <w:t xml:space="preserve"> + λ [S</w:t>
      </w:r>
      <w:r>
        <w:rPr>
          <w:rStyle w:val="subscript"/>
        </w:rPr>
        <w:t>12</w:t>
      </w:r>
      <w:r>
        <w:t>(e) - S</w:t>
      </w:r>
      <w:r>
        <w:rPr>
          <w:rStyle w:val="subscript"/>
        </w:rPr>
        <w:t>12</w:t>
      </w:r>
      <w:r>
        <w:t>(-e)]  = με</w:t>
      </w:r>
      <w:r>
        <w:rPr>
          <w:rStyle w:val="subscript"/>
        </w:rPr>
        <w:t>0</w:t>
      </w:r>
      <w:r>
        <w:t xml:space="preserve"> </w:t>
      </w:r>
    </w:p>
    <w:p w14:paraId="49D478FF" w14:textId="77777777" w:rsidR="00A47212" w:rsidRDefault="00A47212">
      <w:r>
        <w:t>or</w:t>
      </w:r>
    </w:p>
    <w:p w14:paraId="7732A686" w14:textId="77777777" w:rsidR="00A47212" w:rsidRDefault="00A47212" w:rsidP="00A47212">
      <w:r>
        <w:tab/>
        <w:t>λ [S</w:t>
      </w:r>
      <w:r>
        <w:rPr>
          <w:rStyle w:val="subscript"/>
        </w:rPr>
        <w:t>12</w:t>
      </w:r>
      <w:r>
        <w:t>(0+) - S</w:t>
      </w:r>
      <w:r>
        <w:rPr>
          <w:rStyle w:val="subscript"/>
        </w:rPr>
        <w:t>12</w:t>
      </w:r>
      <w:r>
        <w:t>(0-)]  = με</w:t>
      </w:r>
      <w:r>
        <w:rPr>
          <w:rStyle w:val="subscript"/>
        </w:rPr>
        <w:t>0</w:t>
      </w:r>
      <w:r>
        <w:t xml:space="preserve"> </w:t>
      </w:r>
    </w:p>
    <w:p w14:paraId="6D2B655A" w14:textId="77777777" w:rsidR="00A47212" w:rsidRDefault="00A47212" w:rsidP="00A47212"/>
    <w:p w14:paraId="34DC2582" w14:textId="77777777" w:rsidR="00A47212" w:rsidRDefault="00A47212" w:rsidP="00A47212">
      <w:r>
        <w:t>But before our step application nothing was happening so there was not strain, so S</w:t>
      </w:r>
      <w:r>
        <w:rPr>
          <w:rStyle w:val="subscript"/>
        </w:rPr>
        <w:t>12</w:t>
      </w:r>
      <w:r>
        <w:t>(0-) = 0 and then</w:t>
      </w:r>
    </w:p>
    <w:p w14:paraId="7C97B0C8" w14:textId="77777777" w:rsidR="00A47212" w:rsidRDefault="00A47212" w:rsidP="00A47212"/>
    <w:p w14:paraId="6265F093" w14:textId="77777777" w:rsidR="00A47212" w:rsidRDefault="00A47212" w:rsidP="00A47212">
      <w:r>
        <w:tab/>
        <w:t>S</w:t>
      </w:r>
      <w:r>
        <w:rPr>
          <w:rStyle w:val="subscript"/>
        </w:rPr>
        <w:t>12</w:t>
      </w:r>
      <w:r>
        <w:t>(0+) = με</w:t>
      </w:r>
      <w:r>
        <w:rPr>
          <w:rStyle w:val="subscript"/>
        </w:rPr>
        <w:t>0</w:t>
      </w:r>
      <w:r>
        <w:t>/λ</w:t>
      </w:r>
    </w:p>
    <w:p w14:paraId="7BCB246B" w14:textId="77777777" w:rsidR="00A47212" w:rsidRDefault="00A47212" w:rsidP="00A47212"/>
    <w:p w14:paraId="3B412817" w14:textId="77777777" w:rsidR="00A47212" w:rsidRDefault="00A47212" w:rsidP="00A47212">
      <w:r>
        <w:t>Then for t &gt; 0 we solve</w:t>
      </w:r>
    </w:p>
    <w:p w14:paraId="4DABC0B6" w14:textId="77777777" w:rsidR="00A47212" w:rsidRDefault="00A47212" w:rsidP="00A47212"/>
    <w:p w14:paraId="510CF576" w14:textId="77777777" w:rsidR="00A47212" w:rsidRDefault="00A47212" w:rsidP="00A47212">
      <w:pPr>
        <w:rPr>
          <w:rStyle w:val="superscript"/>
        </w:rPr>
      </w:pPr>
      <w:r>
        <w:tab/>
        <w:t>S</w:t>
      </w:r>
      <w:r>
        <w:rPr>
          <w:rStyle w:val="subscript"/>
        </w:rPr>
        <w:t>12</w:t>
      </w:r>
      <w:r>
        <w:t xml:space="preserve">  + λ dS</w:t>
      </w:r>
      <w:r>
        <w:rPr>
          <w:rStyle w:val="subscript"/>
        </w:rPr>
        <w:t>12</w:t>
      </w:r>
      <w:r>
        <w:t>/dt = με</w:t>
      </w:r>
      <w:r>
        <w:rPr>
          <w:rStyle w:val="subscript"/>
        </w:rPr>
        <w:t>o</w:t>
      </w:r>
      <w:r>
        <w:t xml:space="preserve"> δ(t)  = 0 </w:t>
      </w:r>
      <w:r>
        <w:tab/>
        <w:t>=&gt;</w:t>
      </w:r>
      <w:r>
        <w:tab/>
        <w:t>S</w:t>
      </w:r>
      <w:r>
        <w:rPr>
          <w:rStyle w:val="subscript"/>
        </w:rPr>
        <w:t>12</w:t>
      </w:r>
      <w:r>
        <w:t>(t) = S</w:t>
      </w:r>
      <w:r>
        <w:rPr>
          <w:rStyle w:val="subscript"/>
        </w:rPr>
        <w:t>12</w:t>
      </w:r>
      <w:r>
        <w:t>(0+)e</w:t>
      </w:r>
      <w:r>
        <w:rPr>
          <w:rStyle w:val="superscript"/>
        </w:rPr>
        <w:t>-t/λ</w:t>
      </w:r>
      <w:r>
        <w:t xml:space="preserve"> = (με</w:t>
      </w:r>
      <w:r>
        <w:rPr>
          <w:rStyle w:val="subscript"/>
        </w:rPr>
        <w:t>0</w:t>
      </w:r>
      <w:r>
        <w:t>/λ) e</w:t>
      </w:r>
      <w:r>
        <w:rPr>
          <w:rStyle w:val="superscript"/>
        </w:rPr>
        <w:t>-t/λ</w:t>
      </w:r>
    </w:p>
    <w:p w14:paraId="7931868E" w14:textId="77777777" w:rsidR="00A47212" w:rsidRDefault="00A47212" w:rsidP="00A47212">
      <w:pPr>
        <w:rPr>
          <w:rStyle w:val="superscript"/>
        </w:rPr>
      </w:pPr>
    </w:p>
    <w:p w14:paraId="7C03FBDB" w14:textId="77777777" w:rsidR="005156BB" w:rsidRPr="008E79EF" w:rsidRDefault="00A47212" w:rsidP="00A47212">
      <w:r>
        <w:t>and this shows that the shear strain S</w:t>
      </w:r>
      <w:r>
        <w:rPr>
          <w:rStyle w:val="subscript"/>
        </w:rPr>
        <w:t>12</w:t>
      </w:r>
      <w:r w:rsidR="008E79EF">
        <w:rPr>
          <w:rStyle w:val="subscript"/>
        </w:rPr>
        <w:t xml:space="preserve"> </w:t>
      </w:r>
      <w:r w:rsidR="008E79EF">
        <w:t>(same at all x</w:t>
      </w:r>
      <w:r w:rsidR="008E79EF">
        <w:rPr>
          <w:rStyle w:val="subscript"/>
        </w:rPr>
        <w:t>2</w:t>
      </w:r>
      <w:r w:rsidR="008E79EF">
        <w:t>)</w:t>
      </w:r>
      <w:r>
        <w:t xml:space="preserve"> jumps to a constant value then decays away, just like the dashpot spring system where recall S(t) = (Gε</w:t>
      </w:r>
      <w:r>
        <w:rPr>
          <w:rStyle w:val="subscript"/>
        </w:rPr>
        <w:t>0</w:t>
      </w:r>
      <w:r>
        <w:t>) e</w:t>
      </w:r>
      <w:r>
        <w:rPr>
          <w:rStyle w:val="superscript"/>
        </w:rPr>
        <w:t xml:space="preserve">-t/λ </w:t>
      </w:r>
      <w:r>
        <w:t xml:space="preserve">. So the analogy says G = μ/λ = the springiness of the medium, since G was the spring constant. </w:t>
      </w:r>
      <w:r w:rsidR="00DD25A3">
        <w:t xml:space="preserve">This is our first interpretation of the μ and λ parameters in the actual medium model. </w:t>
      </w:r>
      <w:r w:rsidR="005156BB">
        <w:t xml:space="preserve"> This is the "relaxation experiment" done for the actual medium. The stress S</w:t>
      </w:r>
      <w:r w:rsidR="005156BB">
        <w:rPr>
          <w:rStyle w:val="subscript"/>
        </w:rPr>
        <w:t>12</w:t>
      </w:r>
      <w:r w:rsidR="005156BB">
        <w:t xml:space="preserve"> starts out and then decays away</w:t>
      </w:r>
      <w:r w:rsidR="008E79EF">
        <w:t xml:space="preserve"> </w:t>
      </w:r>
      <w:r w:rsidR="005156BB">
        <w:t xml:space="preserve">as the dashpot element flows. </w:t>
      </w:r>
      <w:r w:rsidR="008E79EF">
        <w:t>Measure initial S</w:t>
      </w:r>
      <w:r w:rsidR="008E79EF">
        <w:rPr>
          <w:rStyle w:val="subscript"/>
        </w:rPr>
        <w:t>12</w:t>
      </w:r>
      <w:r w:rsidR="008E79EF">
        <w:t xml:space="preserve"> and that is a measure of μ/λ. Then measure decay rate and that tells you λ and then you can have μ as well. </w:t>
      </w:r>
    </w:p>
    <w:p w14:paraId="3FE1ED94" w14:textId="77777777" w:rsidR="00DD25A3" w:rsidRDefault="00DD25A3" w:rsidP="00A47212"/>
    <w:p w14:paraId="59642BB1" w14:textId="77777777" w:rsidR="00DD25A3" w:rsidRDefault="00DD25A3" w:rsidP="00A47212">
      <w:r w:rsidRPr="003E07C4">
        <w:rPr>
          <w:b/>
        </w:rPr>
        <w:t>Example 8.1.4.</w:t>
      </w:r>
      <w:r w:rsidR="00426E72">
        <w:rPr>
          <w:b/>
        </w:rPr>
        <w:t xml:space="preserve"> (448)</w:t>
      </w:r>
      <w:r w:rsidRPr="003E07C4">
        <w:rPr>
          <w:b/>
        </w:rPr>
        <w:t xml:space="preserve"> </w:t>
      </w:r>
      <w:r>
        <w:t xml:space="preserve"> Two infinite plates </w:t>
      </w:r>
      <w:r w:rsidR="007B2632">
        <w:t>separated by h. The lower plate is fixed, t</w:t>
      </w:r>
      <w:r>
        <w:t xml:space="preserve">he upper one does shear oscillation, so we have various BC's on the </w:t>
      </w:r>
      <w:r w:rsidRPr="00DD25A3">
        <w:rPr>
          <w:b/>
        </w:rPr>
        <w:t>u</w:t>
      </w:r>
      <w:r>
        <w:t xml:space="preserve"> displacement </w:t>
      </w:r>
      <w:r w:rsidR="007B2632">
        <w:t xml:space="preserve">(no slip condition) </w:t>
      </w:r>
      <w:r>
        <w:t>as shown in (i) and (ii). We try out u</w:t>
      </w:r>
      <w:r>
        <w:rPr>
          <w:rStyle w:val="subscript"/>
        </w:rPr>
        <w:t>x</w:t>
      </w:r>
      <w:r>
        <w:t>(y,t) = u</w:t>
      </w:r>
      <w:r>
        <w:rPr>
          <w:rStyle w:val="subscript"/>
        </w:rPr>
        <w:t>0</w:t>
      </w:r>
      <w:r>
        <w:t>(y/h)e</w:t>
      </w:r>
      <w:r>
        <w:rPr>
          <w:rStyle w:val="superscript"/>
        </w:rPr>
        <w:t>iωt</w:t>
      </w:r>
      <w:r>
        <w:t xml:space="preserve"> as a solution everywhere between the plates. Then v</w:t>
      </w:r>
      <w:r>
        <w:rPr>
          <w:rStyle w:val="subscript"/>
        </w:rPr>
        <w:t>x</w:t>
      </w:r>
      <w:r>
        <w:t xml:space="preserve"> = iω</w:t>
      </w:r>
      <w:r w:rsidRPr="00DD25A3">
        <w:t xml:space="preserve"> </w:t>
      </w:r>
      <w:r>
        <w:t>u</w:t>
      </w:r>
      <w:r>
        <w:rPr>
          <w:rStyle w:val="subscript"/>
        </w:rPr>
        <w:t>0</w:t>
      </w:r>
      <w:r>
        <w:t>(y/h)e</w:t>
      </w:r>
      <w:r>
        <w:rPr>
          <w:rStyle w:val="superscript"/>
        </w:rPr>
        <w:t>iωt</w:t>
      </w:r>
      <w:r>
        <w:t xml:space="preserve"> and then D</w:t>
      </w:r>
      <w:r>
        <w:rPr>
          <w:rStyle w:val="subscript"/>
        </w:rPr>
        <w:t>12</w:t>
      </w:r>
      <w:r>
        <w:t xml:space="preserve"> = (1/2)∂v</w:t>
      </w:r>
      <w:r>
        <w:rPr>
          <w:rStyle w:val="subscript"/>
        </w:rPr>
        <w:t>x</w:t>
      </w:r>
      <w:r>
        <w:t>/∂y = iω</w:t>
      </w:r>
      <w:r w:rsidRPr="00DD25A3">
        <w:t xml:space="preserve"> </w:t>
      </w:r>
      <w:r>
        <w:t>(u</w:t>
      </w:r>
      <w:r>
        <w:rPr>
          <w:rStyle w:val="subscript"/>
        </w:rPr>
        <w:t>0</w:t>
      </w:r>
      <w:r>
        <w:t>/2h)e</w:t>
      </w:r>
      <w:r>
        <w:rPr>
          <w:rStyle w:val="superscript"/>
        </w:rPr>
        <w:t>iωt</w:t>
      </w:r>
      <w:r>
        <w:t>. This rate of deformation thing is independent of y, it is the same at every level. Next, we try out S</w:t>
      </w:r>
      <w:r>
        <w:rPr>
          <w:rStyle w:val="subscript"/>
        </w:rPr>
        <w:t>12</w:t>
      </w:r>
      <w:r>
        <w:t xml:space="preserve"> = S</w:t>
      </w:r>
      <w:r>
        <w:rPr>
          <w:rStyle w:val="subscript"/>
        </w:rPr>
        <w:t>0</w:t>
      </w:r>
      <w:r>
        <w:t>e</w:t>
      </w:r>
      <w:r>
        <w:rPr>
          <w:rStyle w:val="superscript"/>
        </w:rPr>
        <w:t>iωt</w:t>
      </w:r>
      <w:r>
        <w:t xml:space="preserve"> as a solution everywhere in the gap, also independent of y. We plug this form into S</w:t>
      </w:r>
      <w:r>
        <w:rPr>
          <w:rStyle w:val="subscript"/>
        </w:rPr>
        <w:t>12</w:t>
      </w:r>
      <w:r>
        <w:t xml:space="preserve">  + λ dS</w:t>
      </w:r>
      <w:r>
        <w:rPr>
          <w:rStyle w:val="subscript"/>
        </w:rPr>
        <w:t>12</w:t>
      </w:r>
      <w:r>
        <w:t>/dt = 2μD</w:t>
      </w:r>
      <w:r>
        <w:rPr>
          <w:rStyle w:val="subscript"/>
        </w:rPr>
        <w:t>12</w:t>
      </w:r>
      <w:r w:rsidR="003E07C4">
        <w:t xml:space="preserve"> and we find that it works just fine as long as we select S</w:t>
      </w:r>
      <w:r w:rsidR="003E07C4">
        <w:rPr>
          <w:rStyle w:val="subscript"/>
        </w:rPr>
        <w:t>0</w:t>
      </w:r>
      <w:r w:rsidR="003E07C4">
        <w:t xml:space="preserve"> properly: </w:t>
      </w:r>
    </w:p>
    <w:p w14:paraId="72ED18D6" w14:textId="77777777" w:rsidR="003E07C4" w:rsidRDefault="003E07C4" w:rsidP="00A47212"/>
    <w:p w14:paraId="0CDECD65" w14:textId="77777777" w:rsidR="003E07C4" w:rsidRDefault="003E07C4" w:rsidP="00A47212">
      <w:r>
        <w:tab/>
        <w:t>S</w:t>
      </w:r>
      <w:r>
        <w:rPr>
          <w:rStyle w:val="subscript"/>
        </w:rPr>
        <w:t>0</w:t>
      </w:r>
      <w:r>
        <w:t xml:space="preserve"> = (u</w:t>
      </w:r>
      <w:r>
        <w:rPr>
          <w:rStyle w:val="subscript"/>
        </w:rPr>
        <w:t>0</w:t>
      </w:r>
      <w:r>
        <w:t>/h)G*</w:t>
      </w:r>
      <w:r>
        <w:tab/>
      </w:r>
      <w:r>
        <w:tab/>
        <w:t>w</w:t>
      </w:r>
      <w:r w:rsidR="009370EF">
        <w:t>h</w:t>
      </w:r>
      <w:r>
        <w:t>ere</w:t>
      </w:r>
      <w:r>
        <w:tab/>
        <w:t>G* = as shown 8.123 through 8.125</w:t>
      </w:r>
    </w:p>
    <w:p w14:paraId="5A7A54B6" w14:textId="77777777" w:rsidR="003E07C4" w:rsidRDefault="003E07C4" w:rsidP="00A47212"/>
    <w:p w14:paraId="2210ACBA" w14:textId="77777777" w:rsidR="003E07C4" w:rsidRDefault="003E07C4" w:rsidP="00A47212">
      <w:r>
        <w:t>so the solution is then S</w:t>
      </w:r>
      <w:r>
        <w:rPr>
          <w:rStyle w:val="subscript"/>
        </w:rPr>
        <w:t>12</w:t>
      </w:r>
      <w:r>
        <w:t>(t) = (u</w:t>
      </w:r>
      <w:r>
        <w:rPr>
          <w:rStyle w:val="subscript"/>
        </w:rPr>
        <w:t>0</w:t>
      </w:r>
      <w:r>
        <w:t>/h)G*e</w:t>
      </w:r>
      <w:r>
        <w:rPr>
          <w:rStyle w:val="superscript"/>
        </w:rPr>
        <w:t>iωt</w:t>
      </w:r>
      <w:r>
        <w:t xml:space="preserve"> and G* is complex indicating phase stuff. Eventually we take the real part and get </w:t>
      </w:r>
    </w:p>
    <w:p w14:paraId="74BF108B" w14:textId="77777777" w:rsidR="003E07C4" w:rsidRDefault="003E07C4" w:rsidP="00A47212"/>
    <w:p w14:paraId="60EA8E71" w14:textId="77777777" w:rsidR="003E07C4" w:rsidRPr="007B2632" w:rsidRDefault="003E07C4" w:rsidP="00A47212">
      <w:r>
        <w:tab/>
        <w:t>S</w:t>
      </w:r>
      <w:r>
        <w:rPr>
          <w:rStyle w:val="subscript"/>
        </w:rPr>
        <w:t>12</w:t>
      </w:r>
      <w:r>
        <w:t>(t) =  (u</w:t>
      </w:r>
      <w:r>
        <w:rPr>
          <w:rStyle w:val="subscript"/>
        </w:rPr>
        <w:t>0</w:t>
      </w:r>
      <w:r>
        <w:t>/h)|G*| cos(ωt+δ)</w:t>
      </w:r>
      <w:r>
        <w:tab/>
        <w:t>tanδ = 1/(λω)</w:t>
      </w:r>
      <w:r w:rsidR="007B2632">
        <w:tab/>
      </w:r>
      <w:r w:rsidR="007B2632">
        <w:tab/>
        <w:t>λ = drag/spring</w:t>
      </w:r>
    </w:p>
    <w:p w14:paraId="21677F43" w14:textId="77777777" w:rsidR="007B2632" w:rsidRDefault="007B2632" w:rsidP="00A47212"/>
    <w:p w14:paraId="1A89EAA2" w14:textId="77777777" w:rsidR="007B2632" w:rsidRPr="007B2632" w:rsidRDefault="007B2632" w:rsidP="00A47212">
      <w:r>
        <w:t>Not surprisingly , since D</w:t>
      </w:r>
      <w:r>
        <w:rPr>
          <w:rStyle w:val="subscript"/>
        </w:rPr>
        <w:t>12</w:t>
      </w:r>
      <w:r>
        <w:t xml:space="preserve"> was the same at every level (indep of y), so is S</w:t>
      </w:r>
      <w:r>
        <w:rPr>
          <w:rStyle w:val="subscript"/>
        </w:rPr>
        <w:t>12</w:t>
      </w:r>
      <w:r>
        <w:t xml:space="preserve">. </w:t>
      </w:r>
    </w:p>
    <w:p w14:paraId="37FB12A8" w14:textId="77777777" w:rsidR="003E07C4" w:rsidRDefault="003E07C4" w:rsidP="00A47212"/>
    <w:p w14:paraId="36078DA6" w14:textId="77777777" w:rsidR="00426E72" w:rsidRDefault="003E07C4" w:rsidP="00A47212">
      <w:r>
        <w:t>So what do we learn from this example? We learn that the shear "extra stress" S</w:t>
      </w:r>
      <w:r>
        <w:rPr>
          <w:rStyle w:val="subscript"/>
        </w:rPr>
        <w:t>12</w:t>
      </w:r>
      <w:r>
        <w:t xml:space="preserve"> oscillates along with that top plate, and is the same at all levels y, but has a certain phase δ relative to the driving oscillation</w:t>
      </w:r>
      <w:r w:rsidR="007B2632">
        <w:t xml:space="preserve"> displacement u</w:t>
      </w:r>
      <w:r>
        <w:t>. If we remember that λ is the relaxation time, we see that there will be no phase if λ = 0</w:t>
      </w:r>
      <w:r w:rsidR="007B2632">
        <w:t xml:space="preserve"> (no drag)</w:t>
      </w:r>
      <w:r>
        <w:t>, but as λ increases, we have δ increasing at a given ω</w:t>
      </w:r>
      <w:r w:rsidR="007B2632">
        <w:t xml:space="preserve"> and reaching a max of π/2 when λ = ∞ (no spring). T</w:t>
      </w:r>
      <w:r>
        <w:t xml:space="preserve">he phase delay is the same at all y. So really this example is </w:t>
      </w:r>
      <w:r w:rsidR="007B2632">
        <w:t xml:space="preserve">an experiment to measure the λ parameter. </w:t>
      </w:r>
    </w:p>
    <w:p w14:paraId="5AD1F23E" w14:textId="77777777" w:rsidR="007B2632" w:rsidRDefault="007B2632" w:rsidP="00A47212"/>
    <w:p w14:paraId="434725AA" w14:textId="77777777" w:rsidR="00426E72" w:rsidRDefault="00426E72" w:rsidP="00A47212">
      <w:r w:rsidRPr="00426E72">
        <w:rPr>
          <w:u w:val="single"/>
        </w:rPr>
        <w:t>Note added:</w:t>
      </w:r>
      <w:r w:rsidR="007B2632">
        <w:t xml:space="preserve"> </w:t>
      </w:r>
      <w:r>
        <w:t xml:space="preserve">Let's examine this plane oscillation experiment again. We assume that the </w:t>
      </w:r>
      <w:r w:rsidR="00B35FD3">
        <w:t xml:space="preserve">shear </w:t>
      </w:r>
      <w:r>
        <w:t>displacement u</w:t>
      </w:r>
      <w:r w:rsidR="00B35FD3">
        <w:rPr>
          <w:rStyle w:val="subscript"/>
        </w:rPr>
        <w:t>x</w:t>
      </w:r>
      <w:r>
        <w:t xml:space="preserve"> </w:t>
      </w:r>
      <w:r w:rsidR="00B35FD3">
        <w:t xml:space="preserve">at the driving plate </w:t>
      </w:r>
      <w:r>
        <w:t xml:space="preserve">has zero phase in (i), and then we find that the shear </w:t>
      </w:r>
      <w:r w:rsidR="007B2632">
        <w:t>stress</w:t>
      </w:r>
      <w:r>
        <w:t xml:space="preserve"> is S</w:t>
      </w:r>
      <w:r>
        <w:rPr>
          <w:rStyle w:val="subscript"/>
        </w:rPr>
        <w:t>12</w:t>
      </w:r>
      <w:r>
        <w:t xml:space="preserve"> = G* (u</w:t>
      </w:r>
      <w:r>
        <w:rPr>
          <w:rStyle w:val="subscript"/>
        </w:rPr>
        <w:t>0</w:t>
      </w:r>
      <w:r>
        <w:t xml:space="preserve">/h) in 8.1.22. In practice, you drive the plate </w:t>
      </w:r>
      <w:r w:rsidR="007B2632">
        <w:t>with S</w:t>
      </w:r>
      <w:r w:rsidR="007B2632">
        <w:rPr>
          <w:rStyle w:val="subscript"/>
        </w:rPr>
        <w:t>12</w:t>
      </w:r>
      <w:r w:rsidR="007B2632">
        <w:t xml:space="preserve"> at</w:t>
      </w:r>
      <w:r>
        <w:t xml:space="preserve"> zero phase, and then the displacement will be out of phase, think either way. But in practice that second way allows you to measure the displacement including its phase. The model says that</w:t>
      </w:r>
    </w:p>
    <w:p w14:paraId="1B7CCF3D" w14:textId="77777777" w:rsidR="00426E72" w:rsidRDefault="00426E72" w:rsidP="00A47212"/>
    <w:p w14:paraId="1E2720E4" w14:textId="77777777" w:rsidR="00426E72" w:rsidRDefault="00426E72" w:rsidP="00A47212">
      <w:r>
        <w:tab/>
        <w:t>u</w:t>
      </w:r>
      <w:r>
        <w:rPr>
          <w:rStyle w:val="subscript"/>
        </w:rPr>
        <w:t>o</w:t>
      </w:r>
      <w:r>
        <w:t xml:space="preserve"> = h (S</w:t>
      </w:r>
      <w:r>
        <w:rPr>
          <w:rStyle w:val="subscript"/>
        </w:rPr>
        <w:t>0</w:t>
      </w:r>
      <w:r>
        <w:t xml:space="preserve">/G*) </w:t>
      </w:r>
      <w:r w:rsidR="00B35FD3">
        <w:tab/>
        <w:t>that is</w:t>
      </w:r>
      <w:r w:rsidR="00B35FD3">
        <w:tab/>
      </w:r>
      <w:r w:rsidR="00B35FD3">
        <w:tab/>
        <w:t>u</w:t>
      </w:r>
      <w:r w:rsidR="00B35FD3">
        <w:rPr>
          <w:rStyle w:val="subscript"/>
        </w:rPr>
        <w:t>o</w:t>
      </w:r>
      <w:r w:rsidR="00B35FD3">
        <w:t xml:space="preserve"> is the shear displacement just below the driving plate</w:t>
      </w:r>
    </w:p>
    <w:p w14:paraId="5E259A7A" w14:textId="77777777" w:rsidR="00B35FD3" w:rsidRDefault="00B35FD3" w:rsidP="00A47212"/>
    <w:p w14:paraId="63A41761" w14:textId="77777777" w:rsidR="00B35FD3" w:rsidRPr="00B35FD3" w:rsidRDefault="00B35FD3" w:rsidP="00A47212">
      <w:r>
        <w:t xml:space="preserve">If G* is real, then displacement and force are in phase, your medium just vibrates like a purely elastic substance work goes into stored spring energy. But if G* is imaginary, then </w:t>
      </w:r>
      <w:r w:rsidR="007B2632">
        <w:t>π/2</w:t>
      </w:r>
      <w:r>
        <w:t xml:space="preserve"> phase shift, and dashpot dominates things and you have a heat loss going on.  So the real thing G' is called </w:t>
      </w:r>
      <w:r w:rsidRPr="007B2632">
        <w:rPr>
          <w:b/>
        </w:rPr>
        <w:t>storage modulus</w:t>
      </w:r>
      <w:r>
        <w:t xml:space="preserve"> since energy is stored in the springs, while G" is called the </w:t>
      </w:r>
      <w:r w:rsidRPr="007B2632">
        <w:rPr>
          <w:b/>
        </w:rPr>
        <w:t>loss modulus</w:t>
      </w:r>
      <w:r>
        <w:t xml:space="preserve">. My main point is that this kind of experiment let's you measure G*, and later Lai will assume that one knows G* experimentally and wants to do other things with that data. </w:t>
      </w:r>
    </w:p>
    <w:p w14:paraId="2921D502" w14:textId="77777777" w:rsidR="003E07C4" w:rsidRDefault="003E07C4" w:rsidP="00A47212"/>
    <w:p w14:paraId="11F56F5E" w14:textId="77777777" w:rsidR="003E07C4" w:rsidRDefault="003E07C4" w:rsidP="00C75231">
      <w:pPr>
        <w:pStyle w:val="Heading2"/>
      </w:pPr>
      <w:bookmarkStart w:id="2" w:name="_Toc337752397"/>
      <w:r>
        <w:t>8.2  Fluid with</w:t>
      </w:r>
      <w:r w:rsidR="00C75231">
        <w:t xml:space="preserve"> multiple components (450). </w:t>
      </w:r>
      <w:r w:rsidR="008017AE">
        <w:t xml:space="preserve"> [ generalized linear Maxwell discrete]</w:t>
      </w:r>
      <w:bookmarkEnd w:id="2"/>
      <w:r w:rsidR="008017AE">
        <w:t xml:space="preserve"> </w:t>
      </w:r>
    </w:p>
    <w:p w14:paraId="0FBE2120" w14:textId="77777777" w:rsidR="00C75231" w:rsidRDefault="00C75231" w:rsidP="00A47212"/>
    <w:p w14:paraId="0C09700A" w14:textId="77777777" w:rsidR="00C75231" w:rsidRDefault="00C75231" w:rsidP="00A47212">
      <w:r>
        <w:t>Something like paint is a mixture of fluids, so we n</w:t>
      </w:r>
      <w:r w:rsidR="00A30E4A">
        <w:t xml:space="preserve">eed to get that into the model. So imagine that n = 1 to N lists off different "species" of materials in the fluid. </w:t>
      </w:r>
      <w:r w:rsidR="008017AE">
        <w:t xml:space="preserve">This mix idea is called "generalized". </w:t>
      </w:r>
    </w:p>
    <w:p w14:paraId="611BF7F0" w14:textId="77777777" w:rsidR="00A30E4A" w:rsidRDefault="00A30E4A" w:rsidP="00A47212"/>
    <w:p w14:paraId="090396E5" w14:textId="77777777" w:rsidR="00A30E4A" w:rsidRPr="00A30E4A" w:rsidRDefault="00A30E4A" w:rsidP="00A47212">
      <w:pPr>
        <w:rPr>
          <w:rStyle w:val="subscript"/>
        </w:rPr>
      </w:pPr>
      <w:r>
        <w:tab/>
      </w:r>
      <w:r>
        <w:tab/>
        <w:t>S</w:t>
      </w:r>
      <w:r>
        <w:rPr>
          <w:rStyle w:val="subscript"/>
        </w:rPr>
        <w:t>n</w:t>
      </w:r>
      <w:r>
        <w:t xml:space="preserve"> + λ</w:t>
      </w:r>
      <w:r>
        <w:rPr>
          <w:rStyle w:val="subscript"/>
        </w:rPr>
        <w:t>n</w:t>
      </w:r>
      <w:r>
        <w:t>∂</w:t>
      </w:r>
      <w:r>
        <w:rPr>
          <w:rStyle w:val="subscript"/>
        </w:rPr>
        <w:t>t</w:t>
      </w:r>
      <w:r>
        <w:t>S</w:t>
      </w:r>
      <w:r>
        <w:rPr>
          <w:rStyle w:val="subscript"/>
        </w:rPr>
        <w:t>n</w:t>
      </w:r>
      <w:r>
        <w:t xml:space="preserve"> = 2μ</w:t>
      </w:r>
      <w:r>
        <w:rPr>
          <w:rStyle w:val="subscript"/>
        </w:rPr>
        <w:t>n</w:t>
      </w:r>
      <w:r>
        <w:t>D</w:t>
      </w:r>
      <w:r>
        <w:tab/>
      </w:r>
      <w:r>
        <w:tab/>
      </w:r>
      <w:r>
        <w:tab/>
        <w:t>S = Σ</w:t>
      </w:r>
      <w:r>
        <w:rPr>
          <w:rStyle w:val="subscript"/>
        </w:rPr>
        <w:t>n=1</w:t>
      </w:r>
      <w:r>
        <w:rPr>
          <w:rStyle w:val="superscript"/>
        </w:rPr>
        <w:t>N</w:t>
      </w:r>
      <w:r>
        <w:t xml:space="preserve"> S</w:t>
      </w:r>
      <w:r>
        <w:rPr>
          <w:rStyle w:val="subscript"/>
        </w:rPr>
        <w:t>n</w:t>
      </w:r>
    </w:p>
    <w:p w14:paraId="69C08776" w14:textId="77777777" w:rsidR="00A30E4A" w:rsidRDefault="00A30E4A" w:rsidP="00A47212"/>
    <w:p w14:paraId="1A19A385" w14:textId="77777777" w:rsidR="002604EC" w:rsidRDefault="00A30E4A" w:rsidP="00A47212">
      <w:r>
        <w:t xml:space="preserve">So here each species has its own private </w:t>
      </w:r>
      <w:r w:rsidR="002604EC">
        <w:t>"</w:t>
      </w:r>
      <w:r>
        <w:t>extra stress</w:t>
      </w:r>
      <w:r w:rsidR="002604EC">
        <w:t>"</w:t>
      </w:r>
      <w:r>
        <w:t xml:space="preserve"> tensor S</w:t>
      </w:r>
      <w:r>
        <w:rPr>
          <w:rStyle w:val="subscript"/>
        </w:rPr>
        <w:t>n</w:t>
      </w:r>
      <w:r>
        <w:t xml:space="preserve">. </w:t>
      </w:r>
      <w:r w:rsidR="00946614">
        <w:t>The claim is that you have N dashpots in parallel, each one with force S</w:t>
      </w:r>
      <w:r w:rsidR="00946614">
        <w:rPr>
          <w:rStyle w:val="subscript"/>
        </w:rPr>
        <w:t>n</w:t>
      </w:r>
      <w:r w:rsidR="00946614">
        <w:t xml:space="preserve"> and total force S. Each has its own spring and viscosity constant. But all the dashpots see the same total fluid velocity </w:t>
      </w:r>
      <w:r w:rsidR="00946614" w:rsidRPr="00946614">
        <w:rPr>
          <w:b/>
        </w:rPr>
        <w:t>v</w:t>
      </w:r>
      <w:r w:rsidR="002604EC">
        <w:t xml:space="preserve"> </w:t>
      </w:r>
      <w:r w:rsidR="00946614">
        <w:t>so they have the same D</w:t>
      </w:r>
      <w:r w:rsidR="00946614">
        <w:rPr>
          <w:rStyle w:val="subscript"/>
        </w:rPr>
        <w:t>ij</w:t>
      </w:r>
      <w:r w:rsidR="00946614">
        <w:t xml:space="preserve"> tensor. </w:t>
      </w:r>
      <w:r w:rsidR="002604EC">
        <w:t xml:space="preserve">Lai and I make no pretense toward explaining exactly how the mixture behaves like parallel dashpots. OK for now. </w:t>
      </w:r>
    </w:p>
    <w:p w14:paraId="64A2DD23" w14:textId="77777777" w:rsidR="006F409F" w:rsidRDefault="002604EC" w:rsidP="00A47212">
      <w:r>
        <w:tab/>
        <w:t xml:space="preserve">I verify below that (8.2.3) is valid for any N mixture. I know </w:t>
      </w:r>
      <w:r w:rsidR="006F409F">
        <w:t>n</w:t>
      </w:r>
      <w:r>
        <w:t>ow that the a</w:t>
      </w:r>
      <w:r>
        <w:rPr>
          <w:rStyle w:val="subscript"/>
        </w:rPr>
        <w:t>n</w:t>
      </w:r>
      <w:r>
        <w:t xml:space="preserve"> and b</w:t>
      </w:r>
      <w:r>
        <w:rPr>
          <w:rStyle w:val="subscript"/>
        </w:rPr>
        <w:t>n</w:t>
      </w:r>
      <w:r>
        <w:t xml:space="preserve"> exist because I know exactly how to compute them.  </w:t>
      </w:r>
    </w:p>
    <w:p w14:paraId="570A6DEA" w14:textId="77777777" w:rsidR="006F409F" w:rsidRDefault="006F409F" w:rsidP="00A47212">
      <w:r>
        <w:t>____________________________________________________________________________________</w:t>
      </w:r>
    </w:p>
    <w:p w14:paraId="4627A0EB" w14:textId="77777777" w:rsidR="006F409F" w:rsidRDefault="006F409F" w:rsidP="00A47212"/>
    <w:p w14:paraId="79553B52" w14:textId="77777777" w:rsidR="00A30E4A" w:rsidRDefault="006F409F" w:rsidP="00A47212">
      <w:r>
        <w:rPr>
          <w:b/>
        </w:rPr>
        <w:t xml:space="preserve">Digression:  </w:t>
      </w:r>
      <w:r w:rsidR="00946614" w:rsidRPr="00946614">
        <w:rPr>
          <w:b/>
        </w:rPr>
        <w:t>Maple Lai_p450.mws.</w:t>
      </w:r>
      <w:r w:rsidR="00946614">
        <w:t xml:space="preserve"> </w:t>
      </w:r>
      <w:r w:rsidR="00A30E4A">
        <w:t>Now I am going to solve the problem he poses in the text and solve it with Maple. If we apply ∂</w:t>
      </w:r>
      <w:r w:rsidR="00A30E4A">
        <w:rPr>
          <w:rStyle w:val="subscript"/>
        </w:rPr>
        <w:t>t</w:t>
      </w:r>
      <w:r w:rsidR="00A30E4A">
        <w:t xml:space="preserve"> multiple times to the above equation, we have a whole set of equations of the form</w:t>
      </w:r>
    </w:p>
    <w:p w14:paraId="55D1C4D4" w14:textId="77777777" w:rsidR="00A30E4A" w:rsidRDefault="00A30E4A" w:rsidP="00A47212"/>
    <w:p w14:paraId="6B78E596" w14:textId="77777777" w:rsidR="00A30E4A" w:rsidRPr="00C84FAA" w:rsidRDefault="00A30E4A" w:rsidP="00A47212">
      <w:r>
        <w:tab/>
      </w:r>
      <w:r w:rsidR="00C84FAA">
        <w:t>∂</w:t>
      </w:r>
      <w:r w:rsidR="00C84FAA">
        <w:rPr>
          <w:rStyle w:val="subscript"/>
        </w:rPr>
        <w:t>t</w:t>
      </w:r>
      <w:r w:rsidR="00C84FAA">
        <w:rPr>
          <w:rStyle w:val="superscript"/>
        </w:rPr>
        <w:t>i</w:t>
      </w:r>
      <w:r w:rsidR="00C84FAA">
        <w:t>S</w:t>
      </w:r>
      <w:r w:rsidR="00C84FAA">
        <w:rPr>
          <w:rStyle w:val="subscript"/>
        </w:rPr>
        <w:t>n</w:t>
      </w:r>
      <w:r w:rsidR="00C84FAA">
        <w:t xml:space="preserve"> = λ</w:t>
      </w:r>
      <w:r w:rsidR="00C84FAA">
        <w:rPr>
          <w:rStyle w:val="subscript"/>
        </w:rPr>
        <w:t>n</w:t>
      </w:r>
      <w:r w:rsidR="00C84FAA">
        <w:t>∂</w:t>
      </w:r>
      <w:r w:rsidR="00C84FAA">
        <w:rPr>
          <w:rStyle w:val="subscript"/>
        </w:rPr>
        <w:t>t</w:t>
      </w:r>
      <w:r w:rsidR="00C84FAA">
        <w:rPr>
          <w:rStyle w:val="superscript"/>
        </w:rPr>
        <w:t>i+1</w:t>
      </w:r>
      <w:r w:rsidR="00C84FAA">
        <w:t>S</w:t>
      </w:r>
      <w:r w:rsidR="00C84FAA">
        <w:rPr>
          <w:rStyle w:val="subscript"/>
        </w:rPr>
        <w:t>n</w:t>
      </w:r>
      <w:r w:rsidR="00C84FAA">
        <w:t xml:space="preserve"> = 2μ</w:t>
      </w:r>
      <w:r w:rsidR="00C84FAA">
        <w:rPr>
          <w:rStyle w:val="subscript"/>
        </w:rPr>
        <w:t>n</w:t>
      </w:r>
      <w:r w:rsidR="00C84FAA">
        <w:t>∂</w:t>
      </w:r>
      <w:r w:rsidR="00C84FAA">
        <w:rPr>
          <w:rStyle w:val="subscript"/>
        </w:rPr>
        <w:t>t</w:t>
      </w:r>
      <w:r w:rsidR="00C84FAA">
        <w:rPr>
          <w:rStyle w:val="superscript"/>
        </w:rPr>
        <w:t>i</w:t>
      </w:r>
      <w:r w:rsidR="00C84FAA">
        <w:t>D</w:t>
      </w:r>
      <w:r w:rsidR="00C84FAA">
        <w:tab/>
      </w:r>
      <w:r w:rsidR="00C84FAA">
        <w:tab/>
      </w:r>
      <w:r w:rsidR="00C84FAA">
        <w:tab/>
        <w:t>i = 0,1,2...</w:t>
      </w:r>
    </w:p>
    <w:p w14:paraId="180C8CE7" w14:textId="77777777" w:rsidR="00C84FAA" w:rsidRDefault="00C84FAA" w:rsidP="00A47212"/>
    <w:p w14:paraId="3486327D" w14:textId="77777777" w:rsidR="00C84FAA" w:rsidRDefault="00C84FAA" w:rsidP="00A47212">
      <w:r>
        <w:t>This is a recursion relation and on scratch I solved it to find this solution:</w:t>
      </w:r>
    </w:p>
    <w:p w14:paraId="1B4BC492" w14:textId="77777777" w:rsidR="00C84FAA" w:rsidRDefault="00C84FAA" w:rsidP="00A47212"/>
    <w:p w14:paraId="44C0E2BD" w14:textId="77777777" w:rsidR="00C84FAA" w:rsidRPr="00C84FAA" w:rsidRDefault="00C84FAA" w:rsidP="00A47212">
      <w:pPr>
        <w:rPr>
          <w:rStyle w:val="subscript"/>
        </w:rPr>
      </w:pPr>
      <w:r>
        <w:tab/>
        <w:t>∂</w:t>
      </w:r>
      <w:r>
        <w:rPr>
          <w:rStyle w:val="subscript"/>
        </w:rPr>
        <w:t>t</w:t>
      </w:r>
      <w:r>
        <w:rPr>
          <w:rStyle w:val="superscript"/>
        </w:rPr>
        <w:t>i</w:t>
      </w:r>
      <w:r>
        <w:t>S</w:t>
      </w:r>
      <w:r>
        <w:rPr>
          <w:rStyle w:val="subscript"/>
        </w:rPr>
        <w:t>n</w:t>
      </w:r>
      <w:r>
        <w:t xml:space="preserve"> = (2μ</w:t>
      </w:r>
      <w:r>
        <w:rPr>
          <w:rStyle w:val="subscript"/>
        </w:rPr>
        <w:t>n</w:t>
      </w:r>
      <w:r>
        <w:t>) Σ</w:t>
      </w:r>
      <w:r>
        <w:rPr>
          <w:rStyle w:val="subscript"/>
        </w:rPr>
        <w:t>k=1</w:t>
      </w:r>
      <w:r>
        <w:rPr>
          <w:rStyle w:val="superscript"/>
        </w:rPr>
        <w:t>i</w:t>
      </w:r>
      <w:r>
        <w:t>(-1)</w:t>
      </w:r>
      <w:r>
        <w:rPr>
          <w:rStyle w:val="superscript"/>
        </w:rPr>
        <w:t>k-1</w:t>
      </w:r>
      <w:r>
        <w:t xml:space="preserve"> c</w:t>
      </w:r>
      <w:r>
        <w:rPr>
          <w:rStyle w:val="subscript"/>
        </w:rPr>
        <w:t>n</w:t>
      </w:r>
      <w:r>
        <w:rPr>
          <w:rStyle w:val="superscript"/>
        </w:rPr>
        <w:t>k</w:t>
      </w:r>
      <w:r>
        <w:t xml:space="preserve"> (∂</w:t>
      </w:r>
      <w:r>
        <w:rPr>
          <w:rStyle w:val="subscript"/>
        </w:rPr>
        <w:t>t</w:t>
      </w:r>
      <w:r>
        <w:rPr>
          <w:rStyle w:val="superscript"/>
        </w:rPr>
        <w:t>i-k</w:t>
      </w:r>
      <w:r>
        <w:t>D) + (-1)</w:t>
      </w:r>
      <w:r>
        <w:rPr>
          <w:rStyle w:val="superscript"/>
        </w:rPr>
        <w:t>i</w:t>
      </w:r>
      <w:r>
        <w:t xml:space="preserve"> c</w:t>
      </w:r>
      <w:r>
        <w:rPr>
          <w:rStyle w:val="subscript"/>
        </w:rPr>
        <w:t>n</w:t>
      </w:r>
      <w:r>
        <w:rPr>
          <w:rStyle w:val="superscript"/>
        </w:rPr>
        <w:t>i</w:t>
      </w:r>
      <w:r>
        <w:t xml:space="preserve"> S</w:t>
      </w:r>
      <w:r>
        <w:rPr>
          <w:rStyle w:val="subscript"/>
        </w:rPr>
        <w:t>n</w:t>
      </w:r>
      <w:r>
        <w:tab/>
      </w:r>
      <w:r>
        <w:tab/>
        <w:t>c</w:t>
      </w:r>
      <w:r>
        <w:rPr>
          <w:rStyle w:val="subscript"/>
        </w:rPr>
        <w:t>n</w:t>
      </w:r>
      <w:r>
        <w:t xml:space="preserve"> ≡ 1/λ</w:t>
      </w:r>
      <w:r>
        <w:rPr>
          <w:rStyle w:val="subscript"/>
        </w:rPr>
        <w:t xml:space="preserve">n </w:t>
      </w:r>
    </w:p>
    <w:p w14:paraId="36C7545D" w14:textId="77777777" w:rsidR="00C84FAA" w:rsidRDefault="00C84FAA" w:rsidP="00A47212">
      <w:pPr>
        <w:rPr>
          <w:rStyle w:val="subscript"/>
        </w:rPr>
      </w:pPr>
    </w:p>
    <w:p w14:paraId="17FC3640" w14:textId="77777777" w:rsidR="00C84FAA" w:rsidRPr="00C84FAA" w:rsidRDefault="00C84FAA" w:rsidP="00A47212">
      <w:r>
        <w:t>which expresses any derivative of S</w:t>
      </w:r>
      <w:r>
        <w:rPr>
          <w:rStyle w:val="subscript"/>
        </w:rPr>
        <w:t>n</w:t>
      </w:r>
      <w:r>
        <w:t xml:space="preserve"> in terms of S</w:t>
      </w:r>
      <w:r>
        <w:rPr>
          <w:rStyle w:val="subscript"/>
        </w:rPr>
        <w:t>n</w:t>
      </w:r>
      <w:r>
        <w:t xml:space="preserve"> and derivatives of D. </w:t>
      </w:r>
    </w:p>
    <w:p w14:paraId="41B9ED26" w14:textId="77777777" w:rsidR="00A47212" w:rsidRPr="00A47212" w:rsidRDefault="00A47212"/>
    <w:p w14:paraId="14CB919D" w14:textId="77777777" w:rsidR="00973E35" w:rsidRDefault="00C84FAA">
      <w:r>
        <w:t>In Maple, I make these definitions</w:t>
      </w:r>
    </w:p>
    <w:p w14:paraId="609E0076" w14:textId="77777777" w:rsidR="00C84FAA" w:rsidRDefault="00C84FAA"/>
    <w:p w14:paraId="28849333" w14:textId="77777777" w:rsidR="00C84FAA" w:rsidRDefault="00C84FAA">
      <w:r>
        <w:tab/>
        <w:t>DS(i,n)  ≡  ∂</w:t>
      </w:r>
      <w:r>
        <w:rPr>
          <w:rStyle w:val="subscript"/>
        </w:rPr>
        <w:t>t</w:t>
      </w:r>
      <w:r>
        <w:rPr>
          <w:rStyle w:val="superscript"/>
        </w:rPr>
        <w:t>i</w:t>
      </w:r>
      <w:r>
        <w:t>S</w:t>
      </w:r>
      <w:r>
        <w:rPr>
          <w:rStyle w:val="subscript"/>
        </w:rPr>
        <w:t>n</w:t>
      </w:r>
      <w:r>
        <w:t xml:space="preserve"> </w:t>
      </w:r>
    </w:p>
    <w:p w14:paraId="010FC753" w14:textId="77777777" w:rsidR="00C84FAA" w:rsidRDefault="00C84FAA">
      <w:r>
        <w:tab/>
        <w:t>D[r] ≡ ∂</w:t>
      </w:r>
      <w:r>
        <w:rPr>
          <w:rStyle w:val="subscript"/>
        </w:rPr>
        <w:t>t</w:t>
      </w:r>
      <w:r>
        <w:rPr>
          <w:rStyle w:val="superscript"/>
        </w:rPr>
        <w:t>r</w:t>
      </w:r>
      <w:r>
        <w:t>D</w:t>
      </w:r>
    </w:p>
    <w:p w14:paraId="555E6CAE" w14:textId="77777777" w:rsidR="00C84FAA" w:rsidRPr="00C84FAA" w:rsidRDefault="00C84FAA">
      <w:pPr>
        <w:rPr>
          <w:rStyle w:val="subscript"/>
        </w:rPr>
      </w:pPr>
      <w:r>
        <w:tab/>
        <w:t>S[n] = S</w:t>
      </w:r>
      <w:r>
        <w:rPr>
          <w:rStyle w:val="subscript"/>
        </w:rPr>
        <w:t>n</w:t>
      </w:r>
    </w:p>
    <w:p w14:paraId="227C2B87" w14:textId="77777777" w:rsidR="00C84FAA" w:rsidRDefault="00C84FAA"/>
    <w:p w14:paraId="109E9098" w14:textId="77777777" w:rsidR="00C84FAA" w:rsidRDefault="00C84FAA">
      <w:r>
        <w:t>Then the above equation reads</w:t>
      </w:r>
    </w:p>
    <w:p w14:paraId="2E1DD3B0" w14:textId="77777777" w:rsidR="00C84FAA" w:rsidRDefault="00C84FAA"/>
    <w:p w14:paraId="494ED0D1" w14:textId="77777777" w:rsidR="00C84FAA" w:rsidRPr="00C84FAA" w:rsidRDefault="00C84FAA" w:rsidP="00C84FAA">
      <w:pPr>
        <w:rPr>
          <w:rStyle w:val="subscript"/>
        </w:rPr>
      </w:pPr>
      <w:r>
        <w:tab/>
        <w:t>DS(i,n) = (2μ</w:t>
      </w:r>
      <w:r>
        <w:rPr>
          <w:rStyle w:val="subscript"/>
        </w:rPr>
        <w:t>n</w:t>
      </w:r>
      <w:r>
        <w:t>) Σ</w:t>
      </w:r>
      <w:r>
        <w:rPr>
          <w:rStyle w:val="subscript"/>
        </w:rPr>
        <w:t>k=1</w:t>
      </w:r>
      <w:r>
        <w:rPr>
          <w:rStyle w:val="superscript"/>
        </w:rPr>
        <w:t>i</w:t>
      </w:r>
      <w:r>
        <w:t>(-1)</w:t>
      </w:r>
      <w:r>
        <w:rPr>
          <w:rStyle w:val="superscript"/>
        </w:rPr>
        <w:t>k-1</w:t>
      </w:r>
      <w:r>
        <w:t xml:space="preserve"> c</w:t>
      </w:r>
      <w:r>
        <w:rPr>
          <w:rStyle w:val="subscript"/>
        </w:rPr>
        <w:t>n</w:t>
      </w:r>
      <w:r>
        <w:rPr>
          <w:rStyle w:val="superscript"/>
        </w:rPr>
        <w:t>k</w:t>
      </w:r>
      <w:r>
        <w:t xml:space="preserve"> D[i-k]  + (-1)</w:t>
      </w:r>
      <w:r>
        <w:rPr>
          <w:rStyle w:val="superscript"/>
        </w:rPr>
        <w:t>i</w:t>
      </w:r>
      <w:r>
        <w:t xml:space="preserve"> c</w:t>
      </w:r>
      <w:r>
        <w:rPr>
          <w:rStyle w:val="subscript"/>
        </w:rPr>
        <w:t>n</w:t>
      </w:r>
      <w:r>
        <w:rPr>
          <w:rStyle w:val="superscript"/>
        </w:rPr>
        <w:t>i</w:t>
      </w:r>
      <w:r>
        <w:t xml:space="preserve"> S[n]</w:t>
      </w:r>
      <w:r>
        <w:tab/>
      </w:r>
      <w:r>
        <w:tab/>
        <w:t>c</w:t>
      </w:r>
      <w:r>
        <w:rPr>
          <w:rStyle w:val="subscript"/>
        </w:rPr>
        <w:t>n</w:t>
      </w:r>
      <w:r>
        <w:t xml:space="preserve"> ≡ 1/λ</w:t>
      </w:r>
      <w:r>
        <w:rPr>
          <w:rStyle w:val="subscript"/>
        </w:rPr>
        <w:t xml:space="preserve">n </w:t>
      </w:r>
    </w:p>
    <w:p w14:paraId="6FADBF82" w14:textId="77777777" w:rsidR="00C84FAA" w:rsidRPr="00C84FAA" w:rsidRDefault="00C84FAA">
      <w:r>
        <w:tab/>
      </w:r>
    </w:p>
    <w:p w14:paraId="7798D968" w14:textId="77777777" w:rsidR="00973E35" w:rsidRPr="00973E35" w:rsidRDefault="00C84FAA">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7.25pt;height:52.5pt">
            <v:imagedata r:id="rId6" o:title=""/>
          </v:shape>
        </w:pict>
      </w:r>
    </w:p>
    <w:p w14:paraId="3DD95C4C" w14:textId="77777777" w:rsidR="00110126" w:rsidRDefault="00C84FAA">
      <w:r>
        <w:t>Our task is to find coefficients a</w:t>
      </w:r>
      <w:r>
        <w:rPr>
          <w:rStyle w:val="subscript"/>
        </w:rPr>
        <w:t>n</w:t>
      </w:r>
      <w:r>
        <w:t xml:space="preserve"> and b</w:t>
      </w:r>
      <w:r>
        <w:rPr>
          <w:rStyle w:val="subscript"/>
        </w:rPr>
        <w:t>n</w:t>
      </w:r>
      <w:r>
        <w:t xml:space="preserve"> such that (8.2.3) is valid for some given N. </w:t>
      </w:r>
    </w:p>
    <w:p w14:paraId="56B6B0A4" w14:textId="77777777" w:rsidR="00C84FAA" w:rsidRDefault="00C84FAA"/>
    <w:p w14:paraId="39A36609" w14:textId="77777777" w:rsidR="00C84FAA" w:rsidRDefault="00C84FAA">
      <w:r>
        <w:tab/>
        <w:t>Σ</w:t>
      </w:r>
      <w:r>
        <w:rPr>
          <w:rStyle w:val="subscript"/>
        </w:rPr>
        <w:t>r=1</w:t>
      </w:r>
      <w:r>
        <w:rPr>
          <w:rStyle w:val="superscript"/>
        </w:rPr>
        <w:t>N</w:t>
      </w:r>
      <w:r>
        <w:t>S</w:t>
      </w:r>
      <w:r>
        <w:rPr>
          <w:rStyle w:val="subscript"/>
        </w:rPr>
        <w:t>r</w:t>
      </w:r>
      <w:r>
        <w:t xml:space="preserve"> + Σ</w:t>
      </w:r>
      <w:r>
        <w:rPr>
          <w:rStyle w:val="subscript"/>
        </w:rPr>
        <w:t>n=1</w:t>
      </w:r>
      <w:r>
        <w:rPr>
          <w:rStyle w:val="superscript"/>
        </w:rPr>
        <w:t>N</w:t>
      </w:r>
      <w:r>
        <w:t xml:space="preserve"> a</w:t>
      </w:r>
      <w:r>
        <w:rPr>
          <w:rStyle w:val="subscript"/>
        </w:rPr>
        <w:t>n</w:t>
      </w:r>
      <w:r>
        <w:t xml:space="preserve"> [Σ</w:t>
      </w:r>
      <w:r>
        <w:rPr>
          <w:rStyle w:val="subscript"/>
        </w:rPr>
        <w:t>r=1</w:t>
      </w:r>
      <w:r>
        <w:rPr>
          <w:rStyle w:val="superscript"/>
        </w:rPr>
        <w:t>N</w:t>
      </w:r>
      <w:r>
        <w:t>∂</w:t>
      </w:r>
      <w:r>
        <w:rPr>
          <w:rStyle w:val="subscript"/>
        </w:rPr>
        <w:t>t</w:t>
      </w:r>
      <w:r w:rsidR="00CB4FB9">
        <w:rPr>
          <w:rStyle w:val="superscript"/>
        </w:rPr>
        <w:t>n</w:t>
      </w:r>
      <w:r>
        <w:t>S</w:t>
      </w:r>
      <w:r>
        <w:rPr>
          <w:rStyle w:val="subscript"/>
        </w:rPr>
        <w:t>r</w:t>
      </w:r>
      <w:r>
        <w:t>] = Σ</w:t>
      </w:r>
      <w:r>
        <w:rPr>
          <w:rStyle w:val="subscript"/>
        </w:rPr>
        <w:t>N=0</w:t>
      </w:r>
      <w:r>
        <w:rPr>
          <w:rStyle w:val="superscript"/>
        </w:rPr>
        <w:t>N-1</w:t>
      </w:r>
      <w:r>
        <w:t>b</w:t>
      </w:r>
      <w:r>
        <w:rPr>
          <w:rStyle w:val="subscript"/>
        </w:rPr>
        <w:t>n</w:t>
      </w:r>
      <w:r>
        <w:t>∂</w:t>
      </w:r>
      <w:r>
        <w:rPr>
          <w:rStyle w:val="subscript"/>
        </w:rPr>
        <w:t>t</w:t>
      </w:r>
      <w:r>
        <w:rPr>
          <w:rStyle w:val="superscript"/>
        </w:rPr>
        <w:t>n</w:t>
      </w:r>
      <w:r>
        <w:t>D</w:t>
      </w:r>
    </w:p>
    <w:p w14:paraId="4C8E34AC" w14:textId="77777777" w:rsidR="00CB4FB9" w:rsidRDefault="00CB4FB9">
      <w:r>
        <w:t>or</w:t>
      </w:r>
    </w:p>
    <w:p w14:paraId="06877651" w14:textId="77777777" w:rsidR="00CB4FB9" w:rsidRDefault="00CB4FB9" w:rsidP="00CB4FB9">
      <w:r>
        <w:tab/>
        <w:t>Σ</w:t>
      </w:r>
      <w:r>
        <w:rPr>
          <w:rStyle w:val="subscript"/>
        </w:rPr>
        <w:t>r=1</w:t>
      </w:r>
      <w:r>
        <w:rPr>
          <w:rStyle w:val="superscript"/>
        </w:rPr>
        <w:t>N</w:t>
      </w:r>
      <w:r>
        <w:t>S</w:t>
      </w:r>
      <w:r>
        <w:rPr>
          <w:rStyle w:val="subscript"/>
        </w:rPr>
        <w:t>r</w:t>
      </w:r>
      <w:r>
        <w:t xml:space="preserve"> + Σ</w:t>
      </w:r>
      <w:r>
        <w:rPr>
          <w:rStyle w:val="subscript"/>
        </w:rPr>
        <w:t>r=1</w:t>
      </w:r>
      <w:r>
        <w:rPr>
          <w:rStyle w:val="superscript"/>
        </w:rPr>
        <w:t>N</w:t>
      </w:r>
      <w:r>
        <w:t xml:space="preserve"> Σ</w:t>
      </w:r>
      <w:r>
        <w:rPr>
          <w:rStyle w:val="subscript"/>
        </w:rPr>
        <w:t>n=1</w:t>
      </w:r>
      <w:r>
        <w:rPr>
          <w:rStyle w:val="superscript"/>
        </w:rPr>
        <w:t>N</w:t>
      </w:r>
      <w:r>
        <w:t xml:space="preserve"> a</w:t>
      </w:r>
      <w:r>
        <w:rPr>
          <w:rStyle w:val="subscript"/>
        </w:rPr>
        <w:t>n</w:t>
      </w:r>
      <w:r w:rsidRPr="00CB4FB9">
        <w:t xml:space="preserve"> </w:t>
      </w:r>
      <w:r>
        <w:t>DS(n,r) = Σ</w:t>
      </w:r>
      <w:r>
        <w:rPr>
          <w:rStyle w:val="subscript"/>
        </w:rPr>
        <w:t>N=0</w:t>
      </w:r>
      <w:r>
        <w:rPr>
          <w:rStyle w:val="superscript"/>
        </w:rPr>
        <w:t>N-1</w:t>
      </w:r>
      <w:r>
        <w:t>b</w:t>
      </w:r>
      <w:r>
        <w:rPr>
          <w:rStyle w:val="subscript"/>
        </w:rPr>
        <w:t>n</w:t>
      </w:r>
      <w:r>
        <w:t>D[n]</w:t>
      </w:r>
    </w:p>
    <w:p w14:paraId="15D2AE03" w14:textId="77777777" w:rsidR="00CB4FB9" w:rsidRPr="00C84FAA" w:rsidRDefault="00CB4FB9">
      <w:r>
        <w:t>or</w:t>
      </w:r>
      <w:r>
        <w:tab/>
      </w:r>
    </w:p>
    <w:p w14:paraId="4E6A5F7D" w14:textId="77777777" w:rsidR="00CB4FB9" w:rsidRDefault="00CB4FB9" w:rsidP="00CB4FB9">
      <w:r>
        <w:tab/>
        <w:t>Σ</w:t>
      </w:r>
      <w:r>
        <w:rPr>
          <w:rStyle w:val="subscript"/>
        </w:rPr>
        <w:t>r=1</w:t>
      </w:r>
      <w:r>
        <w:rPr>
          <w:rStyle w:val="superscript"/>
        </w:rPr>
        <w:t>N</w:t>
      </w:r>
      <w:r>
        <w:t>[ S</w:t>
      </w:r>
      <w:r>
        <w:rPr>
          <w:rStyle w:val="subscript"/>
        </w:rPr>
        <w:t>r</w:t>
      </w:r>
      <w:r>
        <w:t xml:space="preserve"> + Σ</w:t>
      </w:r>
      <w:r>
        <w:rPr>
          <w:rStyle w:val="subscript"/>
        </w:rPr>
        <w:t>n=1</w:t>
      </w:r>
      <w:r>
        <w:rPr>
          <w:rStyle w:val="superscript"/>
        </w:rPr>
        <w:t>N</w:t>
      </w:r>
      <w:r>
        <w:t xml:space="preserve"> a</w:t>
      </w:r>
      <w:r>
        <w:rPr>
          <w:rStyle w:val="subscript"/>
        </w:rPr>
        <w:t>n</w:t>
      </w:r>
      <w:r w:rsidRPr="00CB4FB9">
        <w:t xml:space="preserve"> </w:t>
      </w:r>
      <w:r>
        <w:t>DS(n,r) ]  = Σ</w:t>
      </w:r>
      <w:r>
        <w:rPr>
          <w:rStyle w:val="subscript"/>
        </w:rPr>
        <w:t>N=0</w:t>
      </w:r>
      <w:r>
        <w:rPr>
          <w:rStyle w:val="superscript"/>
        </w:rPr>
        <w:t>N-1</w:t>
      </w:r>
      <w:r>
        <w:t>b</w:t>
      </w:r>
      <w:r>
        <w:rPr>
          <w:rStyle w:val="subscript"/>
        </w:rPr>
        <w:t>n</w:t>
      </w:r>
      <w:r>
        <w:t>D[n]</w:t>
      </w:r>
    </w:p>
    <w:p w14:paraId="61DE134D" w14:textId="77777777" w:rsidR="00110126" w:rsidRDefault="00110126"/>
    <w:p w14:paraId="1F976976" w14:textId="77777777" w:rsidR="00CB4FB9" w:rsidRDefault="00CB4FB9">
      <w:r>
        <w:pict>
          <v:shape id="_x0000_i1026" type="#_x0000_t75" style="width:349.5pt;height:117pt">
            <v:imagedata r:id="rId7" o:title=""/>
          </v:shape>
        </w:pict>
      </w:r>
    </w:p>
    <w:p w14:paraId="0EB58A58" w14:textId="77777777" w:rsidR="00CB4FB9" w:rsidRDefault="00CB4FB9"/>
    <w:p w14:paraId="65890777" w14:textId="77777777" w:rsidR="00CB4FB9" w:rsidRDefault="00CB4FB9">
      <w:r>
        <w:t>The problem is to find a</w:t>
      </w:r>
      <w:r>
        <w:rPr>
          <w:rStyle w:val="subscript"/>
        </w:rPr>
        <w:t>n</w:t>
      </w:r>
      <w:r>
        <w:t xml:space="preserve"> and b</w:t>
      </w:r>
      <w:r>
        <w:rPr>
          <w:rStyle w:val="subscript"/>
        </w:rPr>
        <w:t>n</w:t>
      </w:r>
      <w:r>
        <w:t xml:space="preserve"> such that Q = 0.  For N=3 we get for Q this expression</w:t>
      </w:r>
    </w:p>
    <w:p w14:paraId="54F05498" w14:textId="77777777" w:rsidR="00CB4FB9" w:rsidRDefault="00CB4FB9"/>
    <w:p w14:paraId="22EA286F" w14:textId="77777777" w:rsidR="00CB4FB9" w:rsidRPr="00CB4FB9" w:rsidRDefault="00CB4FB9">
      <w:r>
        <w:pict>
          <v:shape id="_x0000_i1027" type="#_x0000_t75" style="width:468pt;height:48.75pt">
            <v:imagedata r:id="rId8" o:title=""/>
          </v:shape>
        </w:pict>
      </w:r>
    </w:p>
    <w:p w14:paraId="0C1DDC4E" w14:textId="77777777" w:rsidR="00291390" w:rsidRDefault="00291390"/>
    <w:p w14:paraId="709955BA" w14:textId="77777777" w:rsidR="00CB4FB9" w:rsidRDefault="00CB4FB9">
      <w:r>
        <w:t>which you see has terms for S</w:t>
      </w:r>
      <w:r>
        <w:rPr>
          <w:rStyle w:val="subscript"/>
        </w:rPr>
        <w:t>1</w:t>
      </w:r>
      <w:r>
        <w:t>, S</w:t>
      </w:r>
      <w:r>
        <w:rPr>
          <w:rStyle w:val="subscript"/>
        </w:rPr>
        <w:t>2,</w:t>
      </w:r>
      <w:r>
        <w:t>S</w:t>
      </w:r>
      <w:r>
        <w:rPr>
          <w:rStyle w:val="subscript"/>
        </w:rPr>
        <w:t>3</w:t>
      </w:r>
      <w:r>
        <w:t xml:space="preserve"> and for D</w:t>
      </w:r>
      <w:r>
        <w:rPr>
          <w:rStyle w:val="subscript"/>
        </w:rPr>
        <w:t>0</w:t>
      </w:r>
      <w:r>
        <w:t>, D</w:t>
      </w:r>
      <w:r>
        <w:rPr>
          <w:rStyle w:val="subscript"/>
        </w:rPr>
        <w:t>1</w:t>
      </w:r>
      <w:r>
        <w:t>, D</w:t>
      </w:r>
      <w:r>
        <w:rPr>
          <w:rStyle w:val="subscript"/>
        </w:rPr>
        <w:t>2</w:t>
      </w:r>
      <w:r>
        <w:t xml:space="preserve">. Since these are all independent functions, their coefficients have to separately be zero. So then we can get the coefficients this way: </w:t>
      </w:r>
    </w:p>
    <w:p w14:paraId="457AC605" w14:textId="77777777" w:rsidR="00CB4FB9" w:rsidRDefault="00CB4FB9"/>
    <w:p w14:paraId="120B74A0" w14:textId="77777777" w:rsidR="00CB4FB9" w:rsidRDefault="00CB4FB9">
      <w:r>
        <w:pict>
          <v:shape id="_x0000_i1028" type="#_x0000_t75" style="width:468pt;height:125.25pt">
            <v:imagedata r:id="rId9" o:title=""/>
          </v:shape>
        </w:pict>
      </w:r>
    </w:p>
    <w:p w14:paraId="5C85EA8D" w14:textId="77777777" w:rsidR="00CB4FB9" w:rsidRDefault="00CB4FB9"/>
    <w:p w14:paraId="1884078E" w14:textId="77777777" w:rsidR="00CB4FB9" w:rsidRDefault="00CB4FB9">
      <w:r>
        <w:t>You can see that the S</w:t>
      </w:r>
      <w:r>
        <w:rPr>
          <w:rStyle w:val="subscript"/>
        </w:rPr>
        <w:t>n</w:t>
      </w:r>
      <w:r>
        <w:t xml:space="preserve"> coefficients define an NxN linear problem which can be solved for the a</w:t>
      </w:r>
      <w:r>
        <w:rPr>
          <w:rStyle w:val="subscript"/>
        </w:rPr>
        <w:t>n</w:t>
      </w:r>
      <w:r>
        <w:t>. Then those a</w:t>
      </w:r>
      <w:r>
        <w:rPr>
          <w:rStyle w:val="subscript"/>
        </w:rPr>
        <w:t>n</w:t>
      </w:r>
      <w:r>
        <w:t xml:space="preserve"> are inserted into the first set of equations to get the b</w:t>
      </w:r>
      <w:r>
        <w:rPr>
          <w:rStyle w:val="subscript"/>
        </w:rPr>
        <w:t>n</w:t>
      </w:r>
      <w:r>
        <w:t xml:space="preserve">. I first solve the NxN problem this way: </w:t>
      </w:r>
    </w:p>
    <w:p w14:paraId="1C228E62" w14:textId="77777777" w:rsidR="00CB4FB9" w:rsidRDefault="00CB4FB9"/>
    <w:p w14:paraId="74BCF720" w14:textId="77777777" w:rsidR="00CB4FB9" w:rsidRPr="00CB4FB9" w:rsidRDefault="00CB4FB9">
      <w:r>
        <w:pict>
          <v:shape id="_x0000_i1029" type="#_x0000_t75" style="width:421.5pt;height:66pt">
            <v:imagedata r:id="rId10" o:title=""/>
          </v:shape>
        </w:pict>
      </w:r>
    </w:p>
    <w:p w14:paraId="1061894E" w14:textId="77777777" w:rsidR="00CB4FB9" w:rsidRDefault="00CB4FB9"/>
    <w:p w14:paraId="08DD206C" w14:textId="77777777" w:rsidR="00CB4FB9" w:rsidRDefault="00CB4FB9">
      <w:r>
        <w:t>where the assign makes the a</w:t>
      </w:r>
      <w:r>
        <w:rPr>
          <w:rStyle w:val="subscript"/>
        </w:rPr>
        <w:t>n</w:t>
      </w:r>
      <w:r>
        <w:t xml:space="preserve"> accessible in Maple. I then obtain the b</w:t>
      </w:r>
      <w:r>
        <w:rPr>
          <w:rStyle w:val="subscript"/>
        </w:rPr>
        <w:t>n</w:t>
      </w:r>
      <w:r>
        <w:t xml:space="preserve"> values as B[n] this way</w:t>
      </w:r>
    </w:p>
    <w:p w14:paraId="263193B9" w14:textId="77777777" w:rsidR="00CB4FB9" w:rsidRDefault="00CB4FB9"/>
    <w:p w14:paraId="56FCD46E" w14:textId="77777777" w:rsidR="00CB4FB9" w:rsidRDefault="00CB4FB9">
      <w:r>
        <w:pict>
          <v:shape id="_x0000_i1030" type="#_x0000_t75" style="width:367.5pt;height:15pt">
            <v:imagedata r:id="rId11" o:title=""/>
          </v:shape>
        </w:pict>
      </w:r>
    </w:p>
    <w:p w14:paraId="3C6E70F4" w14:textId="77777777" w:rsidR="00CB4FB9" w:rsidRDefault="00CB4FB9"/>
    <w:p w14:paraId="73F0172E" w14:textId="77777777" w:rsidR="00CB4FB9" w:rsidRDefault="00CB4FB9">
      <w:r>
        <w:t>where you can see that I cancel off the b</w:t>
      </w:r>
      <w:r>
        <w:rPr>
          <w:rStyle w:val="subscript"/>
        </w:rPr>
        <w:t>n</w:t>
      </w:r>
      <w:r>
        <w:t xml:space="preserve">'s appearing in the first set of equations above. </w:t>
      </w:r>
      <w:r w:rsidR="00946614">
        <w:t>Then I print out the solution a</w:t>
      </w:r>
      <w:r w:rsidR="00946614">
        <w:rPr>
          <w:rStyle w:val="subscript"/>
        </w:rPr>
        <w:t>n</w:t>
      </w:r>
      <w:r w:rsidR="00946614">
        <w:t xml:space="preserve"> and b</w:t>
      </w:r>
      <w:r w:rsidR="00946614">
        <w:rPr>
          <w:rStyle w:val="subscript"/>
        </w:rPr>
        <w:t>n</w:t>
      </w:r>
      <w:r w:rsidR="00946614">
        <w:t xml:space="preserve"> </w:t>
      </w:r>
    </w:p>
    <w:p w14:paraId="5CB6380B" w14:textId="77777777" w:rsidR="00946614" w:rsidRDefault="00946614"/>
    <w:p w14:paraId="5590F368" w14:textId="77777777" w:rsidR="00946614" w:rsidRDefault="00946614">
      <w:r>
        <w:pict>
          <v:shape id="_x0000_i1031" type="#_x0000_t75" style="width:385.5pt;height:147.75pt">
            <v:imagedata r:id="rId12" o:title=""/>
          </v:shape>
        </w:pict>
      </w:r>
    </w:p>
    <w:p w14:paraId="34D6CED3" w14:textId="77777777" w:rsidR="00946614" w:rsidRDefault="00946614"/>
    <w:p w14:paraId="2FC939AA" w14:textId="77777777" w:rsidR="00946614" w:rsidRDefault="00946614">
      <w:r>
        <w:t>and this agrees with the result quoted on p 451. Here are my results for N = 2,</w:t>
      </w:r>
    </w:p>
    <w:p w14:paraId="55B5ED66" w14:textId="77777777" w:rsidR="00946614" w:rsidRDefault="00946614"/>
    <w:p w14:paraId="3F613633" w14:textId="77777777" w:rsidR="00946614" w:rsidRDefault="00946614">
      <w:r>
        <w:pict>
          <v:shape id="_x0000_i1032" type="#_x0000_t75" style="width:304.5pt;height:96pt">
            <v:imagedata r:id="rId13" o:title=""/>
          </v:shape>
        </w:pict>
      </w:r>
    </w:p>
    <w:p w14:paraId="0F691BB2" w14:textId="77777777" w:rsidR="00946614" w:rsidRDefault="00946614"/>
    <w:p w14:paraId="4E5834FC" w14:textId="77777777" w:rsidR="00946614" w:rsidRDefault="00946614">
      <w:r>
        <w:t>which agrees with (8.26).  Just for fun here are the N=4 results</w:t>
      </w:r>
    </w:p>
    <w:p w14:paraId="28F57FAA" w14:textId="77777777" w:rsidR="00946614" w:rsidRDefault="00946614"/>
    <w:p w14:paraId="6D2F679C" w14:textId="77777777" w:rsidR="00946614" w:rsidRDefault="00946614">
      <w:r>
        <w:pict>
          <v:shape id="_x0000_i1033" type="#_x0000_t75" style="width:468pt;height:129.75pt">
            <v:imagedata r:id="rId14" o:title=""/>
          </v:shape>
        </w:pict>
      </w:r>
    </w:p>
    <w:p w14:paraId="4EA6B71E" w14:textId="77777777" w:rsidR="006F409F" w:rsidRDefault="006F409F" w:rsidP="006F409F">
      <w:r>
        <w:t>____________________________________________________________________________________</w:t>
      </w:r>
    </w:p>
    <w:p w14:paraId="6CCBE604" w14:textId="77777777" w:rsidR="009042CF" w:rsidRDefault="009042CF"/>
    <w:p w14:paraId="65442BC6" w14:textId="77777777" w:rsidR="009042CF" w:rsidRDefault="009042CF" w:rsidP="009042CF">
      <w:pPr>
        <w:pStyle w:val="Heading2"/>
      </w:pPr>
      <w:bookmarkStart w:id="3" w:name="_Toc337752398"/>
      <w:r>
        <w:t>8.3 Green's Function solution to our ODE's (451)</w:t>
      </w:r>
      <w:bookmarkEnd w:id="3"/>
    </w:p>
    <w:p w14:paraId="035042BE" w14:textId="77777777" w:rsidR="009042CF" w:rsidRDefault="009042CF" w:rsidP="009042CF">
      <w:r>
        <w:t xml:space="preserve"> </w:t>
      </w:r>
    </w:p>
    <w:p w14:paraId="391D3782" w14:textId="77777777" w:rsidR="004702F8" w:rsidRDefault="004702F8" w:rsidP="009042CF">
      <w:r>
        <w:t xml:space="preserve">Now forget the mixture stuff of the last section, and go back to the original single-component ODE which is the constitutive relation for a linear Maxwell fluid: </w:t>
      </w:r>
    </w:p>
    <w:p w14:paraId="30E750D2" w14:textId="77777777" w:rsidR="009042CF" w:rsidRDefault="009042CF" w:rsidP="009042CF"/>
    <w:p w14:paraId="3514438F" w14:textId="77777777" w:rsidR="009042CF" w:rsidRDefault="009042CF" w:rsidP="009042CF">
      <w:r>
        <w:tab/>
        <w:t>S + λ∂</w:t>
      </w:r>
      <w:r>
        <w:rPr>
          <w:rStyle w:val="subscript"/>
        </w:rPr>
        <w:t>t</w:t>
      </w:r>
      <w:r>
        <w:t>S = 2μD</w:t>
      </w:r>
    </w:p>
    <w:p w14:paraId="6570926C" w14:textId="77777777" w:rsidR="004702F8" w:rsidRDefault="004702F8" w:rsidP="009042CF"/>
    <w:p w14:paraId="2AAE3265" w14:textId="77777777" w:rsidR="009042CF" w:rsidRDefault="004702F8" w:rsidP="009042CF">
      <w:r>
        <w:t xml:space="preserve">We are now going to solve this to get S as a function of D using the Green's Function method which I have spent a year studying lately!  </w:t>
      </w:r>
      <w:r w:rsidR="009042CF">
        <w:t xml:space="preserve">The associated Green's </w:t>
      </w:r>
      <w:r w:rsidR="008017AE">
        <w:t xml:space="preserve">Function </w:t>
      </w:r>
      <w:r w:rsidR="009042CF">
        <w:t>problem is this</w:t>
      </w:r>
    </w:p>
    <w:p w14:paraId="77D01B83" w14:textId="77777777" w:rsidR="009042CF" w:rsidRDefault="009042CF" w:rsidP="009042CF"/>
    <w:p w14:paraId="05BC7418" w14:textId="77777777" w:rsidR="009042CF" w:rsidRDefault="009042CF" w:rsidP="009042CF">
      <w:r>
        <w:tab/>
        <w:t>(1 + λ∂</w:t>
      </w:r>
      <w:r>
        <w:rPr>
          <w:rStyle w:val="subscript"/>
        </w:rPr>
        <w:t>t</w:t>
      </w:r>
      <w:r>
        <w:t>)G(t,0) = δ(t-0)</w:t>
      </w:r>
    </w:p>
    <w:p w14:paraId="29BE67CE" w14:textId="77777777" w:rsidR="009042CF" w:rsidRDefault="009042CF" w:rsidP="009042CF"/>
    <w:p w14:paraId="08A10E53" w14:textId="77777777" w:rsidR="009042CF" w:rsidRDefault="009042CF" w:rsidP="009042CF">
      <w:r>
        <w:t>Claim that the solution is</w:t>
      </w:r>
    </w:p>
    <w:p w14:paraId="25AF3A61" w14:textId="77777777" w:rsidR="009042CF" w:rsidRDefault="009042CF" w:rsidP="009042CF"/>
    <w:p w14:paraId="4E5F65DE" w14:textId="77777777" w:rsidR="009042CF" w:rsidRPr="00505004" w:rsidRDefault="009042CF" w:rsidP="009042CF">
      <w:r>
        <w:tab/>
        <w:t>G(t,0) = (1/λ) e</w:t>
      </w:r>
      <w:r>
        <w:rPr>
          <w:rStyle w:val="superscript"/>
        </w:rPr>
        <w:t>-t/λ</w:t>
      </w:r>
      <w:r>
        <w:t xml:space="preserve"> H(t-0)</w:t>
      </w:r>
      <w:r w:rsidR="00505004">
        <w:tab/>
      </w:r>
      <w:r w:rsidR="00505004">
        <w:tab/>
      </w:r>
      <w:r w:rsidR="00505004">
        <w:tab/>
      </w:r>
    </w:p>
    <w:p w14:paraId="3CD3CC31" w14:textId="77777777" w:rsidR="009042CF" w:rsidRDefault="008017AE" w:rsidP="009042CF">
      <w:r>
        <w:t>so</w:t>
      </w:r>
    </w:p>
    <w:p w14:paraId="244D45C6" w14:textId="77777777" w:rsidR="009042CF" w:rsidRPr="00505004" w:rsidRDefault="009042CF" w:rsidP="009042CF">
      <w:r>
        <w:tab/>
        <w:t>G(t,t') = (1/λ) e</w:t>
      </w:r>
      <w:r>
        <w:rPr>
          <w:rStyle w:val="superscript"/>
        </w:rPr>
        <w:t>-(t-t')/λ</w:t>
      </w:r>
      <w:r>
        <w:t xml:space="preserve"> H(t-t')</w:t>
      </w:r>
      <w:r w:rsidR="00505004">
        <w:tab/>
      </w:r>
      <w:r w:rsidR="00505004">
        <w:tab/>
      </w:r>
      <w:r w:rsidR="00505004">
        <w:tab/>
        <w:t>// the propagator</w:t>
      </w:r>
    </w:p>
    <w:p w14:paraId="437A8BD4" w14:textId="77777777" w:rsidR="009042CF" w:rsidRDefault="009042CF" w:rsidP="009042CF"/>
    <w:p w14:paraId="4F53281F" w14:textId="77777777" w:rsidR="009042CF" w:rsidRDefault="009042CF" w:rsidP="009042CF">
      <w:r>
        <w:t xml:space="preserve">Proof: </w:t>
      </w:r>
    </w:p>
    <w:p w14:paraId="4436FA83" w14:textId="77777777" w:rsidR="009042CF" w:rsidRDefault="009042CF" w:rsidP="009042CF"/>
    <w:p w14:paraId="0C3557D9" w14:textId="77777777" w:rsidR="009042CF" w:rsidRDefault="009042CF" w:rsidP="009042CF">
      <w:r>
        <w:tab/>
        <w:t>∂</w:t>
      </w:r>
      <w:r>
        <w:rPr>
          <w:rStyle w:val="subscript"/>
        </w:rPr>
        <w:t>t</w:t>
      </w:r>
      <w:r>
        <w:t>G(t,0) = (-1/λ) G +(1/λ) e</w:t>
      </w:r>
      <w:r>
        <w:rPr>
          <w:rStyle w:val="superscript"/>
        </w:rPr>
        <w:t>-t/λ</w:t>
      </w:r>
      <w:r>
        <w:t xml:space="preserve"> δ(t-0)  = -G/λ + δ(t)/λ</w:t>
      </w:r>
    </w:p>
    <w:p w14:paraId="7577D4A7" w14:textId="77777777" w:rsidR="009042CF" w:rsidRDefault="009042CF" w:rsidP="009042CF"/>
    <w:p w14:paraId="11260D0C" w14:textId="77777777" w:rsidR="009042CF" w:rsidRDefault="009042CF" w:rsidP="009042CF">
      <w:r>
        <w:t>Then</w:t>
      </w:r>
    </w:p>
    <w:p w14:paraId="7BCF3AEE" w14:textId="77777777" w:rsidR="009042CF" w:rsidRDefault="009042CF" w:rsidP="009042CF"/>
    <w:p w14:paraId="5814B7CB" w14:textId="77777777" w:rsidR="009042CF" w:rsidRDefault="009042CF" w:rsidP="009042CF">
      <w:r>
        <w:tab/>
        <w:t>(1 + λ∂</w:t>
      </w:r>
      <w:r>
        <w:rPr>
          <w:rStyle w:val="subscript"/>
        </w:rPr>
        <w:t>t</w:t>
      </w:r>
      <w:r>
        <w:t xml:space="preserve">)G(t,0)  = G + λ [-G/λ + δ(t)/λ] = δ(t) </w:t>
      </w:r>
      <w:r w:rsidR="008017AE">
        <w:tab/>
      </w:r>
      <w:r w:rsidR="008017AE">
        <w:tab/>
        <w:t>so yes, is solution</w:t>
      </w:r>
    </w:p>
    <w:p w14:paraId="2DDBBFFD" w14:textId="77777777" w:rsidR="009042CF" w:rsidRDefault="009042CF" w:rsidP="009042CF"/>
    <w:p w14:paraId="62610D32" w14:textId="77777777" w:rsidR="009042CF" w:rsidRDefault="009042CF" w:rsidP="009042CF">
      <w:r>
        <w:t xml:space="preserve">Then the inhomo solution is </w:t>
      </w:r>
      <w:r w:rsidR="008017AE">
        <w:t xml:space="preserve">then </w:t>
      </w:r>
      <w:r>
        <w:t>given by</w:t>
      </w:r>
      <w:r w:rsidR="00505004">
        <w:t xml:space="preserve"> integrating the Green's against the RHS, </w:t>
      </w:r>
    </w:p>
    <w:p w14:paraId="40443186" w14:textId="77777777" w:rsidR="009042CF" w:rsidRDefault="009042CF" w:rsidP="009042CF"/>
    <w:p w14:paraId="132CACE9" w14:textId="77777777" w:rsidR="009042CF" w:rsidRDefault="009042CF" w:rsidP="009042CF">
      <w:r>
        <w:tab/>
        <w:t xml:space="preserve">S(t)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G(t,t') [2μD</w:t>
      </w:r>
      <w:r w:rsidR="008017AE">
        <w:t>(t')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[(1/λ) e</w:t>
      </w:r>
      <w:r>
        <w:rPr>
          <w:rStyle w:val="superscript"/>
        </w:rPr>
        <w:t>-(t-t')/λ</w:t>
      </w:r>
      <w:r>
        <w:t xml:space="preserve"> H(t-t')] [2μD(t')]</w:t>
      </w:r>
    </w:p>
    <w:p w14:paraId="33F22835" w14:textId="77777777" w:rsidR="009042CF" w:rsidRDefault="009042CF" w:rsidP="009042CF"/>
    <w:p w14:paraId="6BFD509E" w14:textId="77777777" w:rsidR="009042CF" w:rsidRDefault="009042CF" w:rsidP="009042CF">
      <w:r>
        <w:tab/>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w:t>
      </w:r>
      <w:r>
        <w:t>dt' [(1/λ) e</w:t>
      </w:r>
      <w:r>
        <w:rPr>
          <w:rStyle w:val="superscript"/>
        </w:rPr>
        <w:t>-(t-t')/λ</w:t>
      </w:r>
      <w:r>
        <w:t xml:space="preserve"> [2μD(t')]  =  (2μ/λ)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w:t>
      </w:r>
      <w:r>
        <w:t>dt' e</w:t>
      </w:r>
      <w:r>
        <w:rPr>
          <w:rStyle w:val="superscript"/>
        </w:rPr>
        <w:t>-(t-t')/λ</w:t>
      </w:r>
      <w:r>
        <w:t xml:space="preserve"> D(t')</w:t>
      </w:r>
    </w:p>
    <w:p w14:paraId="700AB5A8" w14:textId="77777777" w:rsidR="008017AE" w:rsidRDefault="008017AE" w:rsidP="009042CF"/>
    <w:p w14:paraId="65E7DC66" w14:textId="77777777" w:rsidR="008017AE" w:rsidRDefault="008017AE" w:rsidP="008017AE">
      <w:r>
        <w:tab/>
        <w:t xml:space="preserve">      = 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w:t>
      </w:r>
      <w:r>
        <w:t>dt' [ (μ/λ)e</w:t>
      </w:r>
      <w:r>
        <w:rPr>
          <w:rStyle w:val="superscript"/>
        </w:rPr>
        <w:t>-(t-t')/λ</w:t>
      </w:r>
      <w:r>
        <w:t xml:space="preserve">]  D(t')   = 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w:t>
      </w:r>
      <w:r>
        <w:t>dt' [ φ(t-t')]  D(t')   =  (8.3.1)</w:t>
      </w:r>
    </w:p>
    <w:p w14:paraId="0AFF2454" w14:textId="77777777" w:rsidR="004702F8" w:rsidRDefault="004702F8" w:rsidP="008017AE">
      <w:r>
        <w:tab/>
      </w:r>
      <w:r>
        <w:tab/>
        <w:t xml:space="preserve">               This is the solution !! </w:t>
      </w:r>
    </w:p>
    <w:p w14:paraId="792153DF" w14:textId="77777777" w:rsidR="00450BA6" w:rsidRDefault="00450BA6" w:rsidP="008017AE"/>
    <w:p w14:paraId="0E9B9C68" w14:textId="77777777" w:rsidR="00450BA6" w:rsidRDefault="00450BA6" w:rsidP="00450BA6">
      <w:r>
        <w:t xml:space="preserve">I also did this the other way Lai shows, as a sort of verification.  ( ignoring BC's ! ) </w:t>
      </w:r>
    </w:p>
    <w:p w14:paraId="02CC0825" w14:textId="77777777" w:rsidR="008017AE" w:rsidRDefault="008017AE" w:rsidP="008017AE"/>
    <w:p w14:paraId="6861160E" w14:textId="77777777" w:rsidR="004702F8" w:rsidRDefault="00450BA6" w:rsidP="008017AE">
      <w:r>
        <w:sym w:font="Symbol" w:char="F0B7"/>
      </w:r>
      <w:r>
        <w:t xml:space="preserve"> </w:t>
      </w:r>
      <w:r w:rsidR="004702F8">
        <w:t>SO, this looks more like a standard-issue "constitutive relation" where stress</w:t>
      </w:r>
      <w:r>
        <w:t xml:space="preserve"> S</w:t>
      </w:r>
      <w:r w:rsidR="004702F8">
        <w:t xml:space="preserve"> is on the left side and some function of strain/deformation is on the right side (in this case, rate of deformation</w:t>
      </w:r>
      <w:r>
        <w:t xml:space="preserve"> D</w:t>
      </w:r>
      <w:r w:rsidR="004702F8">
        <w:t xml:space="preserve">). </w:t>
      </w:r>
      <w:r>
        <w:t>Written in this integral form, we don't have a ∂</w:t>
      </w:r>
      <w:r>
        <w:rPr>
          <w:rStyle w:val="subscript"/>
        </w:rPr>
        <w:t>t</w:t>
      </w:r>
      <w:r>
        <w:t xml:space="preserve">S  term sitting in a constitutive relation. </w:t>
      </w:r>
    </w:p>
    <w:p w14:paraId="6F981424" w14:textId="77777777" w:rsidR="00450BA6" w:rsidRDefault="00450BA6" w:rsidP="008017AE"/>
    <w:p w14:paraId="38499FFD" w14:textId="77777777" w:rsidR="004702F8" w:rsidRDefault="00450BA6" w:rsidP="008017AE">
      <w:r>
        <w:sym w:font="Symbol" w:char="F0B7"/>
      </w:r>
      <w:r>
        <w:t xml:space="preserve"> the "coefficient" that you might find in a usual stress/strain constitutive relation is now that function φ, and you see that, unlike the simpler cases, the stress at current time t gets a contribution from D at each point in the past time (history), and the coefficient is then a function of both times as t-t'. This coefficient φ is called the </w:t>
      </w:r>
      <w:r w:rsidRPr="000C1B8E">
        <w:rPr>
          <w:b/>
        </w:rPr>
        <w:t>stress relaxation function</w:t>
      </w:r>
      <w:r>
        <w:t xml:space="preserve">. The larger the difference in the times t - t', the less influence of a past point in time.  Each past point in time "emits" a propagator to the present, and older propagators die out while more recent once are still active.  So φ is a history weight function, and it could have been called a memory function for that reason, but that term is saved for below when E enters the scene. </w:t>
      </w:r>
    </w:p>
    <w:p w14:paraId="7B8B90F0" w14:textId="77777777" w:rsidR="00450BA6" w:rsidRDefault="00450BA6" w:rsidP="004702F8"/>
    <w:p w14:paraId="344433D6" w14:textId="77777777" w:rsidR="008017AE" w:rsidRPr="008017AE" w:rsidRDefault="00450BA6" w:rsidP="008017AE">
      <w:r>
        <w:t xml:space="preserve">Now having done all this for a one-component fluid, we add back in the "mixture" idea.  We have, </w:t>
      </w:r>
    </w:p>
    <w:p w14:paraId="37855AE8" w14:textId="77777777" w:rsidR="008017AE" w:rsidRPr="009042CF" w:rsidRDefault="008017AE" w:rsidP="009042CF"/>
    <w:p w14:paraId="11FD38AC" w14:textId="77777777" w:rsidR="008017AE" w:rsidRDefault="008017AE" w:rsidP="008017AE">
      <w:r>
        <w:tab/>
        <w:t>S</w:t>
      </w:r>
      <w:r>
        <w:rPr>
          <w:rStyle w:val="subscript"/>
        </w:rPr>
        <w:t>n</w:t>
      </w:r>
      <w:r>
        <w:t xml:space="preserve"> + λ</w:t>
      </w:r>
      <w:r>
        <w:rPr>
          <w:rStyle w:val="subscript"/>
        </w:rPr>
        <w:t>n</w:t>
      </w:r>
      <w:r>
        <w:t>∂</w:t>
      </w:r>
      <w:r>
        <w:rPr>
          <w:rStyle w:val="subscript"/>
        </w:rPr>
        <w:t>t</w:t>
      </w:r>
      <w:r>
        <w:t>S</w:t>
      </w:r>
      <w:r>
        <w:rPr>
          <w:rStyle w:val="subscript"/>
        </w:rPr>
        <w:t>n</w:t>
      </w:r>
      <w:r>
        <w:t xml:space="preserve"> = 2μ</w:t>
      </w:r>
      <w:r>
        <w:rPr>
          <w:rStyle w:val="subscript"/>
        </w:rPr>
        <w:t>n</w:t>
      </w:r>
      <w:r>
        <w:t>D</w:t>
      </w:r>
    </w:p>
    <w:p w14:paraId="3A73CF6A" w14:textId="77777777" w:rsidR="008017AE" w:rsidRDefault="008017AE" w:rsidP="008017AE"/>
    <w:p w14:paraId="07E8E071" w14:textId="77777777" w:rsidR="008017AE" w:rsidRDefault="008017AE" w:rsidP="008017AE">
      <w:r>
        <w:t>Then solution is</w:t>
      </w:r>
    </w:p>
    <w:p w14:paraId="0BF6F4BE" w14:textId="77777777" w:rsidR="008017AE" w:rsidRDefault="008017AE" w:rsidP="008017AE"/>
    <w:p w14:paraId="1C17DE83" w14:textId="77777777" w:rsidR="008017AE" w:rsidRDefault="008017AE" w:rsidP="008017AE">
      <w:r>
        <w:tab/>
        <w:t>S</w:t>
      </w:r>
      <w:r>
        <w:rPr>
          <w:rStyle w:val="subscript"/>
        </w:rPr>
        <w:t>n</w:t>
      </w:r>
      <w:r>
        <w:t xml:space="preserve"> =  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w:t>
      </w:r>
      <w:r>
        <w:t>dt' [ (μ</w:t>
      </w:r>
      <w:r>
        <w:rPr>
          <w:rStyle w:val="subscript"/>
        </w:rPr>
        <w:t>n</w:t>
      </w:r>
      <w:r>
        <w:t>/λ</w:t>
      </w:r>
      <w:r>
        <w:rPr>
          <w:rStyle w:val="subscript"/>
        </w:rPr>
        <w:t>n</w:t>
      </w:r>
      <w:r>
        <w:t>)e</w:t>
      </w:r>
      <w:r>
        <w:rPr>
          <w:rStyle w:val="superscript"/>
        </w:rPr>
        <w:t>-(t-t')/λn</w:t>
      </w:r>
      <w:r>
        <w:t>]  D(t')</w:t>
      </w:r>
    </w:p>
    <w:p w14:paraId="5AC017FD" w14:textId="77777777" w:rsidR="008017AE" w:rsidRDefault="008017AE" w:rsidP="008017AE"/>
    <w:p w14:paraId="16651AEE" w14:textId="77777777" w:rsidR="008017AE" w:rsidRDefault="008017AE" w:rsidP="008017AE">
      <w:r>
        <w:t>and then sum to get</w:t>
      </w:r>
    </w:p>
    <w:p w14:paraId="3FC6E405" w14:textId="77777777" w:rsidR="008017AE" w:rsidRDefault="008017AE" w:rsidP="008017AE"/>
    <w:p w14:paraId="4C265933" w14:textId="77777777" w:rsidR="008017AE" w:rsidRPr="00D31115" w:rsidRDefault="008017AE" w:rsidP="008017AE">
      <w:r>
        <w:tab/>
        <w:t xml:space="preserve">S = 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w:t>
      </w:r>
      <w:r>
        <w:t>dt' Σ</w:t>
      </w:r>
      <w:r>
        <w:rPr>
          <w:rStyle w:val="subscript"/>
        </w:rPr>
        <w:t>n</w:t>
      </w:r>
      <w:r>
        <w:t>[ (μ</w:t>
      </w:r>
      <w:r>
        <w:rPr>
          <w:rStyle w:val="subscript"/>
        </w:rPr>
        <w:t>n</w:t>
      </w:r>
      <w:r>
        <w:t>/λ</w:t>
      </w:r>
      <w:r>
        <w:rPr>
          <w:rStyle w:val="subscript"/>
        </w:rPr>
        <w:t>n</w:t>
      </w:r>
      <w:r>
        <w:t>)e</w:t>
      </w:r>
      <w:r>
        <w:rPr>
          <w:rStyle w:val="superscript"/>
        </w:rPr>
        <w:t>-(t-t')/λn</w:t>
      </w:r>
      <w:r>
        <w:t xml:space="preserve">]  D(t')  =  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w:t>
      </w:r>
      <w:r>
        <w:t>dt' Σ</w:t>
      </w:r>
      <w:r>
        <w:rPr>
          <w:rStyle w:val="subscript"/>
        </w:rPr>
        <w:t>n</w:t>
      </w:r>
      <w:r>
        <w:t>[φ</w:t>
      </w:r>
      <w:r w:rsidR="008A239E">
        <w:rPr>
          <w:rStyle w:val="subscript"/>
        </w:rPr>
        <w:t>n</w:t>
      </w:r>
      <w:r>
        <w:t>(t-t')]  D(t')</w:t>
      </w:r>
      <w:r w:rsidR="00D31115">
        <w:tab/>
      </w:r>
      <w:r w:rsidR="00D31115">
        <w:tab/>
        <w:t>(*)</w:t>
      </w:r>
    </w:p>
    <w:p w14:paraId="7638DB02" w14:textId="77777777" w:rsidR="008017AE" w:rsidRPr="008017AE" w:rsidRDefault="008017AE" w:rsidP="008017AE"/>
    <w:p w14:paraId="7E36C1A0" w14:textId="77777777" w:rsidR="008017AE" w:rsidRPr="008017AE" w:rsidRDefault="00505004" w:rsidP="008017AE">
      <w:r>
        <w:t xml:space="preserve">with φ(t) as shown in 8.3.4. </w:t>
      </w:r>
      <w:r w:rsidR="00450BA6">
        <w:t xml:space="preserve">  So now φ has a contribution for each component of the mixture. </w:t>
      </w:r>
    </w:p>
    <w:p w14:paraId="15AF1887" w14:textId="77777777" w:rsidR="009042CF" w:rsidRPr="009042CF" w:rsidRDefault="009042CF" w:rsidP="009042CF"/>
    <w:p w14:paraId="794CC131" w14:textId="77777777" w:rsidR="008017AE" w:rsidRDefault="008017AE" w:rsidP="008017AE">
      <w:pPr>
        <w:pStyle w:val="Heading2"/>
      </w:pPr>
      <w:bookmarkStart w:id="4" w:name="_Toc337752399"/>
      <w:r>
        <w:t>8.4  Continuous spectrum version (450).</w:t>
      </w:r>
      <w:bookmarkEnd w:id="4"/>
      <w:r>
        <w:t xml:space="preserve"> </w:t>
      </w:r>
    </w:p>
    <w:p w14:paraId="109C5FF4" w14:textId="77777777" w:rsidR="008017AE" w:rsidRDefault="008017AE" w:rsidP="008017AE"/>
    <w:p w14:paraId="5A19BD86" w14:textId="77777777" w:rsidR="008017AE" w:rsidRDefault="00F97007" w:rsidP="008017AE">
      <w:r>
        <w:t>In the discrete mix problem we had</w:t>
      </w:r>
    </w:p>
    <w:p w14:paraId="2888AC20" w14:textId="77777777" w:rsidR="00F97007" w:rsidRDefault="00F97007" w:rsidP="008017AE"/>
    <w:p w14:paraId="1E40176D" w14:textId="77777777" w:rsidR="00F97007" w:rsidRPr="00D31115" w:rsidRDefault="00F97007" w:rsidP="008017AE">
      <w:r>
        <w:tab/>
        <w:t>φ(t) = Σ</w:t>
      </w:r>
      <w:r>
        <w:rPr>
          <w:rStyle w:val="subscript"/>
        </w:rPr>
        <w:t>n=1</w:t>
      </w:r>
      <w:r>
        <w:rPr>
          <w:rStyle w:val="superscript"/>
        </w:rPr>
        <w:t>N</w:t>
      </w:r>
      <w:r>
        <w:t xml:space="preserve"> (μ</w:t>
      </w:r>
      <w:r>
        <w:rPr>
          <w:rStyle w:val="subscript"/>
        </w:rPr>
        <w:t>n</w:t>
      </w:r>
      <w:r>
        <w:t>/λ</w:t>
      </w:r>
      <w:r>
        <w:rPr>
          <w:rStyle w:val="subscript"/>
        </w:rPr>
        <w:t>n</w:t>
      </w:r>
      <w:r>
        <w:t>) e</w:t>
      </w:r>
      <w:r>
        <w:rPr>
          <w:rStyle w:val="superscript"/>
        </w:rPr>
        <w:t>-t/λn</w:t>
      </w:r>
      <w:r w:rsidR="00D31115">
        <w:t xml:space="preserve">   = the "stress relaxation function"</w:t>
      </w:r>
    </w:p>
    <w:p w14:paraId="1BCF753C" w14:textId="77777777" w:rsidR="00505004" w:rsidRDefault="00505004" w:rsidP="008017AE"/>
    <w:p w14:paraId="00D140F6" w14:textId="77777777" w:rsidR="00505004" w:rsidRPr="00505004" w:rsidRDefault="00505004" w:rsidP="008017AE">
      <w:r>
        <w:t xml:space="preserve">Looking just above, you see that φ(t-t') is a convolution form propagator! The driver is the rate of deformation tensor D, and the output is the stress S. </w:t>
      </w:r>
      <w:r w:rsidR="00D31115">
        <w:t>Equation (*)</w:t>
      </w:r>
      <w:r>
        <w:t xml:space="preserve"> is similar to earlier constitutive relations, but here we are not relating stress to deformation, but rather to </w:t>
      </w:r>
      <w:r w:rsidRPr="00505004">
        <w:rPr>
          <w:i/>
        </w:rPr>
        <w:t>rate of</w:t>
      </w:r>
      <w:r>
        <w:t xml:space="preserve"> deformation!  The propagator is obtained in the mixed medium by simple addition over the components. I think Stakgold would refer to this propagator as a </w:t>
      </w:r>
      <w:r w:rsidR="00D31115">
        <w:t xml:space="preserve">"fundy solution". This is always the Green's function with no boundary conditions, the free-space propagator. Stak never did this with such a simple differential equation. </w:t>
      </w:r>
    </w:p>
    <w:p w14:paraId="76B5DFC0" w14:textId="77777777" w:rsidR="00F97007" w:rsidRDefault="00F97007" w:rsidP="008017AE"/>
    <w:p w14:paraId="3A55C668" w14:textId="77777777" w:rsidR="00F97007" w:rsidRDefault="00F97007" w:rsidP="008017AE">
      <w:r>
        <w:t>Imagine a large number of components</w:t>
      </w:r>
      <w:r w:rsidR="00D31115">
        <w:t xml:space="preserve"> in the mixt</w:t>
      </w:r>
      <w:r w:rsidR="00450BA6">
        <w:t>u</w:t>
      </w:r>
      <w:r w:rsidR="00D31115">
        <w:t>re</w:t>
      </w:r>
      <w:r>
        <w:t xml:space="preserve"> so this becomes a continuum, </w:t>
      </w:r>
      <w:r w:rsidR="00D31115">
        <w:t xml:space="preserve">and then the propagator is an integral. Each component in the mix has some value of λ. </w:t>
      </w:r>
    </w:p>
    <w:p w14:paraId="07A95A54" w14:textId="77777777" w:rsidR="00F97007" w:rsidRDefault="00F97007" w:rsidP="008017AE"/>
    <w:p w14:paraId="06FAF421" w14:textId="77777777" w:rsidR="00F97007" w:rsidRDefault="00F97007" w:rsidP="008017AE">
      <w:r>
        <w:tab/>
        <w:t xml:space="preserve">φ(t)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[μ(λ)/λ]</w:t>
      </w:r>
      <w:r>
        <w:t xml:space="preserve"> e</w:t>
      </w:r>
      <w:r>
        <w:rPr>
          <w:rStyle w:val="superscript"/>
        </w:rPr>
        <w:t>-t/λ</w:t>
      </w:r>
      <w:r w:rsidR="00A80C0B">
        <w:t>dλ</w:t>
      </w:r>
      <w:r>
        <w:tab/>
      </w:r>
      <w:r>
        <w:tab/>
        <w:t>μ(λ) he</w:t>
      </w:r>
      <w:r w:rsidR="00426E72">
        <w:t xml:space="preserve"> calls H(λ) [ H not H</w:t>
      </w:r>
      <w:r>
        <w:t xml:space="preserve">eaviside as in 8.1.17] </w:t>
      </w:r>
    </w:p>
    <w:p w14:paraId="64743E86" w14:textId="77777777" w:rsidR="00F97007" w:rsidRDefault="00F97007" w:rsidP="008017AE"/>
    <w:p w14:paraId="5A8F7EC8" w14:textId="77777777" w:rsidR="00F97007" w:rsidRPr="00D31115" w:rsidRDefault="00F97007" w:rsidP="008017AE">
      <w:r>
        <w:t xml:space="preserve">Seems a bad choice for μ(λ) but OK. </w:t>
      </w:r>
      <w:r w:rsidR="00A80C0B">
        <w:t xml:space="preserve">Notice that λ must have dimensions of time! </w:t>
      </w:r>
      <w:r w:rsidR="00D31115">
        <w:t>We need to know the ratio (μ</w:t>
      </w:r>
      <w:r w:rsidR="00D31115">
        <w:rPr>
          <w:rStyle w:val="subscript"/>
        </w:rPr>
        <w:t>n</w:t>
      </w:r>
      <w:r w:rsidR="00D31115">
        <w:t>/λ</w:t>
      </w:r>
      <w:r w:rsidR="00D31115">
        <w:rPr>
          <w:rStyle w:val="subscript"/>
        </w:rPr>
        <w:t>n</w:t>
      </w:r>
      <w:r w:rsidR="00D31115">
        <w:t xml:space="preserve">) for each component, and this is H(λ)/λ, the "relaxation spectrum". </w:t>
      </w:r>
    </w:p>
    <w:p w14:paraId="4DFFB245" w14:textId="77777777" w:rsidR="00426E72" w:rsidRDefault="00426E72" w:rsidP="008017AE">
      <w:r>
        <w:tab/>
      </w:r>
      <w:r w:rsidR="00D31115">
        <w:t>One</w:t>
      </w:r>
      <w:r>
        <w:t xml:space="preserve"> idea now is to assume small displacement so you can replace D with ∂E/∂t as page 205. D is the rate of deformation</w:t>
      </w:r>
      <w:r w:rsidR="00B35FD3">
        <w:t xml:space="preserve"> tensor</w:t>
      </w:r>
      <w:r>
        <w:t>, E is the infinitesimal strain tensor that we used a lot in elastic solids work. If we replace D in this way, we get various results quote p 452-453.  We start with S = 2</w:t>
      </w:r>
      <w:r>
        <w:rPr>
          <w:rFonts w:ascii="Lucida Sans Unicode" w:hAnsi="Lucida Sans Unicode" w:cs="Lucida Sans Unicode"/>
          <w:sz w:val="32"/>
        </w:rPr>
        <w:t>∫</w:t>
      </w:r>
      <w:r>
        <w:t>φ D  were φ is a convolution kernel. Parts get</w:t>
      </w:r>
      <w:r w:rsidR="00B35FD3">
        <w:t>s</w:t>
      </w:r>
      <w:r>
        <w:t xml:space="preserve"> this to be S = -2 </w:t>
      </w:r>
      <w:r>
        <w:rPr>
          <w:rFonts w:ascii="Lucida Sans Unicode" w:hAnsi="Lucida Sans Unicode" w:cs="Lucida Sans Unicode"/>
          <w:sz w:val="32"/>
        </w:rPr>
        <w:t>∫</w:t>
      </w:r>
      <w:r>
        <w:t xml:space="preserve">ds E φ'  where now E is the kernel and φ' = f. Remember that φ is called the relaxation function, and its derivative f is called the memory function. I derived everything. </w:t>
      </w:r>
    </w:p>
    <w:p w14:paraId="6566E552" w14:textId="77777777" w:rsidR="00D31115" w:rsidRDefault="00D31115" w:rsidP="008017AE"/>
    <w:p w14:paraId="377855FA" w14:textId="77777777" w:rsidR="00D31115" w:rsidRDefault="00D31115" w:rsidP="008017AE">
      <w:r w:rsidRPr="006A2A68">
        <w:rPr>
          <w:u w:val="single"/>
        </w:rPr>
        <w:t>Comment</w:t>
      </w:r>
      <w:r>
        <w:t>:  Look at this form</w:t>
      </w:r>
    </w:p>
    <w:p w14:paraId="1E8733D6" w14:textId="77777777" w:rsidR="00D31115" w:rsidRDefault="00D31115" w:rsidP="008017AE"/>
    <w:p w14:paraId="43DC4E51" w14:textId="77777777" w:rsidR="00D31115" w:rsidRPr="008A239E" w:rsidRDefault="00D31115" w:rsidP="008017AE">
      <w:r>
        <w:tab/>
        <w:t>S</w:t>
      </w:r>
      <w:r>
        <w:rPr>
          <w:rStyle w:val="subscript"/>
        </w:rPr>
        <w:t>ij</w:t>
      </w:r>
      <w:r>
        <w:t>(t) = 2</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w:t>
      </w:r>
      <w:r>
        <w:t>φ'(t-t') E</w:t>
      </w:r>
      <w:r>
        <w:rPr>
          <w:rStyle w:val="subscript"/>
        </w:rPr>
        <w:t>ij</w:t>
      </w:r>
      <w:r>
        <w:t xml:space="preserve">(t')dt'  </w:t>
      </w:r>
      <w:r>
        <w:tab/>
        <w:t>f(t-t')  ≡  φ'(t-t')</w:t>
      </w:r>
      <w:r w:rsidR="008A239E">
        <w:tab/>
        <w:t xml:space="preserve">  = </w:t>
      </w:r>
      <w:r w:rsidR="008A239E" w:rsidRPr="000C1B8E">
        <w:rPr>
          <w:b/>
        </w:rPr>
        <w:t>memory function</w:t>
      </w:r>
      <w:r w:rsidR="008A239E">
        <w:t xml:space="preserve"> </w:t>
      </w:r>
      <w:r w:rsidR="008A239E">
        <w:tab/>
      </w:r>
    </w:p>
    <w:p w14:paraId="75B54E64" w14:textId="77777777" w:rsidR="00D31115" w:rsidRDefault="00D31115" w:rsidP="008017AE"/>
    <w:p w14:paraId="478D51C8" w14:textId="77777777" w:rsidR="00D31115" w:rsidRPr="006A2A68" w:rsidRDefault="00D31115" w:rsidP="008017AE">
      <w:r>
        <w:t>What you see here is that the s</w:t>
      </w:r>
      <w:r w:rsidR="006A2A68">
        <w:t>tress at current time t is determined by the strain E at all earlier times! This is just coming from the infinitesimal relation D = ∂</w:t>
      </w:r>
      <w:r w:rsidR="006A2A68">
        <w:rPr>
          <w:rStyle w:val="subscript"/>
        </w:rPr>
        <w:t>t</w:t>
      </w:r>
      <w:r w:rsidR="006A2A68">
        <w:t xml:space="preserve">E and parts integration. The weight ascribed to various times in the history is provided by f = φ' . The current stress "remembers" the entire history of the strain E, and the weight function as a function of historical time t is called "the memory function". It all makes perfect sense. </w:t>
      </w:r>
    </w:p>
    <w:p w14:paraId="13873E73" w14:textId="77777777" w:rsidR="0066754D" w:rsidRDefault="0066754D" w:rsidP="008017AE"/>
    <w:p w14:paraId="46737E9E" w14:textId="77777777" w:rsidR="0066754D" w:rsidRDefault="0066754D" w:rsidP="008017AE">
      <w:r w:rsidRPr="00786B92">
        <w:rPr>
          <w:u w:val="single"/>
        </w:rPr>
        <w:t xml:space="preserve">Dimensions of things:  </w:t>
      </w:r>
      <w:r>
        <w:t>D = v/L = sec</w:t>
      </w:r>
      <w:r>
        <w:rPr>
          <w:rStyle w:val="superscript"/>
        </w:rPr>
        <w:t>-1</w:t>
      </w:r>
      <w:r>
        <w:t>;  S = stress = force/area = ma/area = kg/(m-sec</w:t>
      </w:r>
      <w:r>
        <w:rPr>
          <w:rStyle w:val="superscript"/>
        </w:rPr>
        <w:t>2</w:t>
      </w:r>
      <w:r>
        <w:t>) = nt/m</w:t>
      </w:r>
      <w:r>
        <w:rPr>
          <w:rStyle w:val="superscript"/>
        </w:rPr>
        <w:t>2</w:t>
      </w:r>
      <w:r>
        <w:t xml:space="preserve">. </w:t>
      </w:r>
    </w:p>
    <w:p w14:paraId="57CD601E" w14:textId="77777777" w:rsidR="00786B92" w:rsidRDefault="0066754D" w:rsidP="008017AE">
      <w:r>
        <w:t>μD = stress = nt/m</w:t>
      </w:r>
      <w:r>
        <w:rPr>
          <w:rStyle w:val="superscript"/>
        </w:rPr>
        <w:t>2</w:t>
      </w:r>
      <w:r>
        <w:t>.  Look at p 452 to see that S = φ D dt  = φ, so φ must also be nt/m</w:t>
      </w:r>
      <w:r>
        <w:rPr>
          <w:rStyle w:val="superscript"/>
        </w:rPr>
        <w:t>2</w:t>
      </w:r>
      <w:r>
        <w:t>. Then 8.4.1 says that φ = H/λ e</w:t>
      </w:r>
      <w:r>
        <w:rPr>
          <w:rStyle w:val="superscript"/>
        </w:rPr>
        <w:t>-t/λ</w:t>
      </w:r>
      <w:r>
        <w:t xml:space="preserve">dλ  = </w:t>
      </w:r>
      <w:r w:rsidR="00786B92">
        <w:t>H in units, so H is also stress.   μ = stress/D = stress * time. = nt/m</w:t>
      </w:r>
      <w:r w:rsidR="00786B92">
        <w:rPr>
          <w:rStyle w:val="superscript"/>
        </w:rPr>
        <w:t>2</w:t>
      </w:r>
      <w:r w:rsidR="00786B92">
        <w:t xml:space="preserve"> * sec so I think Hdλ has the same units as μ which is stress*time. G* from 8.1.21 is stress as well, which is also clear from 8.1.28, so here is a little summary of units: </w:t>
      </w:r>
    </w:p>
    <w:p w14:paraId="7CED4E3D" w14:textId="77777777" w:rsidR="00786B92" w:rsidRDefault="00786B92" w:rsidP="008017AE"/>
    <w:p w14:paraId="36DF7737" w14:textId="77777777" w:rsidR="00786B92" w:rsidRPr="00786B92" w:rsidRDefault="00786B92" w:rsidP="008017AE">
      <w:r>
        <w:t>S = μD  = H  = φ  = G* = stress units = nt/m</w:t>
      </w:r>
      <w:r>
        <w:rPr>
          <w:rStyle w:val="superscript"/>
        </w:rPr>
        <w:t xml:space="preserve">2 </w:t>
      </w:r>
      <w:r>
        <w:tab/>
      </w:r>
      <w:r>
        <w:tab/>
        <w:t xml:space="preserve">λ = sec   </w:t>
      </w:r>
      <w:r>
        <w:tab/>
        <w:t>D = sec</w:t>
      </w:r>
      <w:r>
        <w:rPr>
          <w:rStyle w:val="superscript"/>
        </w:rPr>
        <w:t>-1</w:t>
      </w:r>
      <w:r>
        <w:t xml:space="preserve"> </w:t>
      </w:r>
      <w:r>
        <w:tab/>
        <w:t>μ = stress * sec</w:t>
      </w:r>
    </w:p>
    <w:p w14:paraId="35ED58F7" w14:textId="77777777" w:rsidR="00B35FD3" w:rsidRDefault="00B35FD3" w:rsidP="008017AE"/>
    <w:p w14:paraId="6D7AC95B" w14:textId="77777777" w:rsidR="00B35FD3" w:rsidRPr="006A2A68" w:rsidRDefault="00B35FD3" w:rsidP="008017AE">
      <w:r w:rsidRPr="00A80C0B">
        <w:rPr>
          <w:b/>
        </w:rPr>
        <w:t>Example 8.4.1.</w:t>
      </w:r>
      <w:r>
        <w:t xml:space="preserve"> Here we are back to the oscillating plate, but now instead of using the ODE 8.1.2 to get S, we use 8.4.12's integral form instead. Either way D</w:t>
      </w:r>
      <w:r>
        <w:rPr>
          <w:rStyle w:val="subscript"/>
        </w:rPr>
        <w:t>12</w:t>
      </w:r>
      <w:r>
        <w:t xml:space="preserve"> is exactly the same. We now find that </w:t>
      </w:r>
      <w:r w:rsidR="00A80C0B">
        <w:t xml:space="preserve">G* is given as the integral 8.4.13 in terms of the stress relaxation function φ(t), but then we write </w:t>
      </w:r>
      <w:r w:rsidR="00A80C0B" w:rsidRPr="00A80C0B">
        <w:rPr>
          <w:i/>
        </w:rPr>
        <w:t>that</w:t>
      </w:r>
      <w:r w:rsidR="00A80C0B">
        <w:t xml:space="preserve"> as its integral over H(λ) which is the μ(λ) object from p 452 (not sure how to interpret this thing H), so then we end up with 8.4.14 where G' and G" are given as integrals of H, reminds me of dispersion relations. </w:t>
      </w:r>
      <w:r w:rsidR="006A2A68">
        <w:t>Remember that G* = (h/u</w:t>
      </w:r>
      <w:r w:rsidR="006A2A68">
        <w:rPr>
          <w:rStyle w:val="subscript"/>
        </w:rPr>
        <w:t>o</w:t>
      </w:r>
      <w:r w:rsidR="006A2A68">
        <w:t>) S</w:t>
      </w:r>
      <w:r w:rsidR="006A2A68">
        <w:rPr>
          <w:rStyle w:val="subscript"/>
        </w:rPr>
        <w:t>12</w:t>
      </w:r>
      <w:r w:rsidR="006A2A68">
        <w:t xml:space="preserve"> from the oscillating plate experiment and it has phase. </w:t>
      </w:r>
    </w:p>
    <w:p w14:paraId="1A8B88CB" w14:textId="77777777" w:rsidR="00A80C0B" w:rsidRDefault="00A80C0B" w:rsidP="008017AE"/>
    <w:p w14:paraId="760B9A67" w14:textId="77777777" w:rsidR="00A80C0B" w:rsidRDefault="00A80C0B" w:rsidP="00A80C0B">
      <w:pPr>
        <w:pStyle w:val="Heading2"/>
      </w:pPr>
      <w:bookmarkStart w:id="5" w:name="_Toc337752400"/>
      <w:r>
        <w:t>8.5  Computation of H(λ) from φ from G* (454).</w:t>
      </w:r>
      <w:bookmarkEnd w:id="5"/>
      <w:r>
        <w:t xml:space="preserve"> </w:t>
      </w:r>
    </w:p>
    <w:p w14:paraId="362F4646" w14:textId="77777777" w:rsidR="00A80C0B" w:rsidRDefault="00A80C0B" w:rsidP="00A80C0B"/>
    <w:p w14:paraId="4EA7B1C9" w14:textId="77777777" w:rsidR="00A80C0B" w:rsidRPr="006A2A68" w:rsidRDefault="00A80C0B" w:rsidP="00A80C0B">
      <w:r>
        <w:t>We assume we have done some oscillating plate experiment and we have data for G*(ω), and we have at our disposal 8.4.15 and 16. I bet there is a nice way of inverting those equations, but instead Lai describes a numerical method for finding a reasonable H(λ</w:t>
      </w:r>
      <w:r w:rsidR="00786B92">
        <w:t>) that makes those integrals work. λ is a time varia</w:t>
      </w:r>
      <w:r w:rsidR="000C1B8E">
        <w:t xml:space="preserve">ble. It is an iterative method </w:t>
      </w:r>
      <w:r w:rsidR="00786B92">
        <w:t xml:space="preserve">with a 1968 paper reference of Tanner. </w:t>
      </w:r>
      <w:r w:rsidR="006A2A68">
        <w:t>Again, we have here a method for measuring the relaxation spe</w:t>
      </w:r>
      <w:r w:rsidR="000C1B8E">
        <w:t xml:space="preserve">ctrum H(λ)/λ </w:t>
      </w:r>
      <w:r w:rsidR="006A2A68">
        <w:t xml:space="preserve">for any complicated mixed fluid having a continuum of components. This method in theory should work for a finite number of components, and delta functions will then appear for H.  Remember that we are constantly looking for experiments that can measure model parameters. Above we found μ, then we found λ for single-component fluid, and now </w:t>
      </w:r>
      <w:r w:rsidR="003C54DC">
        <w:t xml:space="preserve">H(λ) for a fluid with many components. </w:t>
      </w:r>
    </w:p>
    <w:p w14:paraId="125C5B5E" w14:textId="77777777" w:rsidR="00786B92" w:rsidRDefault="00786B92" w:rsidP="00A80C0B"/>
    <w:p w14:paraId="7C29D579" w14:textId="77777777" w:rsidR="00786B92" w:rsidRDefault="00786B92" w:rsidP="00A80C0B">
      <w:r w:rsidRPr="00786B92">
        <w:rPr>
          <w:b/>
        </w:rPr>
        <w:t xml:space="preserve">Example 8.5.1 </w:t>
      </w:r>
      <w:r>
        <w:t>(455)</w:t>
      </w:r>
    </w:p>
    <w:p w14:paraId="6BEF893A" w14:textId="77777777" w:rsidR="00786B92" w:rsidRDefault="00786B92" w:rsidP="00A80C0B"/>
    <w:p w14:paraId="5F706317" w14:textId="77777777" w:rsidR="00786B92" w:rsidRDefault="00786B92" w:rsidP="00A80C0B">
      <w:r>
        <w:t xml:space="preserve">We are given some G* curves for synovial fluid of young, old, and arthritic as plots page 455. Both storage and loss generally seem to increase with ω in the 10 Hz range as shown. We are supposed to do the numerical method just described and obtain plots of H(τ) and then φ(τ) from 8.4.1. Only the latter plots are shown on page 456. </w:t>
      </w:r>
      <w:r w:rsidR="0003672F">
        <w:t xml:space="preserve">I really don't know how to interpret the conclusions because I have only just learned about φ(τ). </w:t>
      </w:r>
    </w:p>
    <w:p w14:paraId="75964E48" w14:textId="77777777" w:rsidR="0003672F" w:rsidRDefault="0003672F" w:rsidP="00A80C0B"/>
    <w:p w14:paraId="224613B3" w14:textId="77777777" w:rsidR="0003672F" w:rsidRDefault="0003672F" w:rsidP="0003672F">
      <w:pPr>
        <w:pStyle w:val="Heading1"/>
      </w:pPr>
      <w:bookmarkStart w:id="6" w:name="_Toc337752401"/>
      <w:r>
        <w:t>Part B:  Nonlinear Visco</w:t>
      </w:r>
      <w:r w:rsidR="000C1B8E">
        <w:t>e</w:t>
      </w:r>
      <w:r>
        <w:t>lastic Fluid (4</w:t>
      </w:r>
      <w:r w:rsidR="00A66B17">
        <w:t>56</w:t>
      </w:r>
      <w:r>
        <w:t>)</w:t>
      </w:r>
      <w:bookmarkEnd w:id="6"/>
      <w:r>
        <w:t xml:space="preserve"> </w:t>
      </w:r>
    </w:p>
    <w:p w14:paraId="756E7119" w14:textId="77777777" w:rsidR="0003672F" w:rsidRDefault="00AA45B5" w:rsidP="00A80C0B">
      <w:r>
        <w:t xml:space="preserve"> </w:t>
      </w:r>
    </w:p>
    <w:p w14:paraId="28F5B954" w14:textId="77777777" w:rsidR="00AA45B5" w:rsidRPr="00AF1488" w:rsidRDefault="00AA45B5" w:rsidP="00A80C0B">
      <w:r>
        <w:t>This section has no opening comments at all and just dives into the reference version of things, so we are not told what the term "non-linear" refers to. We have seen that the Maxwell type fluids always have a constitutive equation of the form S = KD where K is a linear operator as for example in 8.3.1 p 451. In Hooke's law we thing of F = kx as being "linear", stress is linear function of the strain. I guess in fluids, the "strain" thing is the rate of deformation tensor D, so if S = KD, then your fluid model is linear. The very first "model" discussed in Part B is way down at page 474, where S is said to be a functional of C</w:t>
      </w:r>
      <w:r>
        <w:rPr>
          <w:rStyle w:val="subscript"/>
        </w:rPr>
        <w:t>t</w:t>
      </w:r>
      <w:r>
        <w:t>. Then finally on page 475 we see the first ACTUAL model which has the [ C</w:t>
      </w:r>
      <w:r>
        <w:rPr>
          <w:rStyle w:val="subscript"/>
        </w:rPr>
        <w:t>t</w:t>
      </w:r>
      <w:r>
        <w:t>-I ] form. Is this non-linear because it is not linear in D or E (except for small deformations)?  Or is it non-linear because linear would mean linear in F</w:t>
      </w:r>
      <w:r>
        <w:rPr>
          <w:rStyle w:val="subscript"/>
        </w:rPr>
        <w:t>t</w:t>
      </w:r>
      <w:r>
        <w:t xml:space="preserve"> but C</w:t>
      </w:r>
      <w:r>
        <w:rPr>
          <w:rStyle w:val="subscript"/>
        </w:rPr>
        <w:t>t</w:t>
      </w:r>
      <w:r>
        <w:t xml:space="preserve"> is quadratic in F</w:t>
      </w:r>
      <w:r>
        <w:rPr>
          <w:rStyle w:val="subscript"/>
        </w:rPr>
        <w:t>t</w:t>
      </w:r>
      <w:r>
        <w:t xml:space="preserve">? </w:t>
      </w:r>
      <w:r w:rsidR="00AF1488">
        <w:t>I think C</w:t>
      </w:r>
      <w:r w:rsidR="00AF1488">
        <w:rPr>
          <w:rStyle w:val="subscript"/>
        </w:rPr>
        <w:t>t</w:t>
      </w:r>
      <w:r w:rsidR="00AF1488">
        <w:t xml:space="preserve"> is the "acting" strain object, so I think it is the fact that the -I is in there in  [ C</w:t>
      </w:r>
      <w:r w:rsidR="00AF1488">
        <w:rPr>
          <w:rStyle w:val="subscript"/>
        </w:rPr>
        <w:t>t</w:t>
      </w:r>
      <w:r w:rsidR="00AF1488">
        <w:t xml:space="preserve">-I ] that makes it non-linear. </w:t>
      </w:r>
    </w:p>
    <w:p w14:paraId="75D39F0F" w14:textId="77777777" w:rsidR="00AA45B5" w:rsidRDefault="00AA45B5" w:rsidP="00A80C0B"/>
    <w:p w14:paraId="5289F098" w14:textId="77777777" w:rsidR="00AA45B5" w:rsidRDefault="00AA45B5" w:rsidP="00A80C0B">
      <w:r w:rsidRPr="005F5B62">
        <w:rPr>
          <w:u w:val="single"/>
        </w:rPr>
        <w:t>Question</w:t>
      </w:r>
      <w:r>
        <w:t>:  How are F</w:t>
      </w:r>
      <w:r>
        <w:rPr>
          <w:rStyle w:val="subscript"/>
        </w:rPr>
        <w:t>t</w:t>
      </w:r>
      <w:r>
        <w:t xml:space="preserve"> and D related?  </w:t>
      </w:r>
      <w:r w:rsidR="00BD135D">
        <w:t xml:space="preserve"> </w:t>
      </w:r>
    </w:p>
    <w:p w14:paraId="10DFD1A9" w14:textId="77777777" w:rsidR="00BD135D" w:rsidRDefault="00BD135D" w:rsidP="00A80C0B"/>
    <w:p w14:paraId="757AFD15" w14:textId="77777777" w:rsidR="00AA45B5" w:rsidRDefault="00BD135D" w:rsidP="00A80C0B">
      <w:r w:rsidRPr="005F5B62">
        <w:rPr>
          <w:u w:val="single"/>
        </w:rPr>
        <w:t>Answer</w:t>
      </w:r>
      <w:r>
        <w:t>:  On page 469 we see how D and A</w:t>
      </w:r>
      <w:r>
        <w:rPr>
          <w:rStyle w:val="subscript"/>
        </w:rPr>
        <w:t>1</w:t>
      </w:r>
      <w:r>
        <w:t xml:space="preserve"> are related, and we know A</w:t>
      </w:r>
      <w:r>
        <w:rPr>
          <w:rStyle w:val="subscript"/>
        </w:rPr>
        <w:t>1</w:t>
      </w:r>
      <w:r>
        <w:t xml:space="preserve">  = C</w:t>
      </w:r>
      <w:r>
        <w:rPr>
          <w:rStyle w:val="subscript"/>
        </w:rPr>
        <w:t>t</w:t>
      </w:r>
      <w:r>
        <w:t>' page 463, so roughly this says that 2D = A</w:t>
      </w:r>
      <w:r>
        <w:rPr>
          <w:rStyle w:val="subscript"/>
        </w:rPr>
        <w:t>1</w:t>
      </w:r>
      <w:r>
        <w:t xml:space="preserve"> = C</w:t>
      </w:r>
      <w:r>
        <w:rPr>
          <w:rStyle w:val="subscript"/>
        </w:rPr>
        <w:t>t</w:t>
      </w:r>
      <w:r>
        <w:t>' where C</w:t>
      </w:r>
      <w:r>
        <w:rPr>
          <w:rStyle w:val="subscript"/>
        </w:rPr>
        <w:t>t</w:t>
      </w:r>
      <w:r>
        <w:t xml:space="preserve"> = F</w:t>
      </w:r>
      <w:r>
        <w:rPr>
          <w:rStyle w:val="subscript"/>
        </w:rPr>
        <w:t>t</w:t>
      </w:r>
      <w:r>
        <w:rPr>
          <w:rStyle w:val="superscript"/>
        </w:rPr>
        <w:t>T</w:t>
      </w:r>
      <w:r>
        <w:t>F</w:t>
      </w:r>
      <w:r>
        <w:rPr>
          <w:rStyle w:val="subscript"/>
        </w:rPr>
        <w:t>t</w:t>
      </w:r>
      <w:r>
        <w:t xml:space="preserve"> so we then have 2D = (d</w:t>
      </w:r>
      <w:r>
        <w:rPr>
          <w:rStyle w:val="subscript"/>
        </w:rPr>
        <w:t>t</w:t>
      </w:r>
      <w:r>
        <w:t>[F</w:t>
      </w:r>
      <w:r>
        <w:rPr>
          <w:rStyle w:val="subscript"/>
        </w:rPr>
        <w:t>t</w:t>
      </w:r>
      <w:r>
        <w:rPr>
          <w:rStyle w:val="superscript"/>
        </w:rPr>
        <w:t>T</w:t>
      </w:r>
      <w:r>
        <w:t>F</w:t>
      </w:r>
      <w:r>
        <w:rPr>
          <w:rStyle w:val="subscript"/>
        </w:rPr>
        <w:t>t</w:t>
      </w:r>
      <w:r>
        <w:t>]) in effect. This then is how the "rate of deformation tensor" is related to the "relative deformation tensor".  We don't for example have the result D = d</w:t>
      </w:r>
      <w:r>
        <w:rPr>
          <w:rStyle w:val="subscript"/>
        </w:rPr>
        <w:t>t</w:t>
      </w:r>
      <w:r>
        <w:t>F</w:t>
      </w:r>
      <w:r>
        <w:rPr>
          <w:rStyle w:val="subscript"/>
        </w:rPr>
        <w:t>t</w:t>
      </w:r>
      <w:r>
        <w:t xml:space="preserve"> . </w:t>
      </w:r>
    </w:p>
    <w:p w14:paraId="0A4C13C8" w14:textId="77777777" w:rsidR="00AA45B5" w:rsidRDefault="00AA45B5" w:rsidP="00A80C0B"/>
    <w:p w14:paraId="239F8A98" w14:textId="77777777" w:rsidR="00F92956" w:rsidRDefault="00F92956" w:rsidP="00F92956">
      <w:pPr>
        <w:pStyle w:val="Heading2"/>
      </w:pPr>
      <w:bookmarkStart w:id="7" w:name="_Toc337752402"/>
      <w:r>
        <w:t>8.6  Current configuration as the reference configuration (456)</w:t>
      </w:r>
      <w:bookmarkEnd w:id="7"/>
    </w:p>
    <w:p w14:paraId="3A949FC4" w14:textId="77777777" w:rsidR="002C0CD5" w:rsidRDefault="002C0CD5" w:rsidP="002C0CD5"/>
    <w:p w14:paraId="72C20508" w14:textId="77777777" w:rsidR="002C0CD5" w:rsidRPr="002C0CD5" w:rsidRDefault="002C0CD5" w:rsidP="002C0CD5">
      <w:r>
        <w:t xml:space="preserve">When I first started here, I was very confused. Having written Appendix J, it all seems very simple, but I will leave my past scribblings here between marks. </w:t>
      </w:r>
    </w:p>
    <w:p w14:paraId="1847F427" w14:textId="77777777" w:rsidR="00F92956" w:rsidRDefault="002C0CD5" w:rsidP="00A80C0B">
      <w:r>
        <w:t>___________________________________________________________________________________</w:t>
      </w:r>
    </w:p>
    <w:p w14:paraId="1B6E338B" w14:textId="77777777" w:rsidR="002C0CD5" w:rsidRPr="00A80C0B" w:rsidRDefault="002C0CD5" w:rsidP="00A80C0B"/>
    <w:p w14:paraId="6DBC17E3" w14:textId="77777777" w:rsidR="00A80C0B" w:rsidRDefault="0003672F" w:rsidP="008017AE">
      <w:r>
        <w:t xml:space="preserve">Suddenly we have a whole new Lagrange/Euler functional form world to ponder. Recall that long ago Lai talked about  (see Ch 3 notes) </w:t>
      </w:r>
    </w:p>
    <w:p w14:paraId="63ED48BD" w14:textId="77777777" w:rsidR="0003672F" w:rsidRDefault="0003672F" w:rsidP="008017AE"/>
    <w:p w14:paraId="210C5C72" w14:textId="77777777" w:rsidR="0003672F" w:rsidRDefault="0003672F" w:rsidP="008017AE">
      <w:r>
        <w:tab/>
      </w:r>
      <w:r w:rsidRPr="0003672F">
        <w:rPr>
          <w:b/>
        </w:rPr>
        <w:t>x</w:t>
      </w:r>
      <w:r>
        <w:t xml:space="preserve"> = </w:t>
      </w:r>
      <w:r w:rsidRPr="0003672F">
        <w:rPr>
          <w:b/>
        </w:rPr>
        <w:t>x</w:t>
      </w:r>
      <w:r>
        <w:t>(</w:t>
      </w:r>
      <w:r w:rsidRPr="0003672F">
        <w:rPr>
          <w:b/>
        </w:rPr>
        <w:t>X</w:t>
      </w:r>
      <w:r>
        <w:t>,t)</w:t>
      </w:r>
      <w:r>
        <w:tab/>
      </w:r>
      <w:r>
        <w:tab/>
      </w:r>
      <w:r w:rsidRPr="0003672F">
        <w:rPr>
          <w:b/>
        </w:rPr>
        <w:t>X</w:t>
      </w:r>
      <w:r>
        <w:t xml:space="preserve"> = </w:t>
      </w:r>
      <w:r w:rsidRPr="0003672F">
        <w:rPr>
          <w:b/>
        </w:rPr>
        <w:t>x</w:t>
      </w:r>
      <w:r>
        <w:t>(</w:t>
      </w:r>
      <w:r w:rsidRPr="0003672F">
        <w:rPr>
          <w:b/>
        </w:rPr>
        <w:t>X</w:t>
      </w:r>
      <w:r>
        <w:t>,t</w:t>
      </w:r>
      <w:r>
        <w:rPr>
          <w:rStyle w:val="subscript"/>
        </w:rPr>
        <w:t>0</w:t>
      </w:r>
      <w:r>
        <w:t>)</w:t>
      </w:r>
      <w:r>
        <w:tab/>
      </w:r>
      <w:r>
        <w:tab/>
        <w:t>t</w:t>
      </w:r>
      <w:r>
        <w:rPr>
          <w:rStyle w:val="subscript"/>
        </w:rPr>
        <w:t>0</w:t>
      </w:r>
      <w:r>
        <w:t xml:space="preserve"> = the reference time</w:t>
      </w:r>
    </w:p>
    <w:p w14:paraId="72433676" w14:textId="77777777" w:rsidR="0067431A" w:rsidRPr="0003672F" w:rsidRDefault="0067431A" w:rsidP="008017AE"/>
    <w:p w14:paraId="178D3DC9" w14:textId="77777777" w:rsidR="0003672F" w:rsidRDefault="0003672F" w:rsidP="008017AE">
      <w:r>
        <w:tab/>
      </w:r>
      <w:r w:rsidR="0067431A">
        <w:t>Lagrangian</w:t>
      </w:r>
      <w:r w:rsidR="0067431A">
        <w:tab/>
      </w:r>
      <w:r>
        <w:tab/>
      </w:r>
      <w:r w:rsidRPr="0003672F">
        <w:rPr>
          <w:b/>
        </w:rPr>
        <w:t>v</w:t>
      </w:r>
      <w:r>
        <w:t xml:space="preserve"> = </w:t>
      </w:r>
      <w:r w:rsidRPr="002F6609">
        <w:rPr>
          <w:b/>
        </w:rPr>
        <w:fldChar w:fldCharType="begin"/>
      </w:r>
      <w:r w:rsidRPr="002F6609">
        <w:rPr>
          <w:b/>
        </w:rPr>
        <w:instrText xml:space="preserve"> EQ \O(v,\S\up2(^))</w:instrText>
      </w:r>
      <w:r w:rsidRPr="002F6609">
        <w:rPr>
          <w:b/>
        </w:rPr>
        <w:fldChar w:fldCharType="end"/>
      </w:r>
      <w:r>
        <w:t>(</w:t>
      </w:r>
      <w:r w:rsidRPr="0003672F">
        <w:rPr>
          <w:b/>
        </w:rPr>
        <w:t>X</w:t>
      </w:r>
      <w:r>
        <w:t>,t)</w:t>
      </w:r>
      <w:r>
        <w:tab/>
      </w:r>
      <w:r>
        <w:tab/>
      </w:r>
    </w:p>
    <w:p w14:paraId="208817AC" w14:textId="77777777" w:rsidR="00A80C0B" w:rsidRDefault="0003672F" w:rsidP="008017AE">
      <w:r>
        <w:tab/>
        <w:t>Eulerian</w:t>
      </w:r>
      <w:r>
        <w:tab/>
      </w:r>
      <w:r>
        <w:tab/>
      </w:r>
      <w:r w:rsidRPr="0003672F">
        <w:rPr>
          <w:b/>
        </w:rPr>
        <w:t>v</w:t>
      </w:r>
      <w:r>
        <w:t xml:space="preserve"> = </w:t>
      </w:r>
      <w:r w:rsidRPr="002F6609">
        <w:rPr>
          <w:b/>
        </w:rPr>
        <w:fldChar w:fldCharType="begin"/>
      </w:r>
      <w:r w:rsidRPr="002F6609">
        <w:rPr>
          <w:b/>
        </w:rPr>
        <w:instrText xml:space="preserve"> EQ \O(v,\S\up4(~))</w:instrText>
      </w:r>
      <w:r w:rsidRPr="002F6609">
        <w:rPr>
          <w:b/>
        </w:rPr>
        <w:fldChar w:fldCharType="end"/>
      </w:r>
      <w:r>
        <w:t>(</w:t>
      </w:r>
      <w:r w:rsidRPr="0003672F">
        <w:rPr>
          <w:b/>
        </w:rPr>
        <w:t>x</w:t>
      </w:r>
      <w:r>
        <w:t>,t)</w:t>
      </w:r>
    </w:p>
    <w:p w14:paraId="2000D82F" w14:textId="77777777" w:rsidR="00A80C0B" w:rsidRPr="00B35FD3" w:rsidRDefault="00A80C0B" w:rsidP="008017AE"/>
    <w:p w14:paraId="5B724D7A" w14:textId="77777777" w:rsidR="009042CF" w:rsidRDefault="0003672F">
      <w:r>
        <w:t xml:space="preserve">Now we have some all new stuff: </w:t>
      </w:r>
    </w:p>
    <w:p w14:paraId="4B132952" w14:textId="77777777" w:rsidR="0003672F" w:rsidRDefault="0003672F"/>
    <w:p w14:paraId="39250D20" w14:textId="77777777" w:rsidR="0003672F" w:rsidRPr="0003672F" w:rsidRDefault="0003672F">
      <w:r>
        <w:tab/>
      </w:r>
      <w:r w:rsidRPr="0003672F">
        <w:rPr>
          <w:b/>
        </w:rPr>
        <w:t>x</w:t>
      </w:r>
      <w:r>
        <w:t xml:space="preserve"> = </w:t>
      </w:r>
      <w:r w:rsidRPr="0003672F">
        <w:rPr>
          <w:b/>
        </w:rPr>
        <w:t>x</w:t>
      </w:r>
      <w:r>
        <w:t>'</w:t>
      </w:r>
      <w:r>
        <w:rPr>
          <w:rStyle w:val="subscript"/>
        </w:rPr>
        <w:t>t</w:t>
      </w:r>
      <w:r>
        <w:t>(</w:t>
      </w:r>
      <w:r w:rsidRPr="0003672F">
        <w:rPr>
          <w:b/>
        </w:rPr>
        <w:t>x</w:t>
      </w:r>
      <w:r>
        <w:t>,t)</w:t>
      </w:r>
    </w:p>
    <w:p w14:paraId="5D755266" w14:textId="77777777" w:rsidR="0003672F" w:rsidRPr="0003672F" w:rsidRDefault="0003672F">
      <w:r>
        <w:tab/>
      </w:r>
      <w:r w:rsidRPr="0003672F">
        <w:rPr>
          <w:b/>
        </w:rPr>
        <w:t>x</w:t>
      </w:r>
      <w:r>
        <w:t xml:space="preserve">' = </w:t>
      </w:r>
      <w:r w:rsidRPr="0003672F">
        <w:rPr>
          <w:b/>
        </w:rPr>
        <w:t>x</w:t>
      </w:r>
      <w:r>
        <w:t>'</w:t>
      </w:r>
      <w:r>
        <w:rPr>
          <w:rStyle w:val="subscript"/>
        </w:rPr>
        <w:t>t</w:t>
      </w:r>
      <w:r>
        <w:t>(</w:t>
      </w:r>
      <w:r w:rsidRPr="0003672F">
        <w:rPr>
          <w:b/>
        </w:rPr>
        <w:t>x</w:t>
      </w:r>
      <w:r>
        <w:t>,τ)</w:t>
      </w:r>
      <w:r>
        <w:tab/>
      </w:r>
      <w:r>
        <w:tab/>
      </w:r>
      <w:r w:rsidRPr="0003672F">
        <w:rPr>
          <w:b/>
        </w:rPr>
        <w:t>x</w:t>
      </w:r>
      <w:r>
        <w:t xml:space="preserve"> = where particle is at time t</w:t>
      </w:r>
      <w:r>
        <w:tab/>
      </w:r>
      <w:r>
        <w:tab/>
      </w:r>
      <w:r>
        <w:tab/>
        <w:t>t = the reference time</w:t>
      </w:r>
    </w:p>
    <w:p w14:paraId="78E701B8" w14:textId="77777777" w:rsidR="0003672F" w:rsidRDefault="0003672F">
      <w:r>
        <w:tab/>
      </w:r>
      <w:r>
        <w:tab/>
      </w:r>
      <w:r>
        <w:tab/>
      </w:r>
      <w:r>
        <w:tab/>
      </w:r>
      <w:r w:rsidRPr="0003672F">
        <w:rPr>
          <w:b/>
        </w:rPr>
        <w:t>x</w:t>
      </w:r>
      <w:r>
        <w:t>' = where particle is at time τ</w:t>
      </w:r>
    </w:p>
    <w:p w14:paraId="5139FAE9" w14:textId="77777777" w:rsidR="0067431A" w:rsidRDefault="0067431A"/>
    <w:p w14:paraId="385B9B48" w14:textId="77777777" w:rsidR="0067431A" w:rsidRDefault="0067431A">
      <w:r>
        <w:t>I think the analogy is this</w:t>
      </w:r>
    </w:p>
    <w:p w14:paraId="2D60DC71" w14:textId="77777777" w:rsidR="0067431A" w:rsidRDefault="0067431A"/>
    <w:p w14:paraId="77F5B93C" w14:textId="77777777" w:rsidR="0067431A" w:rsidRDefault="0067431A">
      <w:r>
        <w:tab/>
      </w:r>
      <w:r>
        <w:tab/>
      </w:r>
      <w:r>
        <w:tab/>
      </w:r>
      <w:r>
        <w:tab/>
      </w:r>
      <w:r>
        <w:tab/>
      </w:r>
      <w:r>
        <w:tab/>
        <w:t>reference time and position</w:t>
      </w:r>
    </w:p>
    <w:p w14:paraId="28D01900" w14:textId="77777777" w:rsidR="0067431A" w:rsidRDefault="0067431A">
      <w:r>
        <w:tab/>
      </w:r>
      <w:r w:rsidRPr="0003672F">
        <w:rPr>
          <w:b/>
        </w:rPr>
        <w:t>x</w:t>
      </w:r>
      <w:r>
        <w:t xml:space="preserve"> = </w:t>
      </w:r>
      <w:r w:rsidRPr="0003672F">
        <w:rPr>
          <w:b/>
        </w:rPr>
        <w:t>x</w:t>
      </w:r>
      <w:r>
        <w:t>(</w:t>
      </w:r>
      <w:r w:rsidRPr="0003672F">
        <w:rPr>
          <w:b/>
        </w:rPr>
        <w:t>X</w:t>
      </w:r>
      <w:r>
        <w:t xml:space="preserve">,t) = </w:t>
      </w:r>
      <w:r w:rsidRPr="0067431A">
        <w:rPr>
          <w:b/>
        </w:rPr>
        <w:t>x</w:t>
      </w:r>
      <w:r>
        <w:rPr>
          <w:rStyle w:val="subscript"/>
        </w:rPr>
        <w:t>t0</w:t>
      </w:r>
      <w:r>
        <w:t>(X,t)</w:t>
      </w:r>
      <w:r>
        <w:tab/>
      </w:r>
      <w:r>
        <w:tab/>
      </w:r>
      <w:r w:rsidRPr="0003672F">
        <w:rPr>
          <w:b/>
        </w:rPr>
        <w:t>X</w:t>
      </w:r>
      <w:r>
        <w:t xml:space="preserve"> = </w:t>
      </w:r>
      <w:r w:rsidRPr="0003672F">
        <w:rPr>
          <w:b/>
        </w:rPr>
        <w:t>x</w:t>
      </w:r>
      <w:r>
        <w:t>(</w:t>
      </w:r>
      <w:r w:rsidRPr="0003672F">
        <w:rPr>
          <w:b/>
        </w:rPr>
        <w:t>X</w:t>
      </w:r>
      <w:r>
        <w:t>,t</w:t>
      </w:r>
      <w:r>
        <w:rPr>
          <w:rStyle w:val="subscript"/>
        </w:rPr>
        <w:t>0</w:t>
      </w:r>
      <w:r>
        <w:t>)</w:t>
      </w:r>
    </w:p>
    <w:p w14:paraId="525BE58C" w14:textId="77777777" w:rsidR="0067431A" w:rsidRDefault="0067431A" w:rsidP="0067431A">
      <w:r>
        <w:tab/>
      </w:r>
      <w:r w:rsidRPr="0003672F">
        <w:rPr>
          <w:b/>
        </w:rPr>
        <w:t>x</w:t>
      </w:r>
      <w:r>
        <w:t xml:space="preserve">' = </w:t>
      </w:r>
      <w:r w:rsidRPr="0003672F">
        <w:rPr>
          <w:b/>
        </w:rPr>
        <w:t>x</w:t>
      </w:r>
      <w:r>
        <w:t>'</w:t>
      </w:r>
      <w:r>
        <w:rPr>
          <w:rStyle w:val="subscript"/>
        </w:rPr>
        <w:t>t</w:t>
      </w:r>
      <w:r>
        <w:t>(</w:t>
      </w:r>
      <w:r w:rsidRPr="0003672F">
        <w:rPr>
          <w:b/>
        </w:rPr>
        <w:t>x</w:t>
      </w:r>
      <w:r>
        <w:t>,τ)</w:t>
      </w:r>
      <w:r>
        <w:tab/>
      </w:r>
      <w:r>
        <w:tab/>
      </w:r>
      <w:r>
        <w:tab/>
      </w:r>
      <w:r>
        <w:tab/>
      </w:r>
      <w:r w:rsidRPr="0003672F">
        <w:rPr>
          <w:b/>
        </w:rPr>
        <w:t>x</w:t>
      </w:r>
      <w:r>
        <w:t xml:space="preserve"> = </w:t>
      </w:r>
      <w:r w:rsidRPr="0003672F">
        <w:rPr>
          <w:b/>
        </w:rPr>
        <w:t>x</w:t>
      </w:r>
      <w:r>
        <w:t>'</w:t>
      </w:r>
      <w:r>
        <w:rPr>
          <w:rStyle w:val="subscript"/>
        </w:rPr>
        <w:t>t</w:t>
      </w:r>
      <w:r>
        <w:t>(</w:t>
      </w:r>
      <w:r w:rsidRPr="0003672F">
        <w:rPr>
          <w:b/>
        </w:rPr>
        <w:t>x</w:t>
      </w:r>
      <w:r>
        <w:t>,t)</w:t>
      </w:r>
    </w:p>
    <w:p w14:paraId="2A820FD1" w14:textId="77777777" w:rsidR="002F6609" w:rsidRDefault="002F6609" w:rsidP="0067431A"/>
    <w:p w14:paraId="5AA5843D" w14:textId="77777777" w:rsidR="002F6609" w:rsidRPr="0003672F" w:rsidRDefault="002F6609" w:rsidP="0067431A">
      <w:r>
        <w:tab/>
        <w:t>Lagrangian</w:t>
      </w:r>
      <w:r>
        <w:tab/>
      </w:r>
      <w:r>
        <w:tab/>
      </w:r>
      <w:r w:rsidRPr="0003672F">
        <w:rPr>
          <w:b/>
        </w:rPr>
        <w:t>v</w:t>
      </w:r>
      <w:r>
        <w:t xml:space="preserve"> = </w:t>
      </w:r>
      <w:r w:rsidRPr="002F6609">
        <w:rPr>
          <w:b/>
        </w:rPr>
        <w:fldChar w:fldCharType="begin"/>
      </w:r>
      <w:r w:rsidRPr="002F6609">
        <w:rPr>
          <w:b/>
        </w:rPr>
        <w:instrText xml:space="preserve"> EQ \O(v,\S\up2(^))</w:instrText>
      </w:r>
      <w:r w:rsidRPr="002F6609">
        <w:rPr>
          <w:b/>
        </w:rPr>
        <w:fldChar w:fldCharType="end"/>
      </w:r>
      <w:r>
        <w:t>(</w:t>
      </w:r>
      <w:r w:rsidRPr="0003672F">
        <w:rPr>
          <w:b/>
        </w:rPr>
        <w:t>X</w:t>
      </w:r>
      <w:r>
        <w:t>,t)</w:t>
      </w:r>
    </w:p>
    <w:p w14:paraId="1ACF04A9" w14:textId="77777777" w:rsidR="0067431A" w:rsidRDefault="0067431A"/>
    <w:p w14:paraId="12F27B79" w14:textId="77777777" w:rsidR="0067431A" w:rsidRDefault="0067431A">
      <w:r>
        <w:t xml:space="preserve">So we seem to have a mapping of all the names: </w:t>
      </w:r>
    </w:p>
    <w:p w14:paraId="7B778DA5" w14:textId="77777777" w:rsidR="0067431A" w:rsidRDefault="0067431A"/>
    <w:p w14:paraId="3481F817" w14:textId="77777777" w:rsidR="0067431A" w:rsidRDefault="0067431A">
      <w:r>
        <w:tab/>
        <w:t>reference time</w:t>
      </w:r>
      <w:r>
        <w:tab/>
      </w:r>
      <w:r>
        <w:tab/>
        <w:t>t</w:t>
      </w:r>
      <w:r>
        <w:rPr>
          <w:rStyle w:val="subscript"/>
        </w:rPr>
        <w:t>0</w:t>
      </w:r>
      <w:r>
        <w:t xml:space="preserve"> </w:t>
      </w:r>
      <w:r>
        <w:tab/>
        <w:t xml:space="preserve">→  </w:t>
      </w:r>
      <w:r>
        <w:tab/>
        <w:t>t</w:t>
      </w:r>
    </w:p>
    <w:p w14:paraId="79175BA6" w14:textId="77777777" w:rsidR="0067431A" w:rsidRPr="0067431A" w:rsidRDefault="0067431A">
      <w:r>
        <w:tab/>
        <w:t xml:space="preserve">reference position </w:t>
      </w:r>
      <w:r>
        <w:tab/>
      </w:r>
      <w:r>
        <w:tab/>
      </w:r>
      <w:r w:rsidRPr="0067431A">
        <w:rPr>
          <w:b/>
        </w:rPr>
        <w:t>X</w:t>
      </w:r>
      <w:r>
        <w:tab/>
        <w:t xml:space="preserve">→ </w:t>
      </w:r>
      <w:r>
        <w:tab/>
      </w:r>
      <w:r w:rsidRPr="0067431A">
        <w:rPr>
          <w:b/>
        </w:rPr>
        <w:t>x</w:t>
      </w:r>
    </w:p>
    <w:p w14:paraId="1023F295" w14:textId="77777777" w:rsidR="0067431A" w:rsidRDefault="0067431A">
      <w:r>
        <w:tab/>
        <w:t>non-reference time</w:t>
      </w:r>
      <w:r>
        <w:tab/>
      </w:r>
      <w:r>
        <w:tab/>
        <w:t>t</w:t>
      </w:r>
      <w:r>
        <w:tab/>
        <w:t>→</w:t>
      </w:r>
      <w:r>
        <w:tab/>
        <w:t>τ</w:t>
      </w:r>
    </w:p>
    <w:p w14:paraId="4E1DFA98" w14:textId="77777777" w:rsidR="0067431A" w:rsidRDefault="0067431A">
      <w:pPr>
        <w:rPr>
          <w:rStyle w:val="subscript"/>
        </w:rPr>
      </w:pPr>
      <w:r>
        <w:tab/>
        <w:t>non-reference position</w:t>
      </w:r>
      <w:r>
        <w:tab/>
      </w:r>
      <w:r w:rsidRPr="0067431A">
        <w:rPr>
          <w:b/>
        </w:rPr>
        <w:t>x</w:t>
      </w:r>
      <w:r>
        <w:tab/>
        <w:t>→</w:t>
      </w:r>
      <w:r>
        <w:tab/>
      </w:r>
      <w:r w:rsidRPr="0067431A">
        <w:rPr>
          <w:b/>
        </w:rPr>
        <w:t>x</w:t>
      </w:r>
      <w:r>
        <w:t>'</w:t>
      </w:r>
      <w:r>
        <w:rPr>
          <w:rStyle w:val="subscript"/>
        </w:rPr>
        <w:t>t</w:t>
      </w:r>
    </w:p>
    <w:p w14:paraId="6F238975" w14:textId="77777777" w:rsidR="0067431A" w:rsidRDefault="0067431A">
      <w:r>
        <w:rPr>
          <w:rStyle w:val="subscript"/>
        </w:rPr>
        <w:tab/>
      </w:r>
      <w:r>
        <w:t>current time</w:t>
      </w:r>
      <w:r>
        <w:tab/>
      </w:r>
      <w:r>
        <w:tab/>
      </w:r>
      <w:r>
        <w:tab/>
        <w:t>t</w:t>
      </w:r>
      <w:r>
        <w:tab/>
        <w:t xml:space="preserve">= </w:t>
      </w:r>
      <w:r>
        <w:tab/>
        <w:t>t</w:t>
      </w:r>
    </w:p>
    <w:p w14:paraId="415D5174" w14:textId="77777777" w:rsidR="00063133" w:rsidRDefault="00063133"/>
    <w:p w14:paraId="340AA409" w14:textId="77777777" w:rsidR="002F6609" w:rsidRDefault="002F6609">
      <w:r>
        <w:t xml:space="preserve">Consider a particle which has position </w:t>
      </w:r>
      <w:r w:rsidRPr="002F6609">
        <w:rPr>
          <w:b/>
        </w:rPr>
        <w:t>x</w:t>
      </w:r>
      <w:r>
        <w:t xml:space="preserve"> at time t. Where </w:t>
      </w:r>
      <w:r w:rsidR="00063133">
        <w:t>was or will be</w:t>
      </w:r>
      <w:r>
        <w:t xml:space="preserve"> that same particle at time τ? </w:t>
      </w:r>
    </w:p>
    <w:p w14:paraId="1743BF65" w14:textId="77777777" w:rsidR="002F6609" w:rsidRPr="00063133" w:rsidRDefault="002F6609" w:rsidP="002F6609">
      <w:r>
        <w:t xml:space="preserve">The answer is that it is at </w:t>
      </w:r>
      <w:r w:rsidRPr="0003672F">
        <w:rPr>
          <w:b/>
        </w:rPr>
        <w:t>x</w:t>
      </w:r>
      <w:r>
        <w:t xml:space="preserve">' = </w:t>
      </w:r>
      <w:r w:rsidRPr="0003672F">
        <w:rPr>
          <w:b/>
        </w:rPr>
        <w:t>x</w:t>
      </w:r>
      <w:r>
        <w:t>'</w:t>
      </w:r>
      <w:r>
        <w:rPr>
          <w:rStyle w:val="subscript"/>
        </w:rPr>
        <w:t>t</w:t>
      </w:r>
      <w:r>
        <w:t>(</w:t>
      </w:r>
      <w:r w:rsidRPr="0003672F">
        <w:rPr>
          <w:b/>
        </w:rPr>
        <w:t>x</w:t>
      </w:r>
      <w:r>
        <w:t xml:space="preserve">,τ). </w:t>
      </w:r>
      <w:r w:rsidR="00063133">
        <w:t xml:space="preserve">So this </w:t>
      </w:r>
      <w:r w:rsidR="00063133" w:rsidRPr="00063133">
        <w:rPr>
          <w:b/>
        </w:rPr>
        <w:t>x</w:t>
      </w:r>
      <w:r w:rsidR="00063133">
        <w:t xml:space="preserve">' is position away from time t and position </w:t>
      </w:r>
      <w:r w:rsidR="00063133" w:rsidRPr="00063133">
        <w:rPr>
          <w:b/>
        </w:rPr>
        <w:t>x</w:t>
      </w:r>
      <w:r w:rsidR="00063133">
        <w:t xml:space="preserve">. </w:t>
      </w:r>
    </w:p>
    <w:p w14:paraId="1D123C2B" w14:textId="77777777" w:rsidR="002F6609" w:rsidRPr="002F6609" w:rsidRDefault="002F6609"/>
    <w:p w14:paraId="5F9AF31E" w14:textId="77777777" w:rsidR="00063133" w:rsidRDefault="00063133" w:rsidP="00063133">
      <w:r>
        <w:t xml:space="preserve">Consider a particle which has position </w:t>
      </w:r>
      <w:r>
        <w:rPr>
          <w:b/>
        </w:rPr>
        <w:t>X</w:t>
      </w:r>
      <w:r>
        <w:t xml:space="preserve"> at time t</w:t>
      </w:r>
      <w:r>
        <w:rPr>
          <w:rStyle w:val="subscript"/>
        </w:rPr>
        <w:t>0</w:t>
      </w:r>
      <w:r>
        <w:t xml:space="preserve">. Where was or will be that same particle at time t? </w:t>
      </w:r>
    </w:p>
    <w:p w14:paraId="566DBA43" w14:textId="77777777" w:rsidR="00063133" w:rsidRDefault="00063133" w:rsidP="00063133">
      <w:r>
        <w:t xml:space="preserve">The answer is that it is at </w:t>
      </w:r>
      <w:r w:rsidRPr="0003672F">
        <w:rPr>
          <w:b/>
        </w:rPr>
        <w:t>x</w:t>
      </w:r>
      <w:r>
        <w:t xml:space="preserve"> = </w:t>
      </w:r>
      <w:r w:rsidRPr="0003672F">
        <w:rPr>
          <w:b/>
        </w:rPr>
        <w:t>x</w:t>
      </w:r>
      <w:r>
        <w:rPr>
          <w:rStyle w:val="subscript"/>
        </w:rPr>
        <w:t>to</w:t>
      </w:r>
      <w:r>
        <w:t>(</w:t>
      </w:r>
      <w:r>
        <w:rPr>
          <w:b/>
        </w:rPr>
        <w:t>X</w:t>
      </w:r>
      <w:r>
        <w:t xml:space="preserve">,t). So this </w:t>
      </w:r>
      <w:r w:rsidRPr="00063133">
        <w:rPr>
          <w:b/>
        </w:rPr>
        <w:t>x</w:t>
      </w:r>
      <w:r>
        <w:t xml:space="preserve"> is position away from time t</w:t>
      </w:r>
      <w:r>
        <w:rPr>
          <w:rStyle w:val="subscript"/>
        </w:rPr>
        <w:t>0</w:t>
      </w:r>
      <w:r>
        <w:t xml:space="preserve"> and position </w:t>
      </w:r>
      <w:r>
        <w:rPr>
          <w:b/>
        </w:rPr>
        <w:t>X</w:t>
      </w:r>
      <w:r>
        <w:t xml:space="preserve">. </w:t>
      </w:r>
    </w:p>
    <w:p w14:paraId="4A8F798D" w14:textId="77777777" w:rsidR="00063133" w:rsidRDefault="00063133" w:rsidP="00063133"/>
    <w:p w14:paraId="7D36EE8F" w14:textId="77777777" w:rsidR="00063133" w:rsidRDefault="00063133" w:rsidP="00063133">
      <w:r>
        <w:t>So yes, I think it is all just a name change. Before we had d</w:t>
      </w:r>
      <w:r w:rsidRPr="00063133">
        <w:rPr>
          <w:b/>
        </w:rPr>
        <w:t>x</w:t>
      </w:r>
      <w:r>
        <w:t xml:space="preserve"> = F d</w:t>
      </w:r>
      <w:r w:rsidRPr="00063133">
        <w:rPr>
          <w:b/>
        </w:rPr>
        <w:t>X</w:t>
      </w:r>
      <w:r>
        <w:rPr>
          <w:b/>
        </w:rPr>
        <w:t xml:space="preserve">  </w:t>
      </w:r>
      <w:r w:rsidRPr="00063133">
        <w:t xml:space="preserve"> ( p 86)</w:t>
      </w:r>
      <w:r>
        <w:t xml:space="preserve"> where F was the deformation gradient. The dumbbell d</w:t>
      </w:r>
      <w:r w:rsidRPr="00063133">
        <w:rPr>
          <w:b/>
        </w:rPr>
        <w:t>X</w:t>
      </w:r>
      <w:r>
        <w:t xml:space="preserve"> moved to d</w:t>
      </w:r>
      <w:r w:rsidRPr="00063133">
        <w:rPr>
          <w:b/>
        </w:rPr>
        <w:t>x</w:t>
      </w:r>
      <w:r>
        <w:t>.   Now we are going to have d</w:t>
      </w:r>
      <w:r w:rsidRPr="00063133">
        <w:rPr>
          <w:b/>
        </w:rPr>
        <w:t>x</w:t>
      </w:r>
      <w:r>
        <w:t>' = F</w:t>
      </w:r>
      <w:r>
        <w:rPr>
          <w:rStyle w:val="subscript"/>
        </w:rPr>
        <w:t>t</w:t>
      </w:r>
      <w:r>
        <w:t xml:space="preserve"> d</w:t>
      </w:r>
      <w:r w:rsidRPr="00063133">
        <w:rPr>
          <w:b/>
        </w:rPr>
        <w:t>x</w:t>
      </w:r>
      <w:r>
        <w:t>, it is all the same thing with the names changed. The subscript t on F</w:t>
      </w:r>
      <w:r>
        <w:rPr>
          <w:rStyle w:val="subscript"/>
        </w:rPr>
        <w:t>t</w:t>
      </w:r>
      <w:r>
        <w:t xml:space="preserve"> reminds you of the reference time when you have dumbbell d</w:t>
      </w:r>
      <w:r w:rsidRPr="00063133">
        <w:rPr>
          <w:b/>
        </w:rPr>
        <w:t>x</w:t>
      </w:r>
      <w:r>
        <w:t xml:space="preserve">. And this will be the "relative" deformation gradient. I think it helps a little to think of τ as being in the future relative to t if we are talking forward flow. </w:t>
      </w:r>
    </w:p>
    <w:p w14:paraId="3F6AEA12" w14:textId="77777777" w:rsidR="00063133" w:rsidRDefault="00063133" w:rsidP="00063133"/>
    <w:p w14:paraId="03A293C7" w14:textId="77777777" w:rsidR="00063133" w:rsidRDefault="00063133" w:rsidP="00063133">
      <w:r>
        <w:t xml:space="preserve">When we said </w:t>
      </w:r>
      <w:r w:rsidRPr="0003672F">
        <w:rPr>
          <w:b/>
        </w:rPr>
        <w:t>x</w:t>
      </w:r>
      <w:r>
        <w:t xml:space="preserve"> = </w:t>
      </w:r>
      <w:r w:rsidRPr="0003672F">
        <w:rPr>
          <w:b/>
        </w:rPr>
        <w:t>x</w:t>
      </w:r>
      <w:r>
        <w:t>(</w:t>
      </w:r>
      <w:r w:rsidRPr="0003672F">
        <w:rPr>
          <w:b/>
        </w:rPr>
        <w:t>X</w:t>
      </w:r>
      <w:r>
        <w:t xml:space="preserve">,t), this thing shows where the particle actually goes in space, so as time goes on, this is going to map out a pathline, not a streamline. In the new notation, </w:t>
      </w:r>
      <w:r w:rsidRPr="0003672F">
        <w:rPr>
          <w:b/>
        </w:rPr>
        <w:t>x</w:t>
      </w:r>
      <w:r>
        <w:t xml:space="preserve">' = </w:t>
      </w:r>
      <w:r w:rsidRPr="0003672F">
        <w:rPr>
          <w:b/>
        </w:rPr>
        <w:t>x</w:t>
      </w:r>
      <w:r>
        <w:t>'</w:t>
      </w:r>
      <w:r>
        <w:rPr>
          <w:rStyle w:val="subscript"/>
        </w:rPr>
        <w:t>t</w:t>
      </w:r>
      <w:r>
        <w:t>(</w:t>
      </w:r>
      <w:r w:rsidRPr="0003672F">
        <w:rPr>
          <w:b/>
        </w:rPr>
        <w:t>x</w:t>
      </w:r>
      <w:r>
        <w:t xml:space="preserve">,τ) is again the pathline for the particle that starts at position </w:t>
      </w:r>
      <w:r w:rsidRPr="00063133">
        <w:rPr>
          <w:b/>
        </w:rPr>
        <w:t>x</w:t>
      </w:r>
      <w:r>
        <w:t xml:space="preserve"> at time t. </w:t>
      </w:r>
    </w:p>
    <w:p w14:paraId="0F0BE79A" w14:textId="77777777" w:rsidR="00F92956" w:rsidRDefault="00F92956" w:rsidP="00063133"/>
    <w:p w14:paraId="56C0BC29" w14:textId="77777777" w:rsidR="00F92956" w:rsidRDefault="00F92956" w:rsidP="00063133">
      <w:r>
        <w:t xml:space="preserve">The Eulerian velocity would at some future point </w:t>
      </w:r>
      <w:r w:rsidRPr="00F92956">
        <w:rPr>
          <w:b/>
        </w:rPr>
        <w:t>x</w:t>
      </w:r>
      <w:r>
        <w:t xml:space="preserve">' and time τ, </w:t>
      </w:r>
    </w:p>
    <w:p w14:paraId="3AFF5A18" w14:textId="77777777" w:rsidR="00F92956" w:rsidRDefault="00F92956" w:rsidP="00063133"/>
    <w:p w14:paraId="71302574" w14:textId="77777777" w:rsidR="00F92956" w:rsidRDefault="00F92956" w:rsidP="00063133">
      <w:r>
        <w:tab/>
      </w:r>
      <w:r w:rsidRPr="0003672F">
        <w:rPr>
          <w:b/>
        </w:rPr>
        <w:t>v</w:t>
      </w:r>
      <w:r>
        <w:t xml:space="preserve"> = </w:t>
      </w:r>
      <w:r w:rsidRPr="002F6609">
        <w:rPr>
          <w:b/>
        </w:rPr>
        <w:fldChar w:fldCharType="begin"/>
      </w:r>
      <w:r w:rsidRPr="002F6609">
        <w:rPr>
          <w:b/>
        </w:rPr>
        <w:instrText xml:space="preserve"> EQ \O(v,\S\up4(~))</w:instrText>
      </w:r>
      <w:r w:rsidRPr="002F6609">
        <w:rPr>
          <w:b/>
        </w:rPr>
        <w:fldChar w:fldCharType="end"/>
      </w:r>
      <w:r>
        <w:t>(</w:t>
      </w:r>
      <w:r w:rsidRPr="0003672F">
        <w:rPr>
          <w:b/>
        </w:rPr>
        <w:t>x</w:t>
      </w:r>
      <w:r>
        <w:rPr>
          <w:b/>
        </w:rPr>
        <w:t>'</w:t>
      </w:r>
      <w:r>
        <w:t>,τ)</w:t>
      </w:r>
    </w:p>
    <w:p w14:paraId="5F19D211" w14:textId="77777777" w:rsidR="00F92956" w:rsidRDefault="00F92956" w:rsidP="00063133"/>
    <w:p w14:paraId="7C9CCAFC" w14:textId="77777777" w:rsidR="00F92956" w:rsidRDefault="00F92956" w:rsidP="00063133">
      <w:r>
        <w:t>As a derivative, this would be</w:t>
      </w:r>
    </w:p>
    <w:p w14:paraId="26242C92" w14:textId="77777777" w:rsidR="00F92956" w:rsidRDefault="00F92956" w:rsidP="00063133"/>
    <w:p w14:paraId="54CE9CCD" w14:textId="77777777" w:rsidR="00F92956" w:rsidRPr="00F92956" w:rsidRDefault="00F92956" w:rsidP="00063133">
      <w:r>
        <w:tab/>
      </w:r>
      <w:r w:rsidRPr="0003672F">
        <w:rPr>
          <w:b/>
        </w:rPr>
        <w:t>v</w:t>
      </w:r>
      <w:r>
        <w:t xml:space="preserve"> = </w:t>
      </w:r>
      <w:r w:rsidRPr="002F6609">
        <w:rPr>
          <w:b/>
        </w:rPr>
        <w:fldChar w:fldCharType="begin"/>
      </w:r>
      <w:r w:rsidRPr="002F6609">
        <w:rPr>
          <w:b/>
        </w:rPr>
        <w:instrText xml:space="preserve"> EQ \O(v,\S\up4(~))</w:instrText>
      </w:r>
      <w:r w:rsidRPr="002F6609">
        <w:rPr>
          <w:b/>
        </w:rPr>
        <w:fldChar w:fldCharType="end"/>
      </w:r>
      <w:r>
        <w:t>(</w:t>
      </w:r>
      <w:r w:rsidRPr="0003672F">
        <w:rPr>
          <w:b/>
        </w:rPr>
        <w:t>x</w:t>
      </w:r>
      <w:r>
        <w:rPr>
          <w:b/>
        </w:rPr>
        <w:t>'</w:t>
      </w:r>
      <w:r>
        <w:t>,τ)   = d</w:t>
      </w:r>
      <w:r w:rsidRPr="00F92956">
        <w:rPr>
          <w:b/>
        </w:rPr>
        <w:t>x</w:t>
      </w:r>
      <w:r>
        <w:t>'/d</w:t>
      </w:r>
      <w:r w:rsidRPr="00F92956">
        <w:rPr>
          <w:b/>
        </w:rPr>
        <w:t>τ</w:t>
      </w:r>
      <w:r>
        <w:rPr>
          <w:b/>
        </w:rPr>
        <w:tab/>
      </w:r>
      <w:r>
        <w:rPr>
          <w:b/>
        </w:rPr>
        <w:tab/>
      </w:r>
      <w:r>
        <w:rPr>
          <w:b/>
        </w:rPr>
        <w:tab/>
        <w:t xml:space="preserve">// </w:t>
      </w:r>
      <w:r>
        <w:t>he writes d</w:t>
      </w:r>
      <w:r w:rsidRPr="00F92956">
        <w:rPr>
          <w:b/>
        </w:rPr>
        <w:t>x</w:t>
      </w:r>
      <w:r>
        <w:rPr>
          <w:rStyle w:val="subscript"/>
        </w:rPr>
        <w:t>t</w:t>
      </w:r>
      <w:r>
        <w:t>'/d</w:t>
      </w:r>
      <w:r w:rsidRPr="00F92956">
        <w:rPr>
          <w:b/>
        </w:rPr>
        <w:t>τ</w:t>
      </w:r>
      <w:r>
        <w:rPr>
          <w:b/>
        </w:rPr>
        <w:tab/>
      </w:r>
    </w:p>
    <w:p w14:paraId="1562546B" w14:textId="77777777" w:rsidR="00063133" w:rsidRDefault="00063133" w:rsidP="00063133"/>
    <w:p w14:paraId="784D4E95" w14:textId="77777777" w:rsidR="00063133" w:rsidRPr="00063133" w:rsidRDefault="00063133" w:rsidP="00063133">
      <w:r w:rsidRPr="00F92956">
        <w:rPr>
          <w:b/>
        </w:rPr>
        <w:t xml:space="preserve">Example 8.6.1. </w:t>
      </w:r>
      <w:r>
        <w:t>(457).  We have a steady state velocity field at time t. Thus, v(</w:t>
      </w:r>
      <w:r w:rsidRPr="00063133">
        <w:rPr>
          <w:b/>
        </w:rPr>
        <w:t>x</w:t>
      </w:r>
      <w:r>
        <w:t xml:space="preserve">') = v(x). </w:t>
      </w:r>
    </w:p>
    <w:p w14:paraId="48CC8F6F" w14:textId="77777777" w:rsidR="002F6609" w:rsidRDefault="002F6609" w:rsidP="00063133"/>
    <w:p w14:paraId="6AA75EFA" w14:textId="77777777" w:rsidR="00F92956" w:rsidRDefault="00F92956" w:rsidP="00063133">
      <w:r>
        <w:t xml:space="preserve">OK, I think I am making a mountain out of a molehill here, but Lai is so silent. The example seems pretty reasonable. The idea is that "now" always means τ = t. Sometime in future or past has some other τ. </w:t>
      </w:r>
    </w:p>
    <w:p w14:paraId="31F38BDD" w14:textId="77777777" w:rsidR="002C0CD5" w:rsidRDefault="002C0CD5" w:rsidP="00063133">
      <w:r>
        <w:t>______________________________________________________________________________</w:t>
      </w:r>
    </w:p>
    <w:p w14:paraId="67497E77" w14:textId="77777777" w:rsidR="002C0CD5" w:rsidRDefault="002C0CD5" w:rsidP="00063133"/>
    <w:p w14:paraId="09858BA0" w14:textId="77777777" w:rsidR="002C0CD5" w:rsidRDefault="002C0CD5" w:rsidP="00063133">
      <w:r>
        <w:t xml:space="preserve">Here is the picture in Appendix J and a few comments: </w:t>
      </w:r>
    </w:p>
    <w:p w14:paraId="634A3E48" w14:textId="77777777" w:rsidR="002C0CD5" w:rsidRDefault="002C0CD5" w:rsidP="00063133"/>
    <w:p w14:paraId="32444319" w14:textId="77777777" w:rsidR="002C0CD5" w:rsidRDefault="002C0CD5" w:rsidP="00063133">
      <w:r>
        <w:pict>
          <v:shape id="_x0000_i1034" type="#_x0000_t75" style="width:239.25pt;height:243pt">
            <v:imagedata r:id="rId15" o:title=""/>
          </v:shape>
        </w:pict>
      </w:r>
    </w:p>
    <w:p w14:paraId="7FCEE1FB" w14:textId="77777777" w:rsidR="002C0CD5" w:rsidRDefault="002C0CD5" w:rsidP="00063133"/>
    <w:p w14:paraId="3EC05A76" w14:textId="77777777" w:rsidR="002C0CD5" w:rsidRPr="001D7CB2" w:rsidRDefault="002C0CD5" w:rsidP="002C0CD5">
      <w:r>
        <w:tab/>
        <w:t>d</w:t>
      </w:r>
      <w:r w:rsidRPr="00CA188F">
        <w:rPr>
          <w:b/>
        </w:rPr>
        <w:t>x</w:t>
      </w:r>
      <w:r>
        <w:t xml:space="preserve"> = F(</w:t>
      </w:r>
      <w:r w:rsidRPr="00C86B42">
        <w:rPr>
          <w:b/>
        </w:rPr>
        <w:t>x</w:t>
      </w:r>
      <w:r>
        <w:t>,t) d</w:t>
      </w:r>
      <w:r w:rsidRPr="00CA188F">
        <w:rPr>
          <w:b/>
        </w:rPr>
        <w:t>X</w:t>
      </w:r>
      <w:r>
        <w:tab/>
      </w:r>
      <w:r>
        <w:tab/>
        <w:t>dx</w:t>
      </w:r>
      <w:r>
        <w:rPr>
          <w:rStyle w:val="subscript"/>
        </w:rPr>
        <w:t>i</w:t>
      </w:r>
      <w:r>
        <w:t xml:space="preserve"> = F</w:t>
      </w:r>
      <w:r>
        <w:rPr>
          <w:rStyle w:val="subscript"/>
        </w:rPr>
        <w:t>ij</w:t>
      </w:r>
      <w:r>
        <w:t>dX</w:t>
      </w:r>
      <w:r>
        <w:rPr>
          <w:rStyle w:val="subscript"/>
        </w:rPr>
        <w:t>j</w:t>
      </w:r>
      <w:r>
        <w:tab/>
      </w:r>
      <w:r>
        <w:tab/>
      </w:r>
      <w:r>
        <w:tab/>
      </w:r>
      <w:r>
        <w:tab/>
      </w:r>
      <w:r>
        <w:tab/>
        <w:t>// Lai p 105 (3.18.13)</w:t>
      </w:r>
    </w:p>
    <w:p w14:paraId="745B3981" w14:textId="77777777" w:rsidR="002C0CD5" w:rsidRDefault="002C0CD5" w:rsidP="002C0CD5">
      <w:r>
        <w:tab/>
        <w:t>F</w:t>
      </w:r>
      <w:r>
        <w:rPr>
          <w:rStyle w:val="subscript"/>
        </w:rPr>
        <w:t>ij</w:t>
      </w:r>
      <w:r>
        <w:t xml:space="preserve"> = (∂x</w:t>
      </w:r>
      <w:r>
        <w:rPr>
          <w:rStyle w:val="subscript"/>
        </w:rPr>
        <w:t>i</w:t>
      </w:r>
      <w:r>
        <w:t>/∂X</w:t>
      </w:r>
      <w:r>
        <w:rPr>
          <w:rStyle w:val="subscript"/>
        </w:rPr>
        <w:t>j</w:t>
      </w:r>
      <w:r>
        <w:t>)</w:t>
      </w:r>
      <w:r>
        <w:tab/>
      </w:r>
      <w:r>
        <w:tab/>
        <w:t>or</w:t>
      </w:r>
      <w:r>
        <w:tab/>
      </w:r>
      <w:r>
        <w:tab/>
      </w:r>
      <w:r w:rsidRPr="0076044F">
        <w:rPr>
          <w:b/>
        </w:rPr>
        <w:t>F</w:t>
      </w:r>
      <w:r>
        <w:t xml:space="preserve"> = (</w:t>
      </w:r>
      <w:r w:rsidRPr="0076044F">
        <w:rPr>
          <w:b/>
        </w:rPr>
        <w:sym w:font="Symbol" w:char="F0D1"/>
      </w:r>
      <w:r w:rsidRPr="0076044F">
        <w:rPr>
          <w:b/>
        </w:rPr>
        <w:t>x</w:t>
      </w:r>
      <w:r>
        <w:t>)</w:t>
      </w:r>
      <w:r>
        <w:tab/>
      </w:r>
      <w:r>
        <w:tab/>
      </w:r>
      <w:r>
        <w:tab/>
        <w:t>// Lai p 105 (3.18.4)</w:t>
      </w:r>
    </w:p>
    <w:p w14:paraId="6ABA057E" w14:textId="77777777" w:rsidR="002C0CD5" w:rsidRPr="001D7CB2" w:rsidRDefault="002C0CD5" w:rsidP="002C0CD5">
      <w:r>
        <w:tab/>
        <w:t>F*  = Q(t) F</w:t>
      </w:r>
      <w:r>
        <w:tab/>
      </w:r>
      <w:r>
        <w:tab/>
        <w:t>or</w:t>
      </w:r>
      <w:r>
        <w:tab/>
        <w:t>F*(</w:t>
      </w:r>
      <w:r w:rsidRPr="00B73B75">
        <w:rPr>
          <w:b/>
        </w:rPr>
        <w:t>x</w:t>
      </w:r>
      <w:r>
        <w:rPr>
          <w:b/>
        </w:rPr>
        <w:t>*</w:t>
      </w:r>
      <w:r>
        <w:t>,t)  = Q(t) F(</w:t>
      </w:r>
      <w:r w:rsidRPr="00B73B75">
        <w:rPr>
          <w:b/>
        </w:rPr>
        <w:t>x</w:t>
      </w:r>
      <w:r>
        <w:t>,t)</w:t>
      </w:r>
      <w:r>
        <w:tab/>
      </w:r>
      <w:r>
        <w:tab/>
      </w:r>
      <w:r>
        <w:tab/>
      </w:r>
      <w:r>
        <w:tab/>
        <w:t>// Lai p 336 (5.56.21)</w:t>
      </w:r>
    </w:p>
    <w:p w14:paraId="7D71A7E2" w14:textId="77777777" w:rsidR="002C0CD5" w:rsidRPr="00AA3F99" w:rsidRDefault="002C0CD5" w:rsidP="002C0CD5">
      <w:r>
        <w:tab/>
        <w:t>d</w:t>
      </w:r>
      <w:r w:rsidRPr="00AA3F99">
        <w:rPr>
          <w:b/>
        </w:rPr>
        <w:t>x</w:t>
      </w:r>
      <w:r>
        <w:t>' = F</w:t>
      </w:r>
      <w:r>
        <w:rPr>
          <w:rStyle w:val="subscript"/>
        </w:rPr>
        <w:t>t</w:t>
      </w:r>
      <w:r>
        <w:t>(</w:t>
      </w:r>
      <w:r w:rsidRPr="00A559D7">
        <w:rPr>
          <w:b/>
        </w:rPr>
        <w:t>x</w:t>
      </w:r>
      <w:r>
        <w:t>,τ) d</w:t>
      </w:r>
      <w:r w:rsidRPr="00AA3F99">
        <w:rPr>
          <w:b/>
        </w:rPr>
        <w:t>x</w:t>
      </w:r>
      <w:r>
        <w:tab/>
      </w:r>
      <w:r>
        <w:tab/>
      </w:r>
      <w:r>
        <w:tab/>
        <w:t>// compare to d</w:t>
      </w:r>
      <w:r w:rsidRPr="00AA3F99">
        <w:rPr>
          <w:b/>
        </w:rPr>
        <w:t>x</w:t>
      </w:r>
      <w:r>
        <w:t xml:space="preserve"> = F(</w:t>
      </w:r>
      <w:r w:rsidRPr="00AA3F99">
        <w:rPr>
          <w:b/>
        </w:rPr>
        <w:t>x</w:t>
      </w:r>
      <w:r>
        <w:t>,t) d</w:t>
      </w:r>
      <w:r w:rsidRPr="00AA3F99">
        <w:rPr>
          <w:b/>
        </w:rPr>
        <w:t>X</w:t>
      </w:r>
      <w:r>
        <w:rPr>
          <w:b/>
        </w:rPr>
        <w:t xml:space="preserve">  </w:t>
      </w:r>
      <w:r>
        <w:t>from the lower left</w:t>
      </w:r>
    </w:p>
    <w:p w14:paraId="0C4285A3" w14:textId="77777777" w:rsidR="002C0CD5" w:rsidRDefault="002C0CD5" w:rsidP="002C0CD5">
      <w:r>
        <w:tab/>
        <w:t>(F</w:t>
      </w:r>
      <w:r>
        <w:rPr>
          <w:rStyle w:val="subscript"/>
        </w:rPr>
        <w:t>t</w:t>
      </w:r>
      <w:r>
        <w:t>)</w:t>
      </w:r>
      <w:r>
        <w:rPr>
          <w:rStyle w:val="subscript"/>
        </w:rPr>
        <w:t>ij</w:t>
      </w:r>
      <w:r>
        <w:t xml:space="preserve"> =  (∂x'</w:t>
      </w:r>
      <w:r>
        <w:rPr>
          <w:rStyle w:val="subscript"/>
        </w:rPr>
        <w:t>i</w:t>
      </w:r>
      <w:r>
        <w:t>/∂x</w:t>
      </w:r>
      <w:r>
        <w:rPr>
          <w:rStyle w:val="subscript"/>
        </w:rPr>
        <w:t>j</w:t>
      </w:r>
      <w:r>
        <w:t xml:space="preserve">)  </w:t>
      </w:r>
      <w:r>
        <w:tab/>
        <w:t>or</w:t>
      </w:r>
      <w:r>
        <w:tab/>
      </w:r>
      <w:r>
        <w:tab/>
        <w:t>F</w:t>
      </w:r>
      <w:r>
        <w:rPr>
          <w:rStyle w:val="subscript"/>
        </w:rPr>
        <w:t>t</w:t>
      </w:r>
      <w:r>
        <w:t xml:space="preserve"> =  (</w:t>
      </w:r>
      <w:r w:rsidRPr="0076044F">
        <w:rPr>
          <w:b/>
        </w:rPr>
        <w:sym w:font="Symbol" w:char="F0D1"/>
      </w:r>
      <w:r w:rsidRPr="0076044F">
        <w:rPr>
          <w:b/>
        </w:rPr>
        <w:t>x</w:t>
      </w:r>
      <w:r>
        <w:rPr>
          <w:b/>
        </w:rPr>
        <w:t>'</w:t>
      </w:r>
      <w:r>
        <w:t>)</w:t>
      </w:r>
    </w:p>
    <w:p w14:paraId="6F0D6D7E" w14:textId="77777777" w:rsidR="002C0CD5" w:rsidRDefault="002C0CD5" w:rsidP="002C0CD5"/>
    <w:p w14:paraId="712E6C36" w14:textId="77777777" w:rsidR="002C0CD5" w:rsidRDefault="002C0CD5" w:rsidP="002C0CD5">
      <w:r>
        <w:t xml:space="preserve">My Appendix explains all the Subscript t relative objects, but it does not (at this time) say why this is of any practical use. </w:t>
      </w:r>
    </w:p>
    <w:p w14:paraId="1CFA541F" w14:textId="77777777" w:rsidR="00F92956" w:rsidRDefault="00F92956" w:rsidP="00063133"/>
    <w:p w14:paraId="4A79F085" w14:textId="77777777" w:rsidR="00F92956" w:rsidRDefault="00F92956" w:rsidP="00F92956">
      <w:pPr>
        <w:pStyle w:val="Heading2"/>
      </w:pPr>
      <w:bookmarkStart w:id="8" w:name="_Toc337752403"/>
      <w:r>
        <w:t>8.</w:t>
      </w:r>
      <w:r w:rsidR="00DA2775">
        <w:t>7</w:t>
      </w:r>
      <w:r>
        <w:t xml:space="preserve">  The Relative Deformation Gradient (457)</w:t>
      </w:r>
      <w:bookmarkEnd w:id="8"/>
    </w:p>
    <w:p w14:paraId="430CEE31" w14:textId="77777777" w:rsidR="00F92956" w:rsidRDefault="00F92956" w:rsidP="00063133"/>
    <w:p w14:paraId="621A9967" w14:textId="77777777" w:rsidR="00F92956" w:rsidRPr="002C0CD5" w:rsidRDefault="00F92956" w:rsidP="00063133">
      <w:r>
        <w:t>Fine, we just replace d</w:t>
      </w:r>
      <w:r w:rsidRPr="00063133">
        <w:rPr>
          <w:b/>
        </w:rPr>
        <w:t>x</w:t>
      </w:r>
      <w:r>
        <w:t xml:space="preserve"> = F d</w:t>
      </w:r>
      <w:r w:rsidRPr="00063133">
        <w:rPr>
          <w:b/>
        </w:rPr>
        <w:t>X</w:t>
      </w:r>
      <w:r>
        <w:t xml:space="preserve"> which was referenced to time t</w:t>
      </w:r>
      <w:r>
        <w:rPr>
          <w:rStyle w:val="subscript"/>
        </w:rPr>
        <w:t>0</w:t>
      </w:r>
      <w:r>
        <w:t xml:space="preserve"> and X with d</w:t>
      </w:r>
      <w:r w:rsidRPr="00063133">
        <w:rPr>
          <w:b/>
        </w:rPr>
        <w:t>x</w:t>
      </w:r>
      <w:r>
        <w:t>' = F</w:t>
      </w:r>
      <w:r>
        <w:rPr>
          <w:rStyle w:val="subscript"/>
        </w:rPr>
        <w:t>t</w:t>
      </w:r>
      <w:r>
        <w:t xml:space="preserve"> d</w:t>
      </w:r>
      <w:r w:rsidRPr="00063133">
        <w:rPr>
          <w:b/>
        </w:rPr>
        <w:t>x</w:t>
      </w:r>
      <w:r>
        <w:rPr>
          <w:b/>
        </w:rPr>
        <w:t xml:space="preserve">  </w:t>
      </w:r>
      <w:r>
        <w:t xml:space="preserve">which has reference t and </w:t>
      </w:r>
      <w:r w:rsidRPr="00F92956">
        <w:rPr>
          <w:b/>
        </w:rPr>
        <w:t>x</w:t>
      </w:r>
      <w:r>
        <w:t xml:space="preserve">. </w:t>
      </w:r>
      <w:r w:rsidR="00DA2775">
        <w:t xml:space="preserve">So we immediately translate earlier results for Cartesian in both systems, Cylindrical in both systems, and Spherical in both systems, all from my huge effort with section 3.29 long ago. </w:t>
      </w:r>
      <w:r w:rsidR="00C56302">
        <w:t>The translation rule for something like (8.7.8)  is s→s'  and s</w:t>
      </w:r>
      <w:r w:rsidR="00C56302">
        <w:rPr>
          <w:rStyle w:val="subscript"/>
        </w:rPr>
        <w:t>0</w:t>
      </w:r>
      <w:r w:rsidR="00C56302">
        <w:t xml:space="preserve"> → s compared with the Section 3.29 notation.</w:t>
      </w:r>
      <w:r w:rsidR="002C0CD5">
        <w:t xml:space="preserve"> Notice that, in this entire section and the next. we never see the </w:t>
      </w:r>
      <w:r w:rsidR="002C0CD5" w:rsidRPr="002C0CD5">
        <w:rPr>
          <w:i/>
        </w:rPr>
        <w:t>arguments</w:t>
      </w:r>
      <w:r w:rsidR="002C0CD5">
        <w:t xml:space="preserve"> of F</w:t>
      </w:r>
      <w:r w:rsidR="002C0CD5">
        <w:rPr>
          <w:rStyle w:val="subscript"/>
        </w:rPr>
        <w:t>t</w:t>
      </w:r>
      <w:r w:rsidR="002C0CD5">
        <w:t xml:space="preserve">  which are F</w:t>
      </w:r>
      <w:r w:rsidR="002C0CD5">
        <w:rPr>
          <w:rStyle w:val="subscript"/>
        </w:rPr>
        <w:t>t</w:t>
      </w:r>
      <w:r w:rsidR="002C0CD5">
        <w:t>(</w:t>
      </w:r>
      <w:r w:rsidR="002C0CD5" w:rsidRPr="00A559D7">
        <w:rPr>
          <w:b/>
        </w:rPr>
        <w:t>x</w:t>
      </w:r>
      <w:r w:rsidR="002C0CD5">
        <w:t xml:space="preserve">,τ). </w:t>
      </w:r>
    </w:p>
    <w:p w14:paraId="317BE8D3" w14:textId="77777777" w:rsidR="00DA2775" w:rsidRDefault="00DA2775" w:rsidP="00063133"/>
    <w:p w14:paraId="799FA969" w14:textId="77777777" w:rsidR="00DA2775" w:rsidRDefault="00DA2775" w:rsidP="00DA2775">
      <w:pPr>
        <w:pStyle w:val="Heading2"/>
      </w:pPr>
      <w:bookmarkStart w:id="9" w:name="_Toc337752404"/>
      <w:r>
        <w:t xml:space="preserve">8.8  The Relative </w:t>
      </w:r>
      <w:r w:rsidR="00C56302">
        <w:t xml:space="preserve">"other tensors" </w:t>
      </w:r>
      <w:r>
        <w:t xml:space="preserve"> (45</w:t>
      </w:r>
      <w:r w:rsidR="00C56302">
        <w:t>9</w:t>
      </w:r>
      <w:r>
        <w:t>)</w:t>
      </w:r>
      <w:bookmarkEnd w:id="9"/>
    </w:p>
    <w:p w14:paraId="7D331B46" w14:textId="77777777" w:rsidR="00C56302" w:rsidRDefault="00C56302" w:rsidP="00C56302"/>
    <w:p w14:paraId="2CAA4FA1" w14:textId="77777777" w:rsidR="00C56302" w:rsidRDefault="00C56302" w:rsidP="00C56302">
      <w:r>
        <w:t>The relative polar decomposition is stated with its F</w:t>
      </w:r>
      <w:r>
        <w:rPr>
          <w:rStyle w:val="subscript"/>
        </w:rPr>
        <w:t>t</w:t>
      </w:r>
      <w:r>
        <w:t xml:space="preserve"> = R</w:t>
      </w:r>
      <w:r>
        <w:rPr>
          <w:rStyle w:val="subscript"/>
        </w:rPr>
        <w:t>t</w:t>
      </w:r>
      <w:r>
        <w:t>U</w:t>
      </w:r>
      <w:r>
        <w:rPr>
          <w:rStyle w:val="subscript"/>
        </w:rPr>
        <w:t>t</w:t>
      </w:r>
      <w:r>
        <w:t xml:space="preserve"> = V</w:t>
      </w:r>
      <w:r>
        <w:rPr>
          <w:rStyle w:val="subscript"/>
        </w:rPr>
        <w:t>t</w:t>
      </w:r>
      <w:r>
        <w:t>R</w:t>
      </w:r>
      <w:r>
        <w:rPr>
          <w:rStyle w:val="subscript"/>
        </w:rPr>
        <w:t>t</w:t>
      </w:r>
      <w:r>
        <w:t xml:space="preserve"> and various relations. Then we get the left and right Cauchy-Greens which are now B</w:t>
      </w:r>
      <w:r>
        <w:rPr>
          <w:rStyle w:val="subscript"/>
        </w:rPr>
        <w:t>t</w:t>
      </w:r>
      <w:r>
        <w:t xml:space="preserve"> and C</w:t>
      </w:r>
      <w:r>
        <w:rPr>
          <w:rStyle w:val="subscript"/>
        </w:rPr>
        <w:t>t</w:t>
      </w:r>
      <w:r>
        <w:t xml:space="preserve"> .  Remember that F</w:t>
      </w:r>
      <w:r>
        <w:rPr>
          <w:rStyle w:val="superscript"/>
        </w:rPr>
        <w:t>-1</w:t>
      </w:r>
      <w:r>
        <w:t xml:space="preserve"> just means you do that s↔s' swap for all the coordinates. Then it is easy to write C</w:t>
      </w:r>
      <w:r>
        <w:rPr>
          <w:rStyle w:val="subscript"/>
        </w:rPr>
        <w:t>t</w:t>
      </w:r>
      <w:r>
        <w:rPr>
          <w:rStyle w:val="superscript"/>
        </w:rPr>
        <w:t>-1</w:t>
      </w:r>
      <w:r>
        <w:t xml:space="preserve">  (Finger) and B</w:t>
      </w:r>
      <w:r>
        <w:rPr>
          <w:rStyle w:val="subscript"/>
        </w:rPr>
        <w:t>t</w:t>
      </w:r>
      <w:r>
        <w:rPr>
          <w:rStyle w:val="superscript"/>
        </w:rPr>
        <w:t>-1</w:t>
      </w:r>
      <w:r>
        <w:t xml:space="preserve">(Piola). All the time, the t label indicates the reference time. If you actually GO to that time, then all tensors are unity since there is no movement from reference time to current time! </w:t>
      </w:r>
      <w:r w:rsidR="002C0CD5">
        <w:t xml:space="preserve"> [all this is in Appendix J ] </w:t>
      </w:r>
    </w:p>
    <w:p w14:paraId="1CBDAF6E" w14:textId="77777777" w:rsidR="00C56302" w:rsidRDefault="00C56302" w:rsidP="00C56302"/>
    <w:p w14:paraId="33FFBD91" w14:textId="77777777" w:rsidR="00C56302" w:rsidRDefault="00C56302" w:rsidP="00C56302">
      <w:r w:rsidRPr="00C56302">
        <w:rPr>
          <w:u w:val="single"/>
        </w:rPr>
        <w:t>Example 8.8.1</w:t>
      </w:r>
      <w:r>
        <w:t xml:space="preserve">.  This reprises results found earlier for dumbbell dot products. </w:t>
      </w:r>
    </w:p>
    <w:p w14:paraId="75183CC3" w14:textId="77777777" w:rsidR="00C56302" w:rsidRDefault="00C56302" w:rsidP="00C56302"/>
    <w:p w14:paraId="3DE003EB" w14:textId="77777777" w:rsidR="00C56302" w:rsidRPr="00C56302" w:rsidRDefault="00C56302" w:rsidP="00C56302">
      <w:r>
        <w:t xml:space="preserve">Text following this example are more reprises. </w:t>
      </w:r>
    </w:p>
    <w:p w14:paraId="56032A9B" w14:textId="77777777" w:rsidR="00DA2775" w:rsidRDefault="00DA2775" w:rsidP="00063133"/>
    <w:p w14:paraId="52866D26" w14:textId="77777777" w:rsidR="00C56302" w:rsidRDefault="00C56302" w:rsidP="00C56302">
      <w:pPr>
        <w:pStyle w:val="Heading2"/>
      </w:pPr>
      <w:bookmarkStart w:id="10" w:name="_Toc337752405"/>
      <w:r>
        <w:t xml:space="preserve">8.9  The Relative </w:t>
      </w:r>
      <w:r w:rsidR="008A5FBF">
        <w:t>C tensor in various coordinates</w:t>
      </w:r>
      <w:r>
        <w:t xml:space="preserve">  (4</w:t>
      </w:r>
      <w:r w:rsidR="008A5FBF">
        <w:t>60</w:t>
      </w:r>
      <w:r>
        <w:t>)</w:t>
      </w:r>
      <w:bookmarkEnd w:id="10"/>
    </w:p>
    <w:p w14:paraId="0A1639C7" w14:textId="77777777" w:rsidR="00C56302" w:rsidRDefault="00C56302" w:rsidP="00063133"/>
    <w:p w14:paraId="11B33B26" w14:textId="77777777" w:rsidR="002C0CD5" w:rsidRDefault="002C0CD5" w:rsidP="00063133">
      <w:r>
        <w:t xml:space="preserve">In this section Lai does some actual examples of the relative tensors, some in curvilinear coordinates, which is all based on Section 3.29 which, luckily, I did completely. </w:t>
      </w:r>
    </w:p>
    <w:p w14:paraId="23F0C898" w14:textId="77777777" w:rsidR="002C0CD5" w:rsidRDefault="002C0CD5" w:rsidP="00063133"/>
    <w:p w14:paraId="674C3400" w14:textId="77777777" w:rsidR="008A5FBF" w:rsidRDefault="008A5FBF" w:rsidP="00063133">
      <w:r>
        <w:t>A. Both x and x' Cartesian coordinates, we just translate some section 3.29 results</w:t>
      </w:r>
    </w:p>
    <w:p w14:paraId="7173DA75" w14:textId="77777777" w:rsidR="008A5FBF" w:rsidRDefault="008A5FBF" w:rsidP="00063133"/>
    <w:p w14:paraId="0490C161" w14:textId="77777777" w:rsidR="008A5FBF" w:rsidRPr="00551381" w:rsidRDefault="008A5FBF" w:rsidP="00063133">
      <w:r w:rsidRPr="00551381">
        <w:rPr>
          <w:b/>
        </w:rPr>
        <w:t>Example 8.9.1.</w:t>
      </w:r>
      <w:r>
        <w:t xml:space="preserve"> For a specific simple "pathline equation"  (which means </w:t>
      </w:r>
      <w:r w:rsidRPr="008A5FBF">
        <w:rPr>
          <w:b/>
        </w:rPr>
        <w:t>x</w:t>
      </w:r>
      <w:r>
        <w:t xml:space="preserve">' = </w:t>
      </w:r>
      <w:r w:rsidRPr="008A5FBF">
        <w:rPr>
          <w:b/>
        </w:rPr>
        <w:t>x</w:t>
      </w:r>
      <w:r>
        <w:rPr>
          <w:rStyle w:val="subscript"/>
        </w:rPr>
        <w:t>t</w:t>
      </w:r>
      <w:r>
        <w:t>'(</w:t>
      </w:r>
      <w:r w:rsidRPr="008A5FBF">
        <w:rPr>
          <w:b/>
        </w:rPr>
        <w:t>x</w:t>
      </w:r>
      <w:r>
        <w:t>,τ) ) we compute first F</w:t>
      </w:r>
      <w:r w:rsidR="00551381">
        <w:rPr>
          <w:rStyle w:val="subscript"/>
        </w:rPr>
        <w:t>t</w:t>
      </w:r>
      <w:r>
        <w:t xml:space="preserve"> and C</w:t>
      </w:r>
      <w:r w:rsidR="00551381">
        <w:rPr>
          <w:rStyle w:val="subscript"/>
        </w:rPr>
        <w:t>t</w:t>
      </w:r>
      <w:r>
        <w:t xml:space="preserve">, and then inverting the equation to get </w:t>
      </w:r>
      <w:r w:rsidRPr="008A5FBF">
        <w:rPr>
          <w:b/>
        </w:rPr>
        <w:t>x</w:t>
      </w:r>
      <w:r>
        <w:t xml:space="preserve"> = </w:t>
      </w:r>
      <w:r w:rsidRPr="008A5FBF">
        <w:rPr>
          <w:b/>
        </w:rPr>
        <w:t>x</w:t>
      </w:r>
      <w:r>
        <w:rPr>
          <w:rStyle w:val="subscript"/>
        </w:rPr>
        <w:t>τ</w:t>
      </w:r>
      <w:r>
        <w:t>(</w:t>
      </w:r>
      <w:r w:rsidRPr="008A5FBF">
        <w:rPr>
          <w:b/>
        </w:rPr>
        <w:t>x</w:t>
      </w:r>
      <w:r>
        <w:t>', t)  we can get F</w:t>
      </w:r>
      <w:r w:rsidR="00551381">
        <w:rPr>
          <w:rStyle w:val="subscript"/>
        </w:rPr>
        <w:t>t</w:t>
      </w:r>
      <w:r>
        <w:rPr>
          <w:rStyle w:val="superscript"/>
        </w:rPr>
        <w:t>-1</w:t>
      </w:r>
      <w:r>
        <w:t xml:space="preserve"> and C</w:t>
      </w:r>
      <w:r w:rsidR="00551381">
        <w:rPr>
          <w:rStyle w:val="subscript"/>
        </w:rPr>
        <w:t>t</w:t>
      </w:r>
      <w:r>
        <w:rPr>
          <w:rStyle w:val="superscript"/>
        </w:rPr>
        <w:t>-1</w:t>
      </w:r>
      <w:r>
        <w:t xml:space="preserve">. </w:t>
      </w:r>
      <w:r w:rsidR="00551381">
        <w:t xml:space="preserve"> In this example, we have a simple shear velocity field v</w:t>
      </w:r>
      <w:r w:rsidR="00551381">
        <w:rPr>
          <w:rStyle w:val="subscript"/>
        </w:rPr>
        <w:t>1</w:t>
      </w:r>
      <w:r w:rsidR="00551381">
        <w:t>(x</w:t>
      </w:r>
      <w:r w:rsidR="00551381">
        <w:rPr>
          <w:rStyle w:val="subscript"/>
        </w:rPr>
        <w:t>2</w:t>
      </w:r>
      <w:r w:rsidR="00551381">
        <w:t>) with all else 0. We earlier found the pathline for this example, and so that pathline is then used to find F</w:t>
      </w:r>
      <w:r w:rsidR="00551381">
        <w:rPr>
          <w:rStyle w:val="subscript"/>
        </w:rPr>
        <w:t>t</w:t>
      </w:r>
      <w:r w:rsidR="00551381">
        <w:t xml:space="preserve"> where k = ∂</w:t>
      </w:r>
      <w:r w:rsidR="00551381">
        <w:rPr>
          <w:rStyle w:val="subscript"/>
        </w:rPr>
        <w:t>2</w:t>
      </w:r>
      <w:r w:rsidR="00551381">
        <w:t xml:space="preserve">v . This example will be used later in Example 8.16.1. </w:t>
      </w:r>
    </w:p>
    <w:p w14:paraId="405757EB" w14:textId="77777777" w:rsidR="008A5FBF" w:rsidRDefault="008A5FBF" w:rsidP="00063133"/>
    <w:p w14:paraId="71D49641" w14:textId="77777777" w:rsidR="008A5FBF" w:rsidRDefault="008A5FBF" w:rsidP="00063133">
      <w:r>
        <w:t>B. Both x and x' Cylindricals, compute a few C</w:t>
      </w:r>
      <w:r>
        <w:rPr>
          <w:rStyle w:val="subscript"/>
        </w:rPr>
        <w:t>ij</w:t>
      </w:r>
      <w:r>
        <w:t xml:space="preserve"> elements, more Section 3.29 translation. </w:t>
      </w:r>
    </w:p>
    <w:p w14:paraId="03952B2F" w14:textId="77777777" w:rsidR="008A5FBF" w:rsidRDefault="008A5FBF" w:rsidP="00063133"/>
    <w:p w14:paraId="0CA66F63" w14:textId="77777777" w:rsidR="008A5FBF" w:rsidRDefault="008A5FBF" w:rsidP="008A5FBF">
      <w:r>
        <w:t>C. Both x and x' Sphericals, compute a few C</w:t>
      </w:r>
      <w:r>
        <w:rPr>
          <w:rStyle w:val="subscript"/>
        </w:rPr>
        <w:t>ij</w:t>
      </w:r>
      <w:r>
        <w:t xml:space="preserve"> elements, more Section 3.29 translation.</w:t>
      </w:r>
    </w:p>
    <w:p w14:paraId="680BDD1D" w14:textId="77777777" w:rsidR="008A5FBF" w:rsidRDefault="008A5FBF" w:rsidP="008A5FBF"/>
    <w:p w14:paraId="2A2E8B8F" w14:textId="77777777" w:rsidR="008A5FBF" w:rsidRDefault="008A5FBF" w:rsidP="008A5FBF">
      <w:pPr>
        <w:pStyle w:val="Heading2"/>
      </w:pPr>
      <w:bookmarkStart w:id="11" w:name="_Toc337752406"/>
      <w:r>
        <w:t xml:space="preserve">8.10  </w:t>
      </w:r>
      <w:r w:rsidR="00325379">
        <w:t xml:space="preserve">"Deformation </w:t>
      </w:r>
      <w:r w:rsidR="00A35C51">
        <w:t>History</w:t>
      </w:r>
      <w:r w:rsidR="00325379">
        <w:t>"</w:t>
      </w:r>
      <w:r w:rsidR="00A35C51">
        <w:t xml:space="preserve"> and </w:t>
      </w:r>
      <w:r w:rsidR="00325379">
        <w:t xml:space="preserve">the </w:t>
      </w:r>
      <w:r w:rsidR="00A35C51">
        <w:t>Rivlin-Ericksen</w:t>
      </w:r>
      <w:r w:rsidR="00325379">
        <w:t xml:space="preserve"> Tensors</w:t>
      </w:r>
      <w:r>
        <w:t xml:space="preserve">  (463)</w:t>
      </w:r>
      <w:bookmarkEnd w:id="11"/>
    </w:p>
    <w:p w14:paraId="56ACC79D" w14:textId="77777777" w:rsidR="008A5FBF" w:rsidRDefault="008A5FBF" w:rsidP="008A5FBF"/>
    <w:p w14:paraId="3D72A3A2" w14:textId="77777777" w:rsidR="002C0CD5" w:rsidRPr="002C0CD5" w:rsidRDefault="002C0CD5" w:rsidP="008A5FBF">
      <w:r>
        <w:t>Here for the first time we see some relative tensor arguments, and we see C</w:t>
      </w:r>
      <w:r>
        <w:rPr>
          <w:rStyle w:val="subscript"/>
        </w:rPr>
        <w:t>t</w:t>
      </w:r>
      <w:r>
        <w:t>(</w:t>
      </w:r>
      <w:r w:rsidRPr="000E6AE0">
        <w:rPr>
          <w:b/>
        </w:rPr>
        <w:t>x</w:t>
      </w:r>
      <w:r>
        <w:t>,τ</w:t>
      </w:r>
      <w:r w:rsidR="000E6AE0">
        <w:t xml:space="preserve">) and of course the arguments are the same for ALL the subscript-t deformation related tensors. </w:t>
      </w:r>
    </w:p>
    <w:p w14:paraId="71FC5045" w14:textId="77777777" w:rsidR="002C0CD5" w:rsidRDefault="002C0CD5" w:rsidP="008A5FBF"/>
    <w:p w14:paraId="77A05FC6" w14:textId="77777777" w:rsidR="00A35C51" w:rsidRDefault="00A35C51" w:rsidP="00063133">
      <w:r>
        <w:t xml:space="preserve">Fancy words for simple object. </w:t>
      </w:r>
    </w:p>
    <w:p w14:paraId="5E8720BF" w14:textId="77777777" w:rsidR="00A35C51" w:rsidRDefault="00A35C51" w:rsidP="00063133"/>
    <w:p w14:paraId="010015EF" w14:textId="77777777" w:rsidR="008A5FBF" w:rsidRDefault="00A35C51" w:rsidP="00063133">
      <w:r>
        <w:t>1. Any of our tensors, including C</w:t>
      </w:r>
      <w:r>
        <w:rPr>
          <w:rStyle w:val="subscript"/>
        </w:rPr>
        <w:t>t</w:t>
      </w:r>
      <w:r>
        <w:t>(</w:t>
      </w:r>
      <w:r w:rsidRPr="00A35C51">
        <w:rPr>
          <w:b/>
        </w:rPr>
        <w:t>x</w:t>
      </w:r>
      <w:r>
        <w:t>,τ), can be tracked backwards in time toward τ = -∞, and th</w:t>
      </w:r>
      <w:r w:rsidR="00325379">
        <w:t>u</w:t>
      </w:r>
      <w:r>
        <w:t xml:space="preserve">s any tensor gives a "history of the deformation". Recall that F, C and B are all called "deformation tensors", with adjective nothing, right Cauchy-Green and left Cauchy-Green. So this notion of "history" seems pretty obvious. </w:t>
      </w:r>
    </w:p>
    <w:p w14:paraId="7B561D6E" w14:textId="77777777" w:rsidR="00A35C51" w:rsidRDefault="00A35C51" w:rsidP="00063133"/>
    <w:p w14:paraId="31B3FA3A" w14:textId="77777777" w:rsidR="00A35C51" w:rsidRDefault="00325379" w:rsidP="00063133">
      <w:r>
        <w:t xml:space="preserve">2. If you Taylor </w:t>
      </w:r>
      <w:r w:rsidR="00A35C51">
        <w:t>expand C(τ) around C(t), you get derivatives as coefficients and these get the fancy name Rivlin-Ericksen tensors and are called A</w:t>
      </w:r>
      <w:r w:rsidR="00A35C51">
        <w:rPr>
          <w:rStyle w:val="subscript"/>
        </w:rPr>
        <w:t>n</w:t>
      </w:r>
      <w:r w:rsidR="00A35C51">
        <w:t xml:space="preserve">. </w:t>
      </w:r>
      <w:r w:rsidR="00F26524">
        <w:t xml:space="preserve"> This derivative idea seems very simple. </w:t>
      </w:r>
    </w:p>
    <w:p w14:paraId="60934C6C" w14:textId="77777777" w:rsidR="00F26524" w:rsidRDefault="00F26524" w:rsidP="00063133"/>
    <w:p w14:paraId="0DE7C4C5" w14:textId="77777777" w:rsidR="00F26524" w:rsidRDefault="00F26524" w:rsidP="00063133">
      <w:r>
        <w:t xml:space="preserve">The examples are drills in computing actual tensors in different situations. No new theory here. </w:t>
      </w:r>
    </w:p>
    <w:p w14:paraId="0F7484DF" w14:textId="77777777" w:rsidR="00325379" w:rsidRDefault="00325379" w:rsidP="00063133"/>
    <w:p w14:paraId="041A278C" w14:textId="77777777" w:rsidR="00325379" w:rsidRDefault="00325379" w:rsidP="00063133">
      <w:r w:rsidRPr="00325379">
        <w:rPr>
          <w:u w:val="single"/>
        </w:rPr>
        <w:t xml:space="preserve">Example 8.10.1 </w:t>
      </w:r>
      <w:r>
        <w:t>. Compute C and A</w:t>
      </w:r>
      <w:r>
        <w:rPr>
          <w:rStyle w:val="subscript"/>
        </w:rPr>
        <w:t>n</w:t>
      </w:r>
      <w:r>
        <w:t xml:space="preserve"> for the little v</w:t>
      </w:r>
      <w:r>
        <w:rPr>
          <w:rStyle w:val="subscript"/>
        </w:rPr>
        <w:t xml:space="preserve">1 </w:t>
      </w:r>
      <w:r>
        <w:t>= v(x</w:t>
      </w:r>
      <w:r>
        <w:rPr>
          <w:rStyle w:val="subscript"/>
        </w:rPr>
        <w:t>2</w:t>
      </w:r>
      <w:r>
        <w:t xml:space="preserve">) we have had going this chapter. </w:t>
      </w:r>
    </w:p>
    <w:p w14:paraId="7A6BD2BD" w14:textId="77777777" w:rsidR="00325379" w:rsidRDefault="00325379" w:rsidP="00063133"/>
    <w:p w14:paraId="1580954C" w14:textId="77777777" w:rsidR="00325379" w:rsidRPr="00325379" w:rsidRDefault="00325379" w:rsidP="00063133">
      <w:r w:rsidRPr="00325379">
        <w:rPr>
          <w:u w:val="single"/>
        </w:rPr>
        <w:t>Example 8.10.2.</w:t>
      </w:r>
      <w:r>
        <w:t xml:space="preserve"> For a pipe flow in cylindricals with v</w:t>
      </w:r>
      <w:r>
        <w:rPr>
          <w:rStyle w:val="subscript"/>
        </w:rPr>
        <w:t>z</w:t>
      </w:r>
      <w:r>
        <w:t xml:space="preserve"> = v(r), compute pathline, C and A</w:t>
      </w:r>
      <w:r>
        <w:rPr>
          <w:rStyle w:val="subscript"/>
        </w:rPr>
        <w:t>n</w:t>
      </w:r>
      <w:r>
        <w:t xml:space="preserve">. </w:t>
      </w:r>
    </w:p>
    <w:p w14:paraId="00EC492C" w14:textId="77777777" w:rsidR="008A5FBF" w:rsidRDefault="008A5FBF" w:rsidP="00063133"/>
    <w:p w14:paraId="03BFD82F" w14:textId="77777777" w:rsidR="00325379" w:rsidRDefault="00325379" w:rsidP="00063133">
      <w:r w:rsidRPr="00325379">
        <w:rPr>
          <w:u w:val="single"/>
        </w:rPr>
        <w:t>Example 8.10.3</w:t>
      </w:r>
      <w:r>
        <w:t>. For Couette flow in cylindricals with v</w:t>
      </w:r>
      <w:r>
        <w:rPr>
          <w:rStyle w:val="subscript"/>
        </w:rPr>
        <w:t>θ</w:t>
      </w:r>
      <w:r>
        <w:t xml:space="preserve"> = v(r), compute pathline, C and A</w:t>
      </w:r>
      <w:r>
        <w:rPr>
          <w:rStyle w:val="subscript"/>
        </w:rPr>
        <w:t>n</w:t>
      </w:r>
      <w:r>
        <w:t xml:space="preserve">. </w:t>
      </w:r>
    </w:p>
    <w:p w14:paraId="71D52338" w14:textId="77777777" w:rsidR="00325379" w:rsidRDefault="00325379" w:rsidP="00063133"/>
    <w:p w14:paraId="18B4FDC3" w14:textId="77777777" w:rsidR="00325379" w:rsidRDefault="00325379" w:rsidP="00063133">
      <w:r w:rsidRPr="00325379">
        <w:rPr>
          <w:u w:val="single"/>
        </w:rPr>
        <w:t>Example 8.10.4</w:t>
      </w:r>
      <w:r>
        <w:t>. For a sink flow in sphericals v</w:t>
      </w:r>
      <w:r>
        <w:rPr>
          <w:rStyle w:val="subscript"/>
        </w:rPr>
        <w:t>r</w:t>
      </w:r>
      <w:r>
        <w:t xml:space="preserve"> = =-a/r</w:t>
      </w:r>
      <w:r>
        <w:rPr>
          <w:rStyle w:val="superscript"/>
        </w:rPr>
        <w:t>2</w:t>
      </w:r>
      <w:r>
        <w:t>, compute pathline, C and A</w:t>
      </w:r>
      <w:r>
        <w:rPr>
          <w:rStyle w:val="subscript"/>
        </w:rPr>
        <w:t>n</w:t>
      </w:r>
      <w:r>
        <w:t xml:space="preserve">. </w:t>
      </w:r>
    </w:p>
    <w:p w14:paraId="7277D0F8" w14:textId="77777777" w:rsidR="00325379" w:rsidRDefault="00325379" w:rsidP="00063133"/>
    <w:p w14:paraId="79989D98" w14:textId="77777777" w:rsidR="00325379" w:rsidRDefault="00325379" w:rsidP="00063133">
      <w:r>
        <w:t xml:space="preserve">These are all just exercises in turning the crank, I do appreciate their presence in the book. </w:t>
      </w:r>
    </w:p>
    <w:p w14:paraId="6EE2D8CF" w14:textId="77777777" w:rsidR="00325379" w:rsidRDefault="00325379" w:rsidP="00063133"/>
    <w:p w14:paraId="0FA48280" w14:textId="77777777" w:rsidR="00325379" w:rsidRDefault="00325379" w:rsidP="00325379">
      <w:pPr>
        <w:pStyle w:val="Heading2"/>
      </w:pPr>
      <w:bookmarkStart w:id="12" w:name="_Toc337752407"/>
      <w:r>
        <w:t>8.1</w:t>
      </w:r>
      <w:r w:rsidR="000352EE">
        <w:t>1</w:t>
      </w:r>
      <w:r>
        <w:t xml:space="preserve"> </w:t>
      </w:r>
      <w:r w:rsidR="00966124">
        <w:t>Relating A</w:t>
      </w:r>
      <w:r w:rsidR="00966124">
        <w:rPr>
          <w:rStyle w:val="subscript"/>
        </w:rPr>
        <w:t>1</w:t>
      </w:r>
      <w:r w:rsidR="00966124">
        <w:t xml:space="preserve"> to D; a recursion formula for the A</w:t>
      </w:r>
      <w:r w:rsidR="00966124">
        <w:rPr>
          <w:rStyle w:val="subscript"/>
        </w:rPr>
        <w:t>N</w:t>
      </w:r>
      <w:r>
        <w:t xml:space="preserve">  (468)</w:t>
      </w:r>
      <w:bookmarkEnd w:id="12"/>
    </w:p>
    <w:p w14:paraId="352F215F" w14:textId="77777777" w:rsidR="00BA7CD3" w:rsidRDefault="00BA7CD3" w:rsidP="00BA7CD3"/>
    <w:p w14:paraId="6C200E2E" w14:textId="77777777" w:rsidR="00BA7CD3" w:rsidRPr="00BA7CD3" w:rsidRDefault="00BA7CD3" w:rsidP="00BA7CD3">
      <w:r w:rsidRPr="00BA7CD3">
        <w:rPr>
          <w:u w:val="single"/>
        </w:rPr>
        <w:t xml:space="preserve">Note Added:  </w:t>
      </w:r>
      <w:r>
        <w:t xml:space="preserve">I have done all this now in full detail in </w:t>
      </w:r>
      <w:r w:rsidRPr="00BA7CD3">
        <w:rPr>
          <w:color w:val="FF0000"/>
        </w:rPr>
        <w:t>"RE tensors A</w:t>
      </w:r>
      <w:r w:rsidRPr="00BA7CD3">
        <w:rPr>
          <w:rStyle w:val="subscript"/>
          <w:color w:val="FF0000"/>
        </w:rPr>
        <w:t>n</w:t>
      </w:r>
      <w:r w:rsidRPr="00BA7CD3">
        <w:rPr>
          <w:color w:val="FF0000"/>
        </w:rPr>
        <w:t>.doc"</w:t>
      </w:r>
      <w:r>
        <w:t xml:space="preserve">. Leaving notes below. </w:t>
      </w:r>
    </w:p>
    <w:p w14:paraId="24CCDE4B" w14:textId="77777777" w:rsidR="00325379" w:rsidRDefault="00325379" w:rsidP="00063133"/>
    <w:p w14:paraId="6278A628" w14:textId="77777777" w:rsidR="00FE7281" w:rsidRPr="0023391A" w:rsidRDefault="00FE7281" w:rsidP="00063133">
      <w:r>
        <w:t xml:space="preserve">There is some subtle notation in use here after equation (8.11.4). Remember that our Euler functions now all look like </w:t>
      </w:r>
      <w:r w:rsidR="00F51F95">
        <w:t>c</w:t>
      </w:r>
      <w:r>
        <w:rPr>
          <w:rStyle w:val="subscript"/>
        </w:rPr>
        <w:t>t</w:t>
      </w:r>
      <w:r>
        <w:t>(</w:t>
      </w:r>
      <w:r w:rsidRPr="00FE7281">
        <w:rPr>
          <w:b/>
        </w:rPr>
        <w:t>x</w:t>
      </w:r>
      <w:r>
        <w:t xml:space="preserve">,τ). I think what Lai has in mind is setting </w:t>
      </w:r>
      <w:r w:rsidRPr="00FE7281">
        <w:rPr>
          <w:b/>
        </w:rPr>
        <w:t>x</w:t>
      </w:r>
      <w:r>
        <w:t xml:space="preserve"> to some fixed value, call it </w:t>
      </w:r>
      <w:r w:rsidRPr="00FE7281">
        <w:rPr>
          <w:b/>
        </w:rPr>
        <w:t>x</w:t>
      </w:r>
      <w:r>
        <w:rPr>
          <w:rStyle w:val="subscript"/>
        </w:rPr>
        <w:t>1</w:t>
      </w:r>
      <w:r>
        <w:t xml:space="preserve">. </w:t>
      </w:r>
      <w:r w:rsidR="0023391A">
        <w:t xml:space="preserve">Consider </w:t>
      </w:r>
      <w:r w:rsidR="00136FED">
        <w:t xml:space="preserve">then </w:t>
      </w:r>
      <w:r w:rsidR="0023391A">
        <w:t xml:space="preserve">a function </w:t>
      </w:r>
      <w:r w:rsidR="00052179">
        <w:t>α</w:t>
      </w:r>
      <w:r w:rsidR="0023391A">
        <w:t>(</w:t>
      </w:r>
      <w:r w:rsidR="0023391A" w:rsidRPr="00FE7281">
        <w:rPr>
          <w:b/>
        </w:rPr>
        <w:t>x</w:t>
      </w:r>
      <w:r w:rsidR="0023391A">
        <w:t xml:space="preserve">,τ) . Suppose we set </w:t>
      </w:r>
      <w:r w:rsidR="0023391A" w:rsidRPr="0023391A">
        <w:rPr>
          <w:b/>
        </w:rPr>
        <w:t>x</w:t>
      </w:r>
      <w:r w:rsidR="0023391A">
        <w:t xml:space="preserve"> = </w:t>
      </w:r>
      <w:r w:rsidR="0023391A" w:rsidRPr="0023391A">
        <w:rPr>
          <w:b/>
        </w:rPr>
        <w:t>x</w:t>
      </w:r>
      <w:r w:rsidR="0023391A">
        <w:rPr>
          <w:rStyle w:val="subscript"/>
        </w:rPr>
        <w:t>1</w:t>
      </w:r>
      <w:r w:rsidR="0023391A">
        <w:t xml:space="preserve"> = a constant vector, and then define</w:t>
      </w:r>
      <w:r w:rsidR="00F51F95">
        <w:t xml:space="preserve"> a function only of τ, </w:t>
      </w:r>
    </w:p>
    <w:p w14:paraId="498B2E3D" w14:textId="77777777" w:rsidR="0023391A" w:rsidRDefault="0023391A" w:rsidP="00063133"/>
    <w:p w14:paraId="7B79AE9A" w14:textId="77777777" w:rsidR="0023391A" w:rsidRPr="0023391A" w:rsidRDefault="0023391A" w:rsidP="00063133">
      <w:r>
        <w:tab/>
      </w:r>
      <w:r w:rsidR="001624D4">
        <w:t>g</w:t>
      </w:r>
      <w:r>
        <w:t xml:space="preserve">(τ) ≡ </w:t>
      </w:r>
      <w:r w:rsidR="00052179">
        <w:t>α</w:t>
      </w:r>
      <w:r>
        <w:t>(</w:t>
      </w:r>
      <w:r w:rsidRPr="00FE7281">
        <w:rPr>
          <w:b/>
        </w:rPr>
        <w:t>x</w:t>
      </w:r>
      <w:r>
        <w:rPr>
          <w:rStyle w:val="subscript"/>
        </w:rPr>
        <w:t>1</w:t>
      </w:r>
      <w:r>
        <w:t>,τ)</w:t>
      </w:r>
      <w:r>
        <w:tab/>
      </w:r>
      <w:r>
        <w:tab/>
        <w:t>=&gt;</w:t>
      </w:r>
      <w:r>
        <w:tab/>
      </w:r>
      <w:r>
        <w:tab/>
        <w:t>∂</w:t>
      </w:r>
      <w:r>
        <w:rPr>
          <w:rStyle w:val="subscript"/>
        </w:rPr>
        <w:t>τ</w:t>
      </w:r>
      <w:r w:rsidR="001624D4">
        <w:t>g</w:t>
      </w:r>
      <w:r>
        <w:t xml:space="preserve">  = d</w:t>
      </w:r>
      <w:r>
        <w:rPr>
          <w:rStyle w:val="subscript"/>
        </w:rPr>
        <w:t>τ</w:t>
      </w:r>
      <w:r w:rsidR="001624D4">
        <w:t>g</w:t>
      </w:r>
      <w:r>
        <w:tab/>
      </w:r>
      <w:r>
        <w:tab/>
      </w:r>
      <w:r>
        <w:tab/>
        <w:t>(1)</w:t>
      </w:r>
    </w:p>
    <w:p w14:paraId="062C3EFD" w14:textId="77777777" w:rsidR="0023391A" w:rsidRDefault="0023391A" w:rsidP="00063133"/>
    <w:p w14:paraId="6A7918E5" w14:textId="77777777" w:rsidR="0023391A" w:rsidRDefault="0023391A" w:rsidP="00063133">
      <w:r>
        <w:t xml:space="preserve">We can </w:t>
      </w:r>
      <w:r w:rsidR="001624D4">
        <w:t xml:space="preserve">certainly </w:t>
      </w:r>
      <w:r>
        <w:t>write</w:t>
      </w:r>
    </w:p>
    <w:p w14:paraId="42BCF0BE" w14:textId="77777777" w:rsidR="0023391A" w:rsidRDefault="0023391A" w:rsidP="00063133"/>
    <w:p w14:paraId="656C83E9" w14:textId="77777777" w:rsidR="0023391A" w:rsidRPr="0023391A" w:rsidRDefault="0023391A" w:rsidP="00063133">
      <w:r>
        <w:tab/>
        <w:t>[∂</w:t>
      </w:r>
      <w:r>
        <w:rPr>
          <w:rStyle w:val="subscript"/>
        </w:rPr>
        <w:t>τ</w:t>
      </w:r>
      <w:r w:rsidR="00052179">
        <w:t>α</w:t>
      </w:r>
      <w:r>
        <w:t>(</w:t>
      </w:r>
      <w:r w:rsidRPr="00FE7281">
        <w:rPr>
          <w:b/>
        </w:rPr>
        <w:t>x</w:t>
      </w:r>
      <w:r>
        <w:t>,τ)]</w:t>
      </w:r>
      <w:r>
        <w:rPr>
          <w:rStyle w:val="subscript"/>
        </w:rPr>
        <w:t>x=x1</w:t>
      </w:r>
      <w:r>
        <w:t xml:space="preserve">  = ∂</w:t>
      </w:r>
      <w:r>
        <w:rPr>
          <w:rStyle w:val="subscript"/>
        </w:rPr>
        <w:t>τ</w:t>
      </w:r>
      <w:r w:rsidR="00052179">
        <w:t>α</w:t>
      </w:r>
      <w:r>
        <w:t>(</w:t>
      </w:r>
      <w:r w:rsidRPr="00FE7281">
        <w:rPr>
          <w:b/>
        </w:rPr>
        <w:t>x</w:t>
      </w:r>
      <w:r>
        <w:rPr>
          <w:rStyle w:val="subscript"/>
        </w:rPr>
        <w:t>1</w:t>
      </w:r>
      <w:r>
        <w:t>,τ)</w:t>
      </w:r>
      <w:r>
        <w:tab/>
      </w:r>
      <w:r>
        <w:tab/>
      </w:r>
      <w:r>
        <w:tab/>
      </w:r>
      <w:r>
        <w:tab/>
      </w:r>
      <w:r>
        <w:tab/>
      </w:r>
      <w:r>
        <w:tab/>
      </w:r>
      <w:r>
        <w:tab/>
        <w:t>(2)</w:t>
      </w:r>
    </w:p>
    <w:p w14:paraId="0F0D6826" w14:textId="77777777" w:rsidR="0023391A" w:rsidRDefault="0023391A" w:rsidP="00063133"/>
    <w:p w14:paraId="10613FDE" w14:textId="77777777" w:rsidR="001624D4" w:rsidRDefault="0023391A" w:rsidP="00063133">
      <w:r>
        <w:t xml:space="preserve">because that </w:t>
      </w:r>
      <w:r w:rsidRPr="001624D4">
        <w:rPr>
          <w:i/>
        </w:rPr>
        <w:t>partial</w:t>
      </w:r>
      <w:r>
        <w:t xml:space="preserve"> derivative only hits the τ argument and ignores the first argument</w:t>
      </w:r>
      <w:r w:rsidR="00136FED">
        <w:t xml:space="preserve">, so we can set </w:t>
      </w:r>
      <w:r w:rsidR="00136FED" w:rsidRPr="00136FED">
        <w:rPr>
          <w:b/>
        </w:rPr>
        <w:t>x</w:t>
      </w:r>
      <w:r w:rsidR="00136FED">
        <w:t xml:space="preserve"> to </w:t>
      </w:r>
      <w:r w:rsidR="00136FED" w:rsidRPr="00136FED">
        <w:rPr>
          <w:b/>
        </w:rPr>
        <w:t>x</w:t>
      </w:r>
      <w:r w:rsidR="00136FED">
        <w:rPr>
          <w:rStyle w:val="subscript"/>
        </w:rPr>
        <w:t>1</w:t>
      </w:r>
      <w:r w:rsidR="00136FED">
        <w:t xml:space="preserve"> either before or after doing the derivative</w:t>
      </w:r>
      <w:r>
        <w:t xml:space="preserve">. </w:t>
      </w:r>
      <w:r w:rsidR="001624D4">
        <w:t xml:space="preserve">Therefore, </w:t>
      </w:r>
      <w:r w:rsidR="00136FED">
        <w:t>from (1) and (2) we get</w:t>
      </w:r>
    </w:p>
    <w:p w14:paraId="7DDBD4C0" w14:textId="77777777" w:rsidR="001624D4" w:rsidRDefault="001624D4" w:rsidP="00063133"/>
    <w:p w14:paraId="757DD749" w14:textId="77777777" w:rsidR="001624D4" w:rsidRPr="00136FED" w:rsidRDefault="001624D4" w:rsidP="00063133">
      <w:r>
        <w:tab/>
        <w:t>d</w:t>
      </w:r>
      <w:r>
        <w:rPr>
          <w:rStyle w:val="subscript"/>
        </w:rPr>
        <w:t>τ</w:t>
      </w:r>
      <w:r>
        <w:t>g  = d</w:t>
      </w:r>
      <w:r>
        <w:rPr>
          <w:rStyle w:val="subscript"/>
        </w:rPr>
        <w:t>τ</w:t>
      </w:r>
      <w:r w:rsidR="00052179">
        <w:t>α</w:t>
      </w:r>
      <w:r>
        <w:t>(</w:t>
      </w:r>
      <w:r w:rsidRPr="00FE7281">
        <w:rPr>
          <w:b/>
        </w:rPr>
        <w:t>x</w:t>
      </w:r>
      <w:r>
        <w:rPr>
          <w:rStyle w:val="subscript"/>
        </w:rPr>
        <w:t>1</w:t>
      </w:r>
      <w:r>
        <w:t>,τ)  = ∂</w:t>
      </w:r>
      <w:r>
        <w:rPr>
          <w:rStyle w:val="subscript"/>
        </w:rPr>
        <w:t>τ</w:t>
      </w:r>
      <w:r w:rsidR="00052179">
        <w:t>α</w:t>
      </w:r>
      <w:r>
        <w:t>(</w:t>
      </w:r>
      <w:r w:rsidRPr="00FE7281">
        <w:rPr>
          <w:b/>
        </w:rPr>
        <w:t>x</w:t>
      </w:r>
      <w:r>
        <w:rPr>
          <w:rStyle w:val="subscript"/>
        </w:rPr>
        <w:t>1</w:t>
      </w:r>
      <w:r>
        <w:t>,τ)  = [∂</w:t>
      </w:r>
      <w:r>
        <w:rPr>
          <w:rStyle w:val="subscript"/>
        </w:rPr>
        <w:t>τ</w:t>
      </w:r>
      <w:r w:rsidR="00052179">
        <w:t>α</w:t>
      </w:r>
      <w:r>
        <w:t>(</w:t>
      </w:r>
      <w:r w:rsidRPr="00FE7281">
        <w:rPr>
          <w:b/>
        </w:rPr>
        <w:t>x</w:t>
      </w:r>
      <w:r>
        <w:t>,τ)]</w:t>
      </w:r>
      <w:r>
        <w:rPr>
          <w:rStyle w:val="subscript"/>
        </w:rPr>
        <w:t>x=x1</w:t>
      </w:r>
      <w:r w:rsidR="00136FED">
        <w:tab/>
      </w:r>
      <w:r w:rsidR="00136FED">
        <w:tab/>
      </w:r>
      <w:r w:rsidR="00136FED">
        <w:tab/>
      </w:r>
      <w:r w:rsidR="00136FED">
        <w:tab/>
        <w:t>(3)</w:t>
      </w:r>
    </w:p>
    <w:p w14:paraId="77B9105D" w14:textId="77777777" w:rsidR="001624D4" w:rsidRDefault="001624D4" w:rsidP="00063133"/>
    <w:p w14:paraId="11B5C1F0" w14:textId="77777777" w:rsidR="001624D4" w:rsidRPr="00455045" w:rsidRDefault="001624D4" w:rsidP="00063133">
      <w:r>
        <w:t xml:space="preserve">Setting </w:t>
      </w:r>
      <w:r w:rsidR="00052179">
        <w:t>α</w:t>
      </w:r>
      <w:r>
        <w:t xml:space="preserve"> = (ds'</w:t>
      </w:r>
      <w:r>
        <w:rPr>
          <w:rStyle w:val="superscript"/>
        </w:rPr>
        <w:t>2</w:t>
      </w:r>
      <w:r>
        <w:t xml:space="preserve">) </w:t>
      </w:r>
      <w:r w:rsidR="00136FED">
        <w:t xml:space="preserve">this becomes, </w:t>
      </w:r>
      <w:r w:rsidR="00455045">
        <w:t xml:space="preserve"> </w:t>
      </w:r>
      <w:r w:rsidR="00455045">
        <w:tab/>
      </w:r>
      <w:r w:rsidR="00455045">
        <w:tab/>
        <w:t xml:space="preserve"> // note that ds'</w:t>
      </w:r>
      <w:r w:rsidR="00455045">
        <w:rPr>
          <w:rStyle w:val="superscript"/>
        </w:rPr>
        <w:t>2</w:t>
      </w:r>
      <w:r w:rsidR="00455045">
        <w:t xml:space="preserve"> really means (ds')</w:t>
      </w:r>
      <w:r w:rsidR="00455045">
        <w:rPr>
          <w:rStyle w:val="superscript"/>
        </w:rPr>
        <w:t>2</w:t>
      </w:r>
      <w:r w:rsidR="00455045">
        <w:t xml:space="preserve"> </w:t>
      </w:r>
    </w:p>
    <w:p w14:paraId="04DDDB4C" w14:textId="77777777" w:rsidR="001624D4" w:rsidRDefault="001624D4" w:rsidP="00063133"/>
    <w:p w14:paraId="4E32B48C" w14:textId="77777777" w:rsidR="001624D4" w:rsidRPr="00136FED" w:rsidRDefault="001624D4" w:rsidP="001624D4">
      <w:r>
        <w:tab/>
        <w:t>d</w:t>
      </w:r>
      <w:r>
        <w:rPr>
          <w:rStyle w:val="subscript"/>
        </w:rPr>
        <w:t>τ</w:t>
      </w:r>
      <w:r w:rsidR="00CE198E">
        <w:t>[</w:t>
      </w:r>
      <w:r>
        <w:t>(ds'</w:t>
      </w:r>
      <w:r>
        <w:rPr>
          <w:rStyle w:val="superscript"/>
        </w:rPr>
        <w:t>2</w:t>
      </w:r>
      <w:r>
        <w:t>)(</w:t>
      </w:r>
      <w:r w:rsidRPr="00FE7281">
        <w:rPr>
          <w:b/>
        </w:rPr>
        <w:t>x</w:t>
      </w:r>
      <w:r>
        <w:rPr>
          <w:rStyle w:val="subscript"/>
        </w:rPr>
        <w:t>1</w:t>
      </w:r>
      <w:r>
        <w:t>,τ)</w:t>
      </w:r>
      <w:r w:rsidR="00CE198E">
        <w:t>]</w:t>
      </w:r>
      <w:r>
        <w:t xml:space="preserve">  </w:t>
      </w:r>
      <w:r w:rsidR="00052179">
        <w:t>= ∂</w:t>
      </w:r>
      <w:r w:rsidR="00052179">
        <w:rPr>
          <w:rStyle w:val="subscript"/>
        </w:rPr>
        <w:t>τ</w:t>
      </w:r>
      <w:r w:rsidR="00052179">
        <w:t>{(ds'</w:t>
      </w:r>
      <w:r w:rsidR="00052179">
        <w:rPr>
          <w:rStyle w:val="superscript"/>
        </w:rPr>
        <w:t>2</w:t>
      </w:r>
      <w:r w:rsidR="00052179">
        <w:t>)(</w:t>
      </w:r>
      <w:r w:rsidR="00052179" w:rsidRPr="00FE7281">
        <w:rPr>
          <w:b/>
        </w:rPr>
        <w:t>x</w:t>
      </w:r>
      <w:r w:rsidR="00052179">
        <w:rPr>
          <w:rStyle w:val="subscript"/>
        </w:rPr>
        <w:t>1</w:t>
      </w:r>
      <w:r w:rsidR="00052179">
        <w:t xml:space="preserve">,τ)} = </w:t>
      </w:r>
      <w:r>
        <w:t xml:space="preserve"> [∂</w:t>
      </w:r>
      <w:r>
        <w:rPr>
          <w:rStyle w:val="subscript"/>
        </w:rPr>
        <w:t>τ</w:t>
      </w:r>
      <w:r w:rsidR="00CE198E">
        <w:t>{</w:t>
      </w:r>
      <w:r>
        <w:t>(ds'</w:t>
      </w:r>
      <w:r>
        <w:rPr>
          <w:rStyle w:val="superscript"/>
        </w:rPr>
        <w:t>2</w:t>
      </w:r>
      <w:r>
        <w:t>)(</w:t>
      </w:r>
      <w:r w:rsidRPr="00FE7281">
        <w:rPr>
          <w:b/>
        </w:rPr>
        <w:t>x</w:t>
      </w:r>
      <w:r>
        <w:t>,τ)</w:t>
      </w:r>
      <w:r w:rsidR="00CE198E">
        <w:t>}</w:t>
      </w:r>
      <w:r>
        <w:t>]</w:t>
      </w:r>
      <w:r>
        <w:rPr>
          <w:rStyle w:val="subscript"/>
        </w:rPr>
        <w:t>x=x1</w:t>
      </w:r>
      <w:r w:rsidR="00052179">
        <w:tab/>
      </w:r>
      <w:r w:rsidR="00052179">
        <w:tab/>
      </w:r>
      <w:r w:rsidR="00136FED">
        <w:tab/>
        <w:t>(4)</w:t>
      </w:r>
    </w:p>
    <w:p w14:paraId="0A4532B5" w14:textId="77777777" w:rsidR="001624D4" w:rsidRDefault="001624D4" w:rsidP="001624D4"/>
    <w:p w14:paraId="1BB7070C" w14:textId="77777777" w:rsidR="001624D4" w:rsidRDefault="001624D4" w:rsidP="001624D4">
      <w:r>
        <w:t xml:space="preserve">Meanwhile, we have </w:t>
      </w:r>
    </w:p>
    <w:p w14:paraId="5796212A" w14:textId="77777777" w:rsidR="001624D4" w:rsidRDefault="001624D4" w:rsidP="001624D4"/>
    <w:p w14:paraId="35831EE0" w14:textId="77777777" w:rsidR="001624D4" w:rsidRDefault="001624D4" w:rsidP="001624D4">
      <w:r>
        <w:tab/>
        <w:t>(ds'</w:t>
      </w:r>
      <w:r>
        <w:rPr>
          <w:rStyle w:val="superscript"/>
        </w:rPr>
        <w:t>2</w:t>
      </w:r>
      <w:r>
        <w:t>)(</w:t>
      </w:r>
      <w:r w:rsidRPr="00FE7281">
        <w:rPr>
          <w:b/>
        </w:rPr>
        <w:t>x</w:t>
      </w:r>
      <w:r>
        <w:rPr>
          <w:rStyle w:val="subscript"/>
        </w:rPr>
        <w:t>1</w:t>
      </w:r>
      <w:r>
        <w:t>,τ)  = d</w:t>
      </w:r>
      <w:r w:rsidRPr="001624D4">
        <w:rPr>
          <w:b/>
        </w:rPr>
        <w:t>x</w:t>
      </w:r>
      <w:r>
        <w:t xml:space="preserve"> </w:t>
      </w:r>
      <w:r>
        <w:sym w:font="Symbol" w:char="F0B7"/>
      </w:r>
      <w:r>
        <w:t xml:space="preserve"> C</w:t>
      </w:r>
      <w:r>
        <w:rPr>
          <w:rStyle w:val="subscript"/>
        </w:rPr>
        <w:t>t</w:t>
      </w:r>
      <w:r>
        <w:t>(</w:t>
      </w:r>
      <w:r w:rsidRPr="001624D4">
        <w:rPr>
          <w:b/>
        </w:rPr>
        <w:t>x</w:t>
      </w:r>
      <w:r>
        <w:rPr>
          <w:rStyle w:val="subscript"/>
        </w:rPr>
        <w:t>1</w:t>
      </w:r>
      <w:r>
        <w:t>,τ) d</w:t>
      </w:r>
      <w:r w:rsidRPr="001624D4">
        <w:rPr>
          <w:b/>
        </w:rPr>
        <w:t>x</w:t>
      </w:r>
      <w:r>
        <w:t xml:space="preserve">   = a function of τ, where d</w:t>
      </w:r>
      <w:r w:rsidRPr="001624D4">
        <w:rPr>
          <w:b/>
        </w:rPr>
        <w:t>x</w:t>
      </w:r>
      <w:r>
        <w:t xml:space="preserve"> = some constant dumbbell value</w:t>
      </w:r>
      <w:r w:rsidR="00136FED">
        <w:t xml:space="preserve"> </w:t>
      </w:r>
    </w:p>
    <w:p w14:paraId="02445052" w14:textId="77777777" w:rsidR="00136FED" w:rsidRDefault="00136FED" w:rsidP="001624D4">
      <w:pPr>
        <w:rPr>
          <w:rStyle w:val="subscript"/>
        </w:rPr>
      </w:pPr>
      <w:r>
        <w:tab/>
      </w:r>
      <w:r>
        <w:tab/>
      </w:r>
      <w:r>
        <w:tab/>
      </w:r>
      <w:r>
        <w:tab/>
      </w:r>
      <w:r>
        <w:tab/>
        <w:t xml:space="preserve">          where the tail end of d</w:t>
      </w:r>
      <w:r w:rsidRPr="00136FED">
        <w:rPr>
          <w:b/>
        </w:rPr>
        <w:t>x</w:t>
      </w:r>
      <w:r>
        <w:t xml:space="preserve"> lies at location </w:t>
      </w:r>
      <w:r w:rsidRPr="00136FED">
        <w:rPr>
          <w:b/>
        </w:rPr>
        <w:t>x</w:t>
      </w:r>
      <w:r>
        <w:rPr>
          <w:rStyle w:val="subscript"/>
        </w:rPr>
        <w:t>1</w:t>
      </w:r>
    </w:p>
    <w:p w14:paraId="11C9FE35" w14:textId="77777777" w:rsidR="00136FED" w:rsidRPr="00136FED" w:rsidRDefault="00136FED" w:rsidP="001624D4"/>
    <w:p w14:paraId="0D29F560" w14:textId="77777777" w:rsidR="001624D4" w:rsidRDefault="001624D4" w:rsidP="001624D4">
      <w:r>
        <w:tab/>
        <w:t>d</w:t>
      </w:r>
      <w:r>
        <w:rPr>
          <w:rStyle w:val="subscript"/>
        </w:rPr>
        <w:t>τ</w:t>
      </w:r>
      <w:r w:rsidR="00CE198E">
        <w:t>[</w:t>
      </w:r>
      <w:r>
        <w:t>(ds'</w:t>
      </w:r>
      <w:r>
        <w:rPr>
          <w:rStyle w:val="superscript"/>
        </w:rPr>
        <w:t>2</w:t>
      </w:r>
      <w:r>
        <w:t>)(</w:t>
      </w:r>
      <w:r w:rsidRPr="00FE7281">
        <w:rPr>
          <w:b/>
        </w:rPr>
        <w:t>x</w:t>
      </w:r>
      <w:r>
        <w:rPr>
          <w:rStyle w:val="subscript"/>
        </w:rPr>
        <w:t>1</w:t>
      </w:r>
      <w:r>
        <w:t>,τ)</w:t>
      </w:r>
      <w:r w:rsidR="00CE198E">
        <w:t>]</w:t>
      </w:r>
      <w:r>
        <w:t xml:space="preserve">   = d</w:t>
      </w:r>
      <w:r w:rsidRPr="001624D4">
        <w:rPr>
          <w:b/>
        </w:rPr>
        <w:t>x</w:t>
      </w:r>
      <w:r>
        <w:t xml:space="preserve"> </w:t>
      </w:r>
      <w:r>
        <w:sym w:font="Symbol" w:char="F0B7"/>
      </w:r>
      <w:r>
        <w:t xml:space="preserve"> </w:t>
      </w:r>
      <w:r w:rsidR="00136FED">
        <w:t>[</w:t>
      </w:r>
      <w:r>
        <w:t>d</w:t>
      </w:r>
      <w:r>
        <w:rPr>
          <w:rStyle w:val="subscript"/>
        </w:rPr>
        <w:t>τ</w:t>
      </w:r>
      <w:r>
        <w:t>C</w:t>
      </w:r>
      <w:r>
        <w:rPr>
          <w:rStyle w:val="subscript"/>
        </w:rPr>
        <w:t>t</w:t>
      </w:r>
      <w:r>
        <w:t>(</w:t>
      </w:r>
      <w:r w:rsidRPr="001624D4">
        <w:rPr>
          <w:b/>
        </w:rPr>
        <w:t>x</w:t>
      </w:r>
      <w:r>
        <w:rPr>
          <w:rStyle w:val="subscript"/>
        </w:rPr>
        <w:t>1</w:t>
      </w:r>
      <w:r>
        <w:t>,τ)</w:t>
      </w:r>
      <w:r w:rsidR="00136FED">
        <w:t>]</w:t>
      </w:r>
      <w:r>
        <w:t xml:space="preserve"> d</w:t>
      </w:r>
      <w:r w:rsidRPr="001624D4">
        <w:rPr>
          <w:b/>
        </w:rPr>
        <w:t>x</w:t>
      </w:r>
      <w:r w:rsidR="00136FED">
        <w:tab/>
      </w:r>
      <w:r w:rsidR="00136FED">
        <w:tab/>
      </w:r>
      <w:r w:rsidR="00136FED">
        <w:tab/>
      </w:r>
      <w:r w:rsidR="00136FED">
        <w:tab/>
      </w:r>
      <w:r w:rsidR="00136FED">
        <w:tab/>
        <w:t>(5)</w:t>
      </w:r>
    </w:p>
    <w:p w14:paraId="1DB71E3F" w14:textId="77777777" w:rsidR="00136FED" w:rsidRDefault="00136FED" w:rsidP="001624D4"/>
    <w:p w14:paraId="15101D79" w14:textId="77777777" w:rsidR="00136FED" w:rsidRDefault="00136FED" w:rsidP="001624D4">
      <w:r>
        <w:t>So now write LHS(5) = RHS(4) = RHS(5) to get</w:t>
      </w:r>
    </w:p>
    <w:p w14:paraId="2647627B" w14:textId="77777777" w:rsidR="00136FED" w:rsidRDefault="00136FED" w:rsidP="001624D4"/>
    <w:p w14:paraId="1B99D304" w14:textId="77777777" w:rsidR="00136FED" w:rsidRPr="00F51F95" w:rsidRDefault="00136FED" w:rsidP="001624D4">
      <w:r>
        <w:tab/>
        <w:t>d</w:t>
      </w:r>
      <w:r>
        <w:rPr>
          <w:rStyle w:val="subscript"/>
        </w:rPr>
        <w:t>τ</w:t>
      </w:r>
      <w:r w:rsidR="00CE198E">
        <w:t>[</w:t>
      </w:r>
      <w:r>
        <w:t>(ds'</w:t>
      </w:r>
      <w:r>
        <w:rPr>
          <w:rStyle w:val="superscript"/>
        </w:rPr>
        <w:t>2</w:t>
      </w:r>
      <w:r>
        <w:t>)(</w:t>
      </w:r>
      <w:r w:rsidRPr="00FE7281">
        <w:rPr>
          <w:b/>
        </w:rPr>
        <w:t>x</w:t>
      </w:r>
      <w:r>
        <w:rPr>
          <w:rStyle w:val="subscript"/>
        </w:rPr>
        <w:t>1</w:t>
      </w:r>
      <w:r>
        <w:t>,τ)</w:t>
      </w:r>
      <w:r w:rsidR="00CE198E">
        <w:t>]</w:t>
      </w:r>
      <w:r>
        <w:t xml:space="preserve">  = [∂</w:t>
      </w:r>
      <w:r>
        <w:rPr>
          <w:rStyle w:val="subscript"/>
        </w:rPr>
        <w:t>τ</w:t>
      </w:r>
      <w:r w:rsidR="00CE198E">
        <w:t>{</w:t>
      </w:r>
      <w:r>
        <w:t>(ds'</w:t>
      </w:r>
      <w:r>
        <w:rPr>
          <w:rStyle w:val="superscript"/>
        </w:rPr>
        <w:t>2</w:t>
      </w:r>
      <w:r>
        <w:t>)(</w:t>
      </w:r>
      <w:r w:rsidRPr="00FE7281">
        <w:rPr>
          <w:b/>
        </w:rPr>
        <w:t>x</w:t>
      </w:r>
      <w:r>
        <w:t>,τ)</w:t>
      </w:r>
      <w:r w:rsidR="00CE198E">
        <w:t>}</w:t>
      </w:r>
      <w:r>
        <w:t>]</w:t>
      </w:r>
      <w:r>
        <w:rPr>
          <w:rStyle w:val="subscript"/>
        </w:rPr>
        <w:t>x=x1</w:t>
      </w:r>
      <w:r>
        <w:t xml:space="preserve">   = d</w:t>
      </w:r>
      <w:r w:rsidRPr="001624D4">
        <w:rPr>
          <w:b/>
        </w:rPr>
        <w:t>x</w:t>
      </w:r>
      <w:r>
        <w:t xml:space="preserve"> </w:t>
      </w:r>
      <w:r>
        <w:sym w:font="Symbol" w:char="F0B7"/>
      </w:r>
      <w:r>
        <w:t xml:space="preserve"> [d</w:t>
      </w:r>
      <w:r>
        <w:rPr>
          <w:rStyle w:val="subscript"/>
        </w:rPr>
        <w:t>τ</w:t>
      </w:r>
      <w:r>
        <w:t>C</w:t>
      </w:r>
      <w:r>
        <w:rPr>
          <w:rStyle w:val="subscript"/>
        </w:rPr>
        <w:t>t</w:t>
      </w:r>
      <w:r>
        <w:t>(</w:t>
      </w:r>
      <w:r w:rsidRPr="001624D4">
        <w:rPr>
          <w:b/>
        </w:rPr>
        <w:t>x</w:t>
      </w:r>
      <w:r>
        <w:rPr>
          <w:rStyle w:val="subscript"/>
        </w:rPr>
        <w:t>1</w:t>
      </w:r>
      <w:r>
        <w:t>,τ)] d</w:t>
      </w:r>
      <w:r w:rsidRPr="001624D4">
        <w:rPr>
          <w:b/>
        </w:rPr>
        <w:t>x</w:t>
      </w:r>
      <w:r w:rsidR="00F51F95">
        <w:tab/>
      </w:r>
      <w:r w:rsidR="00F51F95">
        <w:tab/>
        <w:t>(6)</w:t>
      </w:r>
    </w:p>
    <w:p w14:paraId="7740FB1E" w14:textId="77777777" w:rsidR="00136FED" w:rsidRDefault="00136FED" w:rsidP="001624D4"/>
    <w:p w14:paraId="12EEB6B8" w14:textId="77777777" w:rsidR="00136FED" w:rsidRDefault="00136FED" w:rsidP="001624D4">
      <w:r>
        <w:t>and suppressing arguments and setting d = D, this becomes</w:t>
      </w:r>
    </w:p>
    <w:p w14:paraId="6AE47E64" w14:textId="77777777" w:rsidR="00136FED" w:rsidRDefault="00136FED" w:rsidP="001624D4"/>
    <w:p w14:paraId="5AD1C274" w14:textId="77777777" w:rsidR="00136FED" w:rsidRPr="00F51F95" w:rsidRDefault="00136FED" w:rsidP="00136FED">
      <w:r>
        <w:tab/>
        <w:t>D</w:t>
      </w:r>
      <w:r>
        <w:rPr>
          <w:rStyle w:val="subscript"/>
        </w:rPr>
        <w:t>τ</w:t>
      </w:r>
      <w:r>
        <w:t>(ds'</w:t>
      </w:r>
      <w:r>
        <w:rPr>
          <w:rStyle w:val="superscript"/>
        </w:rPr>
        <w:t>2</w:t>
      </w:r>
      <w:r>
        <w:t>)  = [∂</w:t>
      </w:r>
      <w:r>
        <w:rPr>
          <w:rStyle w:val="subscript"/>
        </w:rPr>
        <w:t>τ</w:t>
      </w:r>
      <w:r>
        <w:t>(ds'</w:t>
      </w:r>
      <w:r>
        <w:rPr>
          <w:rStyle w:val="superscript"/>
        </w:rPr>
        <w:t>2</w:t>
      </w:r>
      <w:r>
        <w:t>)]</w:t>
      </w:r>
      <w:r>
        <w:rPr>
          <w:rStyle w:val="subscript"/>
        </w:rPr>
        <w:t>x=x1</w:t>
      </w:r>
      <w:r>
        <w:t xml:space="preserve">   = d</w:t>
      </w:r>
      <w:r w:rsidRPr="001624D4">
        <w:rPr>
          <w:b/>
        </w:rPr>
        <w:t>x</w:t>
      </w:r>
      <w:r>
        <w:t xml:space="preserve"> </w:t>
      </w:r>
      <w:r>
        <w:sym w:font="Symbol" w:char="F0B7"/>
      </w:r>
      <w:r>
        <w:t xml:space="preserve"> [d</w:t>
      </w:r>
      <w:r>
        <w:rPr>
          <w:rStyle w:val="subscript"/>
        </w:rPr>
        <w:t>τ</w:t>
      </w:r>
      <w:r>
        <w:t>C</w:t>
      </w:r>
      <w:r>
        <w:rPr>
          <w:rStyle w:val="subscript"/>
        </w:rPr>
        <w:t>t</w:t>
      </w:r>
      <w:r>
        <w:t>] d</w:t>
      </w:r>
      <w:r w:rsidRPr="001624D4">
        <w:rPr>
          <w:b/>
        </w:rPr>
        <w:t>x</w:t>
      </w:r>
      <w:r w:rsidR="00F51F95">
        <w:tab/>
      </w:r>
      <w:r w:rsidR="00F51F95">
        <w:tab/>
      </w:r>
      <w:r w:rsidR="00F51F95">
        <w:tab/>
      </w:r>
      <w:r w:rsidR="00F51F95">
        <w:tab/>
      </w:r>
      <w:r w:rsidR="00F51F95">
        <w:tab/>
        <w:t>(7)</w:t>
      </w:r>
    </w:p>
    <w:p w14:paraId="3C1DCD5C" w14:textId="77777777" w:rsidR="00136FED" w:rsidRDefault="00136FED" w:rsidP="001624D4"/>
    <w:p w14:paraId="5E5C0781" w14:textId="77777777" w:rsidR="00136FED" w:rsidRDefault="00136FED" w:rsidP="001624D4">
      <w:r>
        <w:t>and this is p 468 equation A. The entire argument above can be repeated with ∂</w:t>
      </w:r>
      <w:r>
        <w:rPr>
          <w:rStyle w:val="subscript"/>
        </w:rPr>
        <w:t>t</w:t>
      </w:r>
      <w:r>
        <w:t xml:space="preserve"> → ∂</w:t>
      </w:r>
      <w:r>
        <w:rPr>
          <w:rStyle w:val="subscript"/>
        </w:rPr>
        <w:t>t</w:t>
      </w:r>
      <w:r>
        <w:rPr>
          <w:rStyle w:val="superscript"/>
        </w:rPr>
        <w:t>N</w:t>
      </w:r>
      <w:r>
        <w:t xml:space="preserve"> and also with d</w:t>
      </w:r>
      <w:r>
        <w:rPr>
          <w:rStyle w:val="subscript"/>
        </w:rPr>
        <w:t>t</w:t>
      </w:r>
      <w:r>
        <w:t>→ d</w:t>
      </w:r>
      <w:r>
        <w:rPr>
          <w:rStyle w:val="subscript"/>
        </w:rPr>
        <w:t>t</w:t>
      </w:r>
      <w:r>
        <w:rPr>
          <w:rStyle w:val="superscript"/>
        </w:rPr>
        <w:t>N</w:t>
      </w:r>
      <w:r>
        <w:t>. The result is then</w:t>
      </w:r>
    </w:p>
    <w:p w14:paraId="0B98CBD7" w14:textId="77777777" w:rsidR="00136FED" w:rsidRDefault="00136FED" w:rsidP="001624D4"/>
    <w:p w14:paraId="7FD0A0C3" w14:textId="77777777" w:rsidR="00136FED" w:rsidRDefault="00136FED" w:rsidP="00136FED">
      <w:r>
        <w:tab/>
        <w:t>D</w:t>
      </w:r>
      <w:r>
        <w:rPr>
          <w:rStyle w:val="subscript"/>
        </w:rPr>
        <w:t>τ</w:t>
      </w:r>
      <w:r>
        <w:rPr>
          <w:rStyle w:val="superscript"/>
        </w:rPr>
        <w:t>N</w:t>
      </w:r>
      <w:r>
        <w:t>(ds'</w:t>
      </w:r>
      <w:r>
        <w:rPr>
          <w:rStyle w:val="superscript"/>
        </w:rPr>
        <w:t>2</w:t>
      </w:r>
      <w:r>
        <w:t>)  = [∂</w:t>
      </w:r>
      <w:r>
        <w:rPr>
          <w:rStyle w:val="subscript"/>
        </w:rPr>
        <w:t>τ</w:t>
      </w:r>
      <w:r>
        <w:rPr>
          <w:rStyle w:val="superscript"/>
        </w:rPr>
        <w:t>N</w:t>
      </w:r>
      <w:r>
        <w:t>(ds'</w:t>
      </w:r>
      <w:r>
        <w:rPr>
          <w:rStyle w:val="superscript"/>
        </w:rPr>
        <w:t>2</w:t>
      </w:r>
      <w:r>
        <w:t>)]</w:t>
      </w:r>
      <w:r>
        <w:rPr>
          <w:rStyle w:val="subscript"/>
        </w:rPr>
        <w:t>x=x1</w:t>
      </w:r>
      <w:r>
        <w:t xml:space="preserve">   = d</w:t>
      </w:r>
      <w:r w:rsidRPr="001624D4">
        <w:rPr>
          <w:b/>
        </w:rPr>
        <w:t>x</w:t>
      </w:r>
      <w:r>
        <w:t xml:space="preserve"> </w:t>
      </w:r>
      <w:r>
        <w:sym w:font="Symbol" w:char="F0B7"/>
      </w:r>
      <w:r>
        <w:t xml:space="preserve"> [d</w:t>
      </w:r>
      <w:r>
        <w:rPr>
          <w:rStyle w:val="subscript"/>
        </w:rPr>
        <w:t>τ</w:t>
      </w:r>
      <w:r>
        <w:rPr>
          <w:rStyle w:val="superscript"/>
        </w:rPr>
        <w:t>N</w:t>
      </w:r>
      <w:r>
        <w:t>C</w:t>
      </w:r>
      <w:r>
        <w:rPr>
          <w:rStyle w:val="subscript"/>
        </w:rPr>
        <w:t>t</w:t>
      </w:r>
      <w:r>
        <w:t>] d</w:t>
      </w:r>
      <w:r w:rsidRPr="001624D4">
        <w:rPr>
          <w:b/>
        </w:rPr>
        <w:t>x</w:t>
      </w:r>
      <w:r>
        <w:tab/>
      </w:r>
      <w:r>
        <w:tab/>
      </w:r>
      <w:r>
        <w:tab/>
      </w:r>
      <w:r w:rsidR="00F51F95">
        <w:tab/>
        <w:t xml:space="preserve">(8)  =  </w:t>
      </w:r>
      <w:r>
        <w:t>// (8.11.5)</w:t>
      </w:r>
    </w:p>
    <w:p w14:paraId="01B458BF" w14:textId="77777777" w:rsidR="00136FED" w:rsidRDefault="00136FED" w:rsidP="00136FED"/>
    <w:p w14:paraId="7EBD4D42" w14:textId="77777777" w:rsidR="00136FED" w:rsidRDefault="00136FED" w:rsidP="00136FED">
      <w:r>
        <w:t xml:space="preserve">where Lai does not use my value </w:t>
      </w:r>
      <w:r w:rsidRPr="00136FED">
        <w:rPr>
          <w:b/>
        </w:rPr>
        <w:t>x</w:t>
      </w:r>
      <w:r>
        <w:rPr>
          <w:rStyle w:val="subscript"/>
        </w:rPr>
        <w:t>1</w:t>
      </w:r>
      <w:r>
        <w:t xml:space="preserve"> but just says "x</w:t>
      </w:r>
      <w:r>
        <w:rPr>
          <w:rStyle w:val="subscript"/>
        </w:rPr>
        <w:t>i</w:t>
      </w:r>
      <w:r>
        <w:t xml:space="preserve">-fixed" which means exactly the same thing. </w:t>
      </w:r>
    </w:p>
    <w:p w14:paraId="3F49CDD2" w14:textId="77777777" w:rsidR="00F51F95" w:rsidRDefault="00F51F95" w:rsidP="00136FED"/>
    <w:p w14:paraId="0D69D0FA" w14:textId="77777777" w:rsidR="00F51F95" w:rsidRDefault="00F51F95" w:rsidP="00063133">
      <w:r>
        <w:t xml:space="preserve">When we set τ = t (t = reference time), then </w:t>
      </w:r>
    </w:p>
    <w:p w14:paraId="2F82B893" w14:textId="77777777" w:rsidR="00F51F95" w:rsidRDefault="00F51F95" w:rsidP="00063133"/>
    <w:p w14:paraId="44EFAA41" w14:textId="77777777" w:rsidR="00FE7281" w:rsidRDefault="00F51F95" w:rsidP="00063133">
      <w:r>
        <w:tab/>
        <w:t>(ds'</w:t>
      </w:r>
      <w:r>
        <w:rPr>
          <w:rStyle w:val="superscript"/>
        </w:rPr>
        <w:t>2</w:t>
      </w:r>
      <w:r>
        <w:t>)</w:t>
      </w:r>
      <w:r w:rsidR="00CE198E">
        <w:t>(</w:t>
      </w:r>
      <w:r w:rsidR="00CE198E" w:rsidRPr="00FE7281">
        <w:rPr>
          <w:b/>
        </w:rPr>
        <w:t>x</w:t>
      </w:r>
      <w:r w:rsidR="00CE198E">
        <w:rPr>
          <w:rStyle w:val="subscript"/>
        </w:rPr>
        <w:t>1</w:t>
      </w:r>
      <w:r w:rsidR="00CE198E">
        <w:t>,t)</w:t>
      </w:r>
      <w:r>
        <w:t xml:space="preserve"> = d</w:t>
      </w:r>
      <w:r w:rsidRPr="001624D4">
        <w:rPr>
          <w:b/>
        </w:rPr>
        <w:t>x</w:t>
      </w:r>
      <w:r>
        <w:t xml:space="preserve"> </w:t>
      </w:r>
      <w:r>
        <w:sym w:font="Symbol" w:char="F0B7"/>
      </w:r>
      <w:r>
        <w:t xml:space="preserve"> C</w:t>
      </w:r>
      <w:r>
        <w:rPr>
          <w:rStyle w:val="subscript"/>
        </w:rPr>
        <w:t>t</w:t>
      </w:r>
      <w:r>
        <w:t>(</w:t>
      </w:r>
      <w:r w:rsidRPr="001624D4">
        <w:rPr>
          <w:b/>
        </w:rPr>
        <w:t>x</w:t>
      </w:r>
      <w:r>
        <w:rPr>
          <w:rStyle w:val="subscript"/>
        </w:rPr>
        <w:t>1</w:t>
      </w:r>
      <w:r>
        <w:t>,t) d</w:t>
      </w:r>
      <w:r w:rsidRPr="001624D4">
        <w:rPr>
          <w:b/>
        </w:rPr>
        <w:t>x</w:t>
      </w:r>
      <w:r>
        <w:rPr>
          <w:b/>
        </w:rPr>
        <w:t xml:space="preserve">   </w:t>
      </w:r>
      <w:r>
        <w:t xml:space="preserve"> = d</w:t>
      </w:r>
      <w:r w:rsidRPr="001624D4">
        <w:rPr>
          <w:b/>
        </w:rPr>
        <w:t>x</w:t>
      </w:r>
      <w:r>
        <w:t xml:space="preserve"> </w:t>
      </w:r>
      <w:r>
        <w:sym w:font="Symbol" w:char="F0B7"/>
      </w:r>
      <w:r>
        <w:t xml:space="preserve"> I d</w:t>
      </w:r>
      <w:r w:rsidRPr="001624D4">
        <w:rPr>
          <w:b/>
        </w:rPr>
        <w:t>x</w:t>
      </w:r>
      <w:r>
        <w:rPr>
          <w:b/>
        </w:rPr>
        <w:t xml:space="preserve">  = </w:t>
      </w:r>
      <w:r>
        <w:t>d</w:t>
      </w:r>
      <w:r w:rsidRPr="001624D4">
        <w:rPr>
          <w:b/>
        </w:rPr>
        <w:t>x</w:t>
      </w:r>
      <w:r>
        <w:t xml:space="preserve"> </w:t>
      </w:r>
      <w:r>
        <w:sym w:font="Symbol" w:char="F0B7"/>
      </w:r>
      <w:r w:rsidRPr="00F51F95">
        <w:t xml:space="preserve"> </w:t>
      </w:r>
      <w:r>
        <w:t>d</w:t>
      </w:r>
      <w:r w:rsidRPr="001624D4">
        <w:rPr>
          <w:b/>
        </w:rPr>
        <w:t>x</w:t>
      </w:r>
      <w:r>
        <w:t xml:space="preserve">  = (ds)</w:t>
      </w:r>
      <w:r>
        <w:rPr>
          <w:rStyle w:val="superscript"/>
        </w:rPr>
        <w:t>2</w:t>
      </w:r>
    </w:p>
    <w:p w14:paraId="39636B10" w14:textId="77777777" w:rsidR="00CE198E" w:rsidRDefault="00CE198E" w:rsidP="00063133"/>
    <w:p w14:paraId="360F0A6C" w14:textId="77777777" w:rsidR="00CE198E" w:rsidRDefault="00CE198E" w:rsidP="00063133">
      <w:r>
        <w:t>So now we arrive at the last line on page 468 which is not clear to me. First, it has three typos which I have fixed. But how now do be bring in the object d</w:t>
      </w:r>
      <w:r>
        <w:rPr>
          <w:rStyle w:val="subscript"/>
        </w:rPr>
        <w:t>t</w:t>
      </w:r>
      <w:r w:rsidR="00EB1E88">
        <w:t>(ds)</w:t>
      </w:r>
      <w:r>
        <w:rPr>
          <w:rStyle w:val="superscript"/>
        </w:rPr>
        <w:t>2</w:t>
      </w:r>
      <w:r>
        <w:t xml:space="preserve"> ? </w:t>
      </w:r>
      <w:r w:rsidR="00EB1E88">
        <w:t xml:space="preserve"> In what sense is (ds)</w:t>
      </w:r>
      <w:r w:rsidR="00EB1E88">
        <w:rPr>
          <w:rStyle w:val="superscript"/>
        </w:rPr>
        <w:t>2</w:t>
      </w:r>
      <w:r w:rsidR="00EB1E88">
        <w:t xml:space="preserve"> a function of t ? Using the above development, you would say  (ds)</w:t>
      </w:r>
      <w:r w:rsidR="00EB1E88">
        <w:rPr>
          <w:rStyle w:val="superscript"/>
        </w:rPr>
        <w:t>2</w:t>
      </w:r>
      <w:r w:rsidR="00EB1E88">
        <w:t xml:space="preserve"> = d</w:t>
      </w:r>
      <w:r w:rsidR="00EB1E88" w:rsidRPr="001624D4">
        <w:rPr>
          <w:b/>
        </w:rPr>
        <w:t>x</w:t>
      </w:r>
      <w:r w:rsidR="00EB1E88">
        <w:t xml:space="preserve"> </w:t>
      </w:r>
      <w:r w:rsidR="00EB1E88">
        <w:sym w:font="Symbol" w:char="F0B7"/>
      </w:r>
      <w:r w:rsidR="00EB1E88" w:rsidRPr="00F51F95">
        <w:t xml:space="preserve"> </w:t>
      </w:r>
      <w:r w:rsidR="00EB1E88">
        <w:t>d</w:t>
      </w:r>
      <w:r w:rsidR="00EB1E88" w:rsidRPr="001624D4">
        <w:rPr>
          <w:b/>
        </w:rPr>
        <w:t>x</w:t>
      </w:r>
      <w:r w:rsidR="00EB1E88">
        <w:t xml:space="preserve">  = a constant. </w:t>
      </w:r>
    </w:p>
    <w:p w14:paraId="7A0FA141" w14:textId="77777777" w:rsidR="00EB1E88" w:rsidRDefault="00EB1E88" w:rsidP="00063133"/>
    <w:p w14:paraId="44AA3A84" w14:textId="77777777" w:rsidR="00EB1E88" w:rsidRDefault="00EB1E88" w:rsidP="00063133">
      <w:r>
        <w:t xml:space="preserve">He wants to claim this. Start with (8) above and set τ = t wherever τ appears. So let's put the arguments back into (8) so we can see them, </w:t>
      </w:r>
    </w:p>
    <w:p w14:paraId="5193B630" w14:textId="77777777" w:rsidR="00EB1E88" w:rsidRDefault="00EB1E88" w:rsidP="00063133"/>
    <w:p w14:paraId="2AC14048" w14:textId="77777777" w:rsidR="00EB1E88" w:rsidRDefault="00EB1E88" w:rsidP="00063133">
      <w:r>
        <w:tab/>
        <w:t>D</w:t>
      </w:r>
      <w:r>
        <w:rPr>
          <w:rStyle w:val="subscript"/>
        </w:rPr>
        <w:t>τ</w:t>
      </w:r>
      <w:r>
        <w:rPr>
          <w:rStyle w:val="superscript"/>
        </w:rPr>
        <w:t>N</w:t>
      </w:r>
      <w:r>
        <w:t>(ds'</w:t>
      </w:r>
      <w:r>
        <w:rPr>
          <w:rStyle w:val="superscript"/>
        </w:rPr>
        <w:t>2</w:t>
      </w:r>
      <w:r>
        <w:t>(</w:t>
      </w:r>
      <w:r w:rsidRPr="00EB1E88">
        <w:rPr>
          <w:b/>
        </w:rPr>
        <w:t>x</w:t>
      </w:r>
      <w:r>
        <w:rPr>
          <w:rStyle w:val="subscript"/>
        </w:rPr>
        <w:t>1</w:t>
      </w:r>
      <w:r>
        <w:t>,τ))  = [∂</w:t>
      </w:r>
      <w:r>
        <w:rPr>
          <w:rStyle w:val="subscript"/>
        </w:rPr>
        <w:t>τ</w:t>
      </w:r>
      <w:r>
        <w:rPr>
          <w:rStyle w:val="superscript"/>
        </w:rPr>
        <w:t>N</w:t>
      </w:r>
      <w:r>
        <w:t>(ds'</w:t>
      </w:r>
      <w:r>
        <w:rPr>
          <w:rStyle w:val="superscript"/>
        </w:rPr>
        <w:t>2</w:t>
      </w:r>
      <w:r>
        <w:t>(</w:t>
      </w:r>
      <w:r w:rsidRPr="00EB1E88">
        <w:rPr>
          <w:b/>
        </w:rPr>
        <w:t>x</w:t>
      </w:r>
      <w:r>
        <w:t>,τ))]</w:t>
      </w:r>
      <w:r>
        <w:rPr>
          <w:rStyle w:val="subscript"/>
        </w:rPr>
        <w:t>x=x1</w:t>
      </w:r>
      <w:r>
        <w:t xml:space="preserve">   = d</w:t>
      </w:r>
      <w:r w:rsidRPr="001624D4">
        <w:rPr>
          <w:b/>
        </w:rPr>
        <w:t>x</w:t>
      </w:r>
      <w:r>
        <w:t xml:space="preserve"> </w:t>
      </w:r>
      <w:r>
        <w:sym w:font="Symbol" w:char="F0B7"/>
      </w:r>
      <w:r>
        <w:t xml:space="preserve"> [d</w:t>
      </w:r>
      <w:r>
        <w:rPr>
          <w:rStyle w:val="subscript"/>
        </w:rPr>
        <w:t>τ</w:t>
      </w:r>
      <w:r>
        <w:rPr>
          <w:rStyle w:val="superscript"/>
        </w:rPr>
        <w:t>N</w:t>
      </w:r>
      <w:r>
        <w:t>C</w:t>
      </w:r>
      <w:r>
        <w:rPr>
          <w:rStyle w:val="subscript"/>
        </w:rPr>
        <w:t>t</w:t>
      </w:r>
      <w:r>
        <w:t>(</w:t>
      </w:r>
      <w:r w:rsidRPr="00EB1E88">
        <w:rPr>
          <w:b/>
        </w:rPr>
        <w:t>x</w:t>
      </w:r>
      <w:r>
        <w:rPr>
          <w:rStyle w:val="subscript"/>
        </w:rPr>
        <w:t>1</w:t>
      </w:r>
      <w:r>
        <w:t>,τ)] d</w:t>
      </w:r>
      <w:r w:rsidRPr="001624D4">
        <w:rPr>
          <w:b/>
        </w:rPr>
        <w:t>x</w:t>
      </w:r>
    </w:p>
    <w:p w14:paraId="52CBD2C3" w14:textId="77777777" w:rsidR="00EB1E88" w:rsidRDefault="00EB1E88" w:rsidP="00063133"/>
    <w:p w14:paraId="70615D0D" w14:textId="77777777" w:rsidR="00EB1E88" w:rsidRDefault="00EB1E88" w:rsidP="00063133">
      <w:r>
        <w:t xml:space="preserve">Now do an honest setting of τ = t, </w:t>
      </w:r>
    </w:p>
    <w:p w14:paraId="623BB03C" w14:textId="77777777" w:rsidR="00EB1E88" w:rsidRDefault="00EB1E88" w:rsidP="00EB1E88">
      <w:pPr>
        <w:rPr>
          <w:b/>
        </w:rPr>
      </w:pPr>
      <w:r>
        <w:br/>
      </w:r>
      <w:r>
        <w:tab/>
        <w:t>{D</w:t>
      </w:r>
      <w:r>
        <w:rPr>
          <w:rStyle w:val="subscript"/>
        </w:rPr>
        <w:t>τ</w:t>
      </w:r>
      <w:r>
        <w:rPr>
          <w:rStyle w:val="superscript"/>
        </w:rPr>
        <w:t>N</w:t>
      </w:r>
      <w:r>
        <w:t>(ds'</w:t>
      </w:r>
      <w:r>
        <w:rPr>
          <w:rStyle w:val="superscript"/>
        </w:rPr>
        <w:t>2</w:t>
      </w:r>
      <w:r>
        <w:t>(</w:t>
      </w:r>
      <w:r w:rsidRPr="00EB1E88">
        <w:rPr>
          <w:b/>
        </w:rPr>
        <w:t>x</w:t>
      </w:r>
      <w:r>
        <w:rPr>
          <w:rStyle w:val="subscript"/>
        </w:rPr>
        <w:t>1</w:t>
      </w:r>
      <w:r>
        <w:t>,τ))}</w:t>
      </w:r>
      <w:r>
        <w:rPr>
          <w:rStyle w:val="superscript"/>
        </w:rPr>
        <w:t>τ=t</w:t>
      </w:r>
      <w:r>
        <w:t xml:space="preserve">  = [∂</w:t>
      </w:r>
      <w:r>
        <w:rPr>
          <w:rStyle w:val="subscript"/>
        </w:rPr>
        <w:t>τ</w:t>
      </w:r>
      <w:r>
        <w:rPr>
          <w:rStyle w:val="superscript"/>
        </w:rPr>
        <w:t>N</w:t>
      </w:r>
      <w:r>
        <w:t>(ds'</w:t>
      </w:r>
      <w:r>
        <w:rPr>
          <w:rStyle w:val="superscript"/>
        </w:rPr>
        <w:t>2</w:t>
      </w:r>
      <w:r>
        <w:t>(</w:t>
      </w:r>
      <w:r w:rsidRPr="00EB1E88">
        <w:rPr>
          <w:b/>
        </w:rPr>
        <w:t>x</w:t>
      </w:r>
      <w:r>
        <w:t>,τ))]</w:t>
      </w:r>
      <w:r>
        <w:rPr>
          <w:rStyle w:val="subscript"/>
        </w:rPr>
        <w:t>x=x1</w:t>
      </w:r>
      <w:r>
        <w:rPr>
          <w:rStyle w:val="superscript"/>
        </w:rPr>
        <w:t>τ=t</w:t>
      </w:r>
      <w:r>
        <w:t xml:space="preserve">   = d</w:t>
      </w:r>
      <w:r w:rsidRPr="001624D4">
        <w:rPr>
          <w:b/>
        </w:rPr>
        <w:t>x</w:t>
      </w:r>
      <w:r>
        <w:t xml:space="preserve"> </w:t>
      </w:r>
      <w:r>
        <w:sym w:font="Symbol" w:char="F0B7"/>
      </w:r>
      <w:r>
        <w:t xml:space="preserve"> [d</w:t>
      </w:r>
      <w:r>
        <w:rPr>
          <w:rStyle w:val="subscript"/>
        </w:rPr>
        <w:t>τ</w:t>
      </w:r>
      <w:r>
        <w:rPr>
          <w:rStyle w:val="superscript"/>
        </w:rPr>
        <w:t>N</w:t>
      </w:r>
      <w:r>
        <w:t>C</w:t>
      </w:r>
      <w:r>
        <w:rPr>
          <w:rStyle w:val="subscript"/>
        </w:rPr>
        <w:t>t</w:t>
      </w:r>
      <w:r>
        <w:t>(</w:t>
      </w:r>
      <w:r w:rsidRPr="00EB1E88">
        <w:rPr>
          <w:b/>
        </w:rPr>
        <w:t>x</w:t>
      </w:r>
      <w:r>
        <w:rPr>
          <w:rStyle w:val="subscript"/>
        </w:rPr>
        <w:t>1</w:t>
      </w:r>
      <w:r>
        <w:t>,τ)]</w:t>
      </w:r>
      <w:r>
        <w:rPr>
          <w:rStyle w:val="superscript"/>
        </w:rPr>
        <w:t>τ=t</w:t>
      </w:r>
      <w:r>
        <w:t xml:space="preserve"> d</w:t>
      </w:r>
      <w:r w:rsidRPr="001624D4">
        <w:rPr>
          <w:b/>
        </w:rPr>
        <w:t>x</w:t>
      </w:r>
      <w:r w:rsidR="00455045">
        <w:rPr>
          <w:b/>
        </w:rPr>
        <w:t xml:space="preserve"> </w:t>
      </w:r>
    </w:p>
    <w:p w14:paraId="26E4D905" w14:textId="77777777" w:rsidR="00455045" w:rsidRDefault="00455045" w:rsidP="00EB1E88">
      <w:pPr>
        <w:rPr>
          <w:b/>
        </w:rPr>
      </w:pPr>
    </w:p>
    <w:p w14:paraId="34666BE2" w14:textId="77777777" w:rsidR="00455045" w:rsidRPr="00455045" w:rsidRDefault="00455045" w:rsidP="00EB1E88">
      <w:r>
        <w:t>In the last term, C</w:t>
      </w:r>
      <w:r>
        <w:rPr>
          <w:rStyle w:val="subscript"/>
        </w:rPr>
        <w:t>t</w:t>
      </w:r>
      <w:r>
        <w:t>(</w:t>
      </w:r>
      <w:r w:rsidRPr="00EB1E88">
        <w:rPr>
          <w:b/>
        </w:rPr>
        <w:t>x</w:t>
      </w:r>
      <w:r>
        <w:rPr>
          <w:rStyle w:val="subscript"/>
        </w:rPr>
        <w:t>1</w:t>
      </w:r>
      <w:r>
        <w:t>,τ) is just some h(τ), so we can replace d</w:t>
      </w:r>
      <w:r>
        <w:rPr>
          <w:rStyle w:val="subscript"/>
        </w:rPr>
        <w:t>τ</w:t>
      </w:r>
      <w:r>
        <w:t xml:space="preserve"> by ∂</w:t>
      </w:r>
      <w:r>
        <w:rPr>
          <w:rStyle w:val="subscript"/>
        </w:rPr>
        <w:t>τ</w:t>
      </w:r>
      <w:r>
        <w:t xml:space="preserve"> there. Then (8.10.2) says</w:t>
      </w:r>
    </w:p>
    <w:p w14:paraId="5845997D" w14:textId="77777777" w:rsidR="00EB1E88" w:rsidRDefault="00EB1E88" w:rsidP="00063133"/>
    <w:p w14:paraId="011E28D4" w14:textId="77777777" w:rsidR="00455045" w:rsidRDefault="00455045" w:rsidP="00063133">
      <w:r>
        <w:t>Then using (8.10.2) this says</w:t>
      </w:r>
    </w:p>
    <w:p w14:paraId="7D110D60" w14:textId="77777777" w:rsidR="00455045" w:rsidRDefault="00455045" w:rsidP="00063133"/>
    <w:p w14:paraId="123B1D35" w14:textId="77777777" w:rsidR="00455045" w:rsidRDefault="00455045" w:rsidP="00455045">
      <w:pPr>
        <w:rPr>
          <w:b/>
        </w:rPr>
      </w:pPr>
      <w:r>
        <w:tab/>
        <w:t>{D</w:t>
      </w:r>
      <w:r>
        <w:rPr>
          <w:rStyle w:val="subscript"/>
        </w:rPr>
        <w:t>τ</w:t>
      </w:r>
      <w:r>
        <w:rPr>
          <w:rStyle w:val="superscript"/>
        </w:rPr>
        <w:t>N</w:t>
      </w:r>
      <w:r>
        <w:t>(ds'</w:t>
      </w:r>
      <w:r>
        <w:rPr>
          <w:rStyle w:val="superscript"/>
        </w:rPr>
        <w:t>2</w:t>
      </w:r>
      <w:r>
        <w:t>(</w:t>
      </w:r>
      <w:r w:rsidRPr="00EB1E88">
        <w:rPr>
          <w:b/>
        </w:rPr>
        <w:t>x</w:t>
      </w:r>
      <w:r>
        <w:rPr>
          <w:rStyle w:val="subscript"/>
        </w:rPr>
        <w:t>1</w:t>
      </w:r>
      <w:r>
        <w:t>,τ))}</w:t>
      </w:r>
      <w:r>
        <w:rPr>
          <w:rStyle w:val="superscript"/>
        </w:rPr>
        <w:t>τ=t</w:t>
      </w:r>
      <w:r>
        <w:t xml:space="preserve">  = [∂</w:t>
      </w:r>
      <w:r>
        <w:rPr>
          <w:rStyle w:val="subscript"/>
        </w:rPr>
        <w:t>τ</w:t>
      </w:r>
      <w:r>
        <w:rPr>
          <w:rStyle w:val="superscript"/>
        </w:rPr>
        <w:t>N</w:t>
      </w:r>
      <w:r>
        <w:t>(ds'</w:t>
      </w:r>
      <w:r>
        <w:rPr>
          <w:rStyle w:val="superscript"/>
        </w:rPr>
        <w:t>2</w:t>
      </w:r>
      <w:r>
        <w:t>(</w:t>
      </w:r>
      <w:r w:rsidRPr="00EB1E88">
        <w:rPr>
          <w:b/>
        </w:rPr>
        <w:t>x</w:t>
      </w:r>
      <w:r>
        <w:t>,τ))]</w:t>
      </w:r>
      <w:r>
        <w:rPr>
          <w:rStyle w:val="subscript"/>
        </w:rPr>
        <w:t>x=x1</w:t>
      </w:r>
      <w:r>
        <w:rPr>
          <w:rStyle w:val="superscript"/>
        </w:rPr>
        <w:t>τ=t</w:t>
      </w:r>
      <w:r>
        <w:t xml:space="preserve">   = d</w:t>
      </w:r>
      <w:r w:rsidRPr="001624D4">
        <w:rPr>
          <w:b/>
        </w:rPr>
        <w:t>x</w:t>
      </w:r>
      <w:r>
        <w:t xml:space="preserve"> </w:t>
      </w:r>
      <w:r>
        <w:sym w:font="Symbol" w:char="F0B7"/>
      </w:r>
      <w:r>
        <w:t xml:space="preserve"> A</w:t>
      </w:r>
      <w:r>
        <w:rPr>
          <w:rStyle w:val="subscript"/>
        </w:rPr>
        <w:t>N</w:t>
      </w:r>
      <w:r>
        <w:t xml:space="preserve"> d</w:t>
      </w:r>
      <w:r w:rsidRPr="001624D4">
        <w:rPr>
          <w:b/>
        </w:rPr>
        <w:t>x</w:t>
      </w:r>
      <w:r>
        <w:rPr>
          <w:b/>
        </w:rPr>
        <w:t xml:space="preserve"> </w:t>
      </w:r>
    </w:p>
    <w:p w14:paraId="00DC268A" w14:textId="77777777" w:rsidR="00455045" w:rsidRDefault="00455045" w:rsidP="00063133">
      <w:r>
        <w:t xml:space="preserve"> </w:t>
      </w:r>
    </w:p>
    <w:p w14:paraId="18BF3D06" w14:textId="77777777" w:rsidR="00455045" w:rsidRDefault="00455045" w:rsidP="00063133">
      <w:r>
        <w:t>But now Lai wants to claim that the LHS's of this equation are in fact D</w:t>
      </w:r>
      <w:r>
        <w:rPr>
          <w:rStyle w:val="subscript"/>
        </w:rPr>
        <w:t>t</w:t>
      </w:r>
      <w:r>
        <w:rPr>
          <w:rStyle w:val="superscript"/>
        </w:rPr>
        <w:t>N</w:t>
      </w:r>
      <w:r>
        <w:t xml:space="preserve"> (ds</w:t>
      </w:r>
      <w:r>
        <w:rPr>
          <w:rStyle w:val="superscript"/>
        </w:rPr>
        <w:t>2</w:t>
      </w:r>
      <w:r>
        <w:t>). That is the part I am unable to show. I agree that ds'</w:t>
      </w:r>
      <w:r>
        <w:rPr>
          <w:rStyle w:val="superscript"/>
        </w:rPr>
        <w:t>2</w:t>
      </w:r>
      <w:r>
        <w:t>(</w:t>
      </w:r>
      <w:r w:rsidRPr="00EB1E88">
        <w:rPr>
          <w:b/>
        </w:rPr>
        <w:t>x</w:t>
      </w:r>
      <w:r>
        <w:rPr>
          <w:rStyle w:val="subscript"/>
        </w:rPr>
        <w:t>1</w:t>
      </w:r>
      <w:r>
        <w:t>,τ=t) = ds</w:t>
      </w:r>
      <w:r>
        <w:rPr>
          <w:rStyle w:val="superscript"/>
        </w:rPr>
        <w:t>2</w:t>
      </w:r>
      <w:r>
        <w:t xml:space="preserve">.  Well, consider the middle term above, </w:t>
      </w:r>
    </w:p>
    <w:p w14:paraId="7B94CE31" w14:textId="77777777" w:rsidR="00455045" w:rsidRDefault="00455045" w:rsidP="00063133"/>
    <w:p w14:paraId="16B7304B" w14:textId="77777777" w:rsidR="00455045" w:rsidRDefault="00455045" w:rsidP="00063133">
      <w:r>
        <w:tab/>
        <w:t>[∂</w:t>
      </w:r>
      <w:r>
        <w:rPr>
          <w:rStyle w:val="subscript"/>
        </w:rPr>
        <w:t>τ</w:t>
      </w:r>
      <w:r>
        <w:rPr>
          <w:rStyle w:val="superscript"/>
        </w:rPr>
        <w:t>N</w:t>
      </w:r>
      <w:r>
        <w:t>(ds'</w:t>
      </w:r>
      <w:r>
        <w:rPr>
          <w:rStyle w:val="superscript"/>
        </w:rPr>
        <w:t>2</w:t>
      </w:r>
      <w:r>
        <w:t>(</w:t>
      </w:r>
      <w:r w:rsidRPr="00EB1E88">
        <w:rPr>
          <w:b/>
        </w:rPr>
        <w:t>x</w:t>
      </w:r>
      <w:r>
        <w:t>,τ))]</w:t>
      </w:r>
      <w:r>
        <w:rPr>
          <w:rStyle w:val="subscript"/>
        </w:rPr>
        <w:t>x=x1</w:t>
      </w:r>
      <w:r>
        <w:rPr>
          <w:rStyle w:val="superscript"/>
        </w:rPr>
        <w:t xml:space="preserve">τ=t </w:t>
      </w:r>
      <w:r>
        <w:t xml:space="preserve"> =  (   ∂</w:t>
      </w:r>
      <w:r>
        <w:rPr>
          <w:rStyle w:val="subscript"/>
        </w:rPr>
        <w:t>τ</w:t>
      </w:r>
      <w:r>
        <w:rPr>
          <w:rStyle w:val="superscript"/>
        </w:rPr>
        <w:t>N</w:t>
      </w:r>
      <w:r>
        <w:t>(ds'</w:t>
      </w:r>
      <w:r>
        <w:rPr>
          <w:rStyle w:val="superscript"/>
        </w:rPr>
        <w:t>2</w:t>
      </w:r>
      <w:r>
        <w:t>(</w:t>
      </w:r>
      <w:r w:rsidRPr="00EB1E88">
        <w:rPr>
          <w:b/>
        </w:rPr>
        <w:t>x</w:t>
      </w:r>
      <w:r>
        <w:rPr>
          <w:rStyle w:val="subscript"/>
        </w:rPr>
        <w:t>1</w:t>
      </w:r>
      <w:r>
        <w:t>,τ))]   )</w:t>
      </w:r>
      <w:r>
        <w:rPr>
          <w:rStyle w:val="superscript"/>
        </w:rPr>
        <w:t>τ=t</w:t>
      </w:r>
      <w:r>
        <w:t xml:space="preserve">  =  (   ∂</w:t>
      </w:r>
      <w:r>
        <w:rPr>
          <w:rStyle w:val="subscript"/>
        </w:rPr>
        <w:t>r</w:t>
      </w:r>
      <w:r>
        <w:rPr>
          <w:rStyle w:val="superscript"/>
        </w:rPr>
        <w:t>N</w:t>
      </w:r>
      <w:r>
        <w:t>(ds'</w:t>
      </w:r>
      <w:r>
        <w:rPr>
          <w:rStyle w:val="superscript"/>
        </w:rPr>
        <w:t>2</w:t>
      </w:r>
      <w:r>
        <w:t>(</w:t>
      </w:r>
      <w:r w:rsidRPr="00EB1E88">
        <w:rPr>
          <w:b/>
        </w:rPr>
        <w:t>x</w:t>
      </w:r>
      <w:r>
        <w:rPr>
          <w:rStyle w:val="subscript"/>
        </w:rPr>
        <w:t>1</w:t>
      </w:r>
      <w:r>
        <w:t>,r))]   )</w:t>
      </w:r>
      <w:r w:rsidR="00451F63">
        <w:rPr>
          <w:rStyle w:val="superscript"/>
        </w:rPr>
        <w:t>r</w:t>
      </w:r>
      <w:r>
        <w:rPr>
          <w:rStyle w:val="superscript"/>
        </w:rPr>
        <w:t>=t</w:t>
      </w:r>
    </w:p>
    <w:p w14:paraId="0CC45A22" w14:textId="77777777" w:rsidR="00BC4F59" w:rsidRDefault="00BC4F59" w:rsidP="00063133"/>
    <w:p w14:paraId="63C27642" w14:textId="77777777" w:rsidR="00BC4F59" w:rsidRDefault="00BC4F59" w:rsidP="00063133">
      <w:r>
        <w:t>where I have set the dummy variable to r. Now consider</w:t>
      </w:r>
      <w:r w:rsidR="005756DC">
        <w:t xml:space="preserve"> from regular calculus, </w:t>
      </w:r>
    </w:p>
    <w:p w14:paraId="363FACC0" w14:textId="77777777" w:rsidR="00BC4F59" w:rsidRDefault="00BC4F59" w:rsidP="00063133"/>
    <w:p w14:paraId="43D3155F" w14:textId="77777777" w:rsidR="00BC4F59" w:rsidRDefault="00BC4F59" w:rsidP="00063133">
      <w:r>
        <w:tab/>
        <w:t>[d</w:t>
      </w:r>
      <w:r>
        <w:rPr>
          <w:rStyle w:val="subscript"/>
        </w:rPr>
        <w:t>r</w:t>
      </w:r>
      <w:r>
        <w:t>f(r)]</w:t>
      </w:r>
      <w:r>
        <w:rPr>
          <w:rStyle w:val="superscript"/>
        </w:rPr>
        <w:t>r=t</w:t>
      </w:r>
      <w:r>
        <w:t xml:space="preserve">  = f'(r)</w:t>
      </w:r>
      <w:r>
        <w:rPr>
          <w:rStyle w:val="superscript"/>
        </w:rPr>
        <w:t>r=t</w:t>
      </w:r>
      <w:r>
        <w:t xml:space="preserve">  = f'(t) =  d</w:t>
      </w:r>
      <w:r>
        <w:rPr>
          <w:rStyle w:val="subscript"/>
        </w:rPr>
        <w:t>t</w:t>
      </w:r>
      <w:r>
        <w:t>f(t)</w:t>
      </w:r>
    </w:p>
    <w:p w14:paraId="13E7AC44" w14:textId="77777777" w:rsidR="00BC4F59" w:rsidRDefault="00BC4F59" w:rsidP="00063133"/>
    <w:p w14:paraId="39C85C82" w14:textId="77777777" w:rsidR="00BC4F59" w:rsidRDefault="00BC4F59" w:rsidP="00063133">
      <w:r>
        <w:t>So I guess we then can write the above line with an extra = at the end</w:t>
      </w:r>
    </w:p>
    <w:p w14:paraId="5691BCB8" w14:textId="77777777" w:rsidR="00BC4F59" w:rsidRDefault="00BC4F59" w:rsidP="00063133"/>
    <w:p w14:paraId="3001C25A" w14:textId="77777777" w:rsidR="00BC4F59" w:rsidRDefault="00BC4F59" w:rsidP="00BC4F59">
      <w:r>
        <w:tab/>
        <w:t>[∂</w:t>
      </w:r>
      <w:r>
        <w:rPr>
          <w:rStyle w:val="subscript"/>
        </w:rPr>
        <w:t>τ</w:t>
      </w:r>
      <w:r>
        <w:rPr>
          <w:rStyle w:val="superscript"/>
        </w:rPr>
        <w:t>N</w:t>
      </w:r>
      <w:r>
        <w:t>(ds'</w:t>
      </w:r>
      <w:r>
        <w:rPr>
          <w:rStyle w:val="superscript"/>
        </w:rPr>
        <w:t>2</w:t>
      </w:r>
      <w:r>
        <w:t>(</w:t>
      </w:r>
      <w:r w:rsidRPr="00EB1E88">
        <w:rPr>
          <w:b/>
        </w:rPr>
        <w:t>x</w:t>
      </w:r>
      <w:r>
        <w:t>,τ))]</w:t>
      </w:r>
      <w:r>
        <w:rPr>
          <w:rStyle w:val="subscript"/>
        </w:rPr>
        <w:t>x=x1</w:t>
      </w:r>
      <w:r>
        <w:rPr>
          <w:rStyle w:val="superscript"/>
        </w:rPr>
        <w:t xml:space="preserve">τ=t </w:t>
      </w:r>
      <w:r>
        <w:t xml:space="preserve"> =  (   ∂</w:t>
      </w:r>
      <w:r>
        <w:rPr>
          <w:rStyle w:val="subscript"/>
        </w:rPr>
        <w:t>τ</w:t>
      </w:r>
      <w:r>
        <w:rPr>
          <w:rStyle w:val="superscript"/>
        </w:rPr>
        <w:t>N</w:t>
      </w:r>
      <w:r>
        <w:t>(ds'</w:t>
      </w:r>
      <w:r>
        <w:rPr>
          <w:rStyle w:val="superscript"/>
        </w:rPr>
        <w:t>2</w:t>
      </w:r>
      <w:r>
        <w:t>(</w:t>
      </w:r>
      <w:r w:rsidRPr="00EB1E88">
        <w:rPr>
          <w:b/>
        </w:rPr>
        <w:t>x</w:t>
      </w:r>
      <w:r>
        <w:rPr>
          <w:rStyle w:val="subscript"/>
        </w:rPr>
        <w:t>1</w:t>
      </w:r>
      <w:r>
        <w:t>,τ))]   )</w:t>
      </w:r>
      <w:r>
        <w:rPr>
          <w:rStyle w:val="superscript"/>
        </w:rPr>
        <w:t>τ=t</w:t>
      </w:r>
      <w:r>
        <w:t xml:space="preserve">  =  (   ∂</w:t>
      </w:r>
      <w:r>
        <w:rPr>
          <w:rStyle w:val="subscript"/>
        </w:rPr>
        <w:t>r</w:t>
      </w:r>
      <w:r>
        <w:rPr>
          <w:rStyle w:val="superscript"/>
        </w:rPr>
        <w:t>N</w:t>
      </w:r>
      <w:r>
        <w:t>(ds'</w:t>
      </w:r>
      <w:r>
        <w:rPr>
          <w:rStyle w:val="superscript"/>
        </w:rPr>
        <w:t>2</w:t>
      </w:r>
      <w:r>
        <w:t>(</w:t>
      </w:r>
      <w:r w:rsidRPr="00EB1E88">
        <w:rPr>
          <w:b/>
        </w:rPr>
        <w:t>x</w:t>
      </w:r>
      <w:r>
        <w:rPr>
          <w:rStyle w:val="subscript"/>
        </w:rPr>
        <w:t>1</w:t>
      </w:r>
      <w:r>
        <w:t>,r))]   )</w:t>
      </w:r>
      <w:r>
        <w:rPr>
          <w:rStyle w:val="superscript"/>
        </w:rPr>
        <w:t>r=t</w:t>
      </w:r>
      <w:r>
        <w:t xml:space="preserve"> = ∂</w:t>
      </w:r>
      <w:r>
        <w:rPr>
          <w:rStyle w:val="subscript"/>
        </w:rPr>
        <w:t>t</w:t>
      </w:r>
      <w:r>
        <w:rPr>
          <w:rStyle w:val="superscript"/>
        </w:rPr>
        <w:t>N</w:t>
      </w:r>
      <w:r>
        <w:t>(ds'</w:t>
      </w:r>
      <w:r>
        <w:rPr>
          <w:rStyle w:val="superscript"/>
        </w:rPr>
        <w:t>2</w:t>
      </w:r>
      <w:r>
        <w:t>(</w:t>
      </w:r>
      <w:r w:rsidRPr="00EB1E88">
        <w:rPr>
          <w:b/>
        </w:rPr>
        <w:t>x</w:t>
      </w:r>
      <w:r>
        <w:rPr>
          <w:rStyle w:val="subscript"/>
        </w:rPr>
        <w:t>1</w:t>
      </w:r>
      <w:r>
        <w:t>,t))</w:t>
      </w:r>
    </w:p>
    <w:p w14:paraId="4E89B290" w14:textId="77777777" w:rsidR="00BC4F59" w:rsidRDefault="00BC4F59" w:rsidP="00BC4F59"/>
    <w:p w14:paraId="13941D2D" w14:textId="77777777" w:rsidR="00BC4F59" w:rsidRDefault="00BC4F59" w:rsidP="00BC4F59">
      <w:r>
        <w:t xml:space="preserve">But again, </w:t>
      </w:r>
      <w:r w:rsidRPr="005756DC">
        <w:rPr>
          <w:b/>
        </w:rPr>
        <w:t>x</w:t>
      </w:r>
      <w:r>
        <w:rPr>
          <w:rStyle w:val="subscript"/>
        </w:rPr>
        <w:t>1</w:t>
      </w:r>
      <w:r>
        <w:t xml:space="preserve"> is fixed, so ds'</w:t>
      </w:r>
      <w:r>
        <w:rPr>
          <w:rStyle w:val="superscript"/>
        </w:rPr>
        <w:t>2</w:t>
      </w:r>
      <w:r>
        <w:t>(</w:t>
      </w:r>
      <w:r w:rsidRPr="00EB1E88">
        <w:rPr>
          <w:b/>
        </w:rPr>
        <w:t>x</w:t>
      </w:r>
      <w:r>
        <w:rPr>
          <w:rStyle w:val="subscript"/>
        </w:rPr>
        <w:t>1</w:t>
      </w:r>
      <w:r>
        <w:t>,t) is a function only of t, so could add another  = d</w:t>
      </w:r>
      <w:r>
        <w:rPr>
          <w:rStyle w:val="subscript"/>
        </w:rPr>
        <w:t>t</w:t>
      </w:r>
      <w:r>
        <w:rPr>
          <w:rStyle w:val="superscript"/>
        </w:rPr>
        <w:t>N</w:t>
      </w:r>
      <w:r>
        <w:t>(ds'</w:t>
      </w:r>
      <w:r>
        <w:rPr>
          <w:rStyle w:val="superscript"/>
        </w:rPr>
        <w:t>2</w:t>
      </w:r>
      <w:r>
        <w:t>(</w:t>
      </w:r>
      <w:r w:rsidRPr="00EB1E88">
        <w:rPr>
          <w:b/>
        </w:rPr>
        <w:t>x</w:t>
      </w:r>
      <w:r>
        <w:rPr>
          <w:rStyle w:val="subscript"/>
        </w:rPr>
        <w:t>1</w:t>
      </w:r>
      <w:r>
        <w:t>,t)) . So at this point we have</w:t>
      </w:r>
    </w:p>
    <w:p w14:paraId="342FF92D" w14:textId="77777777" w:rsidR="00BC4F59" w:rsidRDefault="00BC4F59" w:rsidP="00BC4F59"/>
    <w:p w14:paraId="2F77052C" w14:textId="77777777" w:rsidR="00BC4F59" w:rsidRPr="00BC4F59" w:rsidRDefault="00BC4F59" w:rsidP="00BC4F59">
      <w:r>
        <w:tab/>
        <w:t>[∂</w:t>
      </w:r>
      <w:r>
        <w:rPr>
          <w:rStyle w:val="subscript"/>
        </w:rPr>
        <w:t>τ</w:t>
      </w:r>
      <w:r>
        <w:rPr>
          <w:rStyle w:val="superscript"/>
        </w:rPr>
        <w:t>N</w:t>
      </w:r>
      <w:r>
        <w:t>(ds'</w:t>
      </w:r>
      <w:r>
        <w:rPr>
          <w:rStyle w:val="superscript"/>
        </w:rPr>
        <w:t>2</w:t>
      </w:r>
      <w:r>
        <w:t>(</w:t>
      </w:r>
      <w:r w:rsidRPr="00EB1E88">
        <w:rPr>
          <w:b/>
        </w:rPr>
        <w:t>x</w:t>
      </w:r>
      <w:r>
        <w:t>,τ))]</w:t>
      </w:r>
      <w:r>
        <w:rPr>
          <w:rStyle w:val="subscript"/>
        </w:rPr>
        <w:t>x=x1</w:t>
      </w:r>
      <w:r>
        <w:rPr>
          <w:rStyle w:val="superscript"/>
        </w:rPr>
        <w:t xml:space="preserve">τ=t  </w:t>
      </w:r>
      <w:r w:rsidRPr="00BC4F59">
        <w:t>=</w:t>
      </w:r>
      <w:r>
        <w:rPr>
          <w:rStyle w:val="superscript"/>
        </w:rPr>
        <w:t xml:space="preserve"> </w:t>
      </w:r>
      <w:r>
        <w:t>d</w:t>
      </w:r>
      <w:r>
        <w:rPr>
          <w:rStyle w:val="subscript"/>
        </w:rPr>
        <w:t>t</w:t>
      </w:r>
      <w:r>
        <w:rPr>
          <w:rStyle w:val="superscript"/>
        </w:rPr>
        <w:t>N</w:t>
      </w:r>
      <w:r>
        <w:t>(ds'</w:t>
      </w:r>
      <w:r>
        <w:rPr>
          <w:rStyle w:val="superscript"/>
        </w:rPr>
        <w:t>2</w:t>
      </w:r>
      <w:r>
        <w:t>(</w:t>
      </w:r>
      <w:r w:rsidRPr="00EB1E88">
        <w:rPr>
          <w:b/>
        </w:rPr>
        <w:t>x</w:t>
      </w:r>
      <w:r>
        <w:rPr>
          <w:rStyle w:val="subscript"/>
        </w:rPr>
        <w:t>1</w:t>
      </w:r>
      <w:r>
        <w:t>,t))   = d</w:t>
      </w:r>
      <w:r>
        <w:rPr>
          <w:rStyle w:val="subscript"/>
        </w:rPr>
        <w:t>t</w:t>
      </w:r>
      <w:r>
        <w:rPr>
          <w:rStyle w:val="superscript"/>
        </w:rPr>
        <w:t>N</w:t>
      </w:r>
      <w:r>
        <w:t xml:space="preserve"> (ds</w:t>
      </w:r>
      <w:r>
        <w:rPr>
          <w:rStyle w:val="superscript"/>
        </w:rPr>
        <w:t>2</w:t>
      </w:r>
      <w:r>
        <w:t>)</w:t>
      </w:r>
    </w:p>
    <w:p w14:paraId="040E29F4" w14:textId="77777777" w:rsidR="00BC4F59" w:rsidRDefault="00BC4F59" w:rsidP="00BC4F59"/>
    <w:p w14:paraId="2E6C1543" w14:textId="77777777" w:rsidR="00BC4F59" w:rsidRDefault="00BC4F59" w:rsidP="00BC4F59">
      <w:r>
        <w:t>Now it is true that ds'</w:t>
      </w:r>
      <w:r>
        <w:rPr>
          <w:rStyle w:val="superscript"/>
        </w:rPr>
        <w:t>2</w:t>
      </w:r>
      <w:r>
        <w:t>(</w:t>
      </w:r>
      <w:r w:rsidRPr="00EB1E88">
        <w:rPr>
          <w:b/>
        </w:rPr>
        <w:t>x</w:t>
      </w:r>
      <w:r>
        <w:rPr>
          <w:rStyle w:val="subscript"/>
        </w:rPr>
        <w:t>1</w:t>
      </w:r>
      <w:r>
        <w:t>,t)  = ds</w:t>
      </w:r>
      <w:r>
        <w:rPr>
          <w:rStyle w:val="superscript"/>
        </w:rPr>
        <w:t>2</w:t>
      </w:r>
      <w:r>
        <w:t xml:space="preserve"> as shown above which is d</w:t>
      </w:r>
      <w:r w:rsidRPr="00BC4F59">
        <w:rPr>
          <w:b/>
        </w:rPr>
        <w:t>x</w:t>
      </w:r>
      <w:r>
        <w:t xml:space="preserve"> </w:t>
      </w:r>
      <w:r>
        <w:sym w:font="Symbol" w:char="F0B7"/>
      </w:r>
      <w:r>
        <w:t xml:space="preserve"> d</w:t>
      </w:r>
      <w:r w:rsidRPr="00BC4F59">
        <w:rPr>
          <w:b/>
        </w:rPr>
        <w:t>x</w:t>
      </w:r>
      <w:r>
        <w:t xml:space="preserve">, so add extra = above. </w:t>
      </w:r>
    </w:p>
    <w:p w14:paraId="037877D8" w14:textId="77777777" w:rsidR="00BC4F59" w:rsidRDefault="00BC4F59" w:rsidP="00BC4F59">
      <w:r>
        <w:tab/>
        <w:t xml:space="preserve">Now I think we have to change our footing in order to tie back to earlier in the book.  In the new footing, </w:t>
      </w:r>
      <w:r w:rsidRPr="00BC4F59">
        <w:rPr>
          <w:b/>
        </w:rPr>
        <w:t>x</w:t>
      </w:r>
      <w:r>
        <w:t xml:space="preserve"> = a reference point in space. But in the old footing, </w:t>
      </w:r>
      <w:r w:rsidRPr="00BC4F59">
        <w:rPr>
          <w:b/>
        </w:rPr>
        <w:t>X</w:t>
      </w:r>
      <w:r>
        <w:t xml:space="preserve"> = reference point and </w:t>
      </w:r>
      <w:r w:rsidRPr="00BC4F59">
        <w:rPr>
          <w:b/>
        </w:rPr>
        <w:t>x</w:t>
      </w:r>
      <w:r>
        <w:t xml:space="preserve"> moves in time. In this old footing, we had d</w:t>
      </w:r>
      <w:r w:rsidRPr="00BC4F59">
        <w:rPr>
          <w:b/>
        </w:rPr>
        <w:t>x</w:t>
      </w:r>
      <w:r>
        <w:t xml:space="preserve"> </w:t>
      </w:r>
      <w:r>
        <w:sym w:font="Symbol" w:char="F0B7"/>
      </w:r>
      <w:r>
        <w:t xml:space="preserve"> d</w:t>
      </w:r>
      <w:r w:rsidRPr="00BC4F59">
        <w:rPr>
          <w:b/>
        </w:rPr>
        <w:t>x</w:t>
      </w:r>
      <w:r>
        <w:t xml:space="preserve"> being a function of time</w:t>
      </w:r>
      <w:r w:rsidR="00F07C13">
        <w:t>,</w:t>
      </w:r>
      <w:r>
        <w:t xml:space="preserve"> so we have ds</w:t>
      </w:r>
      <w:r>
        <w:rPr>
          <w:rStyle w:val="superscript"/>
        </w:rPr>
        <w:t>2</w:t>
      </w:r>
      <w:r>
        <w:t>(t) and this derivative d</w:t>
      </w:r>
      <w:r>
        <w:rPr>
          <w:rStyle w:val="subscript"/>
        </w:rPr>
        <w:t>t</w:t>
      </w:r>
      <w:r>
        <w:rPr>
          <w:rStyle w:val="superscript"/>
        </w:rPr>
        <w:t>N</w:t>
      </w:r>
      <w:r>
        <w:t xml:space="preserve"> (ds</w:t>
      </w:r>
      <w:r>
        <w:rPr>
          <w:rStyle w:val="superscript"/>
        </w:rPr>
        <w:t>2</w:t>
      </w:r>
      <w:r>
        <w:t xml:space="preserve">) ≠ 0. </w:t>
      </w:r>
      <w:r w:rsidR="00F07C13">
        <w:t>This footing change is indeed confusing, I will just have to "buy it" for the moment. My counter argument is that in the new footing, ds</w:t>
      </w:r>
      <w:r w:rsidR="00F07C13">
        <w:rPr>
          <w:rStyle w:val="superscript"/>
        </w:rPr>
        <w:t>2</w:t>
      </w:r>
      <w:r w:rsidR="00F07C13">
        <w:t xml:space="preserve"> = constant because d</w:t>
      </w:r>
      <w:r w:rsidR="00F07C13" w:rsidRPr="00F07C13">
        <w:rPr>
          <w:b/>
        </w:rPr>
        <w:t>x</w:t>
      </w:r>
      <w:r w:rsidR="00F07C13">
        <w:t xml:space="preserve"> = constant. </w:t>
      </w:r>
    </w:p>
    <w:p w14:paraId="3F9A5E67" w14:textId="77777777" w:rsidR="00F07C13" w:rsidRDefault="00F07C13" w:rsidP="00BC4F59">
      <w:r>
        <w:tab/>
        <w:t xml:space="preserve">But this tensor D really is an animal from the old footing world so maybe that makes it OK. </w:t>
      </w:r>
    </w:p>
    <w:p w14:paraId="20247375" w14:textId="77777777" w:rsidR="000352EE" w:rsidRDefault="000352EE" w:rsidP="00BC4F59"/>
    <w:p w14:paraId="316E0168" w14:textId="77777777" w:rsidR="000352EE" w:rsidRDefault="000352EE" w:rsidP="00BC4F59">
      <w:r w:rsidRPr="00592597">
        <w:rPr>
          <w:u w:val="single"/>
        </w:rPr>
        <w:t xml:space="preserve">Status: </w:t>
      </w:r>
      <w:r>
        <w:t xml:space="preserve"> OK, I will accept 8.11.6 for now. Yes, when this is combined with the much earlier result relating ds</w:t>
      </w:r>
      <w:r>
        <w:rPr>
          <w:rStyle w:val="superscript"/>
        </w:rPr>
        <w:t>2</w:t>
      </w:r>
      <w:r>
        <w:t>/dt to the D tensor, yes, we get 8.11.8 for A</w:t>
      </w:r>
      <w:r>
        <w:rPr>
          <w:rStyle w:val="subscript"/>
        </w:rPr>
        <w:t>1</w:t>
      </w:r>
      <w:r>
        <w:t xml:space="preserve"> . Let's review the path</w:t>
      </w:r>
    </w:p>
    <w:p w14:paraId="6438CB92" w14:textId="77777777" w:rsidR="000352EE" w:rsidRDefault="000352EE" w:rsidP="00BC4F59"/>
    <w:p w14:paraId="71E6833E" w14:textId="77777777" w:rsidR="000352EE" w:rsidRDefault="000352EE" w:rsidP="00BC4F59">
      <w:r>
        <w:tab/>
        <w:t>F</w:t>
      </w:r>
      <w:r>
        <w:rPr>
          <w:rStyle w:val="subscript"/>
        </w:rPr>
        <w:t>t</w:t>
      </w:r>
      <w:r>
        <w:t xml:space="preserve"> </w:t>
      </w:r>
      <w:r>
        <w:tab/>
        <w:t>→</w:t>
      </w:r>
      <w:r>
        <w:tab/>
        <w:t>C</w:t>
      </w:r>
      <w:r>
        <w:rPr>
          <w:rStyle w:val="subscript"/>
        </w:rPr>
        <w:t>t</w:t>
      </w:r>
      <w:r>
        <w:t xml:space="preserve"> = F</w:t>
      </w:r>
      <w:r>
        <w:rPr>
          <w:rStyle w:val="subscript"/>
        </w:rPr>
        <w:t>t</w:t>
      </w:r>
      <w:r>
        <w:rPr>
          <w:rStyle w:val="superscript"/>
        </w:rPr>
        <w:t>T</w:t>
      </w:r>
      <w:r>
        <w:t>F</w:t>
      </w:r>
      <w:r>
        <w:rPr>
          <w:rStyle w:val="subscript"/>
        </w:rPr>
        <w:t>t</w:t>
      </w:r>
      <w:r>
        <w:t xml:space="preserve"> </w:t>
      </w:r>
      <w:r>
        <w:tab/>
      </w:r>
      <w:r>
        <w:tab/>
        <w:t>∂</w:t>
      </w:r>
      <w:r>
        <w:rPr>
          <w:rStyle w:val="subscript"/>
        </w:rPr>
        <w:t>t</w:t>
      </w:r>
      <w:r>
        <w:t>C</w:t>
      </w:r>
      <w:r>
        <w:rPr>
          <w:rStyle w:val="subscript"/>
        </w:rPr>
        <w:t>t</w:t>
      </w:r>
      <w:r>
        <w:t xml:space="preserve"> = A</w:t>
      </w:r>
      <w:r>
        <w:rPr>
          <w:rStyle w:val="subscript"/>
        </w:rPr>
        <w:t>1</w:t>
      </w:r>
      <w:r>
        <w:t xml:space="preserve"> </w:t>
      </w:r>
    </w:p>
    <w:p w14:paraId="3345CE3F" w14:textId="77777777" w:rsidR="000352EE" w:rsidRDefault="000352EE" w:rsidP="00BC4F59"/>
    <w:p w14:paraId="18060FF2" w14:textId="77777777" w:rsidR="000352EE" w:rsidRPr="000C1B8E" w:rsidRDefault="000352EE" w:rsidP="00BC4F59">
      <w:pPr>
        <w:rPr>
          <w:b/>
        </w:rPr>
      </w:pPr>
      <w:r>
        <w:tab/>
        <w:t>D = (</w:t>
      </w:r>
      <w:r>
        <w:sym w:font="Symbol" w:char="F0D1"/>
      </w:r>
      <w:r>
        <w:t>v)</w:t>
      </w:r>
      <w:r>
        <w:rPr>
          <w:rStyle w:val="superscript"/>
        </w:rPr>
        <w:t>S</w:t>
      </w:r>
      <w:r>
        <w:t xml:space="preserve">  = rate of deformation.</w:t>
      </w:r>
      <w:r>
        <w:tab/>
      </w:r>
      <w:r>
        <w:tab/>
      </w:r>
      <w:r w:rsidRPr="000C1B8E">
        <w:rPr>
          <w:b/>
        </w:rPr>
        <w:t xml:space="preserve">result is </w:t>
      </w:r>
      <w:r>
        <w:t xml:space="preserve"> </w:t>
      </w:r>
      <w:r w:rsidRPr="000C1B8E">
        <w:rPr>
          <w:b/>
        </w:rPr>
        <w:t>A</w:t>
      </w:r>
      <w:r w:rsidRPr="000C1B8E">
        <w:rPr>
          <w:rStyle w:val="subscript"/>
        </w:rPr>
        <w:t>1</w:t>
      </w:r>
      <w:r w:rsidRPr="000C1B8E">
        <w:rPr>
          <w:b/>
        </w:rPr>
        <w:t xml:space="preserve"> = 2 D</w:t>
      </w:r>
    </w:p>
    <w:p w14:paraId="3B9E6E36" w14:textId="77777777" w:rsidR="000352EE" w:rsidRDefault="000352EE" w:rsidP="00BC4F59"/>
    <w:p w14:paraId="47F6E967" w14:textId="77777777" w:rsidR="000352EE" w:rsidRDefault="000352EE" w:rsidP="00BC4F59">
      <w:r>
        <w:t>Both objects being related involve the time change for deformation. Then if you want to get into the acceleration of deformation, so to speak, you can relate A</w:t>
      </w:r>
      <w:r>
        <w:rPr>
          <w:rStyle w:val="subscript"/>
        </w:rPr>
        <w:t>2</w:t>
      </w:r>
      <w:r>
        <w:t xml:space="preserve"> to d</w:t>
      </w:r>
      <w:r>
        <w:rPr>
          <w:rStyle w:val="subscript"/>
        </w:rPr>
        <w:t>t</w:t>
      </w:r>
      <w:r>
        <w:t xml:space="preserve">D as in 8.11.9. </w:t>
      </w:r>
    </w:p>
    <w:p w14:paraId="666501D0" w14:textId="77777777" w:rsidR="000352EE" w:rsidRDefault="000352EE" w:rsidP="00BC4F59"/>
    <w:p w14:paraId="4C0369E5" w14:textId="77777777" w:rsidR="00592597" w:rsidRDefault="000352EE" w:rsidP="00BC4F59">
      <w:r w:rsidRPr="009475A7">
        <w:rPr>
          <w:b/>
        </w:rPr>
        <w:t xml:space="preserve">Example 8.11.1. </w:t>
      </w:r>
      <w:r>
        <w:t xml:space="preserve">We take our spherical sink flow example, we compute </w:t>
      </w:r>
      <w:r w:rsidRPr="000352EE">
        <w:rPr>
          <w:b/>
        </w:rPr>
        <w:sym w:font="Symbol" w:char="F0D1"/>
      </w:r>
      <w:r w:rsidRPr="000352EE">
        <w:rPr>
          <w:b/>
        </w:rPr>
        <w:t>v</w:t>
      </w:r>
      <w:r>
        <w:t xml:space="preserve"> and then (</w:t>
      </w:r>
      <w:r w:rsidRPr="000352EE">
        <w:rPr>
          <w:b/>
        </w:rPr>
        <w:sym w:font="Symbol" w:char="F0D1"/>
      </w:r>
      <w:r w:rsidRPr="000352EE">
        <w:rPr>
          <w:b/>
        </w:rPr>
        <w:t>v</w:t>
      </w:r>
      <w:r>
        <w:t>)</w:t>
      </w:r>
      <w:r>
        <w:rPr>
          <w:rStyle w:val="superscript"/>
        </w:rPr>
        <w:t>S</w:t>
      </w:r>
      <w:r>
        <w:t xml:space="preserve"> = D and from it A</w:t>
      </w:r>
      <w:r>
        <w:rPr>
          <w:rStyle w:val="subscript"/>
        </w:rPr>
        <w:t>1</w:t>
      </w:r>
      <w:r>
        <w:t xml:space="preserve"> as in 8.11.12. Notice there is no explicit time dependence in A</w:t>
      </w:r>
      <w:r>
        <w:rPr>
          <w:rStyle w:val="subscript"/>
        </w:rPr>
        <w:t>1</w:t>
      </w:r>
      <w:r>
        <w:t xml:space="preserve"> so that ∂</w:t>
      </w:r>
      <w:r>
        <w:rPr>
          <w:rStyle w:val="subscript"/>
        </w:rPr>
        <w:t>t</w:t>
      </w:r>
      <w:r>
        <w:t>A</w:t>
      </w:r>
      <w:r>
        <w:rPr>
          <w:rStyle w:val="subscript"/>
        </w:rPr>
        <w:t>1</w:t>
      </w:r>
      <w:r>
        <w:t xml:space="preserve"> = 0. </w:t>
      </w:r>
    </w:p>
    <w:p w14:paraId="3A024E28" w14:textId="77777777" w:rsidR="000352EE" w:rsidRDefault="00592597" w:rsidP="00BC4F59">
      <w:r>
        <w:tab/>
      </w:r>
      <w:r w:rsidR="000352EE">
        <w:t>We are then going to compute A</w:t>
      </w:r>
      <w:r w:rsidR="000352EE">
        <w:rPr>
          <w:rStyle w:val="subscript"/>
        </w:rPr>
        <w:t>2</w:t>
      </w:r>
      <w:r w:rsidR="000352EE">
        <w:t xml:space="preserve"> using the formula 8.11.2, and then D</w:t>
      </w:r>
      <w:r w:rsidR="000352EE">
        <w:rPr>
          <w:rStyle w:val="subscript"/>
        </w:rPr>
        <w:t>t</w:t>
      </w:r>
      <w:r w:rsidR="000352EE">
        <w:t>A</w:t>
      </w:r>
      <w:r w:rsidR="000352EE">
        <w:rPr>
          <w:rStyle w:val="subscript"/>
        </w:rPr>
        <w:t>1</w:t>
      </w:r>
      <w:r w:rsidR="000352EE">
        <w:t xml:space="preserve"> =  (</w:t>
      </w:r>
      <w:r w:rsidR="000352EE" w:rsidRPr="000352EE">
        <w:rPr>
          <w:b/>
        </w:rPr>
        <w:sym w:font="Symbol" w:char="F0D1"/>
      </w:r>
      <w:r w:rsidR="000352EE" w:rsidRPr="000352EE">
        <w:rPr>
          <w:b/>
        </w:rPr>
        <w:t>A</w:t>
      </w:r>
      <w:r w:rsidR="000352EE">
        <w:rPr>
          <w:rStyle w:val="subscript"/>
        </w:rPr>
        <w:t>1</w:t>
      </w:r>
      <w:r w:rsidR="000352EE">
        <w:t>)</w:t>
      </w:r>
      <w:r w:rsidR="00706FB5">
        <w:t xml:space="preserve"> </w:t>
      </w:r>
      <w:r w:rsidR="00706FB5" w:rsidRPr="00706FB5">
        <w:rPr>
          <w:b/>
        </w:rPr>
        <w:t>v</w:t>
      </w:r>
      <w:r w:rsidR="00706FB5">
        <w:t xml:space="preserve"> if I have written it right (see top line of page 470).  This is </w:t>
      </w:r>
      <w:r w:rsidR="00706FB5" w:rsidRPr="00592597">
        <w:rPr>
          <w:i/>
        </w:rPr>
        <w:t>the first time</w:t>
      </w:r>
      <w:r w:rsidR="00706FB5">
        <w:t xml:space="preserve"> in this book we have encountered an object like  (</w:t>
      </w:r>
      <w:r w:rsidR="00706FB5" w:rsidRPr="000352EE">
        <w:rPr>
          <w:b/>
        </w:rPr>
        <w:sym w:font="Symbol" w:char="F0D1"/>
      </w:r>
      <w:r w:rsidR="00706FB5" w:rsidRPr="000352EE">
        <w:rPr>
          <w:b/>
        </w:rPr>
        <w:t>A</w:t>
      </w:r>
      <w:r w:rsidR="00706FB5">
        <w:rPr>
          <w:rStyle w:val="subscript"/>
        </w:rPr>
        <w:t>1</w:t>
      </w:r>
      <w:r w:rsidR="00706FB5">
        <w:t>) which is the gradient of a rank-2 tensor. This is not an object I treated in tensor doc. Let's go back to</w:t>
      </w:r>
    </w:p>
    <w:p w14:paraId="057D37D1" w14:textId="77777777" w:rsidR="00706FB5" w:rsidRDefault="00706FB5" w:rsidP="00BC4F59"/>
    <w:p w14:paraId="2FD2F3E4" w14:textId="77777777" w:rsidR="00706FB5" w:rsidRDefault="00706FB5" w:rsidP="00BC4F59">
      <w:r>
        <w:tab/>
        <w:t>DA</w:t>
      </w:r>
      <w:r>
        <w:rPr>
          <w:rStyle w:val="subscript"/>
        </w:rPr>
        <w:t>ij</w:t>
      </w:r>
      <w:r>
        <w:t>/Dt  = ∂A</w:t>
      </w:r>
      <w:r>
        <w:rPr>
          <w:rStyle w:val="subscript"/>
        </w:rPr>
        <w:t>ij</w:t>
      </w:r>
      <w:r>
        <w:t>/∂t  + ∂A</w:t>
      </w:r>
      <w:r>
        <w:rPr>
          <w:rStyle w:val="subscript"/>
        </w:rPr>
        <w:t>ij</w:t>
      </w:r>
      <w:r>
        <w:t>/∂x</w:t>
      </w:r>
      <w:r>
        <w:rPr>
          <w:rStyle w:val="subscript"/>
        </w:rPr>
        <w:t>k</w:t>
      </w:r>
      <w:r>
        <w:t xml:space="preserve"> * ∂x</w:t>
      </w:r>
      <w:r>
        <w:rPr>
          <w:rStyle w:val="subscript"/>
        </w:rPr>
        <w:t>k</w:t>
      </w:r>
      <w:r>
        <w:t>/dt  = ∂A</w:t>
      </w:r>
      <w:r>
        <w:rPr>
          <w:rStyle w:val="subscript"/>
        </w:rPr>
        <w:t>ij</w:t>
      </w:r>
      <w:r>
        <w:t>/∂t  + [object]</w:t>
      </w:r>
      <w:r>
        <w:rPr>
          <w:rStyle w:val="subscript"/>
        </w:rPr>
        <w:t>ijk</w:t>
      </w:r>
      <w:r>
        <w:t>* v</w:t>
      </w:r>
      <w:r>
        <w:rPr>
          <w:rStyle w:val="subscript"/>
        </w:rPr>
        <w:t>k</w:t>
      </w:r>
    </w:p>
    <w:p w14:paraId="4AE336B0" w14:textId="77777777" w:rsidR="00706FB5" w:rsidRDefault="00706FB5" w:rsidP="00BC4F59"/>
    <w:p w14:paraId="09B5D502" w14:textId="77777777" w:rsidR="00706FB5" w:rsidRDefault="00706FB5" w:rsidP="00BC4F59">
      <w:r>
        <w:t>so this is the thing we need to compute</w:t>
      </w:r>
    </w:p>
    <w:p w14:paraId="1FB963C1" w14:textId="77777777" w:rsidR="00706FB5" w:rsidRDefault="00706FB5" w:rsidP="00BC4F59"/>
    <w:p w14:paraId="2634952B" w14:textId="77777777" w:rsidR="00706FB5" w:rsidRPr="00592597" w:rsidRDefault="00706FB5" w:rsidP="00BC4F59">
      <w:r>
        <w:tab/>
        <w:t>[object]</w:t>
      </w:r>
      <w:r>
        <w:rPr>
          <w:rStyle w:val="subscript"/>
        </w:rPr>
        <w:t>ijk</w:t>
      </w:r>
      <w:r>
        <w:t xml:space="preserve">  = [</w:t>
      </w:r>
      <w:r>
        <w:sym w:font="Symbol" w:char="F0D1"/>
      </w:r>
      <w:r>
        <w:t>A]</w:t>
      </w:r>
      <w:r>
        <w:rPr>
          <w:rStyle w:val="subscript"/>
        </w:rPr>
        <w:t>ijk</w:t>
      </w:r>
      <w:r>
        <w:t xml:space="preserve">  </w:t>
      </w:r>
      <w:r w:rsidR="00592597">
        <w:tab/>
      </w:r>
      <w:r w:rsidR="00592597">
        <w:tab/>
        <w:t xml:space="preserve">// </w:t>
      </w:r>
      <w:r>
        <w:t>= ∂</w:t>
      </w:r>
      <w:r>
        <w:rPr>
          <w:rStyle w:val="subscript"/>
        </w:rPr>
        <w:t>k</w:t>
      </w:r>
      <w:r>
        <w:t>A</w:t>
      </w:r>
      <w:r>
        <w:rPr>
          <w:rStyle w:val="subscript"/>
        </w:rPr>
        <w:t>ij</w:t>
      </w:r>
      <w:r>
        <w:t xml:space="preserve">  = A</w:t>
      </w:r>
      <w:r>
        <w:rPr>
          <w:rStyle w:val="subscript"/>
        </w:rPr>
        <w:t>ij,k</w:t>
      </w:r>
      <w:r w:rsidR="00592597">
        <w:t xml:space="preserve"> in Cartesian coordinates only</w:t>
      </w:r>
    </w:p>
    <w:p w14:paraId="4A4B52FC" w14:textId="77777777" w:rsidR="00706FB5" w:rsidRDefault="00706FB5" w:rsidP="00BC4F59"/>
    <w:p w14:paraId="46BB6882" w14:textId="77777777" w:rsidR="00D90FA3" w:rsidRDefault="00706FB5" w:rsidP="00640596">
      <w:r>
        <w:t>so we have this same "reversal" of the last index, I could of course (and may) power up my tensor doc mac</w:t>
      </w:r>
      <w:r w:rsidR="00592597">
        <w:t xml:space="preserve">hinery to compute this object. </w:t>
      </w:r>
      <w:r>
        <w:t>Maybe I would treat ∂</w:t>
      </w:r>
      <w:r>
        <w:rPr>
          <w:rStyle w:val="subscript"/>
        </w:rPr>
        <w:t>n</w:t>
      </w:r>
      <w:r>
        <w:t>A</w:t>
      </w:r>
      <w:r>
        <w:rPr>
          <w:rStyle w:val="subscript"/>
        </w:rPr>
        <w:t>ijk...</w:t>
      </w:r>
      <w:r>
        <w:t xml:space="preserve"> as a general case. There is nothing mysterious about th</w:t>
      </w:r>
      <w:r w:rsidR="00592597">
        <w:t xml:space="preserve">is, it is just turn the crank. </w:t>
      </w:r>
      <w:r>
        <w:t xml:space="preserve">Lai in fact turns this crank in his usual cases of Polar, Cylindrical and Spherical coordinates in his Appendix 8.1, which is the concluding tour de force section of the book. He also does divA </w:t>
      </w:r>
      <w:r w:rsidR="009475A7">
        <w:t xml:space="preserve">at the same time, but I have already done that.  </w:t>
      </w:r>
    </w:p>
    <w:p w14:paraId="1EA530B3" w14:textId="77777777" w:rsidR="00D90FA3" w:rsidRDefault="00D90FA3" w:rsidP="00640596"/>
    <w:p w14:paraId="424A04F7" w14:textId="77777777" w:rsidR="00640596" w:rsidRDefault="009475A7" w:rsidP="00640596">
      <w:r>
        <w:t>Recall that A</w:t>
      </w:r>
      <w:r>
        <w:rPr>
          <w:rStyle w:val="subscript"/>
        </w:rPr>
        <w:t>ij,k</w:t>
      </w:r>
      <w:r>
        <w:t xml:space="preserve"> is the form of the r</w:t>
      </w:r>
      <w:r w:rsidR="00640596">
        <w:t>esult in Cartesian coordinates only. Looking at tensor doc, I would start with this from my examples section</w:t>
      </w:r>
    </w:p>
    <w:p w14:paraId="2CAD4B94" w14:textId="77777777" w:rsidR="00640596" w:rsidRDefault="00640596" w:rsidP="00640596"/>
    <w:p w14:paraId="0F392A0F" w14:textId="77777777" w:rsidR="00640596" w:rsidRPr="00592597" w:rsidRDefault="00640596" w:rsidP="00640596">
      <w:r>
        <w:tab/>
        <w:t>T</w:t>
      </w:r>
      <w:r w:rsidRPr="00F10012">
        <w:rPr>
          <w:rStyle w:val="superscript"/>
        </w:rPr>
        <w:t>ab</w:t>
      </w:r>
      <w:r>
        <w:rPr>
          <w:rStyle w:val="subscript"/>
        </w:rPr>
        <w:t>;α</w:t>
      </w:r>
      <w:r>
        <w:t xml:space="preserve">  ≡ ∂</w:t>
      </w:r>
      <w:r>
        <w:rPr>
          <w:rStyle w:val="subscript"/>
        </w:rPr>
        <w:t>α</w:t>
      </w:r>
      <w:r>
        <w:t xml:space="preserve"> T</w:t>
      </w:r>
      <w:r w:rsidRPr="00F10012">
        <w:rPr>
          <w:rStyle w:val="superscript"/>
        </w:rPr>
        <w:t>ab</w:t>
      </w:r>
      <w:r>
        <w:t xml:space="preserve">  + Γ</w:t>
      </w:r>
      <w:r>
        <w:rPr>
          <w:rStyle w:val="superscript"/>
          <w:color w:val="FF0000"/>
        </w:rPr>
        <w:t>a</w:t>
      </w:r>
      <w:r>
        <w:rPr>
          <w:rStyle w:val="subscript"/>
        </w:rPr>
        <w:t>αn</w:t>
      </w:r>
      <w:r>
        <w:t xml:space="preserve"> T</w:t>
      </w:r>
      <w:r w:rsidRPr="00F10012">
        <w:rPr>
          <w:rStyle w:val="superscript"/>
        </w:rPr>
        <w:t>nb</w:t>
      </w:r>
      <w:r>
        <w:t xml:space="preserve">  +  Γ</w:t>
      </w:r>
      <w:r>
        <w:rPr>
          <w:rStyle w:val="superscript"/>
          <w:color w:val="FF0000"/>
        </w:rPr>
        <w:t>b</w:t>
      </w:r>
      <w:r>
        <w:rPr>
          <w:rStyle w:val="subscript"/>
        </w:rPr>
        <w:t>αn</w:t>
      </w:r>
      <w:r>
        <w:t xml:space="preserve"> T</w:t>
      </w:r>
      <w:r w:rsidRPr="00F10012">
        <w:rPr>
          <w:rStyle w:val="superscript"/>
        </w:rPr>
        <w:t>an</w:t>
      </w:r>
      <w:r>
        <w:t xml:space="preserve">  .</w:t>
      </w:r>
      <w:r w:rsidR="00592597">
        <w:tab/>
      </w:r>
      <w:r w:rsidR="00592597">
        <w:tab/>
      </w:r>
      <w:r w:rsidR="00592597">
        <w:tab/>
        <w:t>// and Γ = 0 for Cartesians</w:t>
      </w:r>
    </w:p>
    <w:p w14:paraId="1F0F4B42" w14:textId="77777777" w:rsidR="00BB7DD9" w:rsidRPr="00BB7DD9" w:rsidRDefault="00BB7DD9" w:rsidP="00BB7DD9">
      <w:r>
        <w:tab/>
        <w:t>T'</w:t>
      </w:r>
      <w:r w:rsidRPr="00F10012">
        <w:rPr>
          <w:rStyle w:val="superscript"/>
        </w:rPr>
        <w:t>ab</w:t>
      </w:r>
      <w:r>
        <w:rPr>
          <w:rStyle w:val="subscript"/>
        </w:rPr>
        <w:t>;α</w:t>
      </w:r>
      <w:r>
        <w:t xml:space="preserve">  ≡ ∂'</w:t>
      </w:r>
      <w:r>
        <w:rPr>
          <w:rStyle w:val="subscript"/>
        </w:rPr>
        <w:t>α</w:t>
      </w:r>
      <w:r>
        <w:t xml:space="preserve"> T'</w:t>
      </w:r>
      <w:r w:rsidRPr="00F10012">
        <w:rPr>
          <w:rStyle w:val="superscript"/>
        </w:rPr>
        <w:t>ab</w:t>
      </w:r>
      <w:r>
        <w:t xml:space="preserve">  + Γ'</w:t>
      </w:r>
      <w:r>
        <w:rPr>
          <w:rStyle w:val="superscript"/>
          <w:color w:val="FF0000"/>
        </w:rPr>
        <w:t>a</w:t>
      </w:r>
      <w:r>
        <w:rPr>
          <w:rStyle w:val="subscript"/>
        </w:rPr>
        <w:t>αn</w:t>
      </w:r>
      <w:r>
        <w:t xml:space="preserve"> T'</w:t>
      </w:r>
      <w:r w:rsidRPr="00F10012">
        <w:rPr>
          <w:rStyle w:val="superscript"/>
        </w:rPr>
        <w:t>nb</w:t>
      </w:r>
      <w:r>
        <w:t xml:space="preserve">  +  Γ'</w:t>
      </w:r>
      <w:r>
        <w:rPr>
          <w:rStyle w:val="superscript"/>
          <w:color w:val="FF0000"/>
        </w:rPr>
        <w:t>b</w:t>
      </w:r>
      <w:r>
        <w:rPr>
          <w:rStyle w:val="subscript"/>
        </w:rPr>
        <w:t>αn</w:t>
      </w:r>
      <w:r>
        <w:t xml:space="preserve"> T'</w:t>
      </w:r>
      <w:r w:rsidRPr="00F10012">
        <w:rPr>
          <w:rStyle w:val="superscript"/>
        </w:rPr>
        <w:t>an</w:t>
      </w:r>
      <w:r>
        <w:t xml:space="preserve">  .</w:t>
      </w:r>
      <w:r>
        <w:tab/>
      </w:r>
      <w:r>
        <w:tab/>
        <w:t>// prime means curvilinear coordinates</w:t>
      </w:r>
    </w:p>
    <w:p w14:paraId="28C6D33B" w14:textId="77777777" w:rsidR="00640596" w:rsidRDefault="00640596" w:rsidP="00640596"/>
    <w:p w14:paraId="6EA2575F" w14:textId="77777777" w:rsidR="00D90FA3" w:rsidRDefault="00640596" w:rsidP="00BB7DD9">
      <w:r>
        <w:t xml:space="preserve">and that is basically it! Most of my tensor doc work expresses Γ in terms of the R type object. </w:t>
      </w:r>
    </w:p>
    <w:p w14:paraId="64FEC8A7" w14:textId="77777777" w:rsidR="00D90FA3" w:rsidRDefault="00D90FA3" w:rsidP="00BB7DD9"/>
    <w:p w14:paraId="1D64934D" w14:textId="77777777" w:rsidR="000315CA" w:rsidRDefault="00640596" w:rsidP="000315CA">
      <w:r>
        <w:t xml:space="preserve">There is of course </w:t>
      </w:r>
      <w:r w:rsidRPr="00592597">
        <w:rPr>
          <w:i/>
        </w:rPr>
        <w:t>one detail</w:t>
      </w:r>
      <w:r>
        <w:t xml:space="preserve"> here:  the above T</w:t>
      </w:r>
      <w:r w:rsidR="00BB7DD9">
        <w:t>'</w:t>
      </w:r>
      <w:r>
        <w:rPr>
          <w:rStyle w:val="superscript"/>
        </w:rPr>
        <w:t>ab</w:t>
      </w:r>
      <w:r>
        <w:t xml:space="preserve"> is a true contravariant tensor, whereas in Lai we always use "unit vector tensors".</w:t>
      </w:r>
      <w:r w:rsidR="00592597">
        <w:t xml:space="preserve">  I fiddled on this for a while and managed to confuse myself so I moved those confused notes into a separate doc because I want to stay on message right now regarding Chapter 8. </w:t>
      </w:r>
    </w:p>
    <w:p w14:paraId="3673A247" w14:textId="77777777" w:rsidR="000315CA" w:rsidRPr="00966124" w:rsidRDefault="00592597" w:rsidP="00FC5557">
      <w:r>
        <w:tab/>
        <w:t>So Lai uses his appendix results to go ahead and compute  (</w:t>
      </w:r>
      <w:r w:rsidRPr="000352EE">
        <w:rPr>
          <w:b/>
        </w:rPr>
        <w:sym w:font="Symbol" w:char="F0D1"/>
      </w:r>
      <w:r w:rsidRPr="000352EE">
        <w:rPr>
          <w:b/>
        </w:rPr>
        <w:t>A</w:t>
      </w:r>
      <w:r>
        <w:rPr>
          <w:rStyle w:val="subscript"/>
        </w:rPr>
        <w:t>1</w:t>
      </w:r>
      <w:r>
        <w:t>) and thereby to compute D</w:t>
      </w:r>
      <w:r>
        <w:rPr>
          <w:rStyle w:val="subscript"/>
        </w:rPr>
        <w:t>t</w:t>
      </w:r>
      <w:r>
        <w:t>A</w:t>
      </w:r>
      <w:r>
        <w:rPr>
          <w:rStyle w:val="subscript"/>
        </w:rPr>
        <w:t>1</w:t>
      </w:r>
      <w:r>
        <w:t xml:space="preserve"> and thereby to compute A</w:t>
      </w:r>
      <w:r>
        <w:rPr>
          <w:rStyle w:val="subscript"/>
        </w:rPr>
        <w:t>2</w:t>
      </w:r>
      <w:r>
        <w:t xml:space="preserve"> as shown in (8.11.12). But we just computed these same A</w:t>
      </w:r>
      <w:r>
        <w:rPr>
          <w:rStyle w:val="subscript"/>
        </w:rPr>
        <w:t>2</w:t>
      </w:r>
      <w:r>
        <w:t xml:space="preserve"> in Example 8.10.4 </w:t>
      </w:r>
      <w:r w:rsidR="00966124">
        <w:t>by computing C</w:t>
      </w:r>
      <w:r w:rsidR="00966124">
        <w:rPr>
          <w:rStyle w:val="subscript"/>
        </w:rPr>
        <w:t>t</w:t>
      </w:r>
      <w:r w:rsidR="00966124">
        <w:t xml:space="preserve"> and then differentiating it wrt τ, and his answers found here agree with those results. </w:t>
      </w:r>
    </w:p>
    <w:p w14:paraId="0D254534" w14:textId="77777777" w:rsidR="009475A7" w:rsidRDefault="009475A7" w:rsidP="00BC4F59"/>
    <w:p w14:paraId="69DC9356" w14:textId="77777777" w:rsidR="00966124" w:rsidRDefault="00966124" w:rsidP="00BC4F59">
      <w:r w:rsidRPr="00966124">
        <w:rPr>
          <w:u w:val="single"/>
        </w:rPr>
        <w:t xml:space="preserve">Comments:  </w:t>
      </w:r>
      <w:r>
        <w:t xml:space="preserve">This section 8.11 was a bit "rocky" for me. I get the main point, but I had trouble with the fine details. At some point I will need to clean this up. </w:t>
      </w:r>
    </w:p>
    <w:p w14:paraId="4E0D33F7" w14:textId="77777777" w:rsidR="00966124" w:rsidRDefault="00966124" w:rsidP="00BC4F59"/>
    <w:p w14:paraId="6B8F6FE2" w14:textId="77777777" w:rsidR="00966124" w:rsidRDefault="00966124" w:rsidP="00966124">
      <w:pPr>
        <w:pStyle w:val="Heading2"/>
      </w:pPr>
      <w:bookmarkStart w:id="13" w:name="_Toc337752408"/>
      <w:r>
        <w:t xml:space="preserve">8.12 </w:t>
      </w:r>
      <w:r w:rsidR="00E434F0">
        <w:t>Some t</w:t>
      </w:r>
      <w:r>
        <w:t>ensor relations</w:t>
      </w:r>
      <w:r w:rsidR="00E434F0">
        <w:t xml:space="preserve"> involving F</w:t>
      </w:r>
      <w:r w:rsidR="00E434F0">
        <w:rPr>
          <w:rStyle w:val="subscript"/>
        </w:rPr>
        <w:t>t</w:t>
      </w:r>
      <w:r w:rsidR="00E434F0">
        <w:t xml:space="preserve"> and (</w:t>
      </w:r>
      <w:r w:rsidR="00E434F0">
        <w:sym w:font="Symbol" w:char="F0D1"/>
      </w:r>
      <w:r w:rsidR="00E434F0">
        <w:t>v) and the polar decomposition</w:t>
      </w:r>
      <w:r>
        <w:t xml:space="preserve">  (471)</w:t>
      </w:r>
      <w:bookmarkEnd w:id="13"/>
    </w:p>
    <w:p w14:paraId="78C4132E" w14:textId="77777777" w:rsidR="00966124" w:rsidRDefault="00966124" w:rsidP="00BC4F59"/>
    <w:p w14:paraId="1520C313" w14:textId="77777777" w:rsidR="006F5E7C" w:rsidRDefault="00AB6F29" w:rsidP="00BC4F59">
      <w:r>
        <w:t xml:space="preserve">We did a lot with the various "deformation tensors", but we never did time derivatives of them. This is the famous math that makes me very uncomfortable, so I will do all the lines. </w:t>
      </w:r>
    </w:p>
    <w:p w14:paraId="24E87104" w14:textId="77777777" w:rsidR="006F5E7C" w:rsidRDefault="006F5E7C" w:rsidP="00BC4F59"/>
    <w:p w14:paraId="04447A60" w14:textId="77777777" w:rsidR="006F5E7C" w:rsidRPr="006F5E7C" w:rsidRDefault="006F5E7C" w:rsidP="00BC4F59">
      <w:pPr>
        <w:rPr>
          <w:u w:val="single"/>
        </w:rPr>
      </w:pPr>
      <w:r w:rsidRPr="006F5E7C">
        <w:rPr>
          <w:u w:val="single"/>
        </w:rPr>
        <w:t>(a) Pondering equations (8.12.1)</w:t>
      </w:r>
    </w:p>
    <w:p w14:paraId="52177922" w14:textId="77777777" w:rsidR="006F5E7C" w:rsidRDefault="006F5E7C" w:rsidP="00BC4F59"/>
    <w:p w14:paraId="698EF965" w14:textId="77777777" w:rsidR="00966124" w:rsidRDefault="00AB6F29" w:rsidP="00BC4F59">
      <w:r>
        <w:t>We start with</w:t>
      </w:r>
    </w:p>
    <w:p w14:paraId="2D02950C" w14:textId="77777777" w:rsidR="00AB6F29" w:rsidRDefault="00AB6F29" w:rsidP="00BC4F59"/>
    <w:p w14:paraId="571CC2C7" w14:textId="77777777" w:rsidR="00AB6F29" w:rsidRDefault="00AB6F29" w:rsidP="00BC4F59">
      <w:r>
        <w:tab/>
        <w:t>d</w:t>
      </w:r>
      <w:r w:rsidRPr="00AB6F29">
        <w:rPr>
          <w:b/>
        </w:rPr>
        <w:t>x</w:t>
      </w:r>
      <w:r>
        <w:t xml:space="preserve">'(τ) = </w:t>
      </w:r>
      <w:r w:rsidRPr="00AB6F29">
        <w:rPr>
          <w:b/>
        </w:rPr>
        <w:t>x</w:t>
      </w:r>
      <w:r>
        <w:t>'</w:t>
      </w:r>
      <w:r>
        <w:rPr>
          <w:rStyle w:val="subscript"/>
        </w:rPr>
        <w:t>t</w:t>
      </w:r>
      <w:r>
        <w:t>(</w:t>
      </w:r>
      <w:r w:rsidRPr="00AB6F29">
        <w:rPr>
          <w:b/>
        </w:rPr>
        <w:t>x</w:t>
      </w:r>
      <w:r>
        <w:t>+d</w:t>
      </w:r>
      <w:r w:rsidRPr="00AB6F29">
        <w:rPr>
          <w:b/>
        </w:rPr>
        <w:t>x</w:t>
      </w:r>
      <w:r>
        <w:t>,τ) - x'</w:t>
      </w:r>
      <w:r>
        <w:rPr>
          <w:rStyle w:val="subscript"/>
        </w:rPr>
        <w:t>t</w:t>
      </w:r>
      <w:r>
        <w:t>(</w:t>
      </w:r>
      <w:r w:rsidRPr="00AB6F29">
        <w:rPr>
          <w:b/>
        </w:rPr>
        <w:t>x</w:t>
      </w:r>
      <w:r>
        <w:t>,τ)</w:t>
      </w:r>
    </w:p>
    <w:p w14:paraId="056928D5" w14:textId="77777777" w:rsidR="00AB6F29" w:rsidRDefault="00AB6F29" w:rsidP="00BC4F59"/>
    <w:p w14:paraId="2E50335E" w14:textId="77777777" w:rsidR="006F5E7C" w:rsidRDefault="00AB6F29" w:rsidP="00BC4F59">
      <w:r>
        <w:t xml:space="preserve">Even this simple equation is confusing, even after 470 pages of reading Lai, so I have to laboriously wrote out all the words. A Particle starts out at location </w:t>
      </w:r>
      <w:r w:rsidRPr="00AB6F29">
        <w:rPr>
          <w:b/>
        </w:rPr>
        <w:t>x</w:t>
      </w:r>
      <w:r>
        <w:t xml:space="preserve"> at time t. The position of that particle is </w:t>
      </w:r>
      <w:r w:rsidRPr="00AB6F29">
        <w:rPr>
          <w:b/>
        </w:rPr>
        <w:t>x</w:t>
      </w:r>
      <w:r>
        <w:t>'</w:t>
      </w:r>
      <w:r>
        <w:rPr>
          <w:rStyle w:val="subscript"/>
        </w:rPr>
        <w:t>t</w:t>
      </w:r>
      <w:r>
        <w:t>(</w:t>
      </w:r>
      <w:r w:rsidRPr="00AB6F29">
        <w:rPr>
          <w:b/>
        </w:rPr>
        <w:t>x</w:t>
      </w:r>
      <w:r>
        <w:t xml:space="preserve">,t) = </w:t>
      </w:r>
      <w:r w:rsidRPr="00AB6F29">
        <w:rPr>
          <w:b/>
        </w:rPr>
        <w:t>x</w:t>
      </w:r>
      <w:r>
        <w:t xml:space="preserve">. </w:t>
      </w:r>
      <w:r w:rsidRPr="00AB6F29">
        <w:rPr>
          <w:i/>
        </w:rPr>
        <w:t>Another</w:t>
      </w:r>
      <w:r>
        <w:t xml:space="preserve"> particle is nearby at the same time t, and it has position </w:t>
      </w:r>
      <w:r w:rsidRPr="00AB6F29">
        <w:rPr>
          <w:b/>
        </w:rPr>
        <w:t>x</w:t>
      </w:r>
      <w:r>
        <w:t>'</w:t>
      </w:r>
      <w:r>
        <w:rPr>
          <w:rStyle w:val="subscript"/>
        </w:rPr>
        <w:t>t</w:t>
      </w:r>
      <w:r>
        <w:t>(</w:t>
      </w:r>
      <w:r w:rsidRPr="00AB6F29">
        <w:rPr>
          <w:b/>
        </w:rPr>
        <w:t>x</w:t>
      </w:r>
      <w:r>
        <w:rPr>
          <w:b/>
        </w:rPr>
        <w:t>+dx</w:t>
      </w:r>
      <w:r>
        <w:t xml:space="preserve">,t) = </w:t>
      </w:r>
      <w:r w:rsidRPr="00AB6F29">
        <w:rPr>
          <w:b/>
        </w:rPr>
        <w:t>x</w:t>
      </w:r>
      <w:r>
        <w:rPr>
          <w:b/>
        </w:rPr>
        <w:t xml:space="preserve">+dx. </w:t>
      </w:r>
      <w:r>
        <w:t xml:space="preserve">The separation of these two particles at time t is </w:t>
      </w:r>
      <w:r w:rsidRPr="00AB6F29">
        <w:rPr>
          <w:b/>
        </w:rPr>
        <w:t>x</w:t>
      </w:r>
      <w:r>
        <w:t>+d</w:t>
      </w:r>
      <w:r w:rsidRPr="00AB6F29">
        <w:rPr>
          <w:b/>
        </w:rPr>
        <w:t>x</w:t>
      </w:r>
      <w:r>
        <w:t xml:space="preserve"> – </w:t>
      </w:r>
      <w:r w:rsidRPr="00AB6F29">
        <w:rPr>
          <w:b/>
        </w:rPr>
        <w:t>x</w:t>
      </w:r>
      <w:r>
        <w:t xml:space="preserve"> = d</w:t>
      </w:r>
      <w:r w:rsidRPr="00AB6F29">
        <w:rPr>
          <w:b/>
        </w:rPr>
        <w:t>x</w:t>
      </w:r>
      <w:r>
        <w:rPr>
          <w:b/>
        </w:rPr>
        <w:t xml:space="preserve">. </w:t>
      </w:r>
      <w:r>
        <w:t xml:space="preserve">Now we look at some time τ &gt; t in the future, perhaps far in the future. The particle what was at position </w:t>
      </w:r>
      <w:r w:rsidRPr="006F5E7C">
        <w:rPr>
          <w:b/>
        </w:rPr>
        <w:t>x</w:t>
      </w:r>
      <w:r>
        <w:t xml:space="preserve"> is now at position </w:t>
      </w:r>
      <w:r w:rsidRPr="00AB6F29">
        <w:rPr>
          <w:b/>
        </w:rPr>
        <w:t>x</w:t>
      </w:r>
      <w:r>
        <w:t>'</w:t>
      </w:r>
      <w:r>
        <w:rPr>
          <w:rStyle w:val="subscript"/>
        </w:rPr>
        <w:t>t</w:t>
      </w:r>
      <w:r>
        <w:t>(</w:t>
      </w:r>
      <w:r w:rsidRPr="00AB6F29">
        <w:rPr>
          <w:b/>
        </w:rPr>
        <w:t>x</w:t>
      </w:r>
      <w:r>
        <w:t xml:space="preserve">,τ), wherever that might be. </w:t>
      </w:r>
      <w:r w:rsidR="006F5E7C">
        <w:t xml:space="preserve">And the particle that was at </w:t>
      </w:r>
      <w:r w:rsidR="006F5E7C" w:rsidRPr="006F5E7C">
        <w:rPr>
          <w:b/>
        </w:rPr>
        <w:t>x</w:t>
      </w:r>
      <w:r w:rsidR="006F5E7C">
        <w:t xml:space="preserve"> + d</w:t>
      </w:r>
      <w:r w:rsidR="006F5E7C" w:rsidRPr="006F5E7C">
        <w:rPr>
          <w:b/>
        </w:rPr>
        <w:t>x</w:t>
      </w:r>
      <w:r w:rsidR="006F5E7C">
        <w:t xml:space="preserve"> is now at </w:t>
      </w:r>
      <w:r w:rsidR="006F5E7C" w:rsidRPr="00AB6F29">
        <w:rPr>
          <w:b/>
        </w:rPr>
        <w:t>x</w:t>
      </w:r>
      <w:r w:rsidR="006F5E7C">
        <w:t>'</w:t>
      </w:r>
      <w:r w:rsidR="006F5E7C">
        <w:rPr>
          <w:rStyle w:val="subscript"/>
        </w:rPr>
        <w:t>t</w:t>
      </w:r>
      <w:r w:rsidR="006F5E7C">
        <w:t>(</w:t>
      </w:r>
      <w:r w:rsidR="006F5E7C" w:rsidRPr="00AB6F29">
        <w:rPr>
          <w:b/>
        </w:rPr>
        <w:t>x</w:t>
      </w:r>
      <w:r w:rsidR="006F5E7C">
        <w:rPr>
          <w:b/>
        </w:rPr>
        <w:t>+dx</w:t>
      </w:r>
      <w:r w:rsidR="006F5E7C">
        <w:t xml:space="preserve">,τ). Thus, at time τ, the distance between these two particles is </w:t>
      </w:r>
      <w:r w:rsidR="006F5E7C" w:rsidRPr="00AB6F29">
        <w:rPr>
          <w:b/>
        </w:rPr>
        <w:t>x</w:t>
      </w:r>
      <w:r w:rsidR="006F5E7C">
        <w:t>'</w:t>
      </w:r>
      <w:r w:rsidR="006F5E7C">
        <w:rPr>
          <w:rStyle w:val="subscript"/>
        </w:rPr>
        <w:t>t</w:t>
      </w:r>
      <w:r w:rsidR="006F5E7C">
        <w:t>(</w:t>
      </w:r>
      <w:r w:rsidR="006F5E7C" w:rsidRPr="00AB6F29">
        <w:rPr>
          <w:b/>
        </w:rPr>
        <w:t>x</w:t>
      </w:r>
      <w:r w:rsidR="006F5E7C">
        <w:rPr>
          <w:b/>
        </w:rPr>
        <w:t>+dx</w:t>
      </w:r>
      <w:r w:rsidR="006F5E7C">
        <w:t xml:space="preserve">,τ) - </w:t>
      </w:r>
      <w:r w:rsidR="006F5E7C" w:rsidRPr="00AB6F29">
        <w:rPr>
          <w:b/>
        </w:rPr>
        <w:t>x</w:t>
      </w:r>
      <w:r w:rsidR="006F5E7C">
        <w:t>'</w:t>
      </w:r>
      <w:r w:rsidR="006F5E7C">
        <w:rPr>
          <w:rStyle w:val="subscript"/>
        </w:rPr>
        <w:t>t</w:t>
      </w:r>
      <w:r w:rsidR="006F5E7C">
        <w:t>(</w:t>
      </w:r>
      <w:r w:rsidR="006F5E7C" w:rsidRPr="00AB6F29">
        <w:rPr>
          <w:b/>
        </w:rPr>
        <w:t>x</w:t>
      </w:r>
      <w:r w:rsidR="006F5E7C">
        <w:t>,τ). We might call this distance d</w:t>
      </w:r>
      <w:r w:rsidR="006F5E7C" w:rsidRPr="006F5E7C">
        <w:rPr>
          <w:b/>
        </w:rPr>
        <w:t>x</w:t>
      </w:r>
      <w:r w:rsidR="006F5E7C">
        <w:t>'(</w:t>
      </w:r>
      <w:r w:rsidR="006F5E7C" w:rsidRPr="006F5E7C">
        <w:rPr>
          <w:b/>
        </w:rPr>
        <w:t>x</w:t>
      </w:r>
      <w:r w:rsidR="006F5E7C">
        <w:t>,τ).  So we then have</w:t>
      </w:r>
    </w:p>
    <w:p w14:paraId="55CF7BA2" w14:textId="77777777" w:rsidR="006F5E7C" w:rsidRDefault="006F5E7C" w:rsidP="00BC4F59"/>
    <w:p w14:paraId="13C6D191" w14:textId="77777777" w:rsidR="00AB6F29" w:rsidRDefault="006F5E7C" w:rsidP="00BC4F59">
      <w:r>
        <w:tab/>
      </w:r>
      <w:r>
        <w:rPr>
          <w:rStyle w:val="subscript"/>
        </w:rPr>
        <w:t> </w:t>
      </w:r>
      <w:r>
        <w:t>d</w:t>
      </w:r>
      <w:r w:rsidRPr="006F5E7C">
        <w:rPr>
          <w:b/>
        </w:rPr>
        <w:t>x</w:t>
      </w:r>
      <w:r>
        <w:t>'</w:t>
      </w:r>
      <w:r>
        <w:rPr>
          <w:rStyle w:val="subscript"/>
        </w:rPr>
        <w:t>t</w:t>
      </w:r>
      <w:r>
        <w:t>(</w:t>
      </w:r>
      <w:r w:rsidRPr="006F5E7C">
        <w:rPr>
          <w:b/>
        </w:rPr>
        <w:t>x</w:t>
      </w:r>
      <w:r>
        <w:t xml:space="preserve">,τ)   =  </w:t>
      </w:r>
      <w:r w:rsidRPr="00AB6F29">
        <w:rPr>
          <w:b/>
        </w:rPr>
        <w:t>x</w:t>
      </w:r>
      <w:r>
        <w:t>'</w:t>
      </w:r>
      <w:r>
        <w:rPr>
          <w:rStyle w:val="subscript"/>
        </w:rPr>
        <w:t>t</w:t>
      </w:r>
      <w:r>
        <w:t>(</w:t>
      </w:r>
      <w:r w:rsidRPr="00AB6F29">
        <w:rPr>
          <w:b/>
        </w:rPr>
        <w:t>x</w:t>
      </w:r>
      <w:r>
        <w:rPr>
          <w:b/>
        </w:rPr>
        <w:t>+dx</w:t>
      </w:r>
      <w:r>
        <w:t xml:space="preserve">,τ) - </w:t>
      </w:r>
      <w:r w:rsidRPr="00AB6F29">
        <w:rPr>
          <w:b/>
        </w:rPr>
        <w:t>x</w:t>
      </w:r>
      <w:r>
        <w:t>'</w:t>
      </w:r>
      <w:r>
        <w:rPr>
          <w:rStyle w:val="subscript"/>
        </w:rPr>
        <w:t>t</w:t>
      </w:r>
      <w:r>
        <w:t>(</w:t>
      </w:r>
      <w:r w:rsidRPr="00AB6F29">
        <w:rPr>
          <w:b/>
        </w:rPr>
        <w:t>x</w:t>
      </w:r>
      <w:r>
        <w:t>,τ)</w:t>
      </w:r>
    </w:p>
    <w:p w14:paraId="4D6267BD" w14:textId="77777777" w:rsidR="006F5E7C" w:rsidRDefault="006F5E7C" w:rsidP="00BC4F59"/>
    <w:p w14:paraId="5332A31D" w14:textId="77777777" w:rsidR="006F5E7C" w:rsidRDefault="006F5E7C" w:rsidP="00BC4F59">
      <w:r>
        <w:t>so I disagree with the first equation in (8.12.1) where we see d</w:t>
      </w:r>
      <w:r w:rsidRPr="006F5E7C">
        <w:rPr>
          <w:b/>
        </w:rPr>
        <w:t>x</w:t>
      </w:r>
      <w:r>
        <w:t>'(τ) because that does not show the dependence on parameters x and t. Now the general dumbbell rule goes on to say</w:t>
      </w:r>
    </w:p>
    <w:p w14:paraId="58A86720" w14:textId="77777777" w:rsidR="006F5E7C" w:rsidRDefault="006F5E7C" w:rsidP="00BC4F59"/>
    <w:p w14:paraId="4F891D6D" w14:textId="77777777" w:rsidR="006F5E7C" w:rsidRDefault="006F5E7C" w:rsidP="00BC4F59">
      <w:r>
        <w:tab/>
      </w:r>
      <w:r w:rsidRPr="00AB6F29">
        <w:rPr>
          <w:b/>
        </w:rPr>
        <w:t>x</w:t>
      </w:r>
      <w:r>
        <w:t>'</w:t>
      </w:r>
      <w:r>
        <w:rPr>
          <w:rStyle w:val="subscript"/>
        </w:rPr>
        <w:t>t</w:t>
      </w:r>
      <w:r>
        <w:t>(</w:t>
      </w:r>
      <w:r w:rsidRPr="00AB6F29">
        <w:rPr>
          <w:b/>
        </w:rPr>
        <w:t>x</w:t>
      </w:r>
      <w:r>
        <w:rPr>
          <w:b/>
        </w:rPr>
        <w:t>+dx</w:t>
      </w:r>
      <w:r>
        <w:t xml:space="preserve">,τ) - </w:t>
      </w:r>
      <w:r w:rsidRPr="00AB6F29">
        <w:rPr>
          <w:b/>
        </w:rPr>
        <w:t>x</w:t>
      </w:r>
      <w:r>
        <w:t>'</w:t>
      </w:r>
      <w:r>
        <w:rPr>
          <w:rStyle w:val="subscript"/>
        </w:rPr>
        <w:t>t</w:t>
      </w:r>
      <w:r>
        <w:t>(</w:t>
      </w:r>
      <w:r w:rsidRPr="00AB6F29">
        <w:rPr>
          <w:b/>
        </w:rPr>
        <w:t>x</w:t>
      </w:r>
      <w:r>
        <w:t>,τ)  = F</w:t>
      </w:r>
      <w:r>
        <w:rPr>
          <w:rStyle w:val="subscript"/>
        </w:rPr>
        <w:t>t</w:t>
      </w:r>
      <w:r>
        <w:t>(</w:t>
      </w:r>
      <w:r w:rsidRPr="006F5E7C">
        <w:rPr>
          <w:b/>
        </w:rPr>
        <w:t>x</w:t>
      </w:r>
      <w:r>
        <w:t>,τ) d</w:t>
      </w:r>
      <w:r w:rsidRPr="006F5E7C">
        <w:rPr>
          <w:b/>
        </w:rPr>
        <w:t>x</w:t>
      </w:r>
      <w:r>
        <w:t xml:space="preserve">. </w:t>
      </w:r>
    </w:p>
    <w:p w14:paraId="5A3AC087" w14:textId="77777777" w:rsidR="006F5E7C" w:rsidRDefault="006F5E7C" w:rsidP="00BC4F59"/>
    <w:p w14:paraId="1AF8E465" w14:textId="77777777" w:rsidR="006F5E7C" w:rsidRDefault="006F5E7C" w:rsidP="00BC4F59">
      <w:r>
        <w:t>So here then is my reading of (8.12.1)</w:t>
      </w:r>
    </w:p>
    <w:p w14:paraId="595EB900" w14:textId="77777777" w:rsidR="006F5E7C" w:rsidRDefault="006F5E7C" w:rsidP="00BC4F59"/>
    <w:p w14:paraId="21EC2BB0" w14:textId="77777777" w:rsidR="006F5E7C" w:rsidRPr="002D05AF" w:rsidRDefault="006F5E7C" w:rsidP="00BC4F59">
      <w:r>
        <w:tab/>
        <w:t>d</w:t>
      </w:r>
      <w:r w:rsidRPr="006F5E7C">
        <w:rPr>
          <w:b/>
        </w:rPr>
        <w:t>x</w:t>
      </w:r>
      <w:r>
        <w:t>'</w:t>
      </w:r>
      <w:r>
        <w:rPr>
          <w:rStyle w:val="subscript"/>
        </w:rPr>
        <w:t>t</w:t>
      </w:r>
      <w:r>
        <w:t>(</w:t>
      </w:r>
      <w:r w:rsidRPr="006F5E7C">
        <w:rPr>
          <w:b/>
        </w:rPr>
        <w:t>x</w:t>
      </w:r>
      <w:r>
        <w:t xml:space="preserve">,τ)   =  </w:t>
      </w:r>
      <w:r w:rsidRPr="00AB6F29">
        <w:rPr>
          <w:b/>
        </w:rPr>
        <w:t>x</w:t>
      </w:r>
      <w:r>
        <w:t>'</w:t>
      </w:r>
      <w:r>
        <w:rPr>
          <w:rStyle w:val="subscript"/>
        </w:rPr>
        <w:t>t</w:t>
      </w:r>
      <w:r>
        <w:t>(</w:t>
      </w:r>
      <w:r w:rsidRPr="00AB6F29">
        <w:rPr>
          <w:b/>
        </w:rPr>
        <w:t>x</w:t>
      </w:r>
      <w:r>
        <w:rPr>
          <w:b/>
        </w:rPr>
        <w:t>+dx</w:t>
      </w:r>
      <w:r>
        <w:t xml:space="preserve">,τ) - </w:t>
      </w:r>
      <w:r w:rsidRPr="00AB6F29">
        <w:rPr>
          <w:b/>
        </w:rPr>
        <w:t>x</w:t>
      </w:r>
      <w:r>
        <w:t>'</w:t>
      </w:r>
      <w:r>
        <w:rPr>
          <w:rStyle w:val="subscript"/>
        </w:rPr>
        <w:t>t</w:t>
      </w:r>
      <w:r>
        <w:t>(</w:t>
      </w:r>
      <w:r w:rsidRPr="00AB6F29">
        <w:rPr>
          <w:b/>
        </w:rPr>
        <w:t>x</w:t>
      </w:r>
      <w:r>
        <w:t>,τ)  =  F</w:t>
      </w:r>
      <w:r>
        <w:rPr>
          <w:rStyle w:val="subscript"/>
        </w:rPr>
        <w:t>t</w:t>
      </w:r>
      <w:r>
        <w:t>(</w:t>
      </w:r>
      <w:r w:rsidRPr="006F5E7C">
        <w:rPr>
          <w:b/>
        </w:rPr>
        <w:t>x</w:t>
      </w:r>
      <w:r>
        <w:t>,τ) d</w:t>
      </w:r>
      <w:r w:rsidRPr="006F5E7C">
        <w:rPr>
          <w:b/>
        </w:rPr>
        <w:t>x</w:t>
      </w:r>
      <w:r w:rsidR="002D05AF">
        <w:tab/>
      </w:r>
      <w:r w:rsidR="002D05AF">
        <w:tab/>
      </w:r>
      <w:r w:rsidR="002D05AF">
        <w:tab/>
      </w:r>
      <w:r w:rsidR="002D05AF">
        <w:tab/>
      </w:r>
      <w:r w:rsidR="002D05AF" w:rsidRPr="002D05AF">
        <w:rPr>
          <w:color w:val="FF0000"/>
        </w:rPr>
        <w:t>// (8.21.1)</w:t>
      </w:r>
    </w:p>
    <w:p w14:paraId="7C54CDFC" w14:textId="77777777" w:rsidR="006F5E7C" w:rsidRDefault="006F5E7C" w:rsidP="00BC4F59"/>
    <w:p w14:paraId="5C6F2E96" w14:textId="77777777" w:rsidR="006F5E7C" w:rsidRPr="006F5E7C" w:rsidRDefault="006F5E7C" w:rsidP="00BC4F59">
      <w:pPr>
        <w:rPr>
          <w:u w:val="single"/>
        </w:rPr>
      </w:pPr>
      <w:r>
        <w:t>(b)</w:t>
      </w:r>
      <w:r w:rsidRPr="006F5E7C">
        <w:rPr>
          <w:u w:val="single"/>
        </w:rPr>
        <w:t xml:space="preserve"> Pondering the three equations p471 A</w:t>
      </w:r>
    </w:p>
    <w:p w14:paraId="305B1C04" w14:textId="77777777" w:rsidR="006F5E7C" w:rsidRDefault="006F5E7C" w:rsidP="00BC4F59"/>
    <w:p w14:paraId="324E9208" w14:textId="77777777" w:rsidR="006F5E7C" w:rsidRDefault="006F5E7C" w:rsidP="00BC4F59">
      <w:r>
        <w:t>We are supposed to apply d</w:t>
      </w:r>
      <w:r>
        <w:rPr>
          <w:rStyle w:val="subscript"/>
        </w:rPr>
        <w:t>τ</w:t>
      </w:r>
      <w:r>
        <w:t xml:space="preserve"> to the above line and add more stuff.  Question:  is there any τ dependence "through" the x argument of d</w:t>
      </w:r>
      <w:r w:rsidRPr="006F5E7C">
        <w:rPr>
          <w:b/>
        </w:rPr>
        <w:t>x</w:t>
      </w:r>
      <w:r>
        <w:t>'</w:t>
      </w:r>
      <w:r>
        <w:rPr>
          <w:rStyle w:val="subscript"/>
        </w:rPr>
        <w:t>t</w:t>
      </w:r>
      <w:r>
        <w:t>(</w:t>
      </w:r>
      <w:r w:rsidRPr="006F5E7C">
        <w:rPr>
          <w:b/>
        </w:rPr>
        <w:t>x</w:t>
      </w:r>
      <w:r>
        <w:t xml:space="preserve">,τ)?  That's like asking in the old world if there was any t dependence of </w:t>
      </w:r>
      <w:r w:rsidRPr="006F5E7C">
        <w:rPr>
          <w:b/>
        </w:rPr>
        <w:t>X</w:t>
      </w:r>
      <w:r>
        <w:t>.  We would have said then "no, because X is a fixed material location which is our reference. ". So we must say the same thing here, "no, because x is a fixed material location which is our reference.". Therefore we can say</w:t>
      </w:r>
    </w:p>
    <w:p w14:paraId="0B4508D0" w14:textId="77777777" w:rsidR="006F5E7C" w:rsidRDefault="006F5E7C" w:rsidP="00BC4F59"/>
    <w:p w14:paraId="726FC71C" w14:textId="77777777" w:rsidR="006F5E7C" w:rsidRPr="004B2A92" w:rsidRDefault="006F5E7C" w:rsidP="006F5E7C">
      <w:r>
        <w:tab/>
        <w:t>d</w:t>
      </w:r>
      <w:r>
        <w:rPr>
          <w:rStyle w:val="subscript"/>
        </w:rPr>
        <w:t>τ</w:t>
      </w:r>
      <w:r>
        <w:t xml:space="preserve"> [d</w:t>
      </w:r>
      <w:r w:rsidRPr="006F5E7C">
        <w:rPr>
          <w:b/>
        </w:rPr>
        <w:t>x</w:t>
      </w:r>
      <w:r>
        <w:t>'</w:t>
      </w:r>
      <w:r>
        <w:rPr>
          <w:rStyle w:val="subscript"/>
        </w:rPr>
        <w:t>t</w:t>
      </w:r>
      <w:r>
        <w:t>(</w:t>
      </w:r>
      <w:r w:rsidRPr="006F5E7C">
        <w:rPr>
          <w:b/>
        </w:rPr>
        <w:t>x</w:t>
      </w:r>
      <w:r>
        <w:t>,τ)]   =  d</w:t>
      </w:r>
      <w:r>
        <w:rPr>
          <w:rStyle w:val="subscript"/>
        </w:rPr>
        <w:t>τ</w:t>
      </w:r>
      <w:r>
        <w:t xml:space="preserve"> [</w:t>
      </w:r>
      <w:r w:rsidRPr="00AB6F29">
        <w:rPr>
          <w:b/>
        </w:rPr>
        <w:t>x</w:t>
      </w:r>
      <w:r>
        <w:t>'</w:t>
      </w:r>
      <w:r>
        <w:rPr>
          <w:rStyle w:val="subscript"/>
        </w:rPr>
        <w:t>t</w:t>
      </w:r>
      <w:r>
        <w:t>(</w:t>
      </w:r>
      <w:r w:rsidRPr="00AB6F29">
        <w:rPr>
          <w:b/>
        </w:rPr>
        <w:t>x</w:t>
      </w:r>
      <w:r>
        <w:rPr>
          <w:b/>
        </w:rPr>
        <w:t>+dx</w:t>
      </w:r>
      <w:r>
        <w:t>,τ)] - d</w:t>
      </w:r>
      <w:r>
        <w:rPr>
          <w:rStyle w:val="subscript"/>
        </w:rPr>
        <w:t>τ</w:t>
      </w:r>
      <w:r>
        <w:t xml:space="preserve"> [</w:t>
      </w:r>
      <w:r w:rsidRPr="00AB6F29">
        <w:rPr>
          <w:b/>
        </w:rPr>
        <w:t>x</w:t>
      </w:r>
      <w:r>
        <w:t>'</w:t>
      </w:r>
      <w:r>
        <w:rPr>
          <w:rStyle w:val="subscript"/>
        </w:rPr>
        <w:t>t</w:t>
      </w:r>
      <w:r>
        <w:t>(</w:t>
      </w:r>
      <w:r w:rsidRPr="00AB6F29">
        <w:rPr>
          <w:b/>
        </w:rPr>
        <w:t>x</w:t>
      </w:r>
      <w:r>
        <w:t>,τ)]  =  d</w:t>
      </w:r>
      <w:r>
        <w:rPr>
          <w:rStyle w:val="subscript"/>
        </w:rPr>
        <w:t>τ</w:t>
      </w:r>
      <w:r>
        <w:t xml:space="preserve"> [F</w:t>
      </w:r>
      <w:r>
        <w:rPr>
          <w:rStyle w:val="subscript"/>
        </w:rPr>
        <w:t>t</w:t>
      </w:r>
      <w:r>
        <w:t>(</w:t>
      </w:r>
      <w:r w:rsidRPr="006F5E7C">
        <w:rPr>
          <w:b/>
        </w:rPr>
        <w:t>x</w:t>
      </w:r>
      <w:r>
        <w:t>,τ) d</w:t>
      </w:r>
      <w:r w:rsidRPr="006F5E7C">
        <w:rPr>
          <w:b/>
        </w:rPr>
        <w:t>x</w:t>
      </w:r>
      <w:r>
        <w:rPr>
          <w:b/>
        </w:rPr>
        <w:t>]</w:t>
      </w:r>
      <w:r w:rsidR="004B2A92">
        <w:tab/>
      </w:r>
      <w:r w:rsidR="004B2A92">
        <w:tab/>
      </w:r>
      <w:r w:rsidR="004B2A92">
        <w:tab/>
        <w:t>(1)</w:t>
      </w:r>
    </w:p>
    <w:p w14:paraId="45367C2D" w14:textId="77777777" w:rsidR="004B2A92" w:rsidRDefault="004B2A92" w:rsidP="006F5E7C"/>
    <w:p w14:paraId="56469FB1" w14:textId="77777777" w:rsidR="004B2A92" w:rsidRDefault="004B2A92" w:rsidP="006F5E7C">
      <w:r>
        <w:t>Now we pause to ask about d</w:t>
      </w:r>
      <w:r>
        <w:rPr>
          <w:rStyle w:val="subscript"/>
        </w:rPr>
        <w:t>τ</w:t>
      </w:r>
      <w:r>
        <w:t xml:space="preserve"> [</w:t>
      </w:r>
      <w:r w:rsidRPr="00AB6F29">
        <w:rPr>
          <w:b/>
        </w:rPr>
        <w:t>x</w:t>
      </w:r>
      <w:r>
        <w:t>'</w:t>
      </w:r>
      <w:r>
        <w:rPr>
          <w:rStyle w:val="subscript"/>
        </w:rPr>
        <w:t>t</w:t>
      </w:r>
      <w:r>
        <w:t>(</w:t>
      </w:r>
      <w:r w:rsidRPr="00AB6F29">
        <w:rPr>
          <w:b/>
        </w:rPr>
        <w:t>x</w:t>
      </w:r>
      <w:r>
        <w:t xml:space="preserve">,τ)] . Since </w:t>
      </w:r>
      <w:r w:rsidRPr="004B2A92">
        <w:rPr>
          <w:b/>
        </w:rPr>
        <w:t>x</w:t>
      </w:r>
      <w:r>
        <w:t xml:space="preserve"> is again a reference, this is </w:t>
      </w:r>
    </w:p>
    <w:p w14:paraId="6E691EDE" w14:textId="77777777" w:rsidR="004B2A92" w:rsidRDefault="004B2A92" w:rsidP="006F5E7C"/>
    <w:p w14:paraId="51D2151F" w14:textId="77777777" w:rsidR="00AB6F29" w:rsidRPr="004B2A92" w:rsidRDefault="004B2A92" w:rsidP="00BC4F59">
      <w:r>
        <w:tab/>
        <w:t>d</w:t>
      </w:r>
      <w:r>
        <w:rPr>
          <w:rStyle w:val="subscript"/>
        </w:rPr>
        <w:t>τ</w:t>
      </w:r>
      <w:r>
        <w:t xml:space="preserve"> [</w:t>
      </w:r>
      <w:r w:rsidRPr="00AB6F29">
        <w:rPr>
          <w:b/>
        </w:rPr>
        <w:t>x</w:t>
      </w:r>
      <w:r>
        <w:t>'</w:t>
      </w:r>
      <w:r>
        <w:rPr>
          <w:rStyle w:val="subscript"/>
        </w:rPr>
        <w:t>t</w:t>
      </w:r>
      <w:r>
        <w:t>(</w:t>
      </w:r>
      <w:r w:rsidRPr="00AB6F29">
        <w:rPr>
          <w:b/>
        </w:rPr>
        <w:t>x</w:t>
      </w:r>
      <w:r>
        <w:t xml:space="preserve">,τ)]  =[ </w:t>
      </w:r>
      <w:r w:rsidRPr="00AB6F29">
        <w:rPr>
          <w:b/>
        </w:rPr>
        <w:t>x</w:t>
      </w:r>
      <w:r>
        <w:t>'</w:t>
      </w:r>
      <w:r>
        <w:rPr>
          <w:rStyle w:val="subscript"/>
        </w:rPr>
        <w:t>t</w:t>
      </w:r>
      <w:r>
        <w:t>(</w:t>
      </w:r>
      <w:r w:rsidRPr="00AB6F29">
        <w:rPr>
          <w:b/>
        </w:rPr>
        <w:t>x</w:t>
      </w:r>
      <w:r>
        <w:t xml:space="preserve">,τ+dτ) - </w:t>
      </w:r>
      <w:r w:rsidRPr="004B2A92">
        <w:rPr>
          <w:b/>
        </w:rPr>
        <w:t>x</w:t>
      </w:r>
      <w:r>
        <w:t>'</w:t>
      </w:r>
      <w:r>
        <w:rPr>
          <w:rStyle w:val="subscript"/>
        </w:rPr>
        <w:t>t</w:t>
      </w:r>
      <w:r>
        <w:t>(</w:t>
      </w:r>
      <w:r w:rsidRPr="00AB6F29">
        <w:rPr>
          <w:b/>
        </w:rPr>
        <w:t>x</w:t>
      </w:r>
      <w:r>
        <w:t xml:space="preserve">,τ)]/dτ  =  </w:t>
      </w:r>
      <w:r w:rsidRPr="004B2A92">
        <w:rPr>
          <w:b/>
        </w:rPr>
        <w:t>v</w:t>
      </w:r>
      <w:r>
        <w:t>'(</w:t>
      </w:r>
      <w:r w:rsidRPr="004B2A92">
        <w:rPr>
          <w:b/>
        </w:rPr>
        <w:t>x</w:t>
      </w:r>
      <w:r>
        <w:t>,τ)</w:t>
      </w:r>
      <w:r>
        <w:tab/>
      </w:r>
      <w:r>
        <w:tab/>
      </w:r>
      <w:r>
        <w:tab/>
      </w:r>
      <w:r>
        <w:tab/>
      </w:r>
      <w:r>
        <w:tab/>
        <w:t>(2)</w:t>
      </w:r>
    </w:p>
    <w:p w14:paraId="03812473" w14:textId="77777777" w:rsidR="004B2A92" w:rsidRDefault="004B2A92" w:rsidP="00BC4F59"/>
    <w:p w14:paraId="0C600F9F" w14:textId="77777777" w:rsidR="004B2A92" w:rsidRDefault="004B2A92" w:rsidP="00BC4F59">
      <w:r>
        <w:t>Notice in passing the convention that Lai only puts that t subscript on the position vector, not other vectors like velocity. I am not sure why that is.  But OK, and then using (2) twice in (1) we get</w:t>
      </w:r>
    </w:p>
    <w:p w14:paraId="5C43F0F2" w14:textId="77777777" w:rsidR="004B2A92" w:rsidRDefault="004B2A92" w:rsidP="00BC4F59"/>
    <w:p w14:paraId="357F57DF" w14:textId="77777777" w:rsidR="004B2A92" w:rsidRPr="004B2A92" w:rsidRDefault="004B2A92" w:rsidP="004B2A92">
      <w:r>
        <w:tab/>
        <w:t>d</w:t>
      </w:r>
      <w:r>
        <w:rPr>
          <w:rStyle w:val="subscript"/>
        </w:rPr>
        <w:t>τ</w:t>
      </w:r>
      <w:r>
        <w:t xml:space="preserve"> [d</w:t>
      </w:r>
      <w:r w:rsidRPr="006F5E7C">
        <w:rPr>
          <w:b/>
        </w:rPr>
        <w:t>x</w:t>
      </w:r>
      <w:r>
        <w:t>'</w:t>
      </w:r>
      <w:r>
        <w:rPr>
          <w:rStyle w:val="subscript"/>
        </w:rPr>
        <w:t>t</w:t>
      </w:r>
      <w:r>
        <w:t>(</w:t>
      </w:r>
      <w:r w:rsidRPr="006F5E7C">
        <w:rPr>
          <w:b/>
        </w:rPr>
        <w:t>x</w:t>
      </w:r>
      <w:r>
        <w:t xml:space="preserve">,τ)]   =  </w:t>
      </w:r>
      <w:r w:rsidRPr="004B2A92">
        <w:rPr>
          <w:b/>
        </w:rPr>
        <w:t>v</w:t>
      </w:r>
      <w:r>
        <w:t>'(</w:t>
      </w:r>
      <w:r w:rsidRPr="004B2A92">
        <w:rPr>
          <w:b/>
        </w:rPr>
        <w:t>x</w:t>
      </w:r>
      <w:r>
        <w:rPr>
          <w:b/>
        </w:rPr>
        <w:t>+d</w:t>
      </w:r>
      <w:r>
        <w:t xml:space="preserve">x,τ) - </w:t>
      </w:r>
      <w:r w:rsidRPr="004B2A92">
        <w:rPr>
          <w:b/>
        </w:rPr>
        <w:t>v</w:t>
      </w:r>
      <w:r>
        <w:t>'(</w:t>
      </w:r>
      <w:r w:rsidRPr="004B2A92">
        <w:rPr>
          <w:b/>
        </w:rPr>
        <w:t>x</w:t>
      </w:r>
      <w:r>
        <w:t>,τ)  =  (d</w:t>
      </w:r>
      <w:r>
        <w:rPr>
          <w:rStyle w:val="subscript"/>
        </w:rPr>
        <w:t>τ</w:t>
      </w:r>
      <w:r>
        <w:t>F</w:t>
      </w:r>
      <w:r>
        <w:rPr>
          <w:rStyle w:val="subscript"/>
        </w:rPr>
        <w:t>t</w:t>
      </w:r>
      <w:r>
        <w:t>(</w:t>
      </w:r>
      <w:r w:rsidRPr="006F5E7C">
        <w:rPr>
          <w:b/>
        </w:rPr>
        <w:t>x</w:t>
      </w:r>
      <w:r>
        <w:t>,τ)) d</w:t>
      </w:r>
      <w:r w:rsidRPr="006F5E7C">
        <w:rPr>
          <w:b/>
        </w:rPr>
        <w:t>x</w:t>
      </w:r>
      <w:r>
        <w:tab/>
      </w:r>
      <w:r>
        <w:tab/>
      </w:r>
      <w:r>
        <w:tab/>
      </w:r>
      <w:r>
        <w:tab/>
        <w:t>(</w:t>
      </w:r>
      <w:r w:rsidR="002D05AF">
        <w:t>3</w:t>
      </w:r>
      <w:r>
        <w:t>)</w:t>
      </w:r>
    </w:p>
    <w:p w14:paraId="715AC553" w14:textId="77777777" w:rsidR="004B2A92" w:rsidRPr="004B2A92" w:rsidRDefault="004B2A92" w:rsidP="00BC4F59">
      <w:r>
        <w:tab/>
      </w:r>
    </w:p>
    <w:p w14:paraId="4250EDA6" w14:textId="77777777" w:rsidR="00AB6F29" w:rsidRDefault="004B2A92" w:rsidP="00BC4F59">
      <w:r>
        <w:t>So far then we have three pieces of equations A. The missing piece is this</w:t>
      </w:r>
    </w:p>
    <w:p w14:paraId="35B9D3BE" w14:textId="77777777" w:rsidR="004B2A92" w:rsidRDefault="004B2A92" w:rsidP="00BC4F59"/>
    <w:p w14:paraId="34FD0314" w14:textId="77777777" w:rsidR="004B2A92" w:rsidRPr="002D05AF" w:rsidRDefault="004B2A92" w:rsidP="00BC4F59">
      <w:r>
        <w:tab/>
      </w:r>
      <w:r>
        <w:tab/>
        <w:t>d</w:t>
      </w:r>
      <w:r w:rsidRPr="004B2A92">
        <w:rPr>
          <w:b/>
        </w:rPr>
        <w:t>v</w:t>
      </w:r>
      <w:r>
        <w:t>'</w:t>
      </w:r>
      <w:r>
        <w:rPr>
          <w:rStyle w:val="subscript"/>
        </w:rPr>
        <w:t>i</w:t>
      </w:r>
      <w:r>
        <w:t xml:space="preserve"> ≡  </w:t>
      </w:r>
      <w:r w:rsidRPr="004B2A92">
        <w:rPr>
          <w:b/>
        </w:rPr>
        <w:t>v</w:t>
      </w:r>
      <w:r>
        <w:t>'</w:t>
      </w:r>
      <w:r>
        <w:rPr>
          <w:rStyle w:val="subscript"/>
        </w:rPr>
        <w:t>i</w:t>
      </w:r>
      <w:r>
        <w:t>(</w:t>
      </w:r>
      <w:r w:rsidRPr="004B2A92">
        <w:rPr>
          <w:b/>
        </w:rPr>
        <w:t>x</w:t>
      </w:r>
      <w:r>
        <w:rPr>
          <w:b/>
        </w:rPr>
        <w:t>+d</w:t>
      </w:r>
      <w:r>
        <w:t xml:space="preserve">x,τ) - </w:t>
      </w:r>
      <w:r w:rsidRPr="004B2A92">
        <w:rPr>
          <w:b/>
        </w:rPr>
        <w:t>v</w:t>
      </w:r>
      <w:r>
        <w:t>'</w:t>
      </w:r>
      <w:r>
        <w:rPr>
          <w:rStyle w:val="subscript"/>
        </w:rPr>
        <w:t>i</w:t>
      </w:r>
      <w:r>
        <w:t>(</w:t>
      </w:r>
      <w:r w:rsidRPr="004B2A92">
        <w:rPr>
          <w:b/>
        </w:rPr>
        <w:t>x</w:t>
      </w:r>
      <w:r>
        <w:t>,τ)   = ∂</w:t>
      </w:r>
      <w:r w:rsidRPr="004B2A92">
        <w:rPr>
          <w:b/>
        </w:rPr>
        <w:t>v</w:t>
      </w:r>
      <w:r>
        <w:t>'</w:t>
      </w:r>
      <w:r>
        <w:rPr>
          <w:rStyle w:val="subscript"/>
        </w:rPr>
        <w:t>i</w:t>
      </w:r>
      <w:r>
        <w:t>(</w:t>
      </w:r>
      <w:r w:rsidRPr="004B2A92">
        <w:rPr>
          <w:b/>
        </w:rPr>
        <w:t>x</w:t>
      </w:r>
      <w:r>
        <w:t>,τ)/∂x</w:t>
      </w:r>
      <w:r>
        <w:rPr>
          <w:rStyle w:val="subscript"/>
        </w:rPr>
        <w:t>k</w:t>
      </w:r>
      <w:r>
        <w:t xml:space="preserve"> * dx</w:t>
      </w:r>
      <w:r>
        <w:rPr>
          <w:rStyle w:val="subscript"/>
        </w:rPr>
        <w:t>k</w:t>
      </w:r>
      <w:r>
        <w:t xml:space="preserve">  =   ∂</w:t>
      </w:r>
      <w:r w:rsidRPr="004B2A92">
        <w:rPr>
          <w:b/>
        </w:rPr>
        <w:t>v</w:t>
      </w:r>
      <w:r>
        <w:t>'</w:t>
      </w:r>
      <w:r>
        <w:rPr>
          <w:rStyle w:val="subscript"/>
        </w:rPr>
        <w:t>i</w:t>
      </w:r>
      <w:r>
        <w:t>/∂x</w:t>
      </w:r>
      <w:r>
        <w:rPr>
          <w:rStyle w:val="subscript"/>
        </w:rPr>
        <w:t>k</w:t>
      </w:r>
      <w:r>
        <w:t xml:space="preserve"> * dx</w:t>
      </w:r>
      <w:r>
        <w:rPr>
          <w:rStyle w:val="subscript"/>
        </w:rPr>
        <w:t>k</w:t>
      </w:r>
      <w:r w:rsidR="002D05AF">
        <w:tab/>
      </w:r>
      <w:r w:rsidR="002D05AF">
        <w:tab/>
        <w:t>(4)</w:t>
      </w:r>
    </w:p>
    <w:p w14:paraId="696BF50C" w14:textId="77777777" w:rsidR="004B2A92" w:rsidRDefault="004B2A92" w:rsidP="00BC4F59"/>
    <w:p w14:paraId="6DA4C4F1" w14:textId="77777777" w:rsidR="004B2A92" w:rsidRDefault="004B2A92" w:rsidP="00BC4F59">
      <w:r>
        <w:t>This d</w:t>
      </w:r>
      <w:r w:rsidRPr="004B2A92">
        <w:rPr>
          <w:b/>
        </w:rPr>
        <w:t>v</w:t>
      </w:r>
      <w:r>
        <w:t>'</w:t>
      </w:r>
      <w:r>
        <w:rPr>
          <w:rStyle w:val="subscript"/>
        </w:rPr>
        <w:t>i</w:t>
      </w:r>
      <w:r>
        <w:t xml:space="preserve"> is only non-zero due to the first arguments of the two terms being different, and that is what justifies the expression on the right. Now we need to think of   ∂</w:t>
      </w:r>
      <w:r w:rsidRPr="004B2A92">
        <w:rPr>
          <w:b/>
        </w:rPr>
        <w:t>v</w:t>
      </w:r>
      <w:r>
        <w:t>'</w:t>
      </w:r>
      <w:r>
        <w:rPr>
          <w:rStyle w:val="subscript"/>
        </w:rPr>
        <w:t>i</w:t>
      </w:r>
      <w:r>
        <w:t>/∂x</w:t>
      </w:r>
      <w:r>
        <w:rPr>
          <w:rStyle w:val="subscript"/>
        </w:rPr>
        <w:t>k</w:t>
      </w:r>
      <w:r>
        <w:t xml:space="preserve"> as a matrix (</w:t>
      </w:r>
      <w:r w:rsidRPr="002D05AF">
        <w:rPr>
          <w:b/>
        </w:rPr>
        <w:sym w:font="Symbol" w:char="F0D1"/>
      </w:r>
      <w:r w:rsidR="002D05AF" w:rsidRPr="002D05AF">
        <w:rPr>
          <w:b/>
        </w:rPr>
        <w:t>v</w:t>
      </w:r>
      <w:r w:rsidR="002D05AF">
        <w:t>')</w:t>
      </w:r>
      <w:r w:rsidR="002D05AF">
        <w:rPr>
          <w:rStyle w:val="subscript"/>
        </w:rPr>
        <w:t>ik</w:t>
      </w:r>
      <w:r w:rsidR="002D05AF">
        <w:t xml:space="preserve"> and then we are allowed to write the above as</w:t>
      </w:r>
    </w:p>
    <w:p w14:paraId="65244DDB" w14:textId="77777777" w:rsidR="002D05AF" w:rsidRDefault="002D05AF" w:rsidP="00BC4F59"/>
    <w:p w14:paraId="3CCBB196" w14:textId="77777777" w:rsidR="002D05AF" w:rsidRDefault="002D05AF" w:rsidP="002D05AF">
      <w:r>
        <w:tab/>
      </w:r>
      <w:r>
        <w:tab/>
        <w:t>d</w:t>
      </w:r>
      <w:r w:rsidRPr="004B2A92">
        <w:rPr>
          <w:b/>
        </w:rPr>
        <w:t>v</w:t>
      </w:r>
      <w:r>
        <w:t>'</w:t>
      </w:r>
      <w:r>
        <w:rPr>
          <w:rStyle w:val="subscript"/>
        </w:rPr>
        <w:t>i</w:t>
      </w:r>
      <w:r>
        <w:t xml:space="preserve"> ≡  </w:t>
      </w:r>
      <w:r w:rsidRPr="004B2A92">
        <w:rPr>
          <w:b/>
        </w:rPr>
        <w:t>v</w:t>
      </w:r>
      <w:r>
        <w:t>'</w:t>
      </w:r>
      <w:r>
        <w:rPr>
          <w:rStyle w:val="subscript"/>
        </w:rPr>
        <w:t>i</w:t>
      </w:r>
      <w:r>
        <w:t>(</w:t>
      </w:r>
      <w:r w:rsidRPr="004B2A92">
        <w:rPr>
          <w:b/>
        </w:rPr>
        <w:t>x</w:t>
      </w:r>
      <w:r>
        <w:rPr>
          <w:b/>
        </w:rPr>
        <w:t>+d</w:t>
      </w:r>
      <w:r>
        <w:t xml:space="preserve">x,τ) - </w:t>
      </w:r>
      <w:r w:rsidRPr="004B2A92">
        <w:rPr>
          <w:b/>
        </w:rPr>
        <w:t>v</w:t>
      </w:r>
      <w:r>
        <w:t>'</w:t>
      </w:r>
      <w:r>
        <w:rPr>
          <w:rStyle w:val="subscript"/>
        </w:rPr>
        <w:t>i</w:t>
      </w:r>
      <w:r>
        <w:t>(</w:t>
      </w:r>
      <w:r w:rsidRPr="004B2A92">
        <w:rPr>
          <w:b/>
        </w:rPr>
        <w:t>x</w:t>
      </w:r>
      <w:r>
        <w:t>,τ)   = ∂</w:t>
      </w:r>
      <w:r w:rsidRPr="004B2A92">
        <w:rPr>
          <w:b/>
        </w:rPr>
        <w:t>v</w:t>
      </w:r>
      <w:r>
        <w:t>'</w:t>
      </w:r>
      <w:r>
        <w:rPr>
          <w:rStyle w:val="subscript"/>
        </w:rPr>
        <w:t>i</w:t>
      </w:r>
      <w:r>
        <w:t>(</w:t>
      </w:r>
      <w:r w:rsidRPr="004B2A92">
        <w:rPr>
          <w:b/>
        </w:rPr>
        <w:t>x</w:t>
      </w:r>
      <w:r>
        <w:t>,τ)/∂x</w:t>
      </w:r>
      <w:r>
        <w:rPr>
          <w:rStyle w:val="subscript"/>
        </w:rPr>
        <w:t>k</w:t>
      </w:r>
      <w:r>
        <w:t xml:space="preserve"> * dx</w:t>
      </w:r>
      <w:r>
        <w:rPr>
          <w:rStyle w:val="subscript"/>
        </w:rPr>
        <w:t>k</w:t>
      </w:r>
      <w:r>
        <w:t xml:space="preserve">  =   ∂</w:t>
      </w:r>
      <w:r w:rsidRPr="004B2A92">
        <w:rPr>
          <w:b/>
        </w:rPr>
        <w:t>v</w:t>
      </w:r>
      <w:r>
        <w:t>'</w:t>
      </w:r>
      <w:r>
        <w:rPr>
          <w:rStyle w:val="subscript"/>
        </w:rPr>
        <w:t>i</w:t>
      </w:r>
      <w:r>
        <w:t>/∂x</w:t>
      </w:r>
      <w:r>
        <w:rPr>
          <w:rStyle w:val="subscript"/>
        </w:rPr>
        <w:t>k</w:t>
      </w:r>
      <w:r>
        <w:t xml:space="preserve"> * dx</w:t>
      </w:r>
      <w:r>
        <w:rPr>
          <w:rStyle w:val="subscript"/>
        </w:rPr>
        <w:t>k</w:t>
      </w:r>
      <w:r>
        <w:t xml:space="preserve">  </w:t>
      </w:r>
    </w:p>
    <w:p w14:paraId="6D6897F6" w14:textId="77777777" w:rsidR="002D05AF" w:rsidRDefault="002D05AF" w:rsidP="002D05AF"/>
    <w:p w14:paraId="609ABBB7" w14:textId="77777777" w:rsidR="002D05AF" w:rsidRDefault="002D05AF" w:rsidP="002D05AF">
      <w:r>
        <w:tab/>
      </w:r>
      <w:r>
        <w:tab/>
        <w:t>=  (</w:t>
      </w:r>
      <w:r w:rsidRPr="002D05AF">
        <w:rPr>
          <w:b/>
        </w:rPr>
        <w:sym w:font="Symbol" w:char="F0D1"/>
      </w:r>
      <w:r>
        <w:rPr>
          <w:rStyle w:val="subscript"/>
        </w:rPr>
        <w:t>x</w:t>
      </w:r>
      <w:r w:rsidRPr="002D05AF">
        <w:rPr>
          <w:b/>
        </w:rPr>
        <w:t>v</w:t>
      </w:r>
      <w:r>
        <w:t>')</w:t>
      </w:r>
      <w:r>
        <w:rPr>
          <w:rStyle w:val="subscript"/>
        </w:rPr>
        <w:t>ik</w:t>
      </w:r>
      <w:r>
        <w:t xml:space="preserve"> dx</w:t>
      </w:r>
      <w:r>
        <w:rPr>
          <w:rStyle w:val="subscript"/>
        </w:rPr>
        <w:t xml:space="preserve">k </w:t>
      </w:r>
      <w:r>
        <w:t xml:space="preserve"> =   [(</w:t>
      </w:r>
      <w:r w:rsidRPr="002D05AF">
        <w:rPr>
          <w:b/>
        </w:rPr>
        <w:sym w:font="Symbol" w:char="F0D1"/>
      </w:r>
      <w:r>
        <w:rPr>
          <w:rStyle w:val="subscript"/>
        </w:rPr>
        <w:t>x</w:t>
      </w:r>
      <w:r w:rsidRPr="002D05AF">
        <w:rPr>
          <w:b/>
        </w:rPr>
        <w:t>v</w:t>
      </w:r>
      <w:r>
        <w:t>') d</w:t>
      </w:r>
      <w:r w:rsidRPr="002D05AF">
        <w:rPr>
          <w:b/>
        </w:rPr>
        <w:t>x</w:t>
      </w:r>
      <w:r>
        <w:rPr>
          <w:b/>
        </w:rPr>
        <w:t>]</w:t>
      </w:r>
      <w:r>
        <w:rPr>
          <w:rStyle w:val="subscript"/>
        </w:rPr>
        <w:t>i</w:t>
      </w:r>
      <w:r>
        <w:t xml:space="preserve"> </w:t>
      </w:r>
    </w:p>
    <w:p w14:paraId="2B20455B" w14:textId="77777777" w:rsidR="002D05AF" w:rsidRDefault="002D05AF" w:rsidP="002D05AF"/>
    <w:p w14:paraId="101180CA" w14:textId="77777777" w:rsidR="002D05AF" w:rsidRDefault="002D05AF" w:rsidP="002D05AF">
      <w:r>
        <w:t>Therefore removing component index i we get</w:t>
      </w:r>
    </w:p>
    <w:p w14:paraId="0A8678DD" w14:textId="77777777" w:rsidR="002D05AF" w:rsidRDefault="002D05AF" w:rsidP="002D05AF"/>
    <w:p w14:paraId="63D76198" w14:textId="77777777" w:rsidR="002D05AF" w:rsidRPr="002D05AF" w:rsidRDefault="002D05AF" w:rsidP="002D05AF">
      <w:pPr>
        <w:rPr>
          <w:color w:val="FF0000"/>
        </w:rPr>
      </w:pPr>
      <w:r>
        <w:tab/>
        <w:t>d</w:t>
      </w:r>
      <w:r>
        <w:rPr>
          <w:rStyle w:val="subscript"/>
        </w:rPr>
        <w:t>τ</w:t>
      </w:r>
      <w:r>
        <w:t xml:space="preserve"> [d</w:t>
      </w:r>
      <w:r w:rsidRPr="006F5E7C">
        <w:rPr>
          <w:b/>
        </w:rPr>
        <w:t>x</w:t>
      </w:r>
      <w:r>
        <w:t>'</w:t>
      </w:r>
      <w:r>
        <w:rPr>
          <w:rStyle w:val="subscript"/>
        </w:rPr>
        <w:t>t</w:t>
      </w:r>
      <w:r>
        <w:t>(</w:t>
      </w:r>
      <w:r w:rsidRPr="006F5E7C">
        <w:rPr>
          <w:b/>
        </w:rPr>
        <w:t>x</w:t>
      </w:r>
      <w:r>
        <w:t xml:space="preserve">,τ)]  ≡  </w:t>
      </w:r>
      <w:r w:rsidRPr="004B2A92">
        <w:rPr>
          <w:b/>
        </w:rPr>
        <w:t>v</w:t>
      </w:r>
      <w:r>
        <w:t>'(</w:t>
      </w:r>
      <w:r w:rsidRPr="004B2A92">
        <w:rPr>
          <w:b/>
        </w:rPr>
        <w:t>x</w:t>
      </w:r>
      <w:r>
        <w:rPr>
          <w:b/>
        </w:rPr>
        <w:t>+d</w:t>
      </w:r>
      <w:r>
        <w:t xml:space="preserve">x,τ) - </w:t>
      </w:r>
      <w:r w:rsidRPr="004B2A92">
        <w:rPr>
          <w:b/>
        </w:rPr>
        <w:t>v</w:t>
      </w:r>
      <w:r>
        <w:t>'(</w:t>
      </w:r>
      <w:r w:rsidRPr="004B2A92">
        <w:rPr>
          <w:b/>
        </w:rPr>
        <w:t>x</w:t>
      </w:r>
      <w:r>
        <w:t>,τ) =  [(</w:t>
      </w:r>
      <w:r w:rsidRPr="002D05AF">
        <w:rPr>
          <w:b/>
        </w:rPr>
        <w:sym w:font="Symbol" w:char="F0D1"/>
      </w:r>
      <w:r>
        <w:rPr>
          <w:rStyle w:val="subscript"/>
        </w:rPr>
        <w:t>x</w:t>
      </w:r>
      <w:r w:rsidRPr="002D05AF">
        <w:rPr>
          <w:b/>
        </w:rPr>
        <w:t>v</w:t>
      </w:r>
      <w:r>
        <w:t>') d</w:t>
      </w:r>
      <w:r w:rsidRPr="002D05AF">
        <w:rPr>
          <w:b/>
        </w:rPr>
        <w:t>x</w:t>
      </w:r>
      <w:r>
        <w:rPr>
          <w:b/>
        </w:rPr>
        <w:t xml:space="preserve">]   =  </w:t>
      </w:r>
      <w:r>
        <w:t xml:space="preserve"> (d</w:t>
      </w:r>
      <w:r>
        <w:rPr>
          <w:rStyle w:val="subscript"/>
        </w:rPr>
        <w:t>τ</w:t>
      </w:r>
      <w:r>
        <w:t>F</w:t>
      </w:r>
      <w:r>
        <w:rPr>
          <w:rStyle w:val="subscript"/>
        </w:rPr>
        <w:t>t</w:t>
      </w:r>
      <w:r>
        <w:t>(</w:t>
      </w:r>
      <w:r w:rsidRPr="006F5E7C">
        <w:rPr>
          <w:b/>
        </w:rPr>
        <w:t>x</w:t>
      </w:r>
      <w:r>
        <w:t>,τ)) d</w:t>
      </w:r>
      <w:r w:rsidRPr="006F5E7C">
        <w:rPr>
          <w:b/>
        </w:rPr>
        <w:t>x</w:t>
      </w:r>
      <w:r>
        <w:tab/>
      </w:r>
      <w:r>
        <w:tab/>
      </w:r>
      <w:r w:rsidRPr="002D05AF">
        <w:rPr>
          <w:color w:val="FF0000"/>
        </w:rPr>
        <w:t>// p 471 A</w:t>
      </w:r>
    </w:p>
    <w:p w14:paraId="58C7DD9B" w14:textId="77777777" w:rsidR="002D05AF" w:rsidRPr="002D05AF" w:rsidRDefault="002D05AF" w:rsidP="00BC4F59"/>
    <w:p w14:paraId="068D77E7" w14:textId="77777777" w:rsidR="00AB6F29" w:rsidRPr="002D05AF" w:rsidRDefault="002D05AF" w:rsidP="00BC4F59">
      <w:r>
        <w:t xml:space="preserve">The last </w:t>
      </w:r>
      <w:r w:rsidR="005756DC">
        <w:t>equality</w:t>
      </w:r>
      <w:r>
        <w:t xml:space="preserve"> above says  matrix = matrix, or, </w:t>
      </w:r>
      <w:r w:rsidR="00C136C0">
        <w:t xml:space="preserve">re-displaying the arguments of v'. </w:t>
      </w:r>
      <w:r>
        <w:t xml:space="preserve"> </w:t>
      </w:r>
    </w:p>
    <w:p w14:paraId="7C3D7E4E" w14:textId="77777777" w:rsidR="002D05AF" w:rsidRDefault="002D05AF" w:rsidP="00BC4F59"/>
    <w:p w14:paraId="5E2368AD" w14:textId="77777777" w:rsidR="002D05AF" w:rsidRDefault="002D05AF" w:rsidP="00BC4F59">
      <w:r>
        <w:tab/>
        <w:t>d</w:t>
      </w:r>
      <w:r>
        <w:rPr>
          <w:rStyle w:val="subscript"/>
        </w:rPr>
        <w:t>τ</w:t>
      </w:r>
      <w:r>
        <w:t>F</w:t>
      </w:r>
      <w:r>
        <w:rPr>
          <w:rStyle w:val="subscript"/>
        </w:rPr>
        <w:t>t</w:t>
      </w:r>
      <w:r>
        <w:t>(</w:t>
      </w:r>
      <w:r w:rsidRPr="006F5E7C">
        <w:rPr>
          <w:b/>
        </w:rPr>
        <w:t>x</w:t>
      </w:r>
      <w:r>
        <w:t xml:space="preserve">,τ)  = </w:t>
      </w:r>
      <w:r w:rsidRPr="002D05AF">
        <w:rPr>
          <w:b/>
        </w:rPr>
        <w:sym w:font="Symbol" w:char="F0D1"/>
      </w:r>
      <w:r>
        <w:rPr>
          <w:rStyle w:val="subscript"/>
        </w:rPr>
        <w:t>x</w:t>
      </w:r>
      <w:r w:rsidR="00C136C0">
        <w:t>[</w:t>
      </w:r>
      <w:r w:rsidRPr="002D05AF">
        <w:rPr>
          <w:b/>
        </w:rPr>
        <w:t>v</w:t>
      </w:r>
      <w:r w:rsidR="00C136C0">
        <w:t>'</w:t>
      </w:r>
      <w:r>
        <w:t>(</w:t>
      </w:r>
      <w:r w:rsidRPr="006F5E7C">
        <w:rPr>
          <w:b/>
        </w:rPr>
        <w:t>x</w:t>
      </w:r>
      <w:r>
        <w:t>,τ)</w:t>
      </w:r>
      <w:r w:rsidR="00C136C0">
        <w:t xml:space="preserve">] </w:t>
      </w:r>
      <w:r>
        <w:tab/>
      </w:r>
      <w:r>
        <w:tab/>
      </w:r>
      <w:r>
        <w:tab/>
      </w:r>
      <w:r>
        <w:tab/>
      </w:r>
      <w:r>
        <w:tab/>
      </w:r>
      <w:r>
        <w:tab/>
      </w:r>
      <w:r>
        <w:tab/>
      </w:r>
      <w:r w:rsidRPr="002D05AF">
        <w:rPr>
          <w:color w:val="FF0000"/>
        </w:rPr>
        <w:t>// (8.12.</w:t>
      </w:r>
      <w:r>
        <w:rPr>
          <w:color w:val="FF0000"/>
        </w:rPr>
        <w:t>2</w:t>
      </w:r>
      <w:r w:rsidRPr="002D05AF">
        <w:rPr>
          <w:color w:val="FF0000"/>
        </w:rPr>
        <w:t>)</w:t>
      </w:r>
    </w:p>
    <w:p w14:paraId="0F7395E2" w14:textId="77777777" w:rsidR="002D05AF" w:rsidRDefault="002D05AF" w:rsidP="00BC4F59"/>
    <w:p w14:paraId="6049BB31" w14:textId="77777777" w:rsidR="002D05AF" w:rsidRDefault="002D05AF" w:rsidP="00BC4F59">
      <w:r>
        <w:t>Now I arrive at another "standard point of confusion". Suppose we evaluate both sides of the above equation at τ = t. We must then write</w:t>
      </w:r>
    </w:p>
    <w:p w14:paraId="079F3A92" w14:textId="77777777" w:rsidR="002D05AF" w:rsidRDefault="002D05AF" w:rsidP="00BC4F59"/>
    <w:p w14:paraId="02969882" w14:textId="77777777" w:rsidR="002D05AF" w:rsidRDefault="002D05AF" w:rsidP="00BC4F59">
      <w:pPr>
        <w:rPr>
          <w:rStyle w:val="superscript"/>
        </w:rPr>
      </w:pPr>
      <w:r>
        <w:tab/>
        <w:t>[d</w:t>
      </w:r>
      <w:r>
        <w:rPr>
          <w:rStyle w:val="subscript"/>
        </w:rPr>
        <w:t>τ</w:t>
      </w:r>
      <w:r>
        <w:t>F</w:t>
      </w:r>
      <w:r>
        <w:rPr>
          <w:rStyle w:val="subscript"/>
        </w:rPr>
        <w:t>t</w:t>
      </w:r>
      <w:r>
        <w:t>(</w:t>
      </w:r>
      <w:r w:rsidRPr="006F5E7C">
        <w:rPr>
          <w:b/>
        </w:rPr>
        <w:t>x</w:t>
      </w:r>
      <w:r>
        <w:t xml:space="preserve">,τ)] </w:t>
      </w:r>
      <w:r>
        <w:rPr>
          <w:rStyle w:val="superscript"/>
        </w:rPr>
        <w:t>τ=t</w:t>
      </w:r>
      <w:r>
        <w:t xml:space="preserve"> = </w:t>
      </w:r>
      <w:r w:rsidR="00C136C0">
        <w:t xml:space="preserve">{ </w:t>
      </w:r>
      <w:r w:rsidR="00C136C0" w:rsidRPr="002D05AF">
        <w:rPr>
          <w:b/>
        </w:rPr>
        <w:sym w:font="Symbol" w:char="F0D1"/>
      </w:r>
      <w:r w:rsidR="00C136C0">
        <w:rPr>
          <w:rStyle w:val="subscript"/>
        </w:rPr>
        <w:t>x</w:t>
      </w:r>
      <w:r w:rsidR="00C136C0">
        <w:t>[</w:t>
      </w:r>
      <w:r w:rsidR="00C136C0" w:rsidRPr="002D05AF">
        <w:rPr>
          <w:b/>
        </w:rPr>
        <w:t>v</w:t>
      </w:r>
      <w:r w:rsidR="00C136C0">
        <w:t>'(</w:t>
      </w:r>
      <w:r w:rsidR="00C136C0" w:rsidRPr="006F5E7C">
        <w:rPr>
          <w:b/>
        </w:rPr>
        <w:t>x</w:t>
      </w:r>
      <w:r w:rsidR="00C136C0">
        <w:t>,τ)] }</w:t>
      </w:r>
      <w:r>
        <w:rPr>
          <w:rStyle w:val="superscript"/>
        </w:rPr>
        <w:t>τ=t</w:t>
      </w:r>
    </w:p>
    <w:p w14:paraId="66655FCF" w14:textId="77777777" w:rsidR="002D05AF" w:rsidRDefault="002D05AF" w:rsidP="00BC4F59">
      <w:pPr>
        <w:rPr>
          <w:rStyle w:val="superscript"/>
        </w:rPr>
      </w:pPr>
    </w:p>
    <w:p w14:paraId="5A1964F6" w14:textId="77777777" w:rsidR="002D05AF" w:rsidRDefault="00C136C0" w:rsidP="00BC4F59">
      <w:r>
        <w:t xml:space="preserve">On the RHS, we can set τ = t either before or after applying </w:t>
      </w:r>
      <w:r w:rsidRPr="002D05AF">
        <w:rPr>
          <w:b/>
        </w:rPr>
        <w:sym w:font="Symbol" w:char="F0D1"/>
      </w:r>
      <w:r>
        <w:rPr>
          <w:rStyle w:val="subscript"/>
        </w:rPr>
        <w:t>x</w:t>
      </w:r>
      <w:r>
        <w:t xml:space="preserve">, so we can write RHS = </w:t>
      </w:r>
      <w:r w:rsidRPr="002D05AF">
        <w:rPr>
          <w:b/>
        </w:rPr>
        <w:sym w:font="Symbol" w:char="F0D1"/>
      </w:r>
      <w:r>
        <w:rPr>
          <w:rStyle w:val="subscript"/>
        </w:rPr>
        <w:t>x</w:t>
      </w:r>
      <w:r>
        <w:t>[</w:t>
      </w:r>
      <w:r w:rsidRPr="002D05AF">
        <w:rPr>
          <w:b/>
        </w:rPr>
        <w:t>v</w:t>
      </w:r>
      <w:r>
        <w:t>'(</w:t>
      </w:r>
      <w:r w:rsidRPr="006F5E7C">
        <w:rPr>
          <w:b/>
        </w:rPr>
        <w:t>x</w:t>
      </w:r>
      <w:r>
        <w:t xml:space="preserve">,t)] . But since we are at the reference place and time, we want to say that </w:t>
      </w:r>
      <w:r w:rsidRPr="002D05AF">
        <w:rPr>
          <w:b/>
        </w:rPr>
        <w:t>v</w:t>
      </w:r>
      <w:r>
        <w:t>'(</w:t>
      </w:r>
      <w:r w:rsidRPr="00C136C0">
        <w:rPr>
          <w:b/>
        </w:rPr>
        <w:t>x</w:t>
      </w:r>
      <w:r>
        <w:t xml:space="preserve">,t) = </w:t>
      </w:r>
      <w:r w:rsidRPr="00C136C0">
        <w:rPr>
          <w:b/>
        </w:rPr>
        <w:t>v</w:t>
      </w:r>
      <w:r>
        <w:t>(</w:t>
      </w:r>
      <w:r w:rsidRPr="006F5E7C">
        <w:rPr>
          <w:b/>
        </w:rPr>
        <w:t>x</w:t>
      </w:r>
      <w:r>
        <w:t xml:space="preserve">,t) where we have a convention I think of representing any object at x and t without a prime. We do this for </w:t>
      </w:r>
      <w:r w:rsidRPr="00C136C0">
        <w:rPr>
          <w:b/>
        </w:rPr>
        <w:t>x</w:t>
      </w:r>
      <w:r>
        <w:t>, for example. This may be something I missed. In this case, the above says</w:t>
      </w:r>
    </w:p>
    <w:p w14:paraId="1B431D44" w14:textId="77777777" w:rsidR="00C136C0" w:rsidRDefault="00C136C0" w:rsidP="00BC4F59"/>
    <w:p w14:paraId="78C682C1" w14:textId="77777777" w:rsidR="00C136C0" w:rsidRDefault="00C136C0" w:rsidP="00C136C0">
      <w:r>
        <w:tab/>
        <w:t>[d</w:t>
      </w:r>
      <w:r>
        <w:rPr>
          <w:rStyle w:val="subscript"/>
        </w:rPr>
        <w:t>τ</w:t>
      </w:r>
      <w:r>
        <w:t>F</w:t>
      </w:r>
      <w:r>
        <w:rPr>
          <w:rStyle w:val="subscript"/>
        </w:rPr>
        <w:t>t</w:t>
      </w:r>
      <w:r>
        <w:t>(</w:t>
      </w:r>
      <w:r w:rsidRPr="006F5E7C">
        <w:rPr>
          <w:b/>
        </w:rPr>
        <w:t>x</w:t>
      </w:r>
      <w:r>
        <w:t xml:space="preserve">,τ)] </w:t>
      </w:r>
      <w:r>
        <w:rPr>
          <w:rStyle w:val="superscript"/>
        </w:rPr>
        <w:t>τ=t</w:t>
      </w:r>
      <w:r>
        <w:t xml:space="preserve"> = </w:t>
      </w:r>
      <w:r w:rsidRPr="002D05AF">
        <w:rPr>
          <w:b/>
        </w:rPr>
        <w:sym w:font="Symbol" w:char="F0D1"/>
      </w:r>
      <w:r>
        <w:rPr>
          <w:rStyle w:val="subscript"/>
        </w:rPr>
        <w:t>x</w:t>
      </w:r>
      <w:r>
        <w:t>[</w:t>
      </w:r>
      <w:r w:rsidRPr="002D05AF">
        <w:rPr>
          <w:b/>
        </w:rPr>
        <w:t>v</w:t>
      </w:r>
      <w:r>
        <w:t>(</w:t>
      </w:r>
      <w:r w:rsidRPr="006F5E7C">
        <w:rPr>
          <w:b/>
        </w:rPr>
        <w:t>x</w:t>
      </w:r>
      <w:r>
        <w:t>,t)]</w:t>
      </w:r>
    </w:p>
    <w:p w14:paraId="72932A22" w14:textId="77777777" w:rsidR="00C136C0" w:rsidRDefault="00C136C0" w:rsidP="00C136C0"/>
    <w:p w14:paraId="12C45CA8" w14:textId="77777777" w:rsidR="00C136C0" w:rsidRDefault="00C136C0" w:rsidP="00C136C0">
      <w:r>
        <w:t>Now we examine the LHS. I had this situation earlier, and I said that [ f'(x)]</w:t>
      </w:r>
      <w:r>
        <w:rPr>
          <w:rStyle w:val="superscript"/>
        </w:rPr>
        <w:t>x=x1</w:t>
      </w:r>
      <w:r>
        <w:t xml:space="preserve"> = f '(x</w:t>
      </w:r>
      <w:r>
        <w:rPr>
          <w:rStyle w:val="subscript"/>
        </w:rPr>
        <w:t>1</w:t>
      </w:r>
      <w:r>
        <w:t>) in our usual notation of single variable calculus. So [f '(τ)]</w:t>
      </w:r>
      <w:r>
        <w:rPr>
          <w:rStyle w:val="superscript"/>
        </w:rPr>
        <w:t>τ=t</w:t>
      </w:r>
      <w:r>
        <w:t xml:space="preserve"> = f '(t). This is the derivative evaluated at t. Now I guess you might write this as [ df(τ)/dτ]</w:t>
      </w:r>
      <w:r>
        <w:rPr>
          <w:rStyle w:val="superscript"/>
        </w:rPr>
        <w:t>τ=t</w:t>
      </w:r>
      <w:r>
        <w:t>. But you could also write</w:t>
      </w:r>
      <w:r w:rsidR="00E66046">
        <w:t xml:space="preserve"> it as</w:t>
      </w:r>
      <w:r>
        <w:t xml:space="preserve"> f '(t) = df/dt and be done with it. But this would be d</w:t>
      </w:r>
      <w:r>
        <w:rPr>
          <w:rStyle w:val="subscript"/>
        </w:rPr>
        <w:t>t</w:t>
      </w:r>
      <w:r>
        <w:t>f.  Therefore, thinking of the LHS F</w:t>
      </w:r>
      <w:r>
        <w:rPr>
          <w:rStyle w:val="subscript"/>
        </w:rPr>
        <w:t>t</w:t>
      </w:r>
      <w:r>
        <w:t xml:space="preserve"> as f, we have d</w:t>
      </w:r>
      <w:r>
        <w:rPr>
          <w:rStyle w:val="subscript"/>
        </w:rPr>
        <w:t>t</w:t>
      </w:r>
      <w:r>
        <w:t>F</w:t>
      </w:r>
      <w:r>
        <w:rPr>
          <w:rStyle w:val="subscript"/>
        </w:rPr>
        <w:t xml:space="preserve">t </w:t>
      </w:r>
      <w:r>
        <w:t xml:space="preserve">and we are done with it. </w:t>
      </w:r>
      <w:r w:rsidR="00E66046">
        <w:t>Then we have</w:t>
      </w:r>
    </w:p>
    <w:p w14:paraId="122347B7" w14:textId="77777777" w:rsidR="00E66046" w:rsidRDefault="00E66046" w:rsidP="00C136C0"/>
    <w:p w14:paraId="6E82F12C" w14:textId="77777777" w:rsidR="00E66046" w:rsidRPr="00E66046" w:rsidRDefault="00E66046" w:rsidP="00C136C0">
      <w:pPr>
        <w:rPr>
          <w:color w:val="FF0000"/>
        </w:rPr>
      </w:pPr>
      <w:r>
        <w:tab/>
        <w:t>d</w:t>
      </w:r>
      <w:r>
        <w:rPr>
          <w:rStyle w:val="subscript"/>
        </w:rPr>
        <w:t>t</w:t>
      </w:r>
      <w:r>
        <w:t>F</w:t>
      </w:r>
      <w:r>
        <w:rPr>
          <w:rStyle w:val="subscript"/>
        </w:rPr>
        <w:t>t</w:t>
      </w:r>
      <w:r>
        <w:t>(</w:t>
      </w:r>
      <w:r w:rsidRPr="006F5E7C">
        <w:rPr>
          <w:b/>
        </w:rPr>
        <w:t>x</w:t>
      </w:r>
      <w:r>
        <w:t>,t) = (</w:t>
      </w:r>
      <w:r w:rsidRPr="002D05AF">
        <w:rPr>
          <w:b/>
        </w:rPr>
        <w:sym w:font="Symbol" w:char="F0D1"/>
      </w:r>
      <w:r>
        <w:rPr>
          <w:rStyle w:val="subscript"/>
        </w:rPr>
        <w:t>x</w:t>
      </w:r>
      <w:r>
        <w:t>[</w:t>
      </w:r>
      <w:r w:rsidRPr="002D05AF">
        <w:rPr>
          <w:b/>
        </w:rPr>
        <w:t>v</w:t>
      </w:r>
      <w:r>
        <w:t>(</w:t>
      </w:r>
      <w:r w:rsidRPr="006F5E7C">
        <w:rPr>
          <w:b/>
        </w:rPr>
        <w:t>x</w:t>
      </w:r>
      <w:r>
        <w:t>,t)]) = (</w:t>
      </w:r>
      <w:r w:rsidRPr="00E66046">
        <w:rPr>
          <w:b/>
        </w:rPr>
        <w:sym w:font="Symbol" w:char="F0D1"/>
      </w:r>
      <w:r>
        <w:rPr>
          <w:rStyle w:val="subscript"/>
        </w:rPr>
        <w:t>x</w:t>
      </w:r>
      <w:r w:rsidRPr="00E66046">
        <w:rPr>
          <w:b/>
        </w:rPr>
        <w:t>v</w:t>
      </w:r>
      <w:r>
        <w:t xml:space="preserve">) </w:t>
      </w:r>
      <w:r>
        <w:tab/>
      </w:r>
      <w:r>
        <w:tab/>
      </w:r>
      <w:r>
        <w:tab/>
      </w:r>
      <w:r>
        <w:tab/>
      </w:r>
      <w:r>
        <w:tab/>
      </w:r>
      <w:r>
        <w:tab/>
      </w:r>
      <w:r>
        <w:tab/>
      </w:r>
      <w:r w:rsidRPr="00E66046">
        <w:rPr>
          <w:color w:val="FF0000"/>
        </w:rPr>
        <w:t>// (8.12.3)</w:t>
      </w:r>
    </w:p>
    <w:p w14:paraId="306B1FF1" w14:textId="77777777" w:rsidR="00E66046" w:rsidRDefault="00E66046" w:rsidP="00C136C0"/>
    <w:p w14:paraId="18B53D3D" w14:textId="77777777" w:rsidR="00E66046" w:rsidRDefault="00E66046" w:rsidP="00C136C0">
      <w:r>
        <w:t>I guess any time you have a d</w:t>
      </w:r>
      <w:r>
        <w:rPr>
          <w:rStyle w:val="subscript"/>
        </w:rPr>
        <w:t>τ</w:t>
      </w:r>
      <w:r>
        <w:t xml:space="preserve"> acting on something and then you set τ = t, you can do what I just did. </w:t>
      </w:r>
    </w:p>
    <w:p w14:paraId="7BFB1B15" w14:textId="77777777" w:rsidR="00E66046" w:rsidRDefault="00E66046" w:rsidP="00C136C0"/>
    <w:p w14:paraId="6B4AF13B" w14:textId="77777777" w:rsidR="00E66046" w:rsidRDefault="00E66046" w:rsidP="00C136C0">
      <w:r w:rsidRPr="00E66046">
        <w:rPr>
          <w:u w:val="single"/>
        </w:rPr>
        <w:t xml:space="preserve">Comment: </w:t>
      </w:r>
      <w:r>
        <w:t>We now have in 8.12.3 some information on the total time derivative of one of the deformation tensors, namely F</w:t>
      </w:r>
      <w:r>
        <w:rPr>
          <w:rStyle w:val="subscript"/>
        </w:rPr>
        <w:t>t</w:t>
      </w:r>
      <w:r>
        <w:t>. We are able to relate it to the (</w:t>
      </w:r>
      <w:r w:rsidRPr="00E66046">
        <w:rPr>
          <w:b/>
        </w:rPr>
        <w:sym w:font="Symbol" w:char="F0D1"/>
      </w:r>
      <w:r>
        <w:rPr>
          <w:rStyle w:val="subscript"/>
        </w:rPr>
        <w:t>x</w:t>
      </w:r>
      <w:r w:rsidRPr="00E66046">
        <w:rPr>
          <w:b/>
        </w:rPr>
        <w:t>v</w:t>
      </w:r>
      <w:r>
        <w:t>) tensor. F</w:t>
      </w:r>
      <w:r>
        <w:rPr>
          <w:rStyle w:val="subscript"/>
        </w:rPr>
        <w:t>t</w:t>
      </w:r>
      <w:r>
        <w:t xml:space="preserve"> has no dimensions, so both sides of the above are sec</w:t>
      </w:r>
      <w:r>
        <w:rPr>
          <w:rStyle w:val="superscript"/>
        </w:rPr>
        <w:t>-1</w:t>
      </w:r>
      <w:r>
        <w:t>.  Let's go back now to an earlier equation which I am happy now to write as</w:t>
      </w:r>
    </w:p>
    <w:p w14:paraId="35156756" w14:textId="77777777" w:rsidR="00E66046" w:rsidRDefault="00E66046" w:rsidP="00C136C0"/>
    <w:p w14:paraId="112A0E4F" w14:textId="77777777" w:rsidR="00E66046" w:rsidRPr="00E66046" w:rsidRDefault="00E66046" w:rsidP="00E66046">
      <w:pPr>
        <w:rPr>
          <w:color w:val="FF0000"/>
        </w:rPr>
      </w:pPr>
      <w:r>
        <w:tab/>
        <w:t>d</w:t>
      </w:r>
      <w:r w:rsidRPr="00AB6F29">
        <w:rPr>
          <w:b/>
        </w:rPr>
        <w:t>x</w:t>
      </w:r>
      <w:r>
        <w:t xml:space="preserve">'(τ) = </w:t>
      </w:r>
      <w:r w:rsidRPr="00AB6F29">
        <w:rPr>
          <w:b/>
        </w:rPr>
        <w:t>x</w:t>
      </w:r>
      <w:r>
        <w:t>'</w:t>
      </w:r>
      <w:r>
        <w:rPr>
          <w:rStyle w:val="subscript"/>
        </w:rPr>
        <w:t>t</w:t>
      </w:r>
      <w:r>
        <w:t>(</w:t>
      </w:r>
      <w:r w:rsidRPr="00AB6F29">
        <w:rPr>
          <w:b/>
        </w:rPr>
        <w:t>x</w:t>
      </w:r>
      <w:r>
        <w:t>+d</w:t>
      </w:r>
      <w:r w:rsidRPr="00AB6F29">
        <w:rPr>
          <w:b/>
        </w:rPr>
        <w:t>x</w:t>
      </w:r>
      <w:r>
        <w:t>,τ) - x'</w:t>
      </w:r>
      <w:r>
        <w:rPr>
          <w:rStyle w:val="subscript"/>
        </w:rPr>
        <w:t>t</w:t>
      </w:r>
      <w:r>
        <w:t>(</w:t>
      </w:r>
      <w:r w:rsidRPr="00AB6F29">
        <w:rPr>
          <w:b/>
        </w:rPr>
        <w:t>x</w:t>
      </w:r>
      <w:r>
        <w:t>,τ)  =  (</w:t>
      </w:r>
      <w:r w:rsidRPr="00E66046">
        <w:rPr>
          <w:b/>
        </w:rPr>
        <w:sym w:font="Symbol" w:char="F0D1"/>
      </w:r>
      <w:r>
        <w:rPr>
          <w:rStyle w:val="subscript"/>
        </w:rPr>
        <w:t>x</w:t>
      </w:r>
      <w:r w:rsidRPr="00E66046">
        <w:rPr>
          <w:b/>
        </w:rPr>
        <w:t>x</w:t>
      </w:r>
      <w:r>
        <w:t>'</w:t>
      </w:r>
      <w:r>
        <w:rPr>
          <w:rStyle w:val="subscript"/>
        </w:rPr>
        <w:t>t</w:t>
      </w:r>
      <w:r>
        <w:t>(</w:t>
      </w:r>
      <w:r w:rsidRPr="00AB6F29">
        <w:rPr>
          <w:b/>
        </w:rPr>
        <w:t>x</w:t>
      </w:r>
      <w:r>
        <w:t>,τ)) d</w:t>
      </w:r>
      <w:r w:rsidRPr="00E66046">
        <w:rPr>
          <w:b/>
        </w:rPr>
        <w:t>x</w:t>
      </w:r>
      <w:r>
        <w:t xml:space="preserve">  =  F</w:t>
      </w:r>
      <w:r>
        <w:rPr>
          <w:rStyle w:val="subscript"/>
        </w:rPr>
        <w:t>t</w:t>
      </w:r>
      <w:r>
        <w:t>(</w:t>
      </w:r>
      <w:r w:rsidRPr="00E66046">
        <w:rPr>
          <w:b/>
        </w:rPr>
        <w:t>x</w:t>
      </w:r>
      <w:r>
        <w:t>,τ) d</w:t>
      </w:r>
      <w:r w:rsidRPr="00E66046">
        <w:rPr>
          <w:b/>
        </w:rPr>
        <w:t>x</w:t>
      </w:r>
      <w:r>
        <w:rPr>
          <w:b/>
        </w:rPr>
        <w:tab/>
      </w:r>
      <w:r>
        <w:rPr>
          <w:b/>
        </w:rPr>
        <w:tab/>
      </w:r>
      <w:r>
        <w:rPr>
          <w:b/>
        </w:rPr>
        <w:tab/>
      </w:r>
      <w:r w:rsidRPr="00E66046">
        <w:rPr>
          <w:color w:val="FF0000"/>
        </w:rPr>
        <w:t>// (8.7.1,2)</w:t>
      </w:r>
    </w:p>
    <w:p w14:paraId="1573ABCB" w14:textId="77777777" w:rsidR="00E66046" w:rsidRPr="00E66046" w:rsidRDefault="00E66046" w:rsidP="00C136C0"/>
    <w:p w14:paraId="11923BFA" w14:textId="77777777" w:rsidR="00C136C0" w:rsidRDefault="00E66046" w:rsidP="00BC4F59">
      <w:r>
        <w:t>so that</w:t>
      </w:r>
    </w:p>
    <w:p w14:paraId="3213A643" w14:textId="77777777" w:rsidR="00E66046" w:rsidRDefault="00E66046" w:rsidP="00BC4F59"/>
    <w:p w14:paraId="36DE13E9" w14:textId="77777777" w:rsidR="00E66046" w:rsidRDefault="00E66046" w:rsidP="00BC4F59">
      <w:r>
        <w:tab/>
        <w:t>F</w:t>
      </w:r>
      <w:r>
        <w:rPr>
          <w:rStyle w:val="subscript"/>
        </w:rPr>
        <w:t>t</w:t>
      </w:r>
      <w:r>
        <w:t>(</w:t>
      </w:r>
      <w:r w:rsidRPr="00E66046">
        <w:rPr>
          <w:b/>
        </w:rPr>
        <w:t>x</w:t>
      </w:r>
      <w:r>
        <w:t>,τ)  =  (</w:t>
      </w:r>
      <w:r w:rsidRPr="00E66046">
        <w:rPr>
          <w:b/>
        </w:rPr>
        <w:sym w:font="Symbol" w:char="F0D1"/>
      </w:r>
      <w:r>
        <w:rPr>
          <w:rStyle w:val="subscript"/>
        </w:rPr>
        <w:t>x</w:t>
      </w:r>
      <w:r w:rsidRPr="00E66046">
        <w:rPr>
          <w:b/>
        </w:rPr>
        <w:t>x</w:t>
      </w:r>
      <w:r>
        <w:t>'</w:t>
      </w:r>
      <w:r>
        <w:rPr>
          <w:rStyle w:val="subscript"/>
        </w:rPr>
        <w:t>t</w:t>
      </w:r>
      <w:r>
        <w:t>(</w:t>
      </w:r>
      <w:r w:rsidRPr="00AB6F29">
        <w:rPr>
          <w:b/>
        </w:rPr>
        <w:t>x</w:t>
      </w:r>
      <w:r>
        <w:t>,τ))</w:t>
      </w:r>
    </w:p>
    <w:p w14:paraId="00AE94A2" w14:textId="77777777" w:rsidR="00E66046" w:rsidRDefault="00E66046" w:rsidP="00BC4F59"/>
    <w:p w14:paraId="4488CD2A" w14:textId="77777777" w:rsidR="00E66046" w:rsidRDefault="00E66046" w:rsidP="00BC4F59">
      <w:r>
        <w:t>Now what happens here if we evaluate at τ = t?  We get</w:t>
      </w:r>
    </w:p>
    <w:p w14:paraId="4F339495" w14:textId="77777777" w:rsidR="00E66046" w:rsidRDefault="00E66046" w:rsidP="00BC4F59"/>
    <w:p w14:paraId="08D7F2A5" w14:textId="77777777" w:rsidR="00E66046" w:rsidRDefault="00E66046" w:rsidP="00E66046">
      <w:r>
        <w:tab/>
        <w:t>F</w:t>
      </w:r>
      <w:r>
        <w:rPr>
          <w:rStyle w:val="subscript"/>
        </w:rPr>
        <w:t>t</w:t>
      </w:r>
      <w:r>
        <w:t>(</w:t>
      </w:r>
      <w:r w:rsidRPr="00E66046">
        <w:rPr>
          <w:b/>
        </w:rPr>
        <w:t>x</w:t>
      </w:r>
      <w:r>
        <w:t>,t)  =  (</w:t>
      </w:r>
      <w:r w:rsidRPr="00E66046">
        <w:rPr>
          <w:b/>
        </w:rPr>
        <w:sym w:font="Symbol" w:char="F0D1"/>
      </w:r>
      <w:r>
        <w:rPr>
          <w:rStyle w:val="subscript"/>
        </w:rPr>
        <w:t>x</w:t>
      </w:r>
      <w:r w:rsidRPr="00E66046">
        <w:rPr>
          <w:b/>
        </w:rPr>
        <w:t>x</w:t>
      </w:r>
      <w:r>
        <w:t>'</w:t>
      </w:r>
      <w:r>
        <w:rPr>
          <w:rStyle w:val="subscript"/>
        </w:rPr>
        <w:t>t</w:t>
      </w:r>
      <w:r>
        <w:t>(</w:t>
      </w:r>
      <w:r w:rsidRPr="00AB6F29">
        <w:rPr>
          <w:b/>
        </w:rPr>
        <w:t>x</w:t>
      </w:r>
      <w:r>
        <w:t>,t))</w:t>
      </w:r>
    </w:p>
    <w:p w14:paraId="5F84679A" w14:textId="77777777" w:rsidR="00E66046" w:rsidRDefault="00E66046" w:rsidP="00E66046"/>
    <w:p w14:paraId="7587599B" w14:textId="77777777" w:rsidR="00E66046" w:rsidRDefault="00E66046" w:rsidP="00E66046">
      <w:r>
        <w:t>but since we are at reference x and t, the LHS is just the unity matrix. And RHS = (</w:t>
      </w:r>
      <w:r w:rsidRPr="00E66046">
        <w:rPr>
          <w:b/>
        </w:rPr>
        <w:sym w:font="Symbol" w:char="F0D1"/>
      </w:r>
      <w:r>
        <w:rPr>
          <w:rStyle w:val="subscript"/>
        </w:rPr>
        <w:t>x</w:t>
      </w:r>
      <w:r w:rsidRPr="00E66046">
        <w:rPr>
          <w:b/>
        </w:rPr>
        <w:t>x</w:t>
      </w:r>
      <w:r>
        <w:t xml:space="preserve">) = unity as well. So we don't have anything "interesting" at this no-derivative level. </w:t>
      </w:r>
      <w:r w:rsidR="00E903A4">
        <w:t>But we could write this pair</w:t>
      </w:r>
    </w:p>
    <w:p w14:paraId="64858744" w14:textId="77777777" w:rsidR="00E903A4" w:rsidRDefault="00E903A4" w:rsidP="00E66046"/>
    <w:p w14:paraId="71A3348F" w14:textId="77777777" w:rsidR="00E903A4" w:rsidRDefault="00E903A4" w:rsidP="00E903A4">
      <w:r>
        <w:tab/>
        <w:t>F</w:t>
      </w:r>
      <w:r>
        <w:rPr>
          <w:rStyle w:val="subscript"/>
        </w:rPr>
        <w:t>t</w:t>
      </w:r>
      <w:r>
        <w:t>(</w:t>
      </w:r>
      <w:r w:rsidRPr="00E66046">
        <w:rPr>
          <w:b/>
        </w:rPr>
        <w:t>x</w:t>
      </w:r>
      <w:r>
        <w:t>,τ)  =  (</w:t>
      </w:r>
      <w:r w:rsidRPr="00E66046">
        <w:rPr>
          <w:b/>
        </w:rPr>
        <w:sym w:font="Symbol" w:char="F0D1"/>
      </w:r>
      <w:r>
        <w:rPr>
          <w:rStyle w:val="subscript"/>
        </w:rPr>
        <w:t>x</w:t>
      </w:r>
      <w:r w:rsidRPr="00E66046">
        <w:rPr>
          <w:b/>
        </w:rPr>
        <w:t>x</w:t>
      </w:r>
      <w:r>
        <w:t>'</w:t>
      </w:r>
      <w:r>
        <w:rPr>
          <w:rStyle w:val="subscript"/>
        </w:rPr>
        <w:t>t</w:t>
      </w:r>
      <w:r>
        <w:t>(</w:t>
      </w:r>
      <w:r w:rsidRPr="00AB6F29">
        <w:rPr>
          <w:b/>
        </w:rPr>
        <w:t>x</w:t>
      </w:r>
      <w:r>
        <w:t>,τ))</w:t>
      </w:r>
    </w:p>
    <w:p w14:paraId="1D2451A1" w14:textId="77777777" w:rsidR="00E903A4" w:rsidRDefault="00E903A4" w:rsidP="00E903A4">
      <w:pPr>
        <w:rPr>
          <w:color w:val="FF0000"/>
        </w:rPr>
      </w:pPr>
      <w:r>
        <w:tab/>
        <w:t>d</w:t>
      </w:r>
      <w:r>
        <w:rPr>
          <w:rStyle w:val="subscript"/>
        </w:rPr>
        <w:t>τ</w:t>
      </w:r>
      <w:r>
        <w:t>F</w:t>
      </w:r>
      <w:r>
        <w:rPr>
          <w:rStyle w:val="subscript"/>
        </w:rPr>
        <w:t>t</w:t>
      </w:r>
      <w:r>
        <w:t>(</w:t>
      </w:r>
      <w:r w:rsidRPr="006F5E7C">
        <w:rPr>
          <w:b/>
        </w:rPr>
        <w:t>x</w:t>
      </w:r>
      <w:r>
        <w:t>,τ)  = (</w:t>
      </w:r>
      <w:r w:rsidRPr="002D05AF">
        <w:rPr>
          <w:b/>
        </w:rPr>
        <w:sym w:font="Symbol" w:char="F0D1"/>
      </w:r>
      <w:r>
        <w:rPr>
          <w:rStyle w:val="subscript"/>
        </w:rPr>
        <w:t>x</w:t>
      </w:r>
      <w:r>
        <w:t>[</w:t>
      </w:r>
      <w:r w:rsidRPr="002D05AF">
        <w:rPr>
          <w:b/>
        </w:rPr>
        <w:t>v</w:t>
      </w:r>
      <w:r>
        <w:t>'(</w:t>
      </w:r>
      <w:r w:rsidRPr="006F5E7C">
        <w:rPr>
          <w:b/>
        </w:rPr>
        <w:t>x</w:t>
      </w:r>
      <w:r>
        <w:t xml:space="preserve">,τ)]) </w:t>
      </w:r>
      <w:r>
        <w:tab/>
      </w:r>
    </w:p>
    <w:p w14:paraId="155C54BF" w14:textId="77777777" w:rsidR="00E903A4" w:rsidRDefault="00E903A4" w:rsidP="00E903A4">
      <w:r>
        <w:t>or</w:t>
      </w:r>
    </w:p>
    <w:p w14:paraId="122BF343" w14:textId="77777777" w:rsidR="00E903A4" w:rsidRPr="00E903A4" w:rsidRDefault="00E903A4" w:rsidP="00E903A4">
      <w:r>
        <w:tab/>
        <w:t>F</w:t>
      </w:r>
      <w:r>
        <w:rPr>
          <w:rStyle w:val="subscript"/>
        </w:rPr>
        <w:t>t</w:t>
      </w:r>
      <w:r>
        <w:t xml:space="preserve">    =  (</w:t>
      </w:r>
      <w:r w:rsidRPr="00E66046">
        <w:rPr>
          <w:b/>
        </w:rPr>
        <w:sym w:font="Symbol" w:char="F0D1"/>
      </w:r>
      <w:r>
        <w:rPr>
          <w:rStyle w:val="subscript"/>
        </w:rPr>
        <w:t>x</w:t>
      </w:r>
      <w:r w:rsidRPr="00E66046">
        <w:rPr>
          <w:b/>
        </w:rPr>
        <w:t>x</w:t>
      </w:r>
      <w:r>
        <w:t>'</w:t>
      </w:r>
      <w:r>
        <w:rPr>
          <w:rStyle w:val="subscript"/>
        </w:rPr>
        <w:t>t</w:t>
      </w:r>
      <w:r>
        <w:t>)</w:t>
      </w:r>
      <w:r>
        <w:tab/>
      </w:r>
      <w:r>
        <w:tab/>
        <w:t xml:space="preserve">at </w:t>
      </w:r>
      <w:r w:rsidRPr="00E903A4">
        <w:rPr>
          <w:b/>
        </w:rPr>
        <w:t>x</w:t>
      </w:r>
      <w:r>
        <w:t>,τ</w:t>
      </w:r>
    </w:p>
    <w:p w14:paraId="3B201CF1" w14:textId="77777777" w:rsidR="00E903A4" w:rsidRDefault="00E903A4" w:rsidP="00E903A4">
      <w:r>
        <w:tab/>
        <w:t>d</w:t>
      </w:r>
      <w:r>
        <w:rPr>
          <w:rStyle w:val="subscript"/>
        </w:rPr>
        <w:t>τ</w:t>
      </w:r>
      <w:r>
        <w:t>F</w:t>
      </w:r>
      <w:r>
        <w:rPr>
          <w:rStyle w:val="subscript"/>
        </w:rPr>
        <w:t>t</w:t>
      </w:r>
      <w:r>
        <w:t xml:space="preserve">  = (</w:t>
      </w:r>
      <w:r w:rsidRPr="002D05AF">
        <w:rPr>
          <w:b/>
        </w:rPr>
        <w:sym w:font="Symbol" w:char="F0D1"/>
      </w:r>
      <w:r>
        <w:rPr>
          <w:rStyle w:val="subscript"/>
        </w:rPr>
        <w:t>x</w:t>
      </w:r>
      <w:r w:rsidRPr="002D05AF">
        <w:rPr>
          <w:b/>
        </w:rPr>
        <w:t>v</w:t>
      </w:r>
      <w:r>
        <w:t xml:space="preserve">') </w:t>
      </w:r>
      <w:r>
        <w:tab/>
      </w:r>
    </w:p>
    <w:p w14:paraId="5A032DF4" w14:textId="77777777" w:rsidR="00E903A4" w:rsidRDefault="00E903A4" w:rsidP="00E903A4"/>
    <w:p w14:paraId="4706D2C4" w14:textId="77777777" w:rsidR="00E903A4" w:rsidRDefault="00E903A4" w:rsidP="00E903A4">
      <w:r>
        <w:t xml:space="preserve">so there is some parallel structure here. </w:t>
      </w:r>
    </w:p>
    <w:p w14:paraId="6BD07CF8" w14:textId="77777777" w:rsidR="00E903A4" w:rsidRDefault="00E903A4" w:rsidP="00E903A4"/>
    <w:p w14:paraId="38573925" w14:textId="77777777" w:rsidR="006B103E" w:rsidRDefault="00E903A4" w:rsidP="00E903A4">
      <w:r>
        <w:t xml:space="preserve">(c) </w:t>
      </w:r>
      <w:r w:rsidRPr="00E434F0">
        <w:rPr>
          <w:u w:val="single"/>
        </w:rPr>
        <w:t>the symmetry question.</w:t>
      </w:r>
      <w:r>
        <w:t xml:space="preserve">  I am happy with (8.12.6), but how does Lai arrive at his symmetry claims here? </w:t>
      </w:r>
      <w:r w:rsidR="0008631A">
        <w:t>As I review polar decomposition.doc in the Lai support folder, I see that in that decomposition, U is always symmetric! I forgot that fact. So consider</w:t>
      </w:r>
    </w:p>
    <w:p w14:paraId="05380E72" w14:textId="77777777" w:rsidR="0008631A" w:rsidRDefault="0008631A" w:rsidP="00E903A4"/>
    <w:p w14:paraId="528EE243" w14:textId="77777777" w:rsidR="0008631A" w:rsidRDefault="0008631A" w:rsidP="00E903A4">
      <w:r>
        <w:tab/>
        <w:t>Q</w:t>
      </w:r>
      <w:r>
        <w:rPr>
          <w:rStyle w:val="subscript"/>
        </w:rPr>
        <w:t>ab</w:t>
      </w:r>
      <w:r>
        <w:t xml:space="preserve"> = d</w:t>
      </w:r>
      <w:r>
        <w:rPr>
          <w:rStyle w:val="subscript"/>
        </w:rPr>
        <w:t>t</w:t>
      </w:r>
      <w:r>
        <w:t>U</w:t>
      </w:r>
      <w:r>
        <w:rPr>
          <w:rStyle w:val="subscript"/>
        </w:rPr>
        <w:t>ab</w:t>
      </w:r>
      <w:r>
        <w:t xml:space="preserve"> = d</w:t>
      </w:r>
      <w:r>
        <w:rPr>
          <w:rStyle w:val="subscript"/>
        </w:rPr>
        <w:t>t</w:t>
      </w:r>
      <w:r>
        <w:t>U</w:t>
      </w:r>
      <w:r>
        <w:rPr>
          <w:rStyle w:val="subscript"/>
        </w:rPr>
        <w:t>ba</w:t>
      </w:r>
      <w:r>
        <w:t xml:space="preserve"> = Q</w:t>
      </w:r>
      <w:r>
        <w:rPr>
          <w:rStyle w:val="subscript"/>
        </w:rPr>
        <w:t>ba</w:t>
      </w:r>
      <w:r>
        <w:t xml:space="preserve"> </w:t>
      </w:r>
    </w:p>
    <w:p w14:paraId="4E8AFCAE" w14:textId="77777777" w:rsidR="0008631A" w:rsidRDefault="0008631A" w:rsidP="00E903A4"/>
    <w:p w14:paraId="450C7EF8" w14:textId="77777777" w:rsidR="0008631A" w:rsidRDefault="0008631A" w:rsidP="00E903A4">
      <w:r>
        <w:t>so of course d</w:t>
      </w:r>
      <w:r>
        <w:rPr>
          <w:rStyle w:val="subscript"/>
        </w:rPr>
        <w:t>t</w:t>
      </w:r>
      <w:r>
        <w:t>U</w:t>
      </w:r>
      <w:r>
        <w:rPr>
          <w:rStyle w:val="subscript"/>
        </w:rPr>
        <w:t>ab</w:t>
      </w:r>
      <w:r>
        <w:t xml:space="preserve"> is symmetric. now if you write for matrices that A = B + C and you know that C is symmetric, I think you then know that B is antisymmetric. </w:t>
      </w:r>
    </w:p>
    <w:p w14:paraId="0B6FCF2E" w14:textId="77777777" w:rsidR="0008631A" w:rsidRDefault="0008631A" w:rsidP="00E903A4"/>
    <w:p w14:paraId="5B6BDE71" w14:textId="77777777" w:rsidR="0008631A" w:rsidRDefault="0008631A" w:rsidP="00E903A4">
      <w:r>
        <w:t xml:space="preserve">Proof:  </w:t>
      </w:r>
      <w:r w:rsidR="00E434F0">
        <w:t xml:space="preserve">  You know you can decompose  A = A</w:t>
      </w:r>
      <w:r w:rsidR="00E434F0">
        <w:rPr>
          <w:rStyle w:val="subscript"/>
        </w:rPr>
        <w:t>s</w:t>
      </w:r>
      <w:r w:rsidR="00E434F0">
        <w:t>+ A</w:t>
      </w:r>
      <w:r w:rsidR="00E434F0">
        <w:rPr>
          <w:rStyle w:val="subscript"/>
        </w:rPr>
        <w:t>a</w:t>
      </w:r>
      <w:r w:rsidR="00E434F0">
        <w:t xml:space="preserve"> in a unique manner: </w:t>
      </w:r>
    </w:p>
    <w:p w14:paraId="544180DF" w14:textId="77777777" w:rsidR="00E434F0" w:rsidRDefault="00E434F0" w:rsidP="00E903A4"/>
    <w:p w14:paraId="6FF9D376" w14:textId="77777777" w:rsidR="00E434F0" w:rsidRDefault="00E434F0" w:rsidP="00E903A4">
      <w:r>
        <w:tab/>
        <w:t>A</w:t>
      </w:r>
      <w:r>
        <w:rPr>
          <w:rStyle w:val="superscript"/>
        </w:rPr>
        <w:t>s</w:t>
      </w:r>
      <w:r>
        <w:rPr>
          <w:rStyle w:val="subscript"/>
        </w:rPr>
        <w:t>ab</w:t>
      </w:r>
      <w:r>
        <w:t xml:space="preserve"> = (A</w:t>
      </w:r>
      <w:r>
        <w:rPr>
          <w:rStyle w:val="subscript"/>
        </w:rPr>
        <w:t>ab</w:t>
      </w:r>
      <w:r>
        <w:t xml:space="preserve"> + A</w:t>
      </w:r>
      <w:r>
        <w:rPr>
          <w:rStyle w:val="subscript"/>
        </w:rPr>
        <w:t>ba</w:t>
      </w:r>
      <w:r>
        <w:t xml:space="preserve">)/2  </w:t>
      </w:r>
      <w:r>
        <w:tab/>
      </w:r>
      <w:r>
        <w:tab/>
        <w:t>etc</w:t>
      </w:r>
    </w:p>
    <w:p w14:paraId="5E3237A6" w14:textId="77777777" w:rsidR="00E434F0" w:rsidRDefault="00E434F0" w:rsidP="00E903A4"/>
    <w:p w14:paraId="478DB6CB" w14:textId="77777777" w:rsidR="00E434F0" w:rsidRPr="00E434F0" w:rsidRDefault="00E434F0" w:rsidP="00E903A4">
      <w:r>
        <w:t>Therefore if A = B + C and C is symmetric, it must be that C = A</w:t>
      </w:r>
      <w:r>
        <w:rPr>
          <w:rStyle w:val="superscript"/>
        </w:rPr>
        <w:t>s</w:t>
      </w:r>
      <w:r>
        <w:t xml:space="preserve"> and therefore B = A</w:t>
      </w:r>
      <w:r>
        <w:rPr>
          <w:rStyle w:val="superscript"/>
        </w:rPr>
        <w:t>a</w:t>
      </w:r>
      <w:r>
        <w:t xml:space="preserve">  QED. </w:t>
      </w:r>
    </w:p>
    <w:p w14:paraId="22AA5B45" w14:textId="77777777" w:rsidR="006B103E" w:rsidRDefault="006B103E" w:rsidP="00E903A4">
      <w:r>
        <w:tab/>
      </w:r>
    </w:p>
    <w:p w14:paraId="7C7C3184" w14:textId="77777777" w:rsidR="00E434F0" w:rsidRDefault="00E434F0" w:rsidP="00E903A4">
      <w:r w:rsidRPr="00E434F0">
        <w:rPr>
          <w:u w:val="single"/>
        </w:rPr>
        <w:t xml:space="preserve">(d) finish </w:t>
      </w:r>
      <w:r>
        <w:t xml:space="preserve"> I have derived (8.12.5) and I want to continue down this page 471. We now think of (8.12.3)'s LHS in the sense I had it above. </w:t>
      </w:r>
    </w:p>
    <w:p w14:paraId="438491C9" w14:textId="77777777" w:rsidR="00E434F0" w:rsidRDefault="00E434F0" w:rsidP="00E903A4"/>
    <w:p w14:paraId="4FD9972C" w14:textId="77777777" w:rsidR="00E434F0" w:rsidRDefault="00E434F0" w:rsidP="00E903A4">
      <w:r>
        <w:tab/>
        <w:t>LHS = [d</w:t>
      </w:r>
      <w:r>
        <w:rPr>
          <w:rStyle w:val="subscript"/>
        </w:rPr>
        <w:t>τ</w:t>
      </w:r>
      <w:r>
        <w:t>F</w:t>
      </w:r>
      <w:r>
        <w:rPr>
          <w:rStyle w:val="subscript"/>
        </w:rPr>
        <w:t>t</w:t>
      </w:r>
      <w:r>
        <w:t>(</w:t>
      </w:r>
      <w:r w:rsidRPr="006F5E7C">
        <w:rPr>
          <w:b/>
        </w:rPr>
        <w:t>x</w:t>
      </w:r>
      <w:r>
        <w:t xml:space="preserve">,τ)] </w:t>
      </w:r>
      <w:r>
        <w:rPr>
          <w:rStyle w:val="superscript"/>
        </w:rPr>
        <w:t>τ=t</w:t>
      </w:r>
    </w:p>
    <w:p w14:paraId="698953F0" w14:textId="77777777" w:rsidR="00E434F0" w:rsidRDefault="00E434F0" w:rsidP="00E903A4"/>
    <w:p w14:paraId="5466200A" w14:textId="77777777" w:rsidR="00E434F0" w:rsidRPr="00E434F0" w:rsidRDefault="00E434F0" w:rsidP="00E903A4">
      <w:r>
        <w:t xml:space="preserve">The object here is (8.12.5) if you evaluate each term at τ = t, and THAT is where (8.12.6) comes from. Note that U and R become unity when τ = t, so this (8.12.6) has a lot in it. From (c) above I now agree with the symmetry comments .  But I do know that D + W  = </w:t>
      </w:r>
      <w:r>
        <w:sym w:font="Symbol" w:char="F0D1"/>
      </w:r>
      <w:r>
        <w:t xml:space="preserve">v because we have used that a zillion times. And so finally I have 8.12.7 derived. </w:t>
      </w:r>
    </w:p>
    <w:p w14:paraId="6CE7F127" w14:textId="77777777" w:rsidR="00E66046" w:rsidRDefault="00E66046" w:rsidP="00BC4F59">
      <w:r>
        <w:tab/>
      </w:r>
    </w:p>
    <w:p w14:paraId="191B56FD" w14:textId="77777777" w:rsidR="00E434F0" w:rsidRDefault="00E434F0" w:rsidP="00E434F0">
      <w:pPr>
        <w:pStyle w:val="Heading2"/>
      </w:pPr>
      <w:bookmarkStart w:id="14" w:name="_Toc337752409"/>
      <w:r>
        <w:t>8.13 Change of Frame Stuff  (471)</w:t>
      </w:r>
      <w:bookmarkEnd w:id="14"/>
    </w:p>
    <w:p w14:paraId="48E4D817" w14:textId="77777777" w:rsidR="00E66046" w:rsidRPr="00E66046" w:rsidRDefault="00E66046" w:rsidP="00BC4F59">
      <w:r>
        <w:tab/>
      </w:r>
    </w:p>
    <w:p w14:paraId="0E42BC55" w14:textId="77777777" w:rsidR="00AB6F29" w:rsidRDefault="00E434F0" w:rsidP="00BC4F59">
      <w:r>
        <w:t>I now have to go reread pre</w:t>
      </w:r>
      <w:r w:rsidR="00011916">
        <w:t xml:space="preserve">vious sections on this subject starting on p 334 in Chapter 5. A thorough review is essential here! </w:t>
      </w:r>
      <w:r w:rsidR="00E72164">
        <w:t xml:space="preserve">// I have now done this, with lots of notes taken in "essay on covariance of...". So I am now ready to start reading this section of Lai. We are going to see the same discussion but reframed in terms of the various "relative" tensors. </w:t>
      </w:r>
    </w:p>
    <w:p w14:paraId="313FB16B" w14:textId="77777777" w:rsidR="00CE7A91" w:rsidRDefault="00CE7A91" w:rsidP="00BC4F59"/>
    <w:p w14:paraId="7386139C" w14:textId="77777777" w:rsidR="00CE7A91" w:rsidRDefault="00CE7A91" w:rsidP="00BC4F59">
      <w:r>
        <w:t xml:space="preserve">With Appendix J I think I am now happy on this change of frame stuff, BUT I have to redo things because things are still not optimally presented. </w:t>
      </w:r>
    </w:p>
    <w:p w14:paraId="79AB3B48" w14:textId="77777777" w:rsidR="00CE7A91" w:rsidRDefault="00CE7A91" w:rsidP="00BC4F59"/>
    <w:p w14:paraId="390E43D9" w14:textId="77777777" w:rsidR="00CE7A91" w:rsidRDefault="00CE7A91" w:rsidP="00CE7A91">
      <w:pPr>
        <w:pStyle w:val="Heading2"/>
      </w:pPr>
      <w:bookmarkStart w:id="15" w:name="_Toc337752410"/>
      <w:r>
        <w:t>8.14 Change of Frame for the A tensors  (474)</w:t>
      </w:r>
      <w:bookmarkEnd w:id="15"/>
    </w:p>
    <w:p w14:paraId="734DBE0F" w14:textId="77777777" w:rsidR="00CE7A91" w:rsidRDefault="00CE7A91" w:rsidP="00CE7A91"/>
    <w:p w14:paraId="08814AAD" w14:textId="77777777" w:rsidR="00CE7A91" w:rsidRDefault="00CE7A91" w:rsidP="00CE7A91">
      <w:r>
        <w:t>This tiny section just shows that the A tensors are objective relative</w:t>
      </w:r>
      <w:r w:rsidR="000C1B8E">
        <w:t xml:space="preserve"> to</w:t>
      </w:r>
      <w:r>
        <w:t xml:space="preserve"> Q(t), nothing more or less. </w:t>
      </w:r>
    </w:p>
    <w:p w14:paraId="631A80D3" w14:textId="77777777" w:rsidR="00CE7A91" w:rsidRDefault="00CE7A91" w:rsidP="00CE7A91"/>
    <w:p w14:paraId="0ACCFE6A" w14:textId="77777777" w:rsidR="00CE7A91" w:rsidRDefault="00CE7A91" w:rsidP="00CE7A91">
      <w:pPr>
        <w:pStyle w:val="Heading2"/>
      </w:pPr>
      <w:bookmarkStart w:id="16" w:name="_Toc337752411"/>
      <w:r>
        <w:t>8.15 Incompressible Simple Fluid  (474)</w:t>
      </w:r>
      <w:bookmarkEnd w:id="16"/>
    </w:p>
    <w:p w14:paraId="7548E13A" w14:textId="77777777" w:rsidR="00CE7A91" w:rsidRPr="00CE7A91" w:rsidRDefault="00CE7A91" w:rsidP="00CE7A91"/>
    <w:p w14:paraId="07F55B2B" w14:textId="77777777" w:rsidR="00CE7A91" w:rsidRDefault="00CE7A91" w:rsidP="00BC4F59">
      <w:r>
        <w:t>OK, we are starting to make sense. From Appendix J, we found that C</w:t>
      </w:r>
      <w:r>
        <w:rPr>
          <w:rStyle w:val="subscript"/>
        </w:rPr>
        <w:t>t</w:t>
      </w:r>
      <w:r>
        <w:t xml:space="preserve"> was objective (and B</w:t>
      </w:r>
      <w:r>
        <w:rPr>
          <w:rStyle w:val="subscript"/>
        </w:rPr>
        <w:t>t</w:t>
      </w:r>
      <w:r>
        <w:t xml:space="preserve"> was not). Therefore, a covariant model for some fluid might be (8.15.2) which is somewhat similar to our Maxwell fluid model (constitutive relation), </w:t>
      </w:r>
    </w:p>
    <w:p w14:paraId="6AB74614" w14:textId="77777777" w:rsidR="00CE7A91" w:rsidRDefault="00CE7A91" w:rsidP="00BC4F59"/>
    <w:p w14:paraId="140855B8" w14:textId="77777777" w:rsidR="00CE7A91" w:rsidRDefault="00CE7A91" w:rsidP="00BC4F59">
      <w:r>
        <w:tab/>
        <w:t xml:space="preserve">S(t) = 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w:t>
      </w:r>
      <w:r>
        <w:t>dt' [ (μ/λ)e</w:t>
      </w:r>
      <w:r>
        <w:rPr>
          <w:rStyle w:val="superscript"/>
        </w:rPr>
        <w:t>-(t-t')/λ</w:t>
      </w:r>
      <w:r>
        <w:t xml:space="preserve">]  D(t')  </w:t>
      </w:r>
    </w:p>
    <w:p w14:paraId="1ECD2F44" w14:textId="77777777" w:rsidR="00CE7A91" w:rsidRDefault="00CE7A91" w:rsidP="00BC4F59"/>
    <w:p w14:paraId="409AF8C1" w14:textId="77777777" w:rsidR="00CE7A91" w:rsidRDefault="00CE7A91" w:rsidP="00BC4F59">
      <w:r>
        <w:t>where all of history plays a role. Both S and D are objective, though I am not sure Lai has said so, but that does make the above equation covariant. Now in this section, we could imagine a similar thing</w:t>
      </w:r>
    </w:p>
    <w:p w14:paraId="1445CEAC" w14:textId="77777777" w:rsidR="00CE7A91" w:rsidRDefault="00CE7A91" w:rsidP="00BC4F59"/>
    <w:p w14:paraId="551645B2" w14:textId="77777777" w:rsidR="00CE7A91" w:rsidRDefault="00CE7A91" w:rsidP="00CE7A91">
      <w:r>
        <w:tab/>
        <w:t xml:space="preserve">S(t) = 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w:t>
      </w:r>
      <w:r>
        <w:t>dτ [some kernel]  C</w:t>
      </w:r>
      <w:r>
        <w:rPr>
          <w:rStyle w:val="subscript"/>
        </w:rPr>
        <w:t>t</w:t>
      </w:r>
      <w:r>
        <w:t xml:space="preserve">(τ)  </w:t>
      </w:r>
    </w:p>
    <w:p w14:paraId="527C93C2" w14:textId="77777777" w:rsidR="00CE7A91" w:rsidRDefault="00CE7A91" w:rsidP="00CE7A91"/>
    <w:p w14:paraId="103D4801" w14:textId="77777777" w:rsidR="00CE7A91" w:rsidRDefault="00CE7A91" w:rsidP="00CE7A91">
      <w:r>
        <w:t>where the weight function or kernel I guess should be a rotational scalar. We know that C</w:t>
      </w:r>
      <w:r>
        <w:rPr>
          <w:rStyle w:val="subscript"/>
        </w:rPr>
        <w:t>t</w:t>
      </w:r>
      <w:r>
        <w:t xml:space="preserve"> is objective and so is S, so we have covariance for a model of this form. </w:t>
      </w:r>
    </w:p>
    <w:p w14:paraId="1A000FA1" w14:textId="77777777" w:rsidR="00CE7A91" w:rsidRDefault="00CE7A91" w:rsidP="00CE7A91">
      <w:r>
        <w:tab/>
        <w:t>But Lai wants to be even more general and in (8.15.2) he just says that S is a "</w:t>
      </w:r>
      <w:r w:rsidRPr="00A900C4">
        <w:rPr>
          <w:b/>
        </w:rPr>
        <w:t>functional</w:t>
      </w:r>
      <w:r>
        <w:t xml:space="preserve"> of the history of C</w:t>
      </w:r>
      <w:r>
        <w:rPr>
          <w:rStyle w:val="subscript"/>
        </w:rPr>
        <w:t>t</w:t>
      </w:r>
      <w:r>
        <w:t>" which is fine by me. I think he means a linear functional</w:t>
      </w:r>
      <w:r w:rsidR="00D17745">
        <w:t xml:space="preserve">, but maybe not. In Stak you could have either kind of functional. The word </w:t>
      </w:r>
      <w:r w:rsidR="00D17745" w:rsidRPr="00EC7586">
        <w:rPr>
          <w:b/>
        </w:rPr>
        <w:t>"simple"</w:t>
      </w:r>
      <w:r w:rsidR="00D17745">
        <w:t xml:space="preserve"> means that the functional is a functional of C</w:t>
      </w:r>
      <w:r w:rsidR="00D17745">
        <w:rPr>
          <w:rStyle w:val="subscript"/>
        </w:rPr>
        <w:t>t</w:t>
      </w:r>
      <w:r w:rsidR="00D17745">
        <w:t xml:space="preserve"> which means of F</w:t>
      </w:r>
      <w:r w:rsidR="00D17745">
        <w:rPr>
          <w:rStyle w:val="subscript"/>
        </w:rPr>
        <w:t>t</w:t>
      </w:r>
      <w:r w:rsidR="00D17745">
        <w:t xml:space="preserve"> in effect, and not of the gradient of F</w:t>
      </w:r>
      <w:r w:rsidR="00D17745">
        <w:rPr>
          <w:rStyle w:val="subscript"/>
        </w:rPr>
        <w:t>t</w:t>
      </w:r>
      <w:r w:rsidR="00D17745">
        <w:t xml:space="preserve"> or multiple gradients thereof! He requires that the functional of C</w:t>
      </w:r>
      <w:r w:rsidR="00D17745">
        <w:rPr>
          <w:rStyle w:val="subscript"/>
        </w:rPr>
        <w:t>t</w:t>
      </w:r>
      <w:r w:rsidR="00D17745">
        <w:t xml:space="preserve"> be objective in (8.15.5). Just as we did with f = f* in our isotropic example in App J, here we assume H = H* and again we are isotropic. So in our model with isotropic, we have to make sure that (8.15.5) is satisfied, which is again similar to our App J thing, so I expect soon to see lower powers of C</w:t>
      </w:r>
      <w:r w:rsidR="00D17745">
        <w:rPr>
          <w:rStyle w:val="subscript"/>
        </w:rPr>
        <w:t>t</w:t>
      </w:r>
      <w:r w:rsidR="00D17745">
        <w:t xml:space="preserve"> appearing somewhere. </w:t>
      </w:r>
    </w:p>
    <w:p w14:paraId="0F644EFC" w14:textId="77777777" w:rsidR="00D17745" w:rsidRDefault="00D17745" w:rsidP="00CE7A91">
      <w:r>
        <w:tab/>
        <w:t xml:space="preserve">It is obvious that our linear Maxwell fluid fits into this general model, as does Newtonian. </w:t>
      </w:r>
    </w:p>
    <w:p w14:paraId="1636D591" w14:textId="77777777" w:rsidR="00D17745" w:rsidRPr="00D17745" w:rsidRDefault="00D17745" w:rsidP="00CE7A91">
      <w:r>
        <w:tab/>
        <w:t xml:space="preserve">At this point come some comments I will need to return to later. </w:t>
      </w:r>
      <w:r w:rsidR="0070654E">
        <w:t xml:space="preserve">// Comments now make sense. </w:t>
      </w:r>
    </w:p>
    <w:p w14:paraId="50ABE21C" w14:textId="77777777" w:rsidR="00CE7A91" w:rsidRPr="00CE7A91" w:rsidRDefault="00CE7A91" w:rsidP="00BC4F59"/>
    <w:p w14:paraId="6D0E1C1E" w14:textId="77777777" w:rsidR="00D17745" w:rsidRDefault="00D17745" w:rsidP="00D17745">
      <w:pPr>
        <w:pStyle w:val="Heading2"/>
      </w:pPr>
      <w:bookmarkStart w:id="17" w:name="_Toc337752412"/>
      <w:r>
        <w:t xml:space="preserve">8.16 </w:t>
      </w:r>
      <w:r w:rsidR="00A900C4">
        <w:t xml:space="preserve">Two specific models </w:t>
      </w:r>
      <w:r w:rsidR="0005651E">
        <w:t>which</w:t>
      </w:r>
      <w:r w:rsidR="00A900C4">
        <w:t xml:space="preserve"> reduce to Maxwell for small deformation</w:t>
      </w:r>
      <w:r>
        <w:t xml:space="preserve">  (475)</w:t>
      </w:r>
      <w:bookmarkEnd w:id="17"/>
    </w:p>
    <w:p w14:paraId="5159A3D5" w14:textId="77777777" w:rsidR="00D17745" w:rsidRDefault="00D17745" w:rsidP="00D17745"/>
    <w:p w14:paraId="76EF02CF" w14:textId="77777777" w:rsidR="00D17745" w:rsidRDefault="00D17745" w:rsidP="00D17745">
      <w:r>
        <w:t>Here we go back to our solution form for S + λ∂</w:t>
      </w:r>
      <w:r>
        <w:rPr>
          <w:rStyle w:val="subscript"/>
        </w:rPr>
        <w:t>t</w:t>
      </w:r>
      <w:r>
        <w:t>S = 2μD which was S = 2</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ds f(s) E(t-s)</w:t>
      </w:r>
      <w:r>
        <w:t xml:space="preserve"> in the case of infinitesimal displacement, and this is now (8.16.1). He shows (and I follow) that E can be related to our new objective friend C</w:t>
      </w:r>
      <w:r>
        <w:rPr>
          <w:rStyle w:val="subscript"/>
        </w:rPr>
        <w:t>t</w:t>
      </w:r>
      <w:r>
        <w:t xml:space="preserve"> as shown, so we get two "models" on page 475. They are both the same in the case that C</w:t>
      </w:r>
      <w:r>
        <w:rPr>
          <w:rStyle w:val="subscript"/>
        </w:rPr>
        <w:t>t</w:t>
      </w:r>
      <w:r>
        <w:t xml:space="preserve"> is such that E is small. Remember that f(s) = φ' was called a "memory function". </w:t>
      </w:r>
    </w:p>
    <w:p w14:paraId="4A4BB6A2" w14:textId="77777777" w:rsidR="00551381" w:rsidRDefault="00551381" w:rsidP="00D17745">
      <w:r>
        <w:tab/>
        <w:t>Now, why are these two new models non-linear?  Well consider</w:t>
      </w:r>
    </w:p>
    <w:p w14:paraId="55AA535F" w14:textId="77777777" w:rsidR="00551381" w:rsidRDefault="00551381" w:rsidP="00D17745"/>
    <w:p w14:paraId="024D3A48" w14:textId="77777777" w:rsidR="00551381" w:rsidRDefault="00551381" w:rsidP="00D17745">
      <w:r>
        <w:tab/>
        <w:t>Y = CX</w:t>
      </w:r>
      <w:r>
        <w:tab/>
      </w:r>
      <w:r>
        <w:tab/>
        <w:t>// linear</w:t>
      </w:r>
    </w:p>
    <w:p w14:paraId="67C19CAB" w14:textId="77777777" w:rsidR="00551381" w:rsidRDefault="00551381" w:rsidP="00D17745"/>
    <w:p w14:paraId="09A43507" w14:textId="77777777" w:rsidR="00551381" w:rsidRDefault="00551381" w:rsidP="00D17745">
      <w:r>
        <w:tab/>
        <w:t>Y = CX + D</w:t>
      </w:r>
      <w:r>
        <w:tab/>
        <w:t>// non-linear</w:t>
      </w:r>
    </w:p>
    <w:p w14:paraId="7B92FD0B" w14:textId="77777777" w:rsidR="00551381" w:rsidRDefault="00551381" w:rsidP="00D17745"/>
    <w:p w14:paraId="51029558" w14:textId="77777777" w:rsidR="00551381" w:rsidRDefault="00551381" w:rsidP="00D17745">
      <w:r>
        <w:t xml:space="preserve">so I guess it is the presence of two terms that makes these models non-linear, the way a Galilean transformation is non-linear.  </w:t>
      </w:r>
      <w:r w:rsidR="0070654E">
        <w:t>B</w:t>
      </w:r>
      <w:r>
        <w:t xml:space="preserve">y the way, here Lai uses "frame indifferent" exactly to mean covariant, so he is applying this to an equation, not to a tensor, so I need to repair things. </w:t>
      </w:r>
      <w:r w:rsidR="0070654E">
        <w:t xml:space="preserve">// Repair done. </w:t>
      </w:r>
    </w:p>
    <w:p w14:paraId="6B281EAB" w14:textId="77777777" w:rsidR="00551381" w:rsidRDefault="00551381" w:rsidP="00D17745"/>
    <w:p w14:paraId="7D2D6DD2" w14:textId="77777777" w:rsidR="00551381" w:rsidRDefault="00551381" w:rsidP="00D17745">
      <w:r w:rsidRPr="00551381">
        <w:rPr>
          <w:b/>
        </w:rPr>
        <w:t>Example 8.16.1</w:t>
      </w:r>
      <w:r>
        <w:t>. We have our usual super-simple shear velocity field v</w:t>
      </w:r>
      <w:r>
        <w:rPr>
          <w:rStyle w:val="subscript"/>
        </w:rPr>
        <w:t>1</w:t>
      </w:r>
      <w:r>
        <w:t xml:space="preserve"> = kx</w:t>
      </w:r>
      <w:r>
        <w:rPr>
          <w:rStyle w:val="subscript"/>
        </w:rPr>
        <w:t>2</w:t>
      </w:r>
      <w:r>
        <w:t xml:space="preserve">. This fits into the more general form of Example 8.9.1 </w:t>
      </w:r>
      <w:r w:rsidR="007A70D3">
        <w:t xml:space="preserve">(p 461) </w:t>
      </w:r>
      <w:r>
        <w:t>and so we already know F</w:t>
      </w:r>
      <w:r>
        <w:rPr>
          <w:rStyle w:val="subscript"/>
        </w:rPr>
        <w:t>t</w:t>
      </w:r>
      <w:r>
        <w:t xml:space="preserve"> and C</w:t>
      </w:r>
      <w:r>
        <w:rPr>
          <w:rStyle w:val="subscript"/>
        </w:rPr>
        <w:t>t</w:t>
      </w:r>
      <w:r w:rsidR="007A70D3">
        <w:t xml:space="preserve"> and C</w:t>
      </w:r>
      <w:r w:rsidR="007A70D3">
        <w:rPr>
          <w:rStyle w:val="subscript"/>
        </w:rPr>
        <w:t>t</w:t>
      </w:r>
      <w:r w:rsidR="007A70D3">
        <w:rPr>
          <w:rStyle w:val="superscript"/>
        </w:rPr>
        <w:t>-1</w:t>
      </w:r>
      <w:r>
        <w:t xml:space="preserve">. </w:t>
      </w:r>
      <w:r w:rsidR="007A70D3">
        <w:t>We then plug C</w:t>
      </w:r>
      <w:r w:rsidR="007A70D3">
        <w:rPr>
          <w:rStyle w:val="subscript"/>
        </w:rPr>
        <w:t>t</w:t>
      </w:r>
      <w:r w:rsidR="007A70D3">
        <w:t xml:space="preserve"> into our first "model" (8.16.3) and we thereby obtain constitutive relations for S in terms of an integral of the memory weight function f(s) and no other unknowns. For example, we find that</w:t>
      </w:r>
    </w:p>
    <w:p w14:paraId="52DAFA1D" w14:textId="77777777" w:rsidR="007A70D3" w:rsidRDefault="007A70D3" w:rsidP="00D17745"/>
    <w:p w14:paraId="35BA08DF" w14:textId="77777777" w:rsidR="007A70D3" w:rsidRDefault="007A70D3" w:rsidP="00D17745">
      <w:pPr>
        <w:rPr>
          <w:color w:val="000000"/>
        </w:rPr>
      </w:pPr>
      <w:r>
        <w:tab/>
        <w:t>S</w:t>
      </w:r>
      <w:r>
        <w:rPr>
          <w:rStyle w:val="subscript"/>
        </w:rPr>
        <w:t xml:space="preserve">12 </w:t>
      </w:r>
      <w:r>
        <w:t xml:space="preserve">= -k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ds f(s) s   ≡ τ(k)  = shear stress function  (makes sense) </w:t>
      </w:r>
    </w:p>
    <w:p w14:paraId="3CF320CA" w14:textId="77777777" w:rsidR="007A70D3" w:rsidRDefault="007A70D3" w:rsidP="00D17745">
      <w:pPr>
        <w:rPr>
          <w:color w:val="000000"/>
        </w:rPr>
      </w:pPr>
    </w:p>
    <w:p w14:paraId="563DADB0" w14:textId="77777777" w:rsidR="007A70D3" w:rsidRDefault="007A70D3" w:rsidP="00D17745">
      <w:r>
        <w:rPr>
          <w:color w:val="000000"/>
        </w:rPr>
        <w:t>Some of the other elements of S</w:t>
      </w:r>
      <w:r>
        <w:rPr>
          <w:rStyle w:val="subscript"/>
        </w:rPr>
        <w:t>ij</w:t>
      </w:r>
      <w:r>
        <w:t xml:space="preserve"> are also computed on page 476. The differences of diagonal elements are given special σ names. Notice that for some f(s), the various ds integrals are just numbers. Back in our Newtonian flow with this same example, we found T</w:t>
      </w:r>
      <w:r>
        <w:rPr>
          <w:rStyle w:val="subscript"/>
        </w:rPr>
        <w:t xml:space="preserve">12 </w:t>
      </w:r>
      <w:r>
        <w:t>= μ k  where μ was the viscosity. Here in our fancier flow, we are finding that T</w:t>
      </w:r>
      <w:r>
        <w:rPr>
          <w:rStyle w:val="subscript"/>
        </w:rPr>
        <w:t>12</w:t>
      </w:r>
      <w:r w:rsidR="00840287">
        <w:rPr>
          <w:rStyle w:val="subscript"/>
        </w:rPr>
        <w:t xml:space="preserve"> </w:t>
      </w:r>
      <w:r>
        <w:t>= S</w:t>
      </w:r>
      <w:r>
        <w:rPr>
          <w:rStyle w:val="subscript"/>
        </w:rPr>
        <w:t>12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ds f(s) s</w:t>
      </w:r>
      <w:r>
        <w:t xml:space="preserve">] k  . So comparison shows that the integral over ds, a number, is in fact the viscosity in this fancier model, called the apparent viscosity. In this particular model, τ(k) is linear in k, but the viscosity is still a constant, just as it was a constant in the Newtonian fluid. </w:t>
      </w:r>
    </w:p>
    <w:p w14:paraId="173D1DA5" w14:textId="77777777" w:rsidR="007A70D3" w:rsidRDefault="007A70D3" w:rsidP="00D17745">
      <w:r>
        <w:tab/>
      </w:r>
      <w:r w:rsidR="00840287">
        <w:t>He then asks us in a problem to repeat the above work for the other of the two models. The results are exactly the same with f</w:t>
      </w:r>
      <w:r w:rsidR="00840287">
        <w:rPr>
          <w:rStyle w:val="subscript"/>
        </w:rPr>
        <w:t>1</w:t>
      </w:r>
      <w:r w:rsidR="00840287">
        <w:t>→ f</w:t>
      </w:r>
      <w:r w:rsidR="00840287">
        <w:rPr>
          <w:rStyle w:val="subscript"/>
        </w:rPr>
        <w:t>2</w:t>
      </w:r>
      <w:r w:rsidR="00840287">
        <w:t xml:space="preserve">. </w:t>
      </w:r>
    </w:p>
    <w:p w14:paraId="1EA6FB37" w14:textId="77777777" w:rsidR="00840287" w:rsidRDefault="00840287" w:rsidP="00D17745">
      <w:r>
        <w:tab/>
        <w:t>Now recall from our discrete mixture Maxwell fluid we had</w:t>
      </w:r>
    </w:p>
    <w:p w14:paraId="07003045" w14:textId="77777777" w:rsidR="00840287" w:rsidRDefault="00840287" w:rsidP="00D17745"/>
    <w:p w14:paraId="2D487EE4" w14:textId="77777777" w:rsidR="00840287" w:rsidRDefault="00840287" w:rsidP="00D17745">
      <w:r>
        <w:tab/>
        <w:t>φ(t) = Σ</w:t>
      </w:r>
      <w:r>
        <w:rPr>
          <w:rStyle w:val="subscript"/>
        </w:rPr>
        <w:t>n=1</w:t>
      </w:r>
      <w:r>
        <w:rPr>
          <w:rStyle w:val="superscript"/>
        </w:rPr>
        <w:t>N</w:t>
      </w:r>
      <w:r>
        <w:t xml:space="preserve"> (μ</w:t>
      </w:r>
      <w:r>
        <w:rPr>
          <w:rStyle w:val="subscript"/>
        </w:rPr>
        <w:t>n</w:t>
      </w:r>
      <w:r>
        <w:t>/λ</w:t>
      </w:r>
      <w:r>
        <w:rPr>
          <w:rStyle w:val="subscript"/>
        </w:rPr>
        <w:t>n</w:t>
      </w:r>
      <w:r>
        <w:t>) e</w:t>
      </w:r>
      <w:r>
        <w:rPr>
          <w:rStyle w:val="superscript"/>
        </w:rPr>
        <w:t>-t/λn</w:t>
      </w:r>
      <w:r>
        <w:tab/>
      </w:r>
      <w:r>
        <w:tab/>
        <w:t>=&gt; f(t) = – Σ</w:t>
      </w:r>
      <w:r>
        <w:rPr>
          <w:rStyle w:val="subscript"/>
        </w:rPr>
        <w:t>n=1</w:t>
      </w:r>
      <w:r>
        <w:rPr>
          <w:rStyle w:val="superscript"/>
        </w:rPr>
        <w:t>N</w:t>
      </w:r>
      <w:r>
        <w:t xml:space="preserve"> (μ</w:t>
      </w:r>
      <w:r>
        <w:rPr>
          <w:rStyle w:val="subscript"/>
        </w:rPr>
        <w:t>n</w:t>
      </w:r>
      <w:r>
        <w:t>/λ</w:t>
      </w:r>
      <w:r>
        <w:rPr>
          <w:rStyle w:val="subscript"/>
        </w:rPr>
        <w:t>n</w:t>
      </w:r>
      <w:r>
        <w:rPr>
          <w:rStyle w:val="superscript"/>
        </w:rPr>
        <w:t>2</w:t>
      </w:r>
      <w:r>
        <w:t>) e</w:t>
      </w:r>
      <w:r>
        <w:rPr>
          <w:rStyle w:val="superscript"/>
        </w:rPr>
        <w:t>-t/λn</w:t>
      </w:r>
      <w:r>
        <w:tab/>
      </w:r>
    </w:p>
    <w:p w14:paraId="5138B0AB" w14:textId="77777777" w:rsidR="00840287" w:rsidRDefault="00840287" w:rsidP="00D17745"/>
    <w:p w14:paraId="06DE60AC" w14:textId="77777777" w:rsidR="00840287" w:rsidRDefault="00840287" w:rsidP="00D17745">
      <w:r>
        <w:t>and for single component then f(t) = - (μ/λ</w:t>
      </w:r>
      <w:r>
        <w:rPr>
          <w:rStyle w:val="superscript"/>
        </w:rPr>
        <w:t>2</w:t>
      </w:r>
      <w:r>
        <w:t>)e</w:t>
      </w:r>
      <w:r>
        <w:rPr>
          <w:rStyle w:val="superscript"/>
        </w:rPr>
        <w:t>-t/λ</w:t>
      </w:r>
      <w:r>
        <w:t>. What happens if we use that for f(s) here in our two new models? We are cribbing this form of the memory function from the Maxwell linear fluid model and applying it here to our new C</w:t>
      </w:r>
      <w:r>
        <w:rPr>
          <w:rStyle w:val="subscript"/>
        </w:rPr>
        <w:t>t</w:t>
      </w:r>
      <w:r>
        <w:t xml:space="preserve"> models. Well, Tanner and Simmons (I think 1967 from below) </w:t>
      </w:r>
      <w:r w:rsidR="00A900C4">
        <w:t xml:space="preserve">have a certain "network model" using this f(s), but they cut it off in some way I don't care about right now. </w:t>
      </w:r>
    </w:p>
    <w:p w14:paraId="1C2F6414" w14:textId="77777777" w:rsidR="00840287" w:rsidRDefault="00840287" w:rsidP="00D17745"/>
    <w:p w14:paraId="611F1294" w14:textId="77777777" w:rsidR="00840287" w:rsidRDefault="00840287" w:rsidP="00D17745">
      <w:r>
        <w:pict>
          <v:shape id="_x0000_i1035" type="#_x0000_t75" style="width:410.25pt;height:62.25pt">
            <v:imagedata r:id="rId16" o:title=""/>
          </v:shape>
        </w:pict>
      </w:r>
    </w:p>
    <w:p w14:paraId="0018A444" w14:textId="77777777" w:rsidR="00A900C4" w:rsidRDefault="00A900C4" w:rsidP="00D17745"/>
    <w:p w14:paraId="4C6278C7" w14:textId="77777777" w:rsidR="00A900C4" w:rsidRDefault="00A900C4" w:rsidP="00D17745">
      <w:r>
        <w:t xml:space="preserve">So basically this section has introduced two non-linear "new models" both of which reduce to the linear Maxwell fluid model for small displacements, and both of which are "covariant". </w:t>
      </w:r>
      <w:r w:rsidR="00923F6A">
        <w:t xml:space="preserve">[ seems similar to my covariant method of finding differential operators.] </w:t>
      </w:r>
      <w:r>
        <w:t xml:space="preserve">The idea is that maybe these models might describe some actual fluids in the real world. Tanner and Simmons made use of one of these models. I would certainly call this "an advanced topic", but for me it is another example of constructing a covariant model!  I like how it reduces to a known simple model in a limit. Sort of like relativity reduces to Newtonian in a limit. </w:t>
      </w:r>
    </w:p>
    <w:p w14:paraId="78C04D59" w14:textId="77777777" w:rsidR="00A900C4" w:rsidRDefault="00A900C4" w:rsidP="00D17745">
      <w:r>
        <w:tab/>
        <w:t>Notice that these two new models are examples of functionals of C</w:t>
      </w:r>
      <w:r>
        <w:rPr>
          <w:rStyle w:val="subscript"/>
        </w:rPr>
        <w:t>t</w:t>
      </w:r>
      <w:r>
        <w:t xml:space="preserve">, but they are not the form I conjectured in my Section 8.15 notes above. </w:t>
      </w:r>
    </w:p>
    <w:p w14:paraId="04643BC2" w14:textId="77777777" w:rsidR="00A900C4" w:rsidRDefault="00A900C4" w:rsidP="00D17745"/>
    <w:p w14:paraId="14552EA9" w14:textId="77777777" w:rsidR="00A900C4" w:rsidRDefault="00A900C4" w:rsidP="00D17745">
      <w:r w:rsidRPr="00551381">
        <w:rPr>
          <w:b/>
        </w:rPr>
        <w:t>Example 8.16.</w:t>
      </w:r>
      <w:r>
        <w:rPr>
          <w:b/>
        </w:rPr>
        <w:t>2</w:t>
      </w:r>
      <w:r>
        <w:t>.  A routine exercise I already did</w:t>
      </w:r>
    </w:p>
    <w:p w14:paraId="22EBD12E" w14:textId="77777777" w:rsidR="00A900C4" w:rsidRDefault="00A900C4" w:rsidP="00D17745"/>
    <w:p w14:paraId="4BC485A3" w14:textId="77777777" w:rsidR="00A900C4" w:rsidRDefault="00A900C4" w:rsidP="00D17745">
      <w:r w:rsidRPr="00EA217A">
        <w:rPr>
          <w:b/>
        </w:rPr>
        <w:t>Example 8.16.3.</w:t>
      </w:r>
      <w:r>
        <w:t xml:space="preserve">  In App J I review the case of T = f(B) where B was objective, and I showed that if f is polynomial in B, then it has to be at most second degree with objective scalar coefficients. </w:t>
      </w:r>
      <w:r w:rsidR="001F6A06">
        <w:t xml:space="preserve">Here that derivation is repeated for a generic F(A) which is some polynomial in some </w:t>
      </w:r>
      <w:r w:rsidR="001F6A06" w:rsidRPr="001F6A06">
        <w:rPr>
          <w:i/>
        </w:rPr>
        <w:t>symmetric</w:t>
      </w:r>
      <w:r w:rsidR="001F6A06">
        <w:t xml:space="preserve"> matrix A. If F is an isotropic function, then we know that the coefficients are scalars.</w:t>
      </w:r>
    </w:p>
    <w:p w14:paraId="4D479355" w14:textId="77777777" w:rsidR="001F6A06" w:rsidRDefault="001F6A06" w:rsidP="00D17745"/>
    <w:p w14:paraId="4DEC0AE8" w14:textId="77777777" w:rsidR="001F6A06" w:rsidRPr="00A66B17" w:rsidRDefault="001F6A06" w:rsidP="00D17745">
      <w:r>
        <w:t>He then says we can apply this in the case F(C</w:t>
      </w:r>
      <w:r>
        <w:rPr>
          <w:rStyle w:val="subscript"/>
        </w:rPr>
        <w:t>t</w:t>
      </w:r>
      <w:r>
        <w:t>)  since C</w:t>
      </w:r>
      <w:r>
        <w:rPr>
          <w:rStyle w:val="subscript"/>
        </w:rPr>
        <w:t>t</w:t>
      </w:r>
      <w:r>
        <w:t xml:space="preserve"> is symmetric. Again, any function of C</w:t>
      </w:r>
      <w:r>
        <w:rPr>
          <w:rStyle w:val="subscript"/>
        </w:rPr>
        <w:t>t</w:t>
      </w:r>
      <w:r>
        <w:t xml:space="preserve"> which can be fitted by a polynomial and which is isotropic can only be a quadratic in C</w:t>
      </w:r>
      <w:r>
        <w:rPr>
          <w:rStyle w:val="subscript"/>
        </w:rPr>
        <w:t>t</w:t>
      </w:r>
      <w:r>
        <w:t xml:space="preserve"> with scalar coefficients which are the invariants of C</w:t>
      </w:r>
      <w:r>
        <w:rPr>
          <w:rStyle w:val="subscript"/>
        </w:rPr>
        <w:t>t</w:t>
      </w:r>
      <w:r>
        <w:t xml:space="preserve">. Doubtless he will </w:t>
      </w:r>
      <w:r w:rsidR="00E53F23">
        <w:t>be using this fact soon (as in, next section). Notice that he uses the form I, A, A</w:t>
      </w:r>
      <w:r w:rsidR="00E53F23">
        <w:rPr>
          <w:rStyle w:val="superscript"/>
        </w:rPr>
        <w:t>-1</w:t>
      </w:r>
      <w:r w:rsidR="00E53F23">
        <w:t xml:space="preserve"> as the most general form, but when he applies this to A = C</w:t>
      </w:r>
      <w:r w:rsidR="00E53F23">
        <w:rPr>
          <w:rStyle w:val="subscript"/>
        </w:rPr>
        <w:t>t</w:t>
      </w:r>
      <w:r w:rsidR="00E53F23">
        <w:t xml:space="preserve">, he omits the I term </w:t>
      </w:r>
      <w:r w:rsidR="00E53F23" w:rsidRPr="00A66B17">
        <w:rPr>
          <w:i/>
        </w:rPr>
        <w:t>with no comment</w:t>
      </w:r>
      <w:r w:rsidR="00A66B17">
        <w:t>!   Suppose an I term were present? That would imply an "extra stress S" that had the form scalar * δ</w:t>
      </w:r>
      <w:r w:rsidR="00A66B17">
        <w:rPr>
          <w:rStyle w:val="subscript"/>
        </w:rPr>
        <w:t xml:space="preserve">ij </w:t>
      </w:r>
      <w:r w:rsidR="00A66B17">
        <w:t>and such a term would by like T</w:t>
      </w:r>
      <w:r w:rsidR="00A66B17">
        <w:rPr>
          <w:rStyle w:val="subscript"/>
        </w:rPr>
        <w:t>ij</w:t>
      </w:r>
      <w:r w:rsidR="00A66B17">
        <w:t xml:space="preserve"> = scalar function * δ</w:t>
      </w:r>
      <w:r w:rsidR="00A66B17">
        <w:rPr>
          <w:rStyle w:val="subscript"/>
        </w:rPr>
        <w:t>ij</w:t>
      </w:r>
      <w:r w:rsidR="00A66B17">
        <w:t xml:space="preserve"> and I guess the idea is that we would just absorb such a term into the pressure term T</w:t>
      </w:r>
      <w:r w:rsidR="00A66B17">
        <w:rPr>
          <w:rStyle w:val="subscript"/>
        </w:rPr>
        <w:t>ij</w:t>
      </w:r>
      <w:r w:rsidR="00A66B17">
        <w:t xml:space="preserve"> = -p δ</w:t>
      </w:r>
      <w:r w:rsidR="00A66B17">
        <w:rPr>
          <w:rStyle w:val="subscript"/>
        </w:rPr>
        <w:t>ij</w:t>
      </w:r>
      <w:r w:rsidR="00A66B17">
        <w:t xml:space="preserve"> + S</w:t>
      </w:r>
      <w:r w:rsidR="00A66B17">
        <w:rPr>
          <w:rStyle w:val="subscript"/>
        </w:rPr>
        <w:t>ij</w:t>
      </w:r>
      <w:r w:rsidR="00A66B17">
        <w:t xml:space="preserve">.  I don't think he has ever noted that pressure p is a scalar, I guess that is obvious. So that then is the reason for just the two terms appearing in 8.16.20. </w:t>
      </w:r>
    </w:p>
    <w:p w14:paraId="736B36C0" w14:textId="77777777" w:rsidR="00817AEF" w:rsidRDefault="00817AEF" w:rsidP="00D17745"/>
    <w:p w14:paraId="73206719" w14:textId="77777777" w:rsidR="00817AEF" w:rsidRDefault="00817AEF" w:rsidP="00817AEF">
      <w:pPr>
        <w:pStyle w:val="Heading2"/>
      </w:pPr>
      <w:bookmarkStart w:id="18" w:name="_Toc337752413"/>
      <w:r>
        <w:t>8.17</w:t>
      </w:r>
      <w:r w:rsidR="00EA217A">
        <w:t xml:space="preserve"> Single-integral non-linear constitutive equations</w:t>
      </w:r>
      <w:r>
        <w:t xml:space="preserve">  (478)</w:t>
      </w:r>
      <w:bookmarkEnd w:id="18"/>
    </w:p>
    <w:p w14:paraId="3D2013F5" w14:textId="77777777" w:rsidR="00EA217A" w:rsidRDefault="00EA217A" w:rsidP="00EA217A"/>
    <w:p w14:paraId="12AA6ACF" w14:textId="77777777" w:rsidR="00490E72" w:rsidRDefault="00EA217A" w:rsidP="00EA217A">
      <w:r>
        <w:t xml:space="preserve">For models in this class, the specific form of the "simple" model is shown in (8.17.1). Why is this model non-linear? </w:t>
      </w:r>
    </w:p>
    <w:p w14:paraId="2ED041A5" w14:textId="77777777" w:rsidR="00490E72" w:rsidRDefault="00490E72" w:rsidP="00EA217A"/>
    <w:p w14:paraId="0673247F" w14:textId="77777777" w:rsidR="00817AEF" w:rsidRDefault="00AF1488" w:rsidP="00D17745">
      <w:r>
        <w:rPr>
          <w:u w:val="single"/>
        </w:rPr>
        <w:t xml:space="preserve">Answer </w:t>
      </w:r>
      <w:r w:rsidR="00490E72" w:rsidRPr="00490E72">
        <w:rPr>
          <w:u w:val="single"/>
        </w:rPr>
        <w:t xml:space="preserve">: </w:t>
      </w:r>
      <w:r w:rsidR="00490E72">
        <w:t xml:space="preserve"> Well, the model </w:t>
      </w:r>
      <w:r>
        <w:t xml:space="preserve">first term </w:t>
      </w:r>
      <w:r w:rsidR="00490E72">
        <w:t>is S = FC</w:t>
      </w:r>
      <w:r w:rsidR="00490E72">
        <w:rPr>
          <w:rStyle w:val="subscript"/>
        </w:rPr>
        <w:t>t</w:t>
      </w:r>
      <w:r w:rsidR="00490E72">
        <w:t xml:space="preserve"> where F is an integral operator. The first term in 8.17.1 is linear because then, for example, F(αC</w:t>
      </w:r>
      <w:r w:rsidR="00490E72">
        <w:rPr>
          <w:rStyle w:val="subscript"/>
        </w:rPr>
        <w:t>t</w:t>
      </w:r>
      <w:r w:rsidR="00490E72">
        <w:t>) = αC</w:t>
      </w:r>
      <w:r w:rsidR="00490E72">
        <w:rPr>
          <w:rStyle w:val="subscript"/>
        </w:rPr>
        <w:t>t</w:t>
      </w:r>
      <w:r w:rsidR="00490E72">
        <w:t xml:space="preserve"> . The second term even by itself is non-linear since S = G C</w:t>
      </w:r>
      <w:r w:rsidR="00490E72">
        <w:rPr>
          <w:rStyle w:val="subscript"/>
        </w:rPr>
        <w:t>t</w:t>
      </w:r>
      <w:r w:rsidR="00490E72">
        <w:rPr>
          <w:rStyle w:val="superscript"/>
        </w:rPr>
        <w:t>-1</w:t>
      </w:r>
      <w:r w:rsidR="00490E72">
        <w:t xml:space="preserve">, so both terms present is non-linear. </w:t>
      </w:r>
      <w:r>
        <w:t>In the analogy to Hooke's law F = kx being linear, the object playing the role of x is C</w:t>
      </w:r>
      <w:r>
        <w:rPr>
          <w:rStyle w:val="subscript"/>
        </w:rPr>
        <w:t>t</w:t>
      </w:r>
      <w:r>
        <w:t xml:space="preserve"> and the object playing the role of F is S. </w:t>
      </w:r>
    </w:p>
    <w:p w14:paraId="0A4BCF8B" w14:textId="77777777" w:rsidR="005F5B62" w:rsidRDefault="005F5B62" w:rsidP="00D17745"/>
    <w:p w14:paraId="1965ABD7" w14:textId="77777777" w:rsidR="005F5B62" w:rsidRDefault="005F5B62" w:rsidP="00D17745">
      <w:r w:rsidRPr="00D11A7D">
        <w:rPr>
          <w:u w:val="single"/>
        </w:rPr>
        <w:t>The BKZ Fluid (1963).</w:t>
      </w:r>
      <w:r>
        <w:t xml:space="preserve"> We start with the general form 8.17.1 whose generalness was explained two paragraphs above in these notes. The two scalar coefficients are then written as derivatives of a potential U (similar I think to the Airy functions idea). We then have a specific expression for U which includes these ingredients:  scalar invariants of C</w:t>
      </w:r>
      <w:r>
        <w:rPr>
          <w:rStyle w:val="subscript"/>
        </w:rPr>
        <w:t>t</w:t>
      </w:r>
      <w:r>
        <w:t>, c(s), β(s) where these two add up to φ(s)/s where φ(s)</w:t>
      </w:r>
      <w:r w:rsidR="00BA704D">
        <w:t xml:space="preserve"> is the kernel function which appears in the S = φD relation 8.3.1, and later in the S = 2φE relation. </w:t>
      </w:r>
    </w:p>
    <w:p w14:paraId="6C7E0E40" w14:textId="77777777" w:rsidR="00817AEF" w:rsidRDefault="00BA704D" w:rsidP="00D17745">
      <w:r>
        <w:tab/>
        <w:t>Lai now considers in this BKZ context the usual simple shear flow situation v</w:t>
      </w:r>
      <w:r>
        <w:rPr>
          <w:rStyle w:val="subscript"/>
        </w:rPr>
        <w:t>1</w:t>
      </w:r>
      <w:r>
        <w:t>= kx</w:t>
      </w:r>
      <w:r>
        <w:rPr>
          <w:rStyle w:val="subscript"/>
        </w:rPr>
        <w:t>2</w:t>
      </w:r>
      <w:r>
        <w:t xml:space="preserve"> for which we computed C</w:t>
      </w:r>
      <w:r>
        <w:rPr>
          <w:rStyle w:val="subscript"/>
        </w:rPr>
        <w:t>t</w:t>
      </w:r>
      <w:r>
        <w:t xml:space="preserve"> and C</w:t>
      </w:r>
      <w:r>
        <w:rPr>
          <w:rStyle w:val="subscript"/>
        </w:rPr>
        <w:t>t</w:t>
      </w:r>
      <w:r>
        <w:rPr>
          <w:rStyle w:val="superscript"/>
        </w:rPr>
        <w:t>-1</w:t>
      </w:r>
      <w:r>
        <w:t xml:space="preserve"> earlier in the book, so this lets us then compute the invariants I</w:t>
      </w:r>
      <w:r>
        <w:rPr>
          <w:rStyle w:val="subscript"/>
        </w:rPr>
        <w:t>1</w:t>
      </w:r>
      <w:r>
        <w:t xml:space="preserve"> and I</w:t>
      </w:r>
      <w:r>
        <w:rPr>
          <w:rStyle w:val="subscript"/>
        </w:rPr>
        <w:t>2</w:t>
      </w:r>
      <w:r>
        <w:t>. What happened to I</w:t>
      </w:r>
      <w:r>
        <w:rPr>
          <w:rStyle w:val="subscript"/>
        </w:rPr>
        <w:t>3</w:t>
      </w:r>
      <w:r>
        <w:t xml:space="preserve">? </w:t>
      </w:r>
      <w:r w:rsidR="00D11A7D">
        <w:t>F</w:t>
      </w:r>
      <w:r>
        <w:t>or incompressible, Lai claims det(C</w:t>
      </w:r>
      <w:r>
        <w:rPr>
          <w:rStyle w:val="subscript"/>
        </w:rPr>
        <w:t>t</w:t>
      </w:r>
      <w:r>
        <w:t>) = 1 and this follows from det(F</w:t>
      </w:r>
      <w:r>
        <w:rPr>
          <w:rStyle w:val="subscript"/>
        </w:rPr>
        <w:t>t</w:t>
      </w:r>
      <w:r>
        <w:t>) = 0</w:t>
      </w:r>
      <w:r w:rsidR="00D11A7D">
        <w:t xml:space="preserve"> and this goes back to the idea that det(F) is the Jacobian of our transformation, and if the volume does not change, det(F) = 1, as on page 130 and as in my tensor doc. That is why only I</w:t>
      </w:r>
      <w:r w:rsidR="00D11A7D">
        <w:rPr>
          <w:rStyle w:val="subscript"/>
        </w:rPr>
        <w:t>1</w:t>
      </w:r>
      <w:r w:rsidR="00D11A7D">
        <w:t xml:space="preserve"> and I</w:t>
      </w:r>
      <w:r w:rsidR="00D11A7D">
        <w:rPr>
          <w:rStyle w:val="subscript"/>
        </w:rPr>
        <w:t>2</w:t>
      </w:r>
      <w:r w:rsidR="00D11A7D">
        <w:t xml:space="preserve"> appear in the general formulas. </w:t>
      </w:r>
    </w:p>
    <w:p w14:paraId="3AF5A177" w14:textId="77777777" w:rsidR="00D11A7D" w:rsidRDefault="00D11A7D" w:rsidP="00D17745">
      <w:r>
        <w:tab/>
        <w:t>OK, now look at the form 8.17.3 for U. Right at that point we can compute the two derivatives to get f</w:t>
      </w:r>
      <w:r>
        <w:rPr>
          <w:rStyle w:val="subscript"/>
        </w:rPr>
        <w:t>1 </w:t>
      </w:r>
      <w:r>
        <w:t>and f</w:t>
      </w:r>
      <w:r>
        <w:rPr>
          <w:rStyle w:val="subscript"/>
        </w:rPr>
        <w:t>2</w:t>
      </w:r>
      <w:r>
        <w:t xml:space="preserve"> but for some reason Lai does not do that at that point. So I have Maple do these right here: </w:t>
      </w:r>
    </w:p>
    <w:p w14:paraId="7C402194" w14:textId="77777777" w:rsidR="00D11A7D" w:rsidRDefault="00D11A7D" w:rsidP="00D17745"/>
    <w:p w14:paraId="43551251" w14:textId="77777777" w:rsidR="00D11A7D" w:rsidRDefault="00F923B3" w:rsidP="00D17745">
      <w:r>
        <w:pict>
          <v:shape id="_x0000_i1036" type="#_x0000_t75" style="width:467.25pt;height:180pt">
            <v:imagedata r:id="rId17" o:title=""/>
          </v:shape>
        </w:pict>
      </w:r>
    </w:p>
    <w:p w14:paraId="31AC8877" w14:textId="77777777" w:rsidR="00F923B3" w:rsidRDefault="00F923B3" w:rsidP="00D17745"/>
    <w:p w14:paraId="42FC0B4E" w14:textId="77777777" w:rsidR="00F923B3" w:rsidRDefault="00F923B3" w:rsidP="00D17745">
      <w:r>
        <w:t xml:space="preserve">where I leave the dots off b and c. He has computed I1+I2+3 and I1+15. I have verified his results and he lost a factor of 2 in the last term as you see above. </w:t>
      </w:r>
      <w:r w:rsidR="00235E32">
        <w:t>I go on to compute</w:t>
      </w:r>
    </w:p>
    <w:p w14:paraId="5A4A9384" w14:textId="77777777" w:rsidR="00235E32" w:rsidRDefault="00235E32" w:rsidP="00D17745"/>
    <w:p w14:paraId="7A0A032B" w14:textId="77777777" w:rsidR="00235E32" w:rsidRPr="00D11A7D" w:rsidRDefault="00235E32" w:rsidP="00D17745">
      <w:r>
        <w:pict>
          <v:shape id="_x0000_i1037" type="#_x0000_t75" style="width:467.25pt;height:270.75pt">
            <v:imagedata r:id="rId18" o:title=""/>
          </v:shape>
        </w:pict>
      </w:r>
    </w:p>
    <w:p w14:paraId="6D288F1D" w14:textId="77777777" w:rsidR="00AB6F29" w:rsidRDefault="00AB6F29" w:rsidP="00BC4F59"/>
    <w:p w14:paraId="48074D89" w14:textId="77777777" w:rsidR="00235E32" w:rsidRDefault="00235E32" w:rsidP="00BC4F59">
      <w:r>
        <w:t>so he has quietly assumed that t = 0 in 8.17.1 so we are computing S</w:t>
      </w:r>
      <w:r>
        <w:rPr>
          <w:rStyle w:val="subscript"/>
        </w:rPr>
        <w:t>12</w:t>
      </w:r>
      <w:r>
        <w:t>(t=0) which is fine. In the last expression above, the terms with the 48 cancel, and the b terms add, so the result according to me is</w:t>
      </w:r>
    </w:p>
    <w:p w14:paraId="5B36604D" w14:textId="77777777" w:rsidR="00235E32" w:rsidRDefault="00235E32" w:rsidP="00BC4F59"/>
    <w:p w14:paraId="50195A84" w14:textId="77777777" w:rsidR="00235E32" w:rsidRDefault="00235E32" w:rsidP="00BC4F59">
      <w:r>
        <w:tab/>
        <w:t>S</w:t>
      </w:r>
      <w:r>
        <w:rPr>
          <w:rStyle w:val="subscript"/>
        </w:rPr>
        <w:t>12</w:t>
      </w:r>
      <w:r>
        <w:t xml:space="preserve"> = 18bks/(9+2k</w:t>
      </w:r>
      <w:r>
        <w:rPr>
          <w:rStyle w:val="superscript"/>
        </w:rPr>
        <w:t>2</w:t>
      </w:r>
      <w:r>
        <w:t>s</w:t>
      </w:r>
      <w:r>
        <w:rPr>
          <w:rStyle w:val="superscript"/>
        </w:rPr>
        <w:t>2</w:t>
      </w:r>
      <w:r>
        <w:t>)  + 2cks  = 2k [ 9bs/(9+2k</w:t>
      </w:r>
      <w:r>
        <w:rPr>
          <w:rStyle w:val="superscript"/>
        </w:rPr>
        <w:t>2</w:t>
      </w:r>
      <w:r>
        <w:t>s</w:t>
      </w:r>
      <w:r>
        <w:rPr>
          <w:rStyle w:val="superscript"/>
        </w:rPr>
        <w:t>2</w:t>
      </w:r>
      <w:r>
        <w:t xml:space="preserve">) + cs ] </w:t>
      </w:r>
    </w:p>
    <w:p w14:paraId="77B24D0C" w14:textId="77777777" w:rsidR="00235E32" w:rsidRDefault="00235E32" w:rsidP="00BC4F59"/>
    <w:p w14:paraId="0E42B010" w14:textId="77777777" w:rsidR="00235E32" w:rsidRDefault="00235E32" w:rsidP="00BC4F59">
      <w:r>
        <w:t xml:space="preserve">which agrees except I get a </w:t>
      </w:r>
      <w:r w:rsidRPr="002A516E">
        <w:rPr>
          <w:u w:val="single"/>
        </w:rPr>
        <w:t xml:space="preserve">minus sign overall </w:t>
      </w:r>
      <w:r>
        <w:t>which arises from C</w:t>
      </w:r>
      <w:r>
        <w:rPr>
          <w:rStyle w:val="subscript"/>
        </w:rPr>
        <w:t>t</w:t>
      </w:r>
      <w:r>
        <w:t>(t-s) = C</w:t>
      </w:r>
      <w:r>
        <w:rPr>
          <w:rStyle w:val="subscript"/>
        </w:rPr>
        <w:t>t</w:t>
      </w:r>
      <w:r>
        <w:t>(-s) = +ks for the C</w:t>
      </w:r>
      <w:r>
        <w:rPr>
          <w:rStyle w:val="subscript"/>
        </w:rPr>
        <w:t>12</w:t>
      </w:r>
      <w:r>
        <w:t>. Next, we have μ = S</w:t>
      </w:r>
      <w:r>
        <w:rPr>
          <w:rStyle w:val="subscript"/>
        </w:rPr>
        <w:t>12</w:t>
      </w:r>
      <w:r>
        <w:t>/k as on page 476 and then I agree with his μ</w:t>
      </w:r>
      <w:r>
        <w:rPr>
          <w:rStyle w:val="subscript"/>
        </w:rPr>
        <w:t>app</w:t>
      </w:r>
      <w:r>
        <w:t xml:space="preserve"> except for sign. </w:t>
      </w:r>
      <w:r w:rsidR="002A516E">
        <w:t xml:space="preserve">But 8.17.10 which I agree with says that μ is + integral of c(s) and probably c(s) is positive. </w:t>
      </w:r>
    </w:p>
    <w:p w14:paraId="2F68FC1A" w14:textId="77777777" w:rsidR="002A516E" w:rsidRDefault="002A516E" w:rsidP="00BC4F59">
      <w:r>
        <w:tab/>
        <w:t xml:space="preserve">So I will have a complicated errata report here. </w:t>
      </w:r>
    </w:p>
    <w:p w14:paraId="699C4450" w14:textId="77777777" w:rsidR="002A516E" w:rsidRDefault="002A516E" w:rsidP="00BC4F59">
      <w:r>
        <w:tab/>
        <w:t>Review of BK</w:t>
      </w:r>
      <w:r w:rsidR="00610300">
        <w:t>Z</w:t>
      </w:r>
      <w:r>
        <w:t>:  For some unknown reason, the f</w:t>
      </w:r>
      <w:r>
        <w:rPr>
          <w:rStyle w:val="subscript"/>
        </w:rPr>
        <w:t>1,2</w:t>
      </w:r>
      <w:r>
        <w:t xml:space="preserve"> memory functions are derived from some kind of potential U which has a strange form shown. If you then "do the math" for the usual simple shear flow situation, you end up with S</w:t>
      </w:r>
      <w:r>
        <w:rPr>
          <w:rStyle w:val="subscript"/>
        </w:rPr>
        <w:t>12</w:t>
      </w:r>
      <w:r>
        <w:t xml:space="preserve"> and μ</w:t>
      </w:r>
      <w:r>
        <w:rPr>
          <w:rStyle w:val="subscript"/>
        </w:rPr>
        <w:t>app</w:t>
      </w:r>
      <w:r>
        <w:t xml:space="preserve"> as shown in 8.17.9 and μ</w:t>
      </w:r>
      <w:r>
        <w:rPr>
          <w:rStyle w:val="subscript"/>
          <w:rFonts w:ascii="Times New Roman" w:hAnsi="Times New Roman"/>
        </w:rPr>
        <w:t>∞</w:t>
      </w:r>
      <w:r>
        <w:t xml:space="preserve"> as he shows. The key idea here is that for the first time, we have μ</w:t>
      </w:r>
      <w:r>
        <w:rPr>
          <w:rStyle w:val="subscript"/>
        </w:rPr>
        <w:t>app</w:t>
      </w:r>
      <w:r>
        <w:t xml:space="preserve"> = μ</w:t>
      </w:r>
      <w:r>
        <w:rPr>
          <w:rStyle w:val="subscript"/>
        </w:rPr>
        <w:t>app</w:t>
      </w:r>
      <w:r>
        <w:t xml:space="preserve">(k), so viscosity varies with the shear speed parameter k. </w:t>
      </w:r>
    </w:p>
    <w:p w14:paraId="2AF5AD38" w14:textId="77777777" w:rsidR="002A516E" w:rsidRDefault="002A516E" w:rsidP="00BC4F59"/>
    <w:p w14:paraId="2E03165C" w14:textId="77777777" w:rsidR="002A516E" w:rsidRDefault="002A516E" w:rsidP="00BC4F59">
      <w:r w:rsidRPr="00610300">
        <w:rPr>
          <w:b/>
        </w:rPr>
        <w:t>Example 8.17.1.</w:t>
      </w:r>
      <w:r>
        <w:t xml:space="preserve"> </w:t>
      </w:r>
      <w:r w:rsidR="00805877">
        <w:t>We are now going to apply the BKZ theory to synovial fluid. The claim is that at high shear rates (large k), synovial fluid basically has no viscosity at all, so from 8.17.10 we set c = 0 and get corresponding μ</w:t>
      </w:r>
      <w:r w:rsidR="00805877">
        <w:rPr>
          <w:rStyle w:val="subscript"/>
          <w:rFonts w:ascii="Times New Roman" w:hAnsi="Times New Roman"/>
        </w:rPr>
        <w:t>∞</w:t>
      </w:r>
      <w:r w:rsidR="00805877">
        <w:t xml:space="preserve"> = 0. This my sign error noted plays not role in this term at least. Next, he writes the function μ</w:t>
      </w:r>
      <w:r w:rsidR="00805877">
        <w:rPr>
          <w:rStyle w:val="subscript"/>
        </w:rPr>
        <w:t>app</w:t>
      </w:r>
      <w:r w:rsidR="00805877">
        <w:t>(k) as an integral of H(τ) using the definition of φ, and I agree with all this part (a) stuff. Now earlier we obtained H(τ) for our three age people in a table on page 456. So we can insert H(τ) into our equation (ii) here and numerically compute μ</w:t>
      </w:r>
      <w:r w:rsidR="00805877">
        <w:rPr>
          <w:rStyle w:val="subscript"/>
        </w:rPr>
        <w:t>app</w:t>
      </w:r>
      <w:r w:rsidR="00805877">
        <w:t xml:space="preserve">. </w:t>
      </w:r>
      <w:r w:rsidR="00610300">
        <w:t xml:space="preserve">Thus, the BKZ model gives the curves shown for the apparent viscosity of synovial fluid of people of three ages. For the young at heart, you have more viscosity at low shear rates than for the old. Lai wrote a paper on this subject, reference on page 455. </w:t>
      </w:r>
    </w:p>
    <w:p w14:paraId="477D992B" w14:textId="77777777" w:rsidR="00610300" w:rsidRDefault="00610300" w:rsidP="00BC4F59"/>
    <w:p w14:paraId="3869E6FB" w14:textId="77777777" w:rsidR="00610300" w:rsidRPr="00610300" w:rsidRDefault="00610300" w:rsidP="00BC4F59">
      <w:r>
        <w:t>So to recap, we have a general-form covariant equation 8.17.1 for an incompressible fluid. It is claimed that this is the most general possible "simple", "single integral" and incompressible fluid equation. Then the BKZ model somehow comes up with some f</w:t>
      </w:r>
      <w:r>
        <w:rPr>
          <w:rStyle w:val="subscript"/>
        </w:rPr>
        <w:t>1</w:t>
      </w:r>
      <w:r>
        <w:t xml:space="preserve"> and f</w:t>
      </w:r>
      <w:r>
        <w:rPr>
          <w:rStyle w:val="subscript"/>
        </w:rPr>
        <w:t xml:space="preserve">2 </w:t>
      </w:r>
      <w:r>
        <w:t xml:space="preserve">functions using theory that Lai does not present, and the result is an expression for apparent viscosity and it is found to be a function of shear rate k. I thihk Lai has done a nice job here, one page on the BKZ theory, and one page applying it to synovial fluid. </w:t>
      </w:r>
    </w:p>
    <w:p w14:paraId="51CEF549" w14:textId="77777777" w:rsidR="00235E32" w:rsidRDefault="00235E32" w:rsidP="00BC4F59"/>
    <w:p w14:paraId="0BA4E403" w14:textId="77777777" w:rsidR="00610300" w:rsidRDefault="00610300" w:rsidP="00610300">
      <w:pPr>
        <w:pStyle w:val="Heading2"/>
      </w:pPr>
      <w:bookmarkStart w:id="19" w:name="_Toc337752414"/>
      <w:r>
        <w:t>8.18 Differential-type constitutive equations for incompressible fluid  (481)</w:t>
      </w:r>
      <w:bookmarkEnd w:id="19"/>
    </w:p>
    <w:p w14:paraId="4FCC0F8B" w14:textId="77777777" w:rsidR="00610300" w:rsidRDefault="00610300" w:rsidP="00610300"/>
    <w:p w14:paraId="627D3A22" w14:textId="77777777" w:rsidR="00610300" w:rsidRDefault="00610300" w:rsidP="00610300">
      <w:r>
        <w:t>Instead of saying that S = integral(C</w:t>
      </w:r>
      <w:r>
        <w:rPr>
          <w:rStyle w:val="subscript"/>
        </w:rPr>
        <w:t>t</w:t>
      </w:r>
      <w:r>
        <w:t xml:space="preserve"> and C</w:t>
      </w:r>
      <w:r>
        <w:rPr>
          <w:rStyle w:val="subscript"/>
        </w:rPr>
        <w:t>t</w:t>
      </w:r>
      <w:r>
        <w:rPr>
          <w:rStyle w:val="superscript"/>
        </w:rPr>
        <w:t>-1</w:t>
      </w:r>
      <w:r>
        <w:t>) as in 8.17.1, we want now to say S = f(A</w:t>
      </w:r>
      <w:r>
        <w:rPr>
          <w:rStyle w:val="subscript"/>
        </w:rPr>
        <w:t>i</w:t>
      </w:r>
      <w:r>
        <w:t>)</w:t>
      </w:r>
      <w:r w:rsidR="001635D4">
        <w:t>. The idea is that maybe we can approximate C</w:t>
      </w:r>
      <w:r w:rsidR="001635D4">
        <w:rPr>
          <w:rStyle w:val="subscript"/>
        </w:rPr>
        <w:t>t</w:t>
      </w:r>
      <w:r w:rsidR="001635D4">
        <w:t xml:space="preserve"> for times close to time t using the first N derivatives. Well, my first </w:t>
      </w:r>
      <w:r w:rsidR="005F085A">
        <w:t>question</w:t>
      </w:r>
      <w:r w:rsidR="001635D4">
        <w:t xml:space="preserve"> is:  do these derivatives have information about C</w:t>
      </w:r>
      <w:r w:rsidR="001635D4">
        <w:rPr>
          <w:rStyle w:val="subscript"/>
        </w:rPr>
        <w:t>t</w:t>
      </w:r>
      <w:r w:rsidR="001635D4">
        <w:rPr>
          <w:rStyle w:val="superscript"/>
        </w:rPr>
        <w:t>-1</w:t>
      </w:r>
      <w:r w:rsidR="001635D4">
        <w:t xml:space="preserve"> as well as C</w:t>
      </w:r>
      <w:r w:rsidR="001635D4">
        <w:rPr>
          <w:rStyle w:val="subscript"/>
        </w:rPr>
        <w:t>t</w:t>
      </w:r>
      <w:r w:rsidR="001635D4">
        <w:t>?</w:t>
      </w:r>
    </w:p>
    <w:p w14:paraId="792C271B" w14:textId="77777777" w:rsidR="001635D4" w:rsidRDefault="001635D4" w:rsidP="00610300"/>
    <w:p w14:paraId="2DE52135" w14:textId="77777777" w:rsidR="001635D4" w:rsidRDefault="001635D4" w:rsidP="00610300">
      <w:r>
        <w:tab/>
        <w:t>C</w:t>
      </w:r>
      <w:r>
        <w:rPr>
          <w:rStyle w:val="subscript"/>
        </w:rPr>
        <w:t>t</w:t>
      </w:r>
      <w:r>
        <w:t>C</w:t>
      </w:r>
      <w:r>
        <w:rPr>
          <w:rStyle w:val="subscript"/>
        </w:rPr>
        <w:t>t</w:t>
      </w:r>
      <w:r>
        <w:rPr>
          <w:rStyle w:val="superscript"/>
        </w:rPr>
        <w:t>-1</w:t>
      </w:r>
      <w:r>
        <w:t xml:space="preserve"> = 1</w:t>
      </w:r>
      <w:r>
        <w:tab/>
        <w:t xml:space="preserve"> =&gt;</w:t>
      </w:r>
      <w:r>
        <w:tab/>
        <w:t>d</w:t>
      </w:r>
      <w:r>
        <w:rPr>
          <w:rStyle w:val="subscript"/>
        </w:rPr>
        <w:t>t</w:t>
      </w:r>
      <w:r>
        <w:t>(C</w:t>
      </w:r>
      <w:r>
        <w:rPr>
          <w:rStyle w:val="subscript"/>
        </w:rPr>
        <w:t>t</w:t>
      </w:r>
      <w:r>
        <w:t>C</w:t>
      </w:r>
      <w:r>
        <w:rPr>
          <w:rStyle w:val="subscript"/>
        </w:rPr>
        <w:t>t</w:t>
      </w:r>
      <w:r>
        <w:rPr>
          <w:rStyle w:val="superscript"/>
        </w:rPr>
        <w:t>-1</w:t>
      </w:r>
      <w:r>
        <w:t xml:space="preserve">) = 0 </w:t>
      </w:r>
      <w:r>
        <w:tab/>
        <w:t>=&gt;  (d</w:t>
      </w:r>
      <w:r>
        <w:rPr>
          <w:rStyle w:val="subscript"/>
        </w:rPr>
        <w:t>t</w:t>
      </w:r>
      <w:r>
        <w:t>C</w:t>
      </w:r>
      <w:r>
        <w:rPr>
          <w:rStyle w:val="subscript"/>
        </w:rPr>
        <w:t>t</w:t>
      </w:r>
      <w:r>
        <w:t>)</w:t>
      </w:r>
      <w:r w:rsidRPr="001635D4">
        <w:t xml:space="preserve"> </w:t>
      </w:r>
      <w:r>
        <w:t>C</w:t>
      </w:r>
      <w:r>
        <w:rPr>
          <w:rStyle w:val="subscript"/>
        </w:rPr>
        <w:t>t</w:t>
      </w:r>
      <w:r>
        <w:rPr>
          <w:rStyle w:val="superscript"/>
        </w:rPr>
        <w:t>-1</w:t>
      </w:r>
      <w:r>
        <w:t xml:space="preserve"> + C</w:t>
      </w:r>
      <w:r>
        <w:rPr>
          <w:rStyle w:val="subscript"/>
        </w:rPr>
        <w:t>t</w:t>
      </w:r>
      <w:r>
        <w:t>(d</w:t>
      </w:r>
      <w:r>
        <w:rPr>
          <w:rStyle w:val="subscript"/>
        </w:rPr>
        <w:t>t</w:t>
      </w:r>
      <w:r>
        <w:t>C</w:t>
      </w:r>
      <w:r>
        <w:rPr>
          <w:rStyle w:val="subscript"/>
        </w:rPr>
        <w:t>t</w:t>
      </w:r>
      <w:r>
        <w:rPr>
          <w:rStyle w:val="superscript"/>
        </w:rPr>
        <w:t>-1</w:t>
      </w:r>
      <w:r>
        <w:t>)  = 0</w:t>
      </w:r>
    </w:p>
    <w:p w14:paraId="4A37C565" w14:textId="77777777" w:rsidR="001635D4" w:rsidRDefault="001635D4" w:rsidP="00610300"/>
    <w:p w14:paraId="589C970C" w14:textId="77777777" w:rsidR="001635D4" w:rsidRDefault="001635D4" w:rsidP="00610300">
      <w:r>
        <w:tab/>
        <w:t>=&gt;</w:t>
      </w:r>
      <w:r>
        <w:tab/>
        <w:t>(d</w:t>
      </w:r>
      <w:r>
        <w:rPr>
          <w:rStyle w:val="subscript"/>
        </w:rPr>
        <w:t>t</w:t>
      </w:r>
      <w:r>
        <w:t>C</w:t>
      </w:r>
      <w:r>
        <w:rPr>
          <w:rStyle w:val="subscript"/>
        </w:rPr>
        <w:t>t</w:t>
      </w:r>
      <w:r>
        <w:rPr>
          <w:rStyle w:val="superscript"/>
        </w:rPr>
        <w:t>-1</w:t>
      </w:r>
      <w:r>
        <w:t>)  = –  (d</w:t>
      </w:r>
      <w:r>
        <w:rPr>
          <w:rStyle w:val="subscript"/>
        </w:rPr>
        <w:t>t</w:t>
      </w:r>
      <w:r>
        <w:t>C</w:t>
      </w:r>
      <w:r>
        <w:rPr>
          <w:rStyle w:val="subscript"/>
        </w:rPr>
        <w:t>t</w:t>
      </w:r>
      <w:r>
        <w:t>)/C</w:t>
      </w:r>
      <w:r>
        <w:rPr>
          <w:rStyle w:val="subscript"/>
        </w:rPr>
        <w:t>t</w:t>
      </w:r>
      <w:r>
        <w:rPr>
          <w:rStyle w:val="superscript"/>
        </w:rPr>
        <w:t>2</w:t>
      </w:r>
      <w:r>
        <w:tab/>
      </w:r>
      <w:r>
        <w:tab/>
        <w:t>// for first derivative</w:t>
      </w:r>
    </w:p>
    <w:p w14:paraId="0A5B7BA8" w14:textId="77777777" w:rsidR="001635D4" w:rsidRDefault="001635D4" w:rsidP="00610300"/>
    <w:p w14:paraId="72A39CC4" w14:textId="77777777" w:rsidR="001635D4" w:rsidRDefault="001635D4" w:rsidP="00610300">
      <w:r>
        <w:t>Then what about the next derivative?</w:t>
      </w:r>
    </w:p>
    <w:p w14:paraId="09C20903" w14:textId="77777777" w:rsidR="001635D4" w:rsidRDefault="001635D4" w:rsidP="00610300"/>
    <w:p w14:paraId="73E06AAA" w14:textId="77777777" w:rsidR="001635D4" w:rsidRDefault="001635D4" w:rsidP="001635D4">
      <w:r>
        <w:tab/>
        <w:t>(d</w:t>
      </w:r>
      <w:r>
        <w:rPr>
          <w:rStyle w:val="subscript"/>
        </w:rPr>
        <w:t>t</w:t>
      </w:r>
      <w:r>
        <w:t>C</w:t>
      </w:r>
      <w:r>
        <w:rPr>
          <w:rStyle w:val="subscript"/>
        </w:rPr>
        <w:t>t</w:t>
      </w:r>
      <w:r>
        <w:t>)</w:t>
      </w:r>
      <w:r w:rsidRPr="001635D4">
        <w:t xml:space="preserve"> </w:t>
      </w:r>
      <w:r>
        <w:t>C</w:t>
      </w:r>
      <w:r>
        <w:rPr>
          <w:rStyle w:val="subscript"/>
        </w:rPr>
        <w:t>t</w:t>
      </w:r>
      <w:r>
        <w:rPr>
          <w:rStyle w:val="superscript"/>
        </w:rPr>
        <w:t>-1</w:t>
      </w:r>
      <w:r>
        <w:t xml:space="preserve"> + C</w:t>
      </w:r>
      <w:r>
        <w:rPr>
          <w:rStyle w:val="subscript"/>
        </w:rPr>
        <w:t>t</w:t>
      </w:r>
      <w:r>
        <w:t>(d</w:t>
      </w:r>
      <w:r>
        <w:rPr>
          <w:rStyle w:val="subscript"/>
        </w:rPr>
        <w:t>t</w:t>
      </w:r>
      <w:r>
        <w:t>C</w:t>
      </w:r>
      <w:r>
        <w:rPr>
          <w:rStyle w:val="subscript"/>
        </w:rPr>
        <w:t>t</w:t>
      </w:r>
      <w:r>
        <w:rPr>
          <w:rStyle w:val="superscript"/>
        </w:rPr>
        <w:t>-1</w:t>
      </w:r>
      <w:r>
        <w:t>)  = 0</w:t>
      </w:r>
      <w:r>
        <w:tab/>
      </w:r>
    </w:p>
    <w:p w14:paraId="0368ECE7" w14:textId="77777777" w:rsidR="001635D4" w:rsidRDefault="001635D4" w:rsidP="001635D4"/>
    <w:p w14:paraId="6B55182E" w14:textId="77777777" w:rsidR="001635D4" w:rsidRPr="001635D4" w:rsidRDefault="001635D4" w:rsidP="001635D4">
      <w:r>
        <w:tab/>
        <w:t>=&gt;   (d</w:t>
      </w:r>
      <w:r>
        <w:rPr>
          <w:rStyle w:val="superscript"/>
        </w:rPr>
        <w:t>2</w:t>
      </w:r>
      <w:r>
        <w:rPr>
          <w:rStyle w:val="subscript"/>
        </w:rPr>
        <w:t>t</w:t>
      </w:r>
      <w:r>
        <w:t>C</w:t>
      </w:r>
      <w:r>
        <w:rPr>
          <w:rStyle w:val="subscript"/>
        </w:rPr>
        <w:t>t</w:t>
      </w:r>
      <w:r>
        <w:t>)</w:t>
      </w:r>
      <w:r w:rsidRPr="001635D4">
        <w:t xml:space="preserve"> </w:t>
      </w:r>
      <w:r>
        <w:t>C</w:t>
      </w:r>
      <w:r>
        <w:rPr>
          <w:rStyle w:val="subscript"/>
        </w:rPr>
        <w:t>t</w:t>
      </w:r>
      <w:r>
        <w:rPr>
          <w:rStyle w:val="superscript"/>
        </w:rPr>
        <w:t>-1</w:t>
      </w:r>
      <w:r>
        <w:t xml:space="preserve"> + (d</w:t>
      </w:r>
      <w:r>
        <w:rPr>
          <w:rStyle w:val="subscript"/>
        </w:rPr>
        <w:t>t</w:t>
      </w:r>
      <w:r>
        <w:t>C</w:t>
      </w:r>
      <w:r>
        <w:rPr>
          <w:rStyle w:val="subscript"/>
        </w:rPr>
        <w:t>t</w:t>
      </w:r>
      <w:r>
        <w:t>)</w:t>
      </w:r>
      <w:r w:rsidRPr="001635D4">
        <w:t xml:space="preserve"> </w:t>
      </w:r>
      <w:r>
        <w:t>(d</w:t>
      </w:r>
      <w:r>
        <w:rPr>
          <w:rStyle w:val="subscript"/>
        </w:rPr>
        <w:t>t</w:t>
      </w:r>
      <w:r>
        <w:t>C</w:t>
      </w:r>
      <w:r>
        <w:rPr>
          <w:rStyle w:val="subscript"/>
        </w:rPr>
        <w:t>t</w:t>
      </w:r>
      <w:r>
        <w:rPr>
          <w:rStyle w:val="superscript"/>
        </w:rPr>
        <w:t>-1</w:t>
      </w:r>
      <w:r>
        <w:t>)  +  (d</w:t>
      </w:r>
      <w:r>
        <w:rPr>
          <w:rStyle w:val="subscript"/>
        </w:rPr>
        <w:t>t</w:t>
      </w:r>
      <w:r>
        <w:t>C</w:t>
      </w:r>
      <w:r>
        <w:rPr>
          <w:rStyle w:val="subscript"/>
        </w:rPr>
        <w:t>t</w:t>
      </w:r>
      <w:r>
        <w:t>)</w:t>
      </w:r>
      <w:r w:rsidRPr="001635D4">
        <w:t xml:space="preserve"> </w:t>
      </w:r>
      <w:r>
        <w:t>(d</w:t>
      </w:r>
      <w:r>
        <w:rPr>
          <w:rStyle w:val="subscript"/>
        </w:rPr>
        <w:t>t</w:t>
      </w:r>
      <w:r>
        <w:t>C</w:t>
      </w:r>
      <w:r>
        <w:rPr>
          <w:rStyle w:val="subscript"/>
        </w:rPr>
        <w:t>t</w:t>
      </w:r>
      <w:r>
        <w:rPr>
          <w:rStyle w:val="superscript"/>
        </w:rPr>
        <w:t>-1</w:t>
      </w:r>
      <w:r>
        <w:t>) + C</w:t>
      </w:r>
      <w:r>
        <w:rPr>
          <w:rStyle w:val="subscript"/>
        </w:rPr>
        <w:t>t</w:t>
      </w:r>
      <w:r>
        <w:t>(d</w:t>
      </w:r>
      <w:r>
        <w:rPr>
          <w:rStyle w:val="superscript"/>
        </w:rPr>
        <w:t>2</w:t>
      </w:r>
      <w:r>
        <w:rPr>
          <w:rStyle w:val="subscript"/>
        </w:rPr>
        <w:t>t</w:t>
      </w:r>
      <w:r>
        <w:t>C</w:t>
      </w:r>
      <w:r>
        <w:rPr>
          <w:rStyle w:val="subscript"/>
        </w:rPr>
        <w:t>t</w:t>
      </w:r>
      <w:r>
        <w:rPr>
          <w:rStyle w:val="superscript"/>
        </w:rPr>
        <w:t>-1</w:t>
      </w:r>
      <w:r>
        <w:t>)  = 0</w:t>
      </w:r>
    </w:p>
    <w:p w14:paraId="3A8D9ABE" w14:textId="77777777" w:rsidR="001635D4" w:rsidRPr="001635D4" w:rsidRDefault="001635D4" w:rsidP="00610300"/>
    <w:p w14:paraId="65763294" w14:textId="77777777" w:rsidR="001635D4" w:rsidRDefault="001635D4" w:rsidP="001635D4">
      <w:r>
        <w:tab/>
        <w:t>=&gt;   (d</w:t>
      </w:r>
      <w:r>
        <w:rPr>
          <w:rStyle w:val="superscript"/>
        </w:rPr>
        <w:t>2</w:t>
      </w:r>
      <w:r>
        <w:rPr>
          <w:rStyle w:val="subscript"/>
        </w:rPr>
        <w:t>t</w:t>
      </w:r>
      <w:r>
        <w:t>C</w:t>
      </w:r>
      <w:r>
        <w:rPr>
          <w:rStyle w:val="subscript"/>
        </w:rPr>
        <w:t>t</w:t>
      </w:r>
      <w:r>
        <w:t>)</w:t>
      </w:r>
      <w:r w:rsidRPr="001635D4">
        <w:t xml:space="preserve"> </w:t>
      </w:r>
      <w:r>
        <w:t>C</w:t>
      </w:r>
      <w:r>
        <w:rPr>
          <w:rStyle w:val="subscript"/>
        </w:rPr>
        <w:t>t</w:t>
      </w:r>
      <w:r>
        <w:rPr>
          <w:rStyle w:val="superscript"/>
        </w:rPr>
        <w:t>-1</w:t>
      </w:r>
      <w:r>
        <w:t xml:space="preserve"> + 2(d</w:t>
      </w:r>
      <w:r>
        <w:rPr>
          <w:rStyle w:val="subscript"/>
        </w:rPr>
        <w:t>t</w:t>
      </w:r>
      <w:r>
        <w:t>C</w:t>
      </w:r>
      <w:r>
        <w:rPr>
          <w:rStyle w:val="subscript"/>
        </w:rPr>
        <w:t>t</w:t>
      </w:r>
      <w:r>
        <w:t>)</w:t>
      </w:r>
      <w:r w:rsidRPr="001635D4">
        <w:t xml:space="preserve"> </w:t>
      </w:r>
      <w:r>
        <w:t>(d</w:t>
      </w:r>
      <w:r>
        <w:rPr>
          <w:rStyle w:val="subscript"/>
        </w:rPr>
        <w:t>t</w:t>
      </w:r>
      <w:r>
        <w:t>C</w:t>
      </w:r>
      <w:r>
        <w:rPr>
          <w:rStyle w:val="subscript"/>
        </w:rPr>
        <w:t>t</w:t>
      </w:r>
      <w:r>
        <w:rPr>
          <w:rStyle w:val="superscript"/>
        </w:rPr>
        <w:t>-1</w:t>
      </w:r>
      <w:r>
        <w:t>)  + C</w:t>
      </w:r>
      <w:r>
        <w:rPr>
          <w:rStyle w:val="subscript"/>
        </w:rPr>
        <w:t>t</w:t>
      </w:r>
      <w:r>
        <w:t>(d</w:t>
      </w:r>
      <w:r>
        <w:rPr>
          <w:rStyle w:val="superscript"/>
        </w:rPr>
        <w:t>2</w:t>
      </w:r>
      <w:r>
        <w:rPr>
          <w:rStyle w:val="subscript"/>
        </w:rPr>
        <w:t>t</w:t>
      </w:r>
      <w:r>
        <w:t>C</w:t>
      </w:r>
      <w:r>
        <w:rPr>
          <w:rStyle w:val="subscript"/>
        </w:rPr>
        <w:t>t</w:t>
      </w:r>
      <w:r>
        <w:rPr>
          <w:rStyle w:val="superscript"/>
        </w:rPr>
        <w:t>-1</w:t>
      </w:r>
      <w:r>
        <w:t>)  = 0</w:t>
      </w:r>
    </w:p>
    <w:p w14:paraId="027F4384" w14:textId="77777777" w:rsidR="001635D4" w:rsidRDefault="001635D4" w:rsidP="001635D4"/>
    <w:p w14:paraId="674DDA12" w14:textId="77777777" w:rsidR="001635D4" w:rsidRDefault="001635D4" w:rsidP="001635D4">
      <w:r>
        <w:t>So OK, then we can relate d</w:t>
      </w:r>
      <w:r>
        <w:rPr>
          <w:rStyle w:val="superscript"/>
        </w:rPr>
        <w:t>2</w:t>
      </w:r>
      <w:r>
        <w:rPr>
          <w:rStyle w:val="subscript"/>
        </w:rPr>
        <w:t>t</w:t>
      </w:r>
      <w:r>
        <w:t>C</w:t>
      </w:r>
      <w:r>
        <w:rPr>
          <w:rStyle w:val="subscript"/>
        </w:rPr>
        <w:t>t</w:t>
      </w:r>
      <w:r>
        <w:rPr>
          <w:rStyle w:val="superscript"/>
        </w:rPr>
        <w:t>-1</w:t>
      </w:r>
      <w:r>
        <w:t xml:space="preserve"> to all the other stuff. So the answer is this: knowledge of C</w:t>
      </w:r>
      <w:r>
        <w:rPr>
          <w:rStyle w:val="subscript"/>
        </w:rPr>
        <w:t>t</w:t>
      </w:r>
      <w:r>
        <w:t xml:space="preserve"> expanded near τ = t does in fact include knowledge of C</w:t>
      </w:r>
      <w:r>
        <w:rPr>
          <w:rStyle w:val="subscript"/>
        </w:rPr>
        <w:t>t</w:t>
      </w:r>
      <w:r>
        <w:rPr>
          <w:rStyle w:val="superscript"/>
        </w:rPr>
        <w:t>-1</w:t>
      </w:r>
      <w:r>
        <w:t xml:space="preserve">expanded about the same point. Lai might have commented on this but kept quiet. The details are a bit messy, I could do something if I wanted. </w:t>
      </w:r>
    </w:p>
    <w:p w14:paraId="30B3CA72" w14:textId="77777777" w:rsidR="001635D4" w:rsidRDefault="001635D4" w:rsidP="001635D4">
      <w:r>
        <w:tab/>
        <w:t>So in theory if functions are smooth, then S = f(A</w:t>
      </w:r>
      <w:r>
        <w:rPr>
          <w:rStyle w:val="subscript"/>
        </w:rPr>
        <w:t>i</w:t>
      </w:r>
      <w:r>
        <w:t xml:space="preserve">) with all derivatives is as good as 8.17.1. </w:t>
      </w:r>
    </w:p>
    <w:p w14:paraId="7C6A4317" w14:textId="77777777" w:rsidR="001635D4" w:rsidRDefault="001635D4" w:rsidP="001635D4">
      <w:r>
        <w:tab/>
        <w:t>How now does "incompressible" enter this model?  Before it just means I</w:t>
      </w:r>
      <w:r>
        <w:rPr>
          <w:rStyle w:val="subscript"/>
        </w:rPr>
        <w:t>3</w:t>
      </w:r>
      <w:r>
        <w:t xml:space="preserve"> = 1 so we could forget about I</w:t>
      </w:r>
      <w:r>
        <w:rPr>
          <w:rStyle w:val="subscript"/>
        </w:rPr>
        <w:t>3</w:t>
      </w:r>
      <w:r>
        <w:t xml:space="preserve"> in 8.17.1. </w:t>
      </w:r>
      <w:r w:rsidR="00D851C0">
        <w:t>Well he showed on page 469 that A</w:t>
      </w:r>
      <w:r w:rsidR="00D851C0">
        <w:rPr>
          <w:rStyle w:val="subscript"/>
        </w:rPr>
        <w:t>1</w:t>
      </w:r>
      <w:r w:rsidR="00D851C0">
        <w:t xml:space="preserve"> = 2D, so incompressible means Δ = tr(D) = 0, so here it means that tr(A</w:t>
      </w:r>
      <w:r w:rsidR="00D851C0">
        <w:rPr>
          <w:rStyle w:val="subscript"/>
        </w:rPr>
        <w:t>1</w:t>
      </w:r>
      <w:r w:rsidR="00D851C0">
        <w:t xml:space="preserve">) = 0, fine. </w:t>
      </w:r>
    </w:p>
    <w:p w14:paraId="139CB4BB" w14:textId="77777777" w:rsidR="005F085A" w:rsidRDefault="005F085A" w:rsidP="001635D4">
      <w:r>
        <w:tab/>
        <w:t xml:space="preserve">We then get a little cookbook of models: </w:t>
      </w:r>
    </w:p>
    <w:p w14:paraId="7DCE28A5" w14:textId="77777777" w:rsidR="005F085A" w:rsidRDefault="005F085A" w:rsidP="001635D4"/>
    <w:p w14:paraId="68FA436A" w14:textId="77777777" w:rsidR="005F085A" w:rsidRDefault="005F085A" w:rsidP="001635D4">
      <w:r>
        <w:t>(1) Keep the first N of the A</w:t>
      </w:r>
      <w:r>
        <w:rPr>
          <w:rStyle w:val="subscript"/>
        </w:rPr>
        <w:t>i</w:t>
      </w:r>
      <w:r>
        <w:t>, that is Rivlin-Ericksen fluid of complexity N</w:t>
      </w:r>
    </w:p>
    <w:p w14:paraId="63F934EA" w14:textId="77777777" w:rsidR="005F085A" w:rsidRDefault="005F085A" w:rsidP="001635D4"/>
    <w:p w14:paraId="6A6FD510" w14:textId="77777777" w:rsidR="005F085A" w:rsidRDefault="005F085A" w:rsidP="001635D4">
      <w:r>
        <w:t>(2) Keep A</w:t>
      </w:r>
      <w:r>
        <w:rPr>
          <w:rStyle w:val="subscript"/>
        </w:rPr>
        <w:t>1</w:t>
      </w:r>
      <w:r>
        <w:t>, A</w:t>
      </w:r>
      <w:r>
        <w:rPr>
          <w:rStyle w:val="subscript"/>
        </w:rPr>
        <w:t>1</w:t>
      </w:r>
      <w:r>
        <w:rPr>
          <w:rStyle w:val="superscript"/>
        </w:rPr>
        <w:t>2</w:t>
      </w:r>
      <w:r>
        <w:t xml:space="preserve"> and A</w:t>
      </w:r>
      <w:r>
        <w:rPr>
          <w:rStyle w:val="subscript"/>
        </w:rPr>
        <w:t>2</w:t>
      </w:r>
      <w:r>
        <w:t xml:space="preserve"> , that is a second order fluid. Newtonian has only A</w:t>
      </w:r>
      <w:r>
        <w:rPr>
          <w:rStyle w:val="subscript"/>
        </w:rPr>
        <w:t>1</w:t>
      </w:r>
      <w:r>
        <w:t xml:space="preserve">= 2D for incompressible, so this is apparently "the next step up". Not obvious why these two extra terms are used, but I guess they both have the same "smallness" in ε = (τ-t). </w:t>
      </w:r>
    </w:p>
    <w:p w14:paraId="5F4DC1C5" w14:textId="77777777" w:rsidR="005F085A" w:rsidRDefault="005F085A" w:rsidP="001635D4"/>
    <w:p w14:paraId="450F7F2E" w14:textId="77777777" w:rsidR="005F085A" w:rsidRDefault="005F085A" w:rsidP="001635D4">
      <w:r w:rsidRPr="00342544">
        <w:rPr>
          <w:u w:val="single"/>
        </w:rPr>
        <w:t>Example 8.18.1.</w:t>
      </w:r>
      <w:r>
        <w:t xml:space="preserve">  Back to our usual shearing example. He computes A</w:t>
      </w:r>
      <w:r>
        <w:rPr>
          <w:rStyle w:val="subscript"/>
        </w:rPr>
        <w:t>1</w:t>
      </w:r>
      <w:r>
        <w:t>, A</w:t>
      </w:r>
      <w:r>
        <w:rPr>
          <w:rStyle w:val="subscript"/>
        </w:rPr>
        <w:t>1</w:t>
      </w:r>
      <w:r>
        <w:rPr>
          <w:rStyle w:val="superscript"/>
        </w:rPr>
        <w:t>2</w:t>
      </w:r>
      <w:r>
        <w:t xml:space="preserve"> and A</w:t>
      </w:r>
      <w:r>
        <w:rPr>
          <w:rStyle w:val="subscript"/>
        </w:rPr>
        <w:t>2</w:t>
      </w:r>
      <w:r>
        <w:t>. He gets the corresponding expression for T</w:t>
      </w:r>
      <w:r>
        <w:rPr>
          <w:rStyle w:val="subscript"/>
        </w:rPr>
        <w:t>ij</w:t>
      </w:r>
      <w:r>
        <w:t>. We see here normal stress adjustments away from just -p. He then quotes the two σ</w:t>
      </w:r>
      <w:r>
        <w:rPr>
          <w:rStyle w:val="subscript"/>
        </w:rPr>
        <w:t>i</w:t>
      </w:r>
      <w:r>
        <w:t xml:space="preserve"> objects. You can do an experiment and measure things and deduce the three constants which are μ</w:t>
      </w:r>
      <w:r>
        <w:rPr>
          <w:rStyle w:val="subscript"/>
        </w:rPr>
        <w:t>1</w:t>
      </w:r>
      <w:r>
        <w:t>, μ</w:t>
      </w:r>
      <w:r>
        <w:rPr>
          <w:rStyle w:val="subscript"/>
        </w:rPr>
        <w:t>2</w:t>
      </w:r>
      <w:r>
        <w:t xml:space="preserve"> and μ</w:t>
      </w:r>
      <w:r>
        <w:rPr>
          <w:rStyle w:val="superscript"/>
        </w:rPr>
        <w:t>3</w:t>
      </w:r>
      <w:r>
        <w:t>. Since T</w:t>
      </w:r>
      <w:r>
        <w:rPr>
          <w:rStyle w:val="subscript"/>
        </w:rPr>
        <w:t xml:space="preserve">12 </w:t>
      </w:r>
      <w:r>
        <w:t>= μ</w:t>
      </w:r>
      <w:r>
        <w:rPr>
          <w:rStyle w:val="subscript"/>
        </w:rPr>
        <w:t>1</w:t>
      </w:r>
      <w:r>
        <w:t>k = S</w:t>
      </w:r>
      <w:r>
        <w:rPr>
          <w:rStyle w:val="subscript"/>
        </w:rPr>
        <w:t>12</w:t>
      </w:r>
      <w:r>
        <w:t>, this second order model has constant viscosity μ</w:t>
      </w:r>
      <w:r>
        <w:rPr>
          <w:rStyle w:val="subscript"/>
        </w:rPr>
        <w:t>1</w:t>
      </w:r>
      <w:r>
        <w:t xml:space="preserve"> so that is one of the three constants. Recall 2μD in the Newtonian equation. </w:t>
      </w:r>
    </w:p>
    <w:p w14:paraId="7E8ECEAA" w14:textId="77777777" w:rsidR="005F085A" w:rsidRDefault="005F085A" w:rsidP="001635D4"/>
    <w:p w14:paraId="479B507C" w14:textId="77777777" w:rsidR="005F085A" w:rsidRDefault="005F085A" w:rsidP="001635D4">
      <w:r w:rsidRPr="00342544">
        <w:rPr>
          <w:u w:val="single"/>
        </w:rPr>
        <w:t>Example 8.18.2.</w:t>
      </w:r>
      <w:r>
        <w:t xml:space="preserve">  Again the simple shearing flow. Lai shows that A</w:t>
      </w:r>
      <w:r>
        <w:rPr>
          <w:rStyle w:val="subscript"/>
        </w:rPr>
        <w:t>i</w:t>
      </w:r>
      <w:r>
        <w:t xml:space="preserve"> for i ≥ 3 are all zero in this simple situation, though I would have to check why that is. He then computes all the lower A</w:t>
      </w:r>
      <w:r>
        <w:rPr>
          <w:rStyle w:val="subscript"/>
        </w:rPr>
        <w:t>i</w:t>
      </w:r>
      <w:r>
        <w:t xml:space="preserve"> and their powers,</w:t>
      </w:r>
    </w:p>
    <w:p w14:paraId="2C6B8149" w14:textId="77777777" w:rsidR="005F085A" w:rsidRPr="00342544" w:rsidRDefault="005F085A" w:rsidP="001635D4">
      <w:r>
        <w:t>and allows for cross terms like A</w:t>
      </w:r>
      <w:r>
        <w:rPr>
          <w:rStyle w:val="subscript"/>
        </w:rPr>
        <w:t>2</w:t>
      </w:r>
      <w:r>
        <w:t>A</w:t>
      </w:r>
      <w:r>
        <w:rPr>
          <w:rStyle w:val="subscript"/>
        </w:rPr>
        <w:t>1</w:t>
      </w:r>
      <w:r>
        <w:rPr>
          <w:rStyle w:val="superscript"/>
        </w:rPr>
        <w:t>2</w:t>
      </w:r>
      <w:r>
        <w:t xml:space="preserve">.  So here he is saying that you might think of </w:t>
      </w:r>
      <w:r w:rsidR="00342544">
        <w:t>8.18.3 as being a polynomial in the A</w:t>
      </w:r>
      <w:r w:rsidR="00342544">
        <w:rPr>
          <w:rStyle w:val="subscript"/>
        </w:rPr>
        <w:t>i</w:t>
      </w:r>
      <w:r w:rsidR="00342544">
        <w:t>. He does a term A</w:t>
      </w:r>
      <w:r w:rsidR="00342544">
        <w:rPr>
          <w:rStyle w:val="subscript"/>
        </w:rPr>
        <w:t>1</w:t>
      </w:r>
      <w:r w:rsidR="00342544">
        <w:rPr>
          <w:rStyle w:val="superscript"/>
        </w:rPr>
        <w:t>3</w:t>
      </w:r>
      <w:r w:rsidR="00342544">
        <w:t xml:space="preserve"> so it is not true that powers only up to 2. I guess basically he computes all possible non-zero A</w:t>
      </w:r>
      <w:r w:rsidR="00342544">
        <w:rPr>
          <w:rStyle w:val="subscript"/>
        </w:rPr>
        <w:t>i</w:t>
      </w:r>
      <w:r w:rsidR="00342544">
        <w:t xml:space="preserve"> poly-like terms and then gives each one a coefficient. There are then eight different constants μ</w:t>
      </w:r>
      <w:r w:rsidR="00342544">
        <w:rPr>
          <w:rStyle w:val="subscript"/>
        </w:rPr>
        <w:t>i</w:t>
      </w:r>
      <w:r w:rsidR="00342544">
        <w:t xml:space="preserve">. Certain things are even and odd in k. </w:t>
      </w:r>
    </w:p>
    <w:p w14:paraId="334B9800" w14:textId="77777777" w:rsidR="00610300" w:rsidRDefault="00610300" w:rsidP="00BC4F59"/>
    <w:p w14:paraId="7613009A" w14:textId="77777777" w:rsidR="00342544" w:rsidRDefault="00342544" w:rsidP="00342544">
      <w:pPr>
        <w:pStyle w:val="Heading2"/>
      </w:pPr>
      <w:bookmarkStart w:id="20" w:name="_Toc337752415"/>
      <w:r>
        <w:t>8.19 Objective Rate of Stress  (483)</w:t>
      </w:r>
      <w:bookmarkEnd w:id="20"/>
    </w:p>
    <w:p w14:paraId="520B1485" w14:textId="77777777" w:rsidR="00BA58F2" w:rsidRDefault="00BA58F2" w:rsidP="00BA58F2"/>
    <w:p w14:paraId="0E1F26D5" w14:textId="77777777" w:rsidR="00BA58F2" w:rsidRDefault="00BA58F2" w:rsidP="00BA58F2">
      <w:r>
        <w:t>OK, I am familiar with this section from appendix J.  The first observation is that d</w:t>
      </w:r>
      <w:r>
        <w:rPr>
          <w:rStyle w:val="subscript"/>
        </w:rPr>
        <w:t>t</w:t>
      </w:r>
      <w:r>
        <w:t>T is not covariant, if T transforms as a rank 2 tensor when the transforming rotations Q(t) are time dependent. Recall that you added a note showing that v = dx/dt is not a vector if R= R(t) in tensor doc. So you cannot have d</w:t>
      </w:r>
      <w:r>
        <w:rPr>
          <w:rStyle w:val="subscript"/>
        </w:rPr>
        <w:t>t</w:t>
      </w:r>
      <w:r>
        <w:t>T sitting in any covariant equation. We are led then to the Jaumann and two Oldroyd alternates to T, call them T', so that then d</w:t>
      </w:r>
      <w:r>
        <w:rPr>
          <w:rStyle w:val="subscript"/>
        </w:rPr>
        <w:t>t</w:t>
      </w:r>
      <w:r>
        <w:t xml:space="preserve">T' is in fact covariant and transforms as a rank-2 tensor. </w:t>
      </w:r>
    </w:p>
    <w:p w14:paraId="5C217E29" w14:textId="77777777" w:rsidR="00BA58F2" w:rsidRDefault="00BA58F2" w:rsidP="00BA58F2"/>
    <w:p w14:paraId="0BF1E15C" w14:textId="77777777" w:rsidR="00BA58F2" w:rsidRDefault="00BA58F2" w:rsidP="00BA58F2">
      <w:r w:rsidRPr="00C96E9A">
        <w:rPr>
          <w:u w:val="single"/>
        </w:rPr>
        <w:t>Example  8.19.1</w:t>
      </w:r>
      <w:r>
        <w:t>. Here we start with a simple stress T</w:t>
      </w:r>
      <w:r>
        <w:rPr>
          <w:rStyle w:val="subscript"/>
        </w:rPr>
        <w:t xml:space="preserve">11 </w:t>
      </w:r>
      <w:r>
        <w:t>= constant, other = 0. We then observe this from a rotating frame Q(t) = R</w:t>
      </w:r>
      <w:r>
        <w:rPr>
          <w:rStyle w:val="subscript"/>
        </w:rPr>
        <w:t>z</w:t>
      </w:r>
      <w:r>
        <w:t>(ωt) and we get T* as shown. He then computes d</w:t>
      </w:r>
      <w:r>
        <w:rPr>
          <w:rStyle w:val="subscript"/>
        </w:rPr>
        <w:t>t</w:t>
      </w:r>
      <w:r>
        <w:t>T* and we of course find that in the * frame, d</w:t>
      </w:r>
      <w:r>
        <w:rPr>
          <w:rStyle w:val="subscript"/>
        </w:rPr>
        <w:t>t</w:t>
      </w:r>
      <w:r>
        <w:t>T* ≠ 0, whereas in the original frame d</w:t>
      </w:r>
      <w:r>
        <w:rPr>
          <w:rStyle w:val="subscript"/>
        </w:rPr>
        <w:t>t</w:t>
      </w:r>
      <w:r>
        <w:t xml:space="preserve">T = 0. </w:t>
      </w:r>
      <w:r w:rsidR="00C96E9A">
        <w:t>So the point here is that the rate of stress change differs when measured in a fixed frame or in a rotating frame, the quantity d</w:t>
      </w:r>
      <w:r w:rsidR="00C96E9A">
        <w:rPr>
          <w:rStyle w:val="subscript"/>
        </w:rPr>
        <w:t>t</w:t>
      </w:r>
      <w:r w:rsidR="00C96E9A">
        <w:t>T cannot be a ran-2 tensor. I think now he wants to show that the "corotational stress" is the same in these two frames. He is going to sue 8.19.10 to get this corotational stress, but that requires knowledge of the spin tensor W. He uses a strange equation we had earlier in 5.56.20 which allows him to compute (</w:t>
      </w:r>
      <w:r w:rsidR="00C96E9A">
        <w:sym w:font="Symbol" w:char="F0D1"/>
      </w:r>
      <w:r w:rsidR="00C96E9A">
        <w:t xml:space="preserve">*v*) in the starred frame. I think in the rest frame since we have a static situation with uniaxial stress, v = 0 and of course </w:t>
      </w:r>
      <w:r w:rsidR="00C96E9A">
        <w:sym w:font="Symbol" w:char="F0D1"/>
      </w:r>
      <w:r w:rsidR="00C96E9A">
        <w:t>v = 0 everywhere. Then once you compute (</w:t>
      </w:r>
      <w:r w:rsidR="00C96E9A">
        <w:sym w:font="Symbol" w:char="F0D1"/>
      </w:r>
      <w:r w:rsidR="00C96E9A">
        <w:t xml:space="preserve">*v*), you know W from the antisym part, as in (v). Then we compute that the Jaumann tensor is in fact 0 in the rotating * frame. Of course the Q(t) we use there is the same as the Q(t) relating the frames, so we are just undoing the rotation, it seems a bit circular. But interesting to see how it works going through the </w:t>
      </w:r>
      <w:r w:rsidR="00C96E9A">
        <w:sym w:font="Symbol" w:char="F0D1"/>
      </w:r>
      <w:r w:rsidR="00C96E9A">
        <w:t xml:space="preserve">v pathway with W. We know the Jaumann stress is a rank-2 tensor, so if it is 0 in one frame, it has to be zero in the other frame. </w:t>
      </w:r>
    </w:p>
    <w:p w14:paraId="595F4091" w14:textId="77777777" w:rsidR="00C96E9A" w:rsidRDefault="00C96E9A" w:rsidP="00BA58F2"/>
    <w:p w14:paraId="363CD2B8" w14:textId="77777777" w:rsidR="00C96E9A" w:rsidRDefault="00C96E9A" w:rsidP="00C96E9A">
      <w:pPr>
        <w:pStyle w:val="Heading2"/>
      </w:pPr>
      <w:bookmarkStart w:id="21" w:name="_Toc337752416"/>
      <w:r>
        <w:t>8.20 Rate-type constitutive equations  (487)</w:t>
      </w:r>
      <w:bookmarkEnd w:id="21"/>
    </w:p>
    <w:p w14:paraId="566CA0BA" w14:textId="77777777" w:rsidR="00C96E9A" w:rsidRDefault="00C96E9A" w:rsidP="00C96E9A"/>
    <w:p w14:paraId="205EEF24" w14:textId="77777777" w:rsidR="00C96E9A" w:rsidRDefault="00C96E9A" w:rsidP="00C96E9A">
      <w:r>
        <w:t xml:space="preserve">The game here is to play with all our covariant derivatives and use them as building blocks in fancier equations. </w:t>
      </w:r>
      <w:r w:rsidR="004860DE">
        <w:t xml:space="preserve">The "general idea" is 8.20.2 where the overstar means any of the three covariant derivative types. Two stars means a second time derivative. These extra terms "could be present" from a covariant point of view for some fluid. </w:t>
      </w:r>
    </w:p>
    <w:p w14:paraId="7508FD4F" w14:textId="77777777" w:rsidR="004860DE" w:rsidRDefault="004860DE" w:rsidP="00C96E9A"/>
    <w:p w14:paraId="74EAB99B" w14:textId="77777777" w:rsidR="004860DE" w:rsidRDefault="004860DE" w:rsidP="00C96E9A">
      <w:r w:rsidRPr="002F4C71">
        <w:rPr>
          <w:u w:val="single"/>
        </w:rPr>
        <w:t>A. The convected Maxwell fluid.</w:t>
      </w:r>
      <w:r>
        <w:t xml:space="preserve"> This is a sort of "correction" to our original Maxwell fluid which we recall had a dS/dt term in the equation, which we now realize is non-covariant. So maybe that theory only works for slow-flowing fluids or some such. We correct it by using the Jaumann time derivative of S as shown in 8.20.4.  In </w:t>
      </w:r>
      <w:r w:rsidRPr="002F4C71">
        <w:rPr>
          <w:u w:val="single"/>
        </w:rPr>
        <w:t>Example 8.20.1</w:t>
      </w:r>
      <w:r>
        <w:t xml:space="preserve"> we do our usual simple shear flow and we compute the Jaumann thing as in 8.20.7. The big deal is that if we then compute S</w:t>
      </w:r>
      <w:r>
        <w:rPr>
          <w:rStyle w:val="subscript"/>
        </w:rPr>
        <w:t>12</w:t>
      </w:r>
      <w:r>
        <w:t xml:space="preserve"> we get a viscosity that varies with k  (I think we saw this only once before). For small (kλ) we get the result of the regular Maxwell fluid where μ is the constant viscosity. </w:t>
      </w:r>
    </w:p>
    <w:p w14:paraId="6BDF5D87" w14:textId="77777777" w:rsidR="004860DE" w:rsidRDefault="004860DE" w:rsidP="00C96E9A"/>
    <w:p w14:paraId="7313E55F" w14:textId="77777777" w:rsidR="004860DE" w:rsidRDefault="004860DE" w:rsidP="00C96E9A">
      <w:r w:rsidRPr="002F4C71">
        <w:rPr>
          <w:u w:val="single"/>
        </w:rPr>
        <w:t>B. The Jeffrey Fluid</w:t>
      </w:r>
      <w:r>
        <w:t xml:space="preserve">. This is same as Maxwell, but we add in a </w:t>
      </w:r>
      <w:r>
        <w:fldChar w:fldCharType="begin"/>
      </w:r>
      <w:r>
        <w:instrText>EQ \O(D,\S\up8(o))</w:instrText>
      </w:r>
      <w:r>
        <w:fldChar w:fldCharType="end"/>
      </w:r>
      <w:r>
        <w:t xml:space="preserve"> time derivative on the RHS, so the old λ is now λ</w:t>
      </w:r>
      <w:r>
        <w:rPr>
          <w:rStyle w:val="subscript"/>
        </w:rPr>
        <w:t>1</w:t>
      </w:r>
      <w:r>
        <w:t xml:space="preserve"> and the new term has λ</w:t>
      </w:r>
      <w:r>
        <w:rPr>
          <w:rStyle w:val="subscript"/>
        </w:rPr>
        <w:t>2</w:t>
      </w:r>
      <w:r>
        <w:t xml:space="preserve">. In </w:t>
      </w:r>
      <w:r w:rsidRPr="002F4C71">
        <w:rPr>
          <w:u w:val="single"/>
        </w:rPr>
        <w:t>Example 8.20.2,</w:t>
      </w:r>
      <w:r>
        <w:t xml:space="preserve"> since we already know W, we compute </w:t>
      </w:r>
      <w:r>
        <w:fldChar w:fldCharType="begin"/>
      </w:r>
      <w:r>
        <w:instrText>EQ \O(D,\S\up8(o))</w:instrText>
      </w:r>
      <w:r>
        <w:fldChar w:fldCharType="end"/>
      </w:r>
      <w:r>
        <w:t xml:space="preserve">and </w:t>
      </w:r>
      <w:r>
        <w:fldChar w:fldCharType="begin"/>
      </w:r>
      <w:r>
        <w:instrText>EQ \O(S,\S\up8(o))</w:instrText>
      </w:r>
      <w:r>
        <w:fldChar w:fldCharType="end"/>
      </w:r>
      <w:r>
        <w:t xml:space="preserve"> as shown. We then use the right equation in 8.20.12 </w:t>
      </w:r>
      <w:r w:rsidR="00643F6E">
        <w:t>to solve for S including S</w:t>
      </w:r>
      <w:r w:rsidR="00643F6E">
        <w:rPr>
          <w:rStyle w:val="subscript"/>
        </w:rPr>
        <w:t>12</w:t>
      </w:r>
      <w:r w:rsidR="00643F6E">
        <w:t>, and once again of course we have μ</w:t>
      </w:r>
      <w:r w:rsidR="00643F6E">
        <w:rPr>
          <w:rStyle w:val="subscript"/>
        </w:rPr>
        <w:t xml:space="preserve">apparent </w:t>
      </w:r>
      <w:r w:rsidR="00643F6E">
        <w:t>being a function of k. Simple Maxwell is recovered now when kλ</w:t>
      </w:r>
      <w:r w:rsidR="00643F6E">
        <w:rPr>
          <w:rStyle w:val="subscript"/>
        </w:rPr>
        <w:t>1</w:t>
      </w:r>
      <w:r w:rsidR="00643F6E">
        <w:t xml:space="preserve"> is small and when λ</w:t>
      </w:r>
      <w:r w:rsidR="00643F6E">
        <w:rPr>
          <w:rStyle w:val="subscript"/>
        </w:rPr>
        <w:t>1</w:t>
      </w:r>
      <w:r w:rsidR="00643F6E">
        <w:t>= λ</w:t>
      </w:r>
      <w:r w:rsidR="00643F6E">
        <w:rPr>
          <w:rStyle w:val="subscript"/>
        </w:rPr>
        <w:t>2</w:t>
      </w:r>
      <w:r w:rsidR="00643F6E">
        <w:t xml:space="preserve">. So this model allows some "extra normal stress". </w:t>
      </w:r>
    </w:p>
    <w:p w14:paraId="5D536BEA" w14:textId="77777777" w:rsidR="00643F6E" w:rsidRDefault="00643F6E" w:rsidP="00C96E9A"/>
    <w:p w14:paraId="645FDA54" w14:textId="77777777" w:rsidR="00643F6E" w:rsidRDefault="00643F6E" w:rsidP="00C96E9A">
      <w:r>
        <w:t xml:space="preserve">C. </w:t>
      </w:r>
      <w:r w:rsidRPr="002F4C71">
        <w:rPr>
          <w:u w:val="single"/>
        </w:rPr>
        <w:t>Oldroyd 3-constant fluid (fluid A)</w:t>
      </w:r>
      <w:r>
        <w:t>. Exact same as Jeffrey, but we use Oldroyd upper instead of Jaumann</w:t>
      </w:r>
    </w:p>
    <w:p w14:paraId="4C47BF0D" w14:textId="77777777" w:rsidR="00643F6E" w:rsidRDefault="00643F6E" w:rsidP="00C96E9A"/>
    <w:p w14:paraId="77793D32" w14:textId="77777777" w:rsidR="00643F6E" w:rsidRDefault="00643F6E" w:rsidP="00C96E9A">
      <w:r>
        <w:pict>
          <v:shape id="_x0000_i1038" type="#_x0000_t75" style="width:395.25pt;height:42pt">
            <v:imagedata r:id="rId19" o:title=""/>
          </v:shape>
        </w:pict>
      </w:r>
    </w:p>
    <w:p w14:paraId="012DA174" w14:textId="77777777" w:rsidR="00643F6E" w:rsidRDefault="00643F6E" w:rsidP="00C96E9A"/>
    <w:p w14:paraId="4E977D09" w14:textId="77777777" w:rsidR="00643F6E" w:rsidRPr="00643F6E" w:rsidRDefault="00643F6E" w:rsidP="00C96E9A">
      <w:r>
        <w:t xml:space="preserve">So think of the triangle base as lower when down, and upper when up. It turns out that this fluid A thing gives a constant μ. </w:t>
      </w:r>
      <w:r w:rsidR="002F4C71">
        <w:t xml:space="preserve">He should have made this a problem perhaps. </w:t>
      </w:r>
    </w:p>
    <w:p w14:paraId="24A4AE52" w14:textId="77777777" w:rsidR="00C96E9A" w:rsidRPr="00BA58F2" w:rsidRDefault="00C96E9A" w:rsidP="00BA58F2"/>
    <w:p w14:paraId="5CC03BE1" w14:textId="77777777" w:rsidR="00342544" w:rsidRPr="002F4C71" w:rsidRDefault="002F4C71" w:rsidP="00BC4F59">
      <w:r>
        <w:t xml:space="preserve">D. </w:t>
      </w:r>
      <w:r w:rsidRPr="002F4C71">
        <w:rPr>
          <w:u w:val="single"/>
        </w:rPr>
        <w:t xml:space="preserve">Oldroyd </w:t>
      </w:r>
      <w:r>
        <w:rPr>
          <w:u w:val="single"/>
        </w:rPr>
        <w:t>4</w:t>
      </w:r>
      <w:r w:rsidRPr="002F4C71">
        <w:rPr>
          <w:u w:val="single"/>
        </w:rPr>
        <w:t>-constant fluid</w:t>
      </w:r>
      <w:r>
        <w:t xml:space="preserve">. We stick with Oldroyd's upper convected stuff, we add that </w:t>
      </w:r>
      <w:r>
        <w:fldChar w:fldCharType="begin"/>
      </w:r>
      <w:r>
        <w:instrText>EQ \O(D,\S\up9(</w:instrText>
      </w:r>
      <w:r>
        <w:rPr>
          <w:b/>
          <w:sz w:val="16"/>
          <w:szCs w:val="16"/>
        </w:rPr>
        <w:sym w:font="Symbol" w:char="F0D1"/>
      </w:r>
      <w:r>
        <w:instrText>))</w:instrText>
      </w:r>
      <w:r>
        <w:fldChar w:fldCharType="end"/>
      </w:r>
      <w:r>
        <w:t xml:space="preserve"> extra term with λ</w:t>
      </w:r>
      <w:r>
        <w:rPr>
          <w:rStyle w:val="subscript"/>
        </w:rPr>
        <w:t>2</w:t>
      </w:r>
      <w:r>
        <w:t xml:space="preserve"> as was done in Jeffrey above, and we add a totally new term μ</w:t>
      </w:r>
      <w:r>
        <w:rPr>
          <w:rStyle w:val="subscript"/>
        </w:rPr>
        <w:t>0</w:t>
      </w:r>
      <w:r>
        <w:t xml:space="preserve">(trS)D. This is patently covariant, and seems to add a viscosity which increases as S increases, ie, when there is more S and thus more deformation. In this model μ approaches a constant at both low k and high k. This one is made a problem. </w:t>
      </w:r>
    </w:p>
    <w:p w14:paraId="55C61A80" w14:textId="77777777" w:rsidR="00342544" w:rsidRDefault="00342544" w:rsidP="00BC4F59"/>
    <w:p w14:paraId="2BF392B1" w14:textId="77777777" w:rsidR="002F4C71" w:rsidRDefault="002F4C71" w:rsidP="002F4C71">
      <w:pPr>
        <w:pStyle w:val="Heading1"/>
      </w:pPr>
      <w:bookmarkStart w:id="22" w:name="_Toc337752417"/>
      <w:r>
        <w:t>Part C:  Viscometric flow for incompressible simple fluid (491)</w:t>
      </w:r>
      <w:bookmarkEnd w:id="22"/>
      <w:r>
        <w:t xml:space="preserve"> </w:t>
      </w:r>
    </w:p>
    <w:p w14:paraId="3A4F633F" w14:textId="77777777" w:rsidR="002F4C71" w:rsidRDefault="002F4C71" w:rsidP="00BC4F59"/>
    <w:p w14:paraId="129F44A7" w14:textId="77777777" w:rsidR="0079099B" w:rsidRDefault="0079099B" w:rsidP="0079099B">
      <w:pPr>
        <w:pStyle w:val="Heading2"/>
      </w:pPr>
      <w:bookmarkStart w:id="23" w:name="_Toc337752418"/>
      <w:r>
        <w:t>8.21 Viscometric Flow  (491)</w:t>
      </w:r>
      <w:bookmarkEnd w:id="23"/>
    </w:p>
    <w:p w14:paraId="03196934" w14:textId="77777777" w:rsidR="0079099B" w:rsidRDefault="0079099B" w:rsidP="00BC4F59"/>
    <w:p w14:paraId="00E59BA7" w14:textId="77777777" w:rsidR="002F4C71" w:rsidRDefault="002F4C71" w:rsidP="00BC4F59">
      <w:r>
        <w:t xml:space="preserve">I suspect that for even very exotic fluids, the "space" is filled all the time with fluid, so to first order approximation the fluid is incompressible. That is why almost all the fancy models we are examining in this chapter are incompressible models. They are of course simpler models for that reason. </w:t>
      </w:r>
    </w:p>
    <w:p w14:paraId="03910C26" w14:textId="77777777" w:rsidR="002F4C71" w:rsidRDefault="002F4C71" w:rsidP="00BC4F59"/>
    <w:p w14:paraId="6E8BB3EF" w14:textId="77777777" w:rsidR="002F4C71" w:rsidRDefault="002F4C71" w:rsidP="00BC4F59">
      <w:r>
        <w:t>So what is viscometric flow?  First ingredient is that we keep only the A</w:t>
      </w:r>
      <w:r>
        <w:rPr>
          <w:rStyle w:val="subscript"/>
        </w:rPr>
        <w:t>1</w:t>
      </w:r>
      <w:r>
        <w:t xml:space="preserve"> and A</w:t>
      </w:r>
      <w:r>
        <w:rPr>
          <w:rStyle w:val="subscript"/>
        </w:rPr>
        <w:t>2</w:t>
      </w:r>
      <w:r>
        <w:t xml:space="preserve"> terms in the C</w:t>
      </w:r>
      <w:r>
        <w:rPr>
          <w:rStyle w:val="subscript"/>
        </w:rPr>
        <w:t>t</w:t>
      </w:r>
      <w:r>
        <w:t xml:space="preserve"> expansion as in 8.21.1. The second item seems very strange to me. There must be some frame in which the A</w:t>
      </w:r>
      <w:r>
        <w:rPr>
          <w:rStyle w:val="subscript"/>
        </w:rPr>
        <w:t>1</w:t>
      </w:r>
      <w:r>
        <w:t xml:space="preserve"> and A</w:t>
      </w:r>
      <w:r>
        <w:rPr>
          <w:rStyle w:val="subscript"/>
        </w:rPr>
        <w:t>2</w:t>
      </w:r>
      <w:r>
        <w:t xml:space="preserve"> have the very simple forms shown. This frame is allowed to change with position. It is easy to show, given the simple N matrix shown, that 8.21.3 is true. At first blush, it seems hard to imagine that you would ever get this simple form, but now he is going to show that it happens all the time. </w:t>
      </w:r>
    </w:p>
    <w:p w14:paraId="0082D65D" w14:textId="77777777" w:rsidR="0001201B" w:rsidRDefault="0001201B" w:rsidP="00BC4F59"/>
    <w:p w14:paraId="3666611D" w14:textId="77777777" w:rsidR="0001201B" w:rsidRDefault="0001201B" w:rsidP="00BC4F59">
      <w:r w:rsidRPr="0001201B">
        <w:rPr>
          <w:u w:val="single"/>
        </w:rPr>
        <w:t>Example 8.21.1</w:t>
      </w:r>
      <w:r>
        <w:t xml:space="preserve">. Not the simple shear flow, but a generalization </w:t>
      </w:r>
      <w:r w:rsidR="0079099B">
        <w:t xml:space="preserve">of it </w:t>
      </w:r>
      <w:r>
        <w:t>called unidirectional flow</w:t>
      </w:r>
      <w:r w:rsidR="00197E1D">
        <w:t>, v</w:t>
      </w:r>
      <w:r w:rsidR="00197E1D">
        <w:rPr>
          <w:rStyle w:val="subscript"/>
        </w:rPr>
        <w:t>1</w:t>
      </w:r>
      <w:r w:rsidR="00197E1D">
        <w:t>= v(x</w:t>
      </w:r>
      <w:r w:rsidR="00197E1D">
        <w:rPr>
          <w:rStyle w:val="subscript"/>
        </w:rPr>
        <w:t>2</w:t>
      </w:r>
      <w:r w:rsidR="00197E1D">
        <w:t>)</w:t>
      </w:r>
      <w:r>
        <w:t>. However, back on page 464 we already computed A</w:t>
      </w:r>
      <w:r>
        <w:rPr>
          <w:rStyle w:val="subscript"/>
        </w:rPr>
        <w:t>1</w:t>
      </w:r>
      <w:r>
        <w:t xml:space="preserve"> and A</w:t>
      </w:r>
      <w:r>
        <w:rPr>
          <w:rStyle w:val="subscript"/>
        </w:rPr>
        <w:t>2</w:t>
      </w:r>
      <w:r>
        <w:t xml:space="preserve"> for this kind of flow, and they have exactly the form required to be called "viscometric flow". So you might say this is just "unidirectional flow". Those basis vectors </w:t>
      </w:r>
      <w:r w:rsidRPr="00FE014E">
        <w:rPr>
          <w:b/>
        </w:rPr>
        <w:t>n</w:t>
      </w:r>
      <w:r>
        <w:rPr>
          <w:rStyle w:val="subscript"/>
        </w:rPr>
        <w:t>i</w:t>
      </w:r>
      <w:r>
        <w:t xml:space="preserve"> are just the </w:t>
      </w:r>
      <w:r w:rsidRPr="0079099B">
        <w:rPr>
          <w:b/>
        </w:rPr>
        <w:t>e</w:t>
      </w:r>
      <w:r>
        <w:rPr>
          <w:rStyle w:val="subscript"/>
        </w:rPr>
        <w:t>i</w:t>
      </w:r>
      <w:r>
        <w:t xml:space="preserve"> and are the same everywhere. </w:t>
      </w:r>
    </w:p>
    <w:p w14:paraId="10A85946" w14:textId="77777777" w:rsidR="0001201B" w:rsidRDefault="0001201B" w:rsidP="00BC4F59"/>
    <w:p w14:paraId="2575992A" w14:textId="77777777" w:rsidR="0001201B" w:rsidRDefault="0001201B" w:rsidP="00BC4F59">
      <w:r w:rsidRPr="0001201B">
        <w:rPr>
          <w:u w:val="single"/>
        </w:rPr>
        <w:t>Example 8.21.</w:t>
      </w:r>
      <w:r>
        <w:rPr>
          <w:u w:val="single"/>
        </w:rPr>
        <w:t>2</w:t>
      </w:r>
      <w:r>
        <w:t>. Cylindricals, and flow is v</w:t>
      </w:r>
      <w:r>
        <w:rPr>
          <w:rStyle w:val="subscript"/>
        </w:rPr>
        <w:t>z</w:t>
      </w:r>
      <w:r>
        <w:t xml:space="preserve"> = v(r), so this is similar to saying v</w:t>
      </w:r>
      <w:r>
        <w:rPr>
          <w:rStyle w:val="subscript"/>
        </w:rPr>
        <w:t>1</w:t>
      </w:r>
      <w:r>
        <w:t xml:space="preserve"> = v(x</w:t>
      </w:r>
      <w:r>
        <w:rPr>
          <w:rStyle w:val="subscript"/>
        </w:rPr>
        <w:t>2</w:t>
      </w:r>
      <w:r>
        <w:t xml:space="preserve">) but of course is not the same. </w:t>
      </w:r>
      <w:r w:rsidR="0079099B">
        <w:t>Now we have to compute A</w:t>
      </w:r>
      <w:r w:rsidR="0079099B">
        <w:rPr>
          <w:rStyle w:val="subscript"/>
        </w:rPr>
        <w:t>1,2</w:t>
      </w:r>
      <w:r w:rsidR="0079099B">
        <w:t xml:space="preserve"> in cylindricals. But this was done as an exercise on page 465 which is replicated into 8.21.7, where k(r) = dv(r)/dr. . These A</w:t>
      </w:r>
      <w:r w:rsidR="0079099B">
        <w:rPr>
          <w:rStyle w:val="subscript"/>
        </w:rPr>
        <w:t>i</w:t>
      </w:r>
      <w:r w:rsidR="0079099B">
        <w:t xml:space="preserve"> do not have the right form in the </w:t>
      </w:r>
      <w:r w:rsidR="0079099B" w:rsidRPr="0079099B">
        <w:rPr>
          <w:b/>
        </w:rPr>
        <w:t>e</w:t>
      </w:r>
      <w:r w:rsidR="0079099B">
        <w:rPr>
          <w:rStyle w:val="subscript"/>
        </w:rPr>
        <w:t>r</w:t>
      </w:r>
      <w:r w:rsidR="0079099B">
        <w:t xml:space="preserve">, </w:t>
      </w:r>
      <w:r w:rsidR="0079099B" w:rsidRPr="0079099B">
        <w:rPr>
          <w:b/>
        </w:rPr>
        <w:t>e</w:t>
      </w:r>
      <w:r w:rsidR="0079099B">
        <w:rPr>
          <w:rStyle w:val="subscript"/>
        </w:rPr>
        <w:t>θ</w:t>
      </w:r>
      <w:r w:rsidR="0079099B">
        <w:t xml:space="preserve">, </w:t>
      </w:r>
      <w:r w:rsidR="0079099B" w:rsidRPr="0079099B">
        <w:rPr>
          <w:b/>
        </w:rPr>
        <w:t>e</w:t>
      </w:r>
      <w:r w:rsidR="0079099B">
        <w:rPr>
          <w:rStyle w:val="subscript"/>
        </w:rPr>
        <w:t>z</w:t>
      </w:r>
      <w:r w:rsidR="0079099B">
        <w:t xml:space="preserve">  basis in which they are computed, but a trivial reordering so that 1,2,3 = z,r,θ gets it into standard form. Therefore our assumed velocity field is "in voscometric form". It happens now that the matrix elements are functions of position. </w:t>
      </w:r>
    </w:p>
    <w:p w14:paraId="2B81A5B8" w14:textId="77777777" w:rsidR="0079099B" w:rsidRDefault="0079099B" w:rsidP="00BC4F59"/>
    <w:p w14:paraId="27BF45EF" w14:textId="77777777" w:rsidR="0079099B" w:rsidRDefault="0079099B" w:rsidP="00BC4F59">
      <w:r w:rsidRPr="0079099B">
        <w:rPr>
          <w:u w:val="single"/>
        </w:rPr>
        <w:t>Example 8.21.3.</w:t>
      </w:r>
      <w:r>
        <w:t xml:space="preserve"> This is the Couette concentric cylinders situation where v</w:t>
      </w:r>
      <w:r>
        <w:rPr>
          <w:rStyle w:val="subscript"/>
        </w:rPr>
        <w:t>θ</w:t>
      </w:r>
      <w:r>
        <w:t xml:space="preserve"> = v(r). We compute the A</w:t>
      </w:r>
      <w:r>
        <w:rPr>
          <w:rStyle w:val="subscript"/>
        </w:rPr>
        <w:t>i</w:t>
      </w:r>
      <w:r>
        <w:t xml:space="preserve"> for this case as well on page 466 where now k(r) = dv(r)/dr - v/r . This time we do 1,2,3 = θ,r,z and we are then in standard viscometric form as in 8.21.13. </w:t>
      </w:r>
    </w:p>
    <w:p w14:paraId="6FEA9D3D" w14:textId="77777777" w:rsidR="0079099B" w:rsidRDefault="0079099B" w:rsidP="00BC4F59"/>
    <w:p w14:paraId="169F2EF0" w14:textId="77777777" w:rsidR="0079099B" w:rsidRDefault="0079099B" w:rsidP="00BC4F59">
      <w:r>
        <w:t xml:space="preserve">So three very basic flows all fit into the viscometric pigeonhole. </w:t>
      </w:r>
    </w:p>
    <w:p w14:paraId="73D877BD" w14:textId="77777777" w:rsidR="0079099B" w:rsidRPr="0079099B" w:rsidRDefault="0079099B" w:rsidP="00BC4F59"/>
    <w:p w14:paraId="52768399" w14:textId="77777777" w:rsidR="0079099B" w:rsidRDefault="0079099B" w:rsidP="0079099B">
      <w:pPr>
        <w:pStyle w:val="Heading2"/>
      </w:pPr>
      <w:bookmarkStart w:id="24" w:name="_Toc337752419"/>
      <w:r>
        <w:t xml:space="preserve">8.22 </w:t>
      </w:r>
      <w:r w:rsidR="00197E1D">
        <w:t>Form of T</w:t>
      </w:r>
      <w:r w:rsidR="00197E1D">
        <w:rPr>
          <w:rStyle w:val="subscript"/>
        </w:rPr>
        <w:t xml:space="preserve">ij </w:t>
      </w:r>
      <w:r w:rsidR="00197E1D">
        <w:t xml:space="preserve">for </w:t>
      </w:r>
      <w:r>
        <w:t>Viscometric Flow  (493)</w:t>
      </w:r>
      <w:bookmarkEnd w:id="24"/>
      <w:r w:rsidR="00197E1D">
        <w:t xml:space="preserve"> </w:t>
      </w:r>
    </w:p>
    <w:p w14:paraId="27A35AD4" w14:textId="77777777" w:rsidR="00197E1D" w:rsidRDefault="00197E1D" w:rsidP="00197E1D"/>
    <w:p w14:paraId="40E02D1D" w14:textId="77777777" w:rsidR="00197E1D" w:rsidRDefault="00197E1D" w:rsidP="00197E1D">
      <w:r>
        <w:t>Lai first restates things, then uses the phrase "the objectivity condition" for "the covariance condition". Lai next defines Q to be a simple z reflection matrix. I think he just shows that our special T is invariant under Q. The result is that for this viscometric flow, a lot of the T</w:t>
      </w:r>
      <w:r>
        <w:rPr>
          <w:rStyle w:val="subscript"/>
        </w:rPr>
        <w:t>ij</w:t>
      </w:r>
      <w:r>
        <w:t xml:space="preserve"> are 0. With our usual σ definitions as in 8.22.15 one can summarize the T</w:t>
      </w:r>
      <w:r>
        <w:rPr>
          <w:rStyle w:val="subscript"/>
        </w:rPr>
        <w:t>ij</w:t>
      </w:r>
      <w:r>
        <w:t xml:space="preserve"> of viscometric flow as in 8.22.16. The problem in this case is reduced to the three functions τ(k), σ</w:t>
      </w:r>
      <w:r>
        <w:rPr>
          <w:rStyle w:val="subscript"/>
        </w:rPr>
        <w:t>1,2</w:t>
      </w:r>
      <w:r>
        <w:t>(k). So you do one experiment, find these functions, and then you know them for any other viscometric flow. τ is odd in k, the σ</w:t>
      </w:r>
      <w:r>
        <w:rPr>
          <w:rStyle w:val="subscript"/>
        </w:rPr>
        <w:t>i</w:t>
      </w:r>
      <w:r>
        <w:t xml:space="preserve"> are even. Newtonian has τ = μk and the others 0  (that is, the T</w:t>
      </w:r>
      <w:r>
        <w:rPr>
          <w:rStyle w:val="subscript"/>
        </w:rPr>
        <w:t>ii</w:t>
      </w:r>
      <w:r>
        <w:t xml:space="preserve"> are not altered). You can then try power series in small k for the three functions to model a fluid. </w:t>
      </w:r>
    </w:p>
    <w:p w14:paraId="732F90EB" w14:textId="77777777" w:rsidR="00197E1D" w:rsidRDefault="00197E1D" w:rsidP="00197E1D"/>
    <w:p w14:paraId="02D769FB" w14:textId="77777777" w:rsidR="00197E1D" w:rsidRDefault="00197E1D" w:rsidP="00197E1D">
      <w:pPr>
        <w:pStyle w:val="Heading2"/>
      </w:pPr>
      <w:bookmarkStart w:id="25" w:name="_Toc337752420"/>
      <w:r>
        <w:t>8.23 Channel Flow  (495)</w:t>
      </w:r>
      <w:bookmarkEnd w:id="25"/>
      <w:r>
        <w:t xml:space="preserve"> </w:t>
      </w:r>
    </w:p>
    <w:p w14:paraId="1D097729" w14:textId="77777777" w:rsidR="00197E1D" w:rsidRDefault="00197E1D" w:rsidP="00197E1D"/>
    <w:p w14:paraId="0F2D237C" w14:textId="77777777" w:rsidR="005D5954" w:rsidRDefault="00197E1D" w:rsidP="00197E1D">
      <w:r>
        <w:t>Scene is v</w:t>
      </w:r>
      <w:r>
        <w:rPr>
          <w:rStyle w:val="subscript"/>
        </w:rPr>
        <w:t>1</w:t>
      </w:r>
      <w:r>
        <w:t>= v(x</w:t>
      </w:r>
      <w:r>
        <w:rPr>
          <w:rStyle w:val="subscript"/>
        </w:rPr>
        <w:t>2</w:t>
      </w:r>
      <w:r>
        <w:t xml:space="preserve">) between static parallel plates which we know is viscometric. </w:t>
      </w:r>
      <w:r w:rsidR="004D5037">
        <w:t xml:space="preserve">This flow between such parallel plates (separation is h) is called "channel flow". </w:t>
      </w:r>
      <w:r w:rsidR="005D5954">
        <w:t>A new k is defined here, namely k = dv(x</w:t>
      </w:r>
      <w:r w:rsidR="005D5954">
        <w:rPr>
          <w:rStyle w:val="subscript"/>
        </w:rPr>
        <w:t>2</w:t>
      </w:r>
      <w:r w:rsidR="005D5954">
        <w:t>)/dx</w:t>
      </w:r>
      <w:r w:rsidR="005D5954">
        <w:rPr>
          <w:rStyle w:val="subscript"/>
        </w:rPr>
        <w:t>2</w:t>
      </w:r>
      <w:r w:rsidR="005D5954">
        <w:t xml:space="preserve"> so whatever v is, this is the slope in the x</w:t>
      </w:r>
      <w:r w:rsidR="005D5954">
        <w:rPr>
          <w:rStyle w:val="subscript"/>
        </w:rPr>
        <w:t>2</w:t>
      </w:r>
      <w:r w:rsidR="005D5954">
        <w:t xml:space="preserve"> direction. v = kx</w:t>
      </w:r>
      <w:r w:rsidR="005D5954">
        <w:rPr>
          <w:rStyle w:val="subscript"/>
        </w:rPr>
        <w:t>2</w:t>
      </w:r>
      <w:r w:rsidR="005D5954">
        <w:t xml:space="preserve"> would be a special case with a constant k.  I think Lai makes an ansatz here which is that the S</w:t>
      </w:r>
      <w:r w:rsidR="005D5954">
        <w:rPr>
          <w:rStyle w:val="subscript"/>
        </w:rPr>
        <w:t>ij</w:t>
      </w:r>
      <w:r w:rsidR="005D5954">
        <w:t xml:space="preserve"> are functions only of this k thing. That was the case for the v = kx</w:t>
      </w:r>
      <w:r w:rsidR="005D5954">
        <w:rPr>
          <w:rStyle w:val="subscript"/>
        </w:rPr>
        <w:t>2</w:t>
      </w:r>
      <w:r w:rsidR="005D5954">
        <w:t xml:space="preserve"> flow.  So we know the general viscometric forms in 8.23.3. Next, we seek a static solution for this problem, which means EOM says ∂</w:t>
      </w:r>
      <w:r w:rsidR="005D5954">
        <w:rPr>
          <w:rStyle w:val="subscript"/>
        </w:rPr>
        <w:t>j</w:t>
      </w:r>
      <w:r w:rsidR="005D5954">
        <w:t>T</w:t>
      </w:r>
      <w:r w:rsidR="005D5954">
        <w:rPr>
          <w:rStyle w:val="subscript"/>
        </w:rPr>
        <w:t>ij</w:t>
      </w:r>
      <w:r w:rsidR="005D5954">
        <w:t>= 0. Note k = k(x</w:t>
      </w:r>
      <w:r w:rsidR="005D5954">
        <w:rPr>
          <w:rStyle w:val="subscript"/>
        </w:rPr>
        <w:t>2</w:t>
      </w:r>
      <w:r w:rsidR="005D5954">
        <w:t>). We get some simple ODE's for p, τ, S</w:t>
      </w:r>
      <w:r w:rsidR="005D5954">
        <w:rPr>
          <w:rStyle w:val="subscript"/>
        </w:rPr>
        <w:t>22</w:t>
      </w:r>
      <w:r w:rsidR="005D5954">
        <w:t xml:space="preserve">. </w:t>
      </w:r>
    </w:p>
    <w:p w14:paraId="51B71061" w14:textId="77777777" w:rsidR="004D5037" w:rsidRDefault="004D5037" w:rsidP="00197E1D">
      <w:r>
        <w:tab/>
        <w:t>It is trivial then to obtain 8.23.5 which then says that -∂</w:t>
      </w:r>
      <w:r>
        <w:rPr>
          <w:rStyle w:val="subscript"/>
        </w:rPr>
        <w:t>1</w:t>
      </w:r>
      <w:r>
        <w:t>p = f, a constant. This is the constant pressure gradient in anywhere between the plates, so the pressure is dropping off linearly as we move to the right in our little flat pipe. I have verified all equations on page 496-7 top. The problem is to concoct an experiment that lets you measure τ(k) for the fluid. We find that τ(k) = -f x</w:t>
      </w:r>
      <w:r>
        <w:rPr>
          <w:rStyle w:val="subscript"/>
        </w:rPr>
        <w:t>2</w:t>
      </w:r>
      <w:r>
        <w:t xml:space="preserve"> so k = τ</w:t>
      </w:r>
      <w:r>
        <w:rPr>
          <w:rStyle w:val="superscript"/>
        </w:rPr>
        <w:t>-1</w:t>
      </w:r>
      <w:r>
        <w:t>(-fx</w:t>
      </w:r>
      <w:r>
        <w:rPr>
          <w:rStyle w:val="subscript"/>
        </w:rPr>
        <w:t>2</w:t>
      </w:r>
      <w:r>
        <w:t>) which we know is odd, so k = - τ</w:t>
      </w:r>
      <w:r>
        <w:rPr>
          <w:rStyle w:val="superscript"/>
        </w:rPr>
        <w:t>-1</w:t>
      </w:r>
      <w:r>
        <w:t>(fx</w:t>
      </w:r>
      <w:r>
        <w:rPr>
          <w:rStyle w:val="subscript"/>
        </w:rPr>
        <w:t>2</w:t>
      </w:r>
      <w:r>
        <w:t>)  = - γ(fx</w:t>
      </w:r>
      <w:r>
        <w:rPr>
          <w:rStyle w:val="subscript"/>
        </w:rPr>
        <w:t>2</w:t>
      </w:r>
      <w:r>
        <w:t>) where γ is a new name for function τ</w:t>
      </w:r>
      <w:r>
        <w:rPr>
          <w:rStyle w:val="superscript"/>
        </w:rPr>
        <w:t>-1</w:t>
      </w:r>
      <w:r>
        <w:t>. The plan is first to find the total flow Q (per unit cross section I guess) and we get 8.23.14. Fiddling gives 8.23.17 and this lays out the required experiment. For a set of pressure gradient values f</w:t>
      </w:r>
      <w:r>
        <w:rPr>
          <w:rStyle w:val="subscript"/>
        </w:rPr>
        <w:t>i</w:t>
      </w:r>
      <w:r>
        <w:t xml:space="preserve"> measure Q. Then using this data, plot f</w:t>
      </w:r>
      <w:r>
        <w:rPr>
          <w:rStyle w:val="superscript"/>
        </w:rPr>
        <w:t>2</w:t>
      </w:r>
      <w:r>
        <w:t>Q versus f.  Differentiate this plot to get a new plot which is ∂</w:t>
      </w:r>
      <w:r>
        <w:rPr>
          <w:rStyle w:val="subscript"/>
        </w:rPr>
        <w:t>f</w:t>
      </w:r>
      <w:r>
        <w:t>(f</w:t>
      </w:r>
      <w:r>
        <w:rPr>
          <w:rStyle w:val="superscript"/>
        </w:rPr>
        <w:t>2</w:t>
      </w:r>
      <w:r>
        <w:t>Q) for different values f</w:t>
      </w:r>
      <w:r>
        <w:rPr>
          <w:rStyle w:val="subscript"/>
        </w:rPr>
        <w:t>i</w:t>
      </w:r>
      <w:r>
        <w:t xml:space="preserve">. Then you get points for function γ(fh/2) asd shown in 8.23.17. </w:t>
      </w:r>
    </w:p>
    <w:p w14:paraId="76FC4C40" w14:textId="77777777" w:rsidR="004D5037" w:rsidRDefault="004D5037" w:rsidP="00197E1D">
      <w:r>
        <w:tab/>
        <w:t>So, if we set up this channel flow experiment, we have a way to measure function γ(S) = τ</w:t>
      </w:r>
      <w:r>
        <w:rPr>
          <w:rStyle w:val="superscript"/>
        </w:rPr>
        <w:t>-1</w:t>
      </w:r>
      <w:r>
        <w:t xml:space="preserve">(S) and from that we deduce τ(k).  This is one of the three viscometric functions of interest. </w:t>
      </w:r>
    </w:p>
    <w:p w14:paraId="48062C7C" w14:textId="77777777" w:rsidR="004D5037" w:rsidRDefault="004D5037" w:rsidP="00197E1D"/>
    <w:p w14:paraId="2FE566FE" w14:textId="77777777" w:rsidR="004D5037" w:rsidRPr="004D5037" w:rsidRDefault="007160F5" w:rsidP="00197E1D">
      <w:r w:rsidRPr="007160F5">
        <w:rPr>
          <w:u w:val="single"/>
        </w:rPr>
        <w:t>Example 8.23.1.</w:t>
      </w:r>
      <w:r>
        <w:t xml:space="preserve"> We want to use the model just described and reduce the results to the Newtonian fluid limit and see if we replicate earlier results of page 370. We start with knowledge that τ(k) = μk and at once we know that γ(S) = S/μ.  So we compute Q from 8.23.14 and lo and behold the result agrees with that found on page 370. This is just a good check of signs and factors of 2, etc. </w:t>
      </w:r>
    </w:p>
    <w:p w14:paraId="0EACDEDD" w14:textId="77777777" w:rsidR="00197E1D" w:rsidRPr="00197E1D" w:rsidRDefault="00197E1D" w:rsidP="00197E1D"/>
    <w:p w14:paraId="18EE8DCB" w14:textId="77777777" w:rsidR="007160F5" w:rsidRDefault="007160F5" w:rsidP="007160F5">
      <w:pPr>
        <w:pStyle w:val="Heading2"/>
      </w:pPr>
      <w:bookmarkStart w:id="26" w:name="_Toc337752421"/>
      <w:r>
        <w:t>8.24 Couette Flow  (497)</w:t>
      </w:r>
      <w:bookmarkEnd w:id="26"/>
      <w:r>
        <w:t xml:space="preserve"> </w:t>
      </w:r>
    </w:p>
    <w:p w14:paraId="12C25F7E" w14:textId="77777777" w:rsidR="007160F5" w:rsidRDefault="007160F5" w:rsidP="007160F5"/>
    <w:p w14:paraId="45D627D6" w14:textId="77777777" w:rsidR="007160F5" w:rsidRDefault="007160F5" w:rsidP="007160F5">
      <w:r>
        <w:t xml:space="preserve">The channel flow is perhaps impractical since you have to make it very wide. We should be able to construct a concentric cylinders Couette experiment as an alternate method of finding γ(S), and that is the goal of this section, where things are going to be more complicated. </w:t>
      </w:r>
    </w:p>
    <w:p w14:paraId="43C30606" w14:textId="77777777" w:rsidR="00632E98" w:rsidRDefault="00632E98" w:rsidP="007160F5">
      <w:r>
        <w:tab/>
        <w:t>Right off the bat we know the A</w:t>
      </w:r>
      <w:r>
        <w:rPr>
          <w:rStyle w:val="subscript"/>
        </w:rPr>
        <w:t>1,2</w:t>
      </w:r>
      <w:r>
        <w:t xml:space="preserve"> matrices from p 493 (we just did this). Lai replaces v</w:t>
      </w:r>
      <w:r>
        <w:rPr>
          <w:rStyle w:val="subscript"/>
        </w:rPr>
        <w:t>θ</w:t>
      </w:r>
      <w:r>
        <w:t>(r) by rω(r) so ω(r) is our function of interest. We showed Couette is viscometric. The general form 8.22.16 is supposedly a covariant equation, so we can write it in terms of the cylindrical unit vectors to get 8.24.4 based on 8.22.14, I agree. Again, we just want to find our three functions σ</w:t>
      </w:r>
      <w:r>
        <w:rPr>
          <w:rStyle w:val="subscript"/>
        </w:rPr>
        <w:t>1,2</w:t>
      </w:r>
      <w:r>
        <w:t xml:space="preserve"> and τ. </w:t>
      </w:r>
    </w:p>
    <w:p w14:paraId="2BCAE062" w14:textId="77777777" w:rsidR="00632E98" w:rsidRDefault="00632E98" w:rsidP="007160F5">
      <w:r>
        <w:tab/>
        <w:t xml:space="preserve">As before, we write the equations of motion, but we do this in cylindricals as shown on page </w:t>
      </w:r>
      <w:r w:rsidR="00F918A9">
        <w:t>170, a long time ago! For example, ∂</w:t>
      </w:r>
      <w:r w:rsidR="00F918A9">
        <w:rPr>
          <w:rStyle w:val="subscript"/>
        </w:rPr>
        <w:t>θ</w:t>
      </w:r>
      <w:r w:rsidR="00F918A9">
        <w:t>T</w:t>
      </w:r>
      <w:r w:rsidR="00F918A9">
        <w:rPr>
          <w:rStyle w:val="subscript"/>
        </w:rPr>
        <w:t>rθ</w:t>
      </w:r>
      <w:r w:rsidR="00F918A9">
        <w:t xml:space="preserve"> = 0 because T</w:t>
      </w:r>
      <w:r w:rsidR="00F918A9">
        <w:rPr>
          <w:rStyle w:val="subscript"/>
        </w:rPr>
        <w:t>rθ</w:t>
      </w:r>
      <w:r w:rsidR="00F918A9">
        <w:t xml:space="preserve"> = τ(k(r)) and does not depend on θ. </w:t>
      </w:r>
    </w:p>
    <w:p w14:paraId="210EDF07" w14:textId="77777777" w:rsidR="00841435" w:rsidRDefault="00841435" w:rsidP="007160F5">
      <w:r>
        <w:tab/>
        <w:t>The middle of our three equations tells us that T</w:t>
      </w:r>
      <w:r>
        <w:rPr>
          <w:rStyle w:val="subscript"/>
        </w:rPr>
        <w:t>rθ</w:t>
      </w:r>
      <w:r>
        <w:t xml:space="preserve"> = constant/r</w:t>
      </w:r>
      <w:r>
        <w:rPr>
          <w:rStyle w:val="superscript"/>
        </w:rPr>
        <w:t>2</w:t>
      </w:r>
      <w:r>
        <w:t xml:space="preserve"> and constant = M/2π where M is the torque per unit height applied to the fluid from the end caps of the cylinder. We apply a constant torque onto this Couette apparatus to make it go. It just turns out that M is the same at all r. The equations fly and we end up with 8.24.16 and 17. Lai notes that if we knew γ(S) ahead of time, we could use these equations to find ω(r) assuming we are driving R</w:t>
      </w:r>
      <w:r>
        <w:rPr>
          <w:rStyle w:val="subscript"/>
        </w:rPr>
        <w:t>1</w:t>
      </w:r>
      <w:r>
        <w:t xml:space="preserve"> inner at some fixed Ω</w:t>
      </w:r>
      <w:r>
        <w:rPr>
          <w:rStyle w:val="subscript"/>
        </w:rPr>
        <w:t>1</w:t>
      </w:r>
      <w:r>
        <w:t>, and then of course we know ω(R</w:t>
      </w:r>
      <w:r>
        <w:rPr>
          <w:rStyle w:val="subscript"/>
        </w:rPr>
        <w:t>2</w:t>
      </w:r>
      <w:r>
        <w:t>) which is Ω</w:t>
      </w:r>
      <w:r>
        <w:rPr>
          <w:rStyle w:val="subscript"/>
        </w:rPr>
        <w:t>2</w:t>
      </w:r>
      <w:r>
        <w:t xml:space="preserve">.  But we want to work backwards somehow to deduce γ(S). </w:t>
      </w:r>
    </w:p>
    <w:p w14:paraId="528ED7B3" w14:textId="77777777" w:rsidR="00841435" w:rsidRDefault="00841435" w:rsidP="007160F5">
      <w:r>
        <w:tab/>
      </w:r>
      <w:r w:rsidR="005D7339">
        <w:t>But first, a little digression. W</w:t>
      </w:r>
      <w:r>
        <w:t xml:space="preserve">e now use the first of the three EOM as shown in 8.24.18. </w:t>
      </w:r>
      <w:r w:rsidR="005D7339">
        <w:t>Notice how σ</w:t>
      </w:r>
      <w:r w:rsidR="005D7339">
        <w:rPr>
          <w:rStyle w:val="subscript"/>
        </w:rPr>
        <w:t>1</w:t>
      </w:r>
      <w:r w:rsidR="005D7339">
        <w:t xml:space="preserve"> naturally appears due to the form of this EOM, now maybe we know why σ</w:t>
      </w:r>
      <w:r w:rsidR="005D7339">
        <w:rPr>
          <w:rStyle w:val="subscript"/>
        </w:rPr>
        <w:t>1</w:t>
      </w:r>
      <w:r w:rsidR="005D7339">
        <w:t xml:space="preserve"> is a quantity of interest. Lai then shows the strange fact that, since σ</w:t>
      </w:r>
      <w:r w:rsidR="005D7339">
        <w:rPr>
          <w:rStyle w:val="subscript"/>
        </w:rPr>
        <w:t>1</w:t>
      </w:r>
      <w:r w:rsidR="005D7339">
        <w:t xml:space="preserve"> is positive in all known materials, the second term in 8.24.20 can outweigh the first, causing the radial force to be larger on the </w:t>
      </w:r>
      <w:r w:rsidR="005D7339" w:rsidRPr="005D7339">
        <w:rPr>
          <w:i/>
        </w:rPr>
        <w:t>inner</w:t>
      </w:r>
      <w:r w:rsidR="005D7339">
        <w:t xml:space="preserve"> cylinder, whereas you would think centrifugal would make the opposite be true. </w:t>
      </w:r>
    </w:p>
    <w:p w14:paraId="4CF5C4CB" w14:textId="77777777" w:rsidR="005D7339" w:rsidRDefault="005D7339" w:rsidP="007160F5">
      <w:r>
        <w:tab/>
        <w:t>Now on page 500 we resume the goal of deducing γ(S) from this experiment. The first task is to plot Γ(S</w:t>
      </w:r>
      <w:r>
        <w:rPr>
          <w:rStyle w:val="subscript"/>
        </w:rPr>
        <w:t>1</w:t>
      </w:r>
      <w:r>
        <w:t>) versus S</w:t>
      </w:r>
      <w:r>
        <w:rPr>
          <w:rStyle w:val="subscript"/>
        </w:rPr>
        <w:t>1</w:t>
      </w:r>
      <w:r>
        <w:t xml:space="preserve"> , where S</w:t>
      </w:r>
      <w:r>
        <w:rPr>
          <w:rStyle w:val="subscript"/>
        </w:rPr>
        <w:t>1</w:t>
      </w:r>
      <w:r>
        <w:t xml:space="preserve"> = M/(2πR</w:t>
      </w:r>
      <w:r>
        <w:rPr>
          <w:rStyle w:val="subscript"/>
        </w:rPr>
        <w:t>1</w:t>
      </w:r>
      <w:r>
        <w:rPr>
          <w:rStyle w:val="superscript"/>
        </w:rPr>
        <w:t>2</w:t>
      </w:r>
      <w:r>
        <w:t>) and Γ is the difference of γ's shown. We have to do this plot using 8.24.23. This means that you use lots of different M values, and for each you measure ΔΩ. You have a meter that measures M. In practice you apply some M, and this gives some Ω</w:t>
      </w:r>
      <w:r>
        <w:rPr>
          <w:rStyle w:val="subscript"/>
        </w:rPr>
        <w:t>2</w:t>
      </w:r>
      <w:r>
        <w:t xml:space="preserve"> hence ΔΩ. It seems reasonable that this gives you a plot of Γ(S</w:t>
      </w:r>
      <w:r>
        <w:rPr>
          <w:rStyle w:val="subscript"/>
        </w:rPr>
        <w:t>1</w:t>
      </w:r>
      <w:r>
        <w:t>) and you don't have to do anything unpleasant like vary R</w:t>
      </w:r>
      <w:r>
        <w:rPr>
          <w:rStyle w:val="subscript"/>
        </w:rPr>
        <w:t>i</w:t>
      </w:r>
      <w:r>
        <w:t xml:space="preserve">. Lai then shows that γ(S) is given by 8.24.26 so you can use your Γ(S) data to get γ(S). S detail here is that it is assumed that γ(0) = 0, and I think that follows from τ(0) = 0 since there is no stress when there is no shear action at some radius. So that is the answer to how you do an experiment to get γ. </w:t>
      </w:r>
    </w:p>
    <w:p w14:paraId="0B8B86A0" w14:textId="77777777" w:rsidR="005D7339" w:rsidRDefault="005D7339" w:rsidP="007160F5">
      <w:r>
        <w:tab/>
        <w:t>If you use a very small gap so ΔR &lt;&lt; R, we get a simpler result 8.24.28</w:t>
      </w:r>
      <w:r w:rsidR="00347ACF">
        <w:t xml:space="preserve">. Again, you apply M, measure ΔΩ and work out points on this graph. </w:t>
      </w:r>
      <w:r w:rsidR="004D0C42">
        <w:t xml:space="preserve">Here is a commercial Couette machine. </w:t>
      </w:r>
    </w:p>
    <w:p w14:paraId="02B86AAA" w14:textId="77777777" w:rsidR="00347ACF" w:rsidRDefault="00347ACF" w:rsidP="007160F5"/>
    <w:p w14:paraId="77E0BA9F" w14:textId="77777777" w:rsidR="00347ACF" w:rsidRDefault="00347ACF" w:rsidP="007160F5">
      <w:r>
        <w:pict>
          <v:shape id="_x0000_i1039" type="#_x0000_t75" style="width:182.25pt;height:195.75pt">
            <v:imagedata r:id="rId20" o:title=""/>
          </v:shape>
        </w:pict>
      </w:r>
    </w:p>
    <w:p w14:paraId="03644ED1" w14:textId="77777777" w:rsidR="00347ACF" w:rsidRDefault="00347ACF" w:rsidP="007160F5"/>
    <w:p w14:paraId="3A306571" w14:textId="77777777" w:rsidR="00347ACF" w:rsidRPr="004D0C42" w:rsidRDefault="00347ACF" w:rsidP="004D0C42">
      <w:pPr>
        <w:jc w:val="left"/>
        <w:rPr>
          <w:sz w:val="18"/>
          <w:szCs w:val="18"/>
        </w:rPr>
      </w:pPr>
      <w:r w:rsidRPr="004D0C42">
        <w:rPr>
          <w:sz w:val="18"/>
          <w:szCs w:val="18"/>
        </w:rPr>
        <w:t>1. Purpose &amp; characteristics</w:t>
      </w:r>
      <w:r w:rsidRPr="004D0C42">
        <w:rPr>
          <w:sz w:val="18"/>
          <w:szCs w:val="18"/>
        </w:rPr>
        <w:br/>
      </w:r>
      <w:r>
        <w:br/>
      </w:r>
      <w:r w:rsidRPr="00347ACF">
        <w:rPr>
          <w:sz w:val="18"/>
          <w:szCs w:val="18"/>
        </w:rPr>
        <w:t xml:space="preserve">Rigchina produces a range of </w:t>
      </w:r>
      <w:r w:rsidRPr="004D0C42">
        <w:rPr>
          <w:b/>
          <w:sz w:val="18"/>
          <w:szCs w:val="18"/>
        </w:rPr>
        <w:t>true Couette coaxial cylinder rotational viscometers</w:t>
      </w:r>
      <w:r w:rsidRPr="00347ACF">
        <w:rPr>
          <w:sz w:val="18"/>
          <w:szCs w:val="18"/>
        </w:rPr>
        <w:t xml:space="preserve">. The test fluid is contained in the annular space or shear gap between the cylinders. Rotation of the outer cylinder at known velocities is accomplished through precision gearing. The viscous drag exerted by the fluid creates a torque on the </w:t>
      </w:r>
      <w:r w:rsidRPr="004D0C42">
        <w:rPr>
          <w:b/>
          <w:sz w:val="18"/>
          <w:szCs w:val="18"/>
        </w:rPr>
        <w:t>inner cylinder or bob</w:t>
      </w:r>
      <w:r w:rsidRPr="00347ACF">
        <w:rPr>
          <w:sz w:val="18"/>
          <w:szCs w:val="18"/>
        </w:rPr>
        <w:t>. This torque is transmitted to a precision spring where its deflection is measured and then related to the test conditions and instrument constants. This system permits the true simulation of most significant flow process conditions encountered in industrial processing.</w:t>
      </w:r>
      <w:r w:rsidRPr="00347ACF">
        <w:rPr>
          <w:sz w:val="18"/>
          <w:szCs w:val="18"/>
        </w:rPr>
        <w:br/>
      </w:r>
      <w:r w:rsidRPr="00347ACF">
        <w:rPr>
          <w:sz w:val="18"/>
          <w:szCs w:val="18"/>
        </w:rPr>
        <w:br/>
        <w:t>Direct Indicating Viscometers combine accuracy with simplicity of design, and are recommended for evaluating materials that are Bingham plastics. These instruments are equipped with factory installed R1 Rotor Sleeve, B1 Bob, F1 Torsion Spring, and a stainless steel sample cup for testing according to American Petroleum Institute Specification RP 13B. Other rotor-bob combinations and/or torsion springs can be substituted to extend the torque measuring range or to increase the sensitivity of the torque measurement. Shear stress is read directly from a calibrated scale. Plastic viscosity and yield point of a fluid can be determined easily by making two simple subtractions from the observed data when the instrument is used with the R1-B1 combination and the standard F1 torsion spring.</w:t>
      </w:r>
      <w:r w:rsidRPr="00347ACF">
        <w:rPr>
          <w:sz w:val="18"/>
          <w:szCs w:val="18"/>
        </w:rPr>
        <w:br/>
      </w:r>
      <w:r w:rsidRPr="00347ACF">
        <w:rPr>
          <w:sz w:val="18"/>
          <w:szCs w:val="18"/>
        </w:rPr>
        <w:br/>
        <w:t>It applies to viscosity measurement of drilling fluid in all the big oil fields, scientific research institutions and laboratories and it also applies to geology, chemical industry, coal, wine making and etc.</w:t>
      </w:r>
    </w:p>
    <w:p w14:paraId="6DB07EC2" w14:textId="77777777" w:rsidR="002F4C71" w:rsidRDefault="002F4C71" w:rsidP="00BC4F59"/>
    <w:p w14:paraId="26FBC918" w14:textId="77777777" w:rsidR="002F4C71" w:rsidRDefault="002F4C71" w:rsidP="00BC4F59"/>
    <w:p w14:paraId="245E77DC" w14:textId="77777777" w:rsidR="009475A7" w:rsidRPr="00640596" w:rsidRDefault="009475A7" w:rsidP="004D0C42">
      <w:pPr>
        <w:pStyle w:val="Heading2"/>
      </w:pPr>
      <w:bookmarkStart w:id="27" w:name="_Toc337752422"/>
      <w:r w:rsidRPr="00640596">
        <w:t>Appendix 8.1.</w:t>
      </w:r>
      <w:bookmarkEnd w:id="27"/>
      <w:r w:rsidRPr="00640596">
        <w:t xml:space="preserve"> </w:t>
      </w:r>
    </w:p>
    <w:p w14:paraId="5728FA1A" w14:textId="77777777" w:rsidR="009475A7" w:rsidRDefault="009475A7" w:rsidP="00BC4F59"/>
    <w:p w14:paraId="5A0FA6B6" w14:textId="77777777" w:rsidR="009475A7" w:rsidRPr="00640596" w:rsidRDefault="009475A7" w:rsidP="00BC4F59">
      <w:pPr>
        <w:rPr>
          <w:u w:val="single"/>
        </w:rPr>
      </w:pPr>
      <w:r w:rsidRPr="00640596">
        <w:rPr>
          <w:u w:val="single"/>
        </w:rPr>
        <w:t xml:space="preserve">A. Polar coordinates. </w:t>
      </w:r>
    </w:p>
    <w:p w14:paraId="257B8A35" w14:textId="77777777" w:rsidR="009475A7" w:rsidRDefault="009475A7" w:rsidP="00BC4F59"/>
    <w:p w14:paraId="0F71D0EC" w14:textId="77777777" w:rsidR="009475A7" w:rsidRDefault="009475A7" w:rsidP="00BC4F59">
      <w:r w:rsidRPr="00640596">
        <w:rPr>
          <w:u w:val="single"/>
        </w:rPr>
        <w:t>B. Cylindrical and Sphericals</w:t>
      </w:r>
      <w:r>
        <w:t>. Finally Lai is forced to use the affine connection Γ, but he calls is Γ</w:t>
      </w:r>
      <w:r>
        <w:rPr>
          <w:rStyle w:val="subscript"/>
        </w:rPr>
        <w:t>ijk</w:t>
      </w:r>
      <w:r>
        <w:t xml:space="preserve"> with all indices down. The rank 2 tensor of interest is T.  He does things "his way" as I think I outlined in one place in tens</w:t>
      </w:r>
      <w:r w:rsidR="00640596">
        <w:t xml:space="preserve">or doc (in fact, right in the </w:t>
      </w:r>
      <w:r w:rsidR="00640596">
        <w:sym w:font="Symbol" w:char="F0D1"/>
      </w:r>
      <w:r w:rsidR="00640596">
        <w:t>v section!). The solution for cylindricals is stated by Lai in the table on page 504</w:t>
      </w:r>
      <w:r w:rsidR="00592597">
        <w:t>.  As shown in separate notes, I think Γ</w:t>
      </w:r>
      <w:r w:rsidR="00592597">
        <w:rPr>
          <w:rStyle w:val="superscript"/>
        </w:rPr>
        <w:t>Lai</w:t>
      </w:r>
      <w:r w:rsidR="00592597">
        <w:t xml:space="preserve"> might not be the same as the real affine connection because he is dealing with unit basis vectors. But OK, eventually I could verify everything in this appendix, but for now I will just let it be. It's not like Lai is likely to apply this to something critically important before the book ends. </w:t>
      </w:r>
    </w:p>
    <w:p w14:paraId="1C68B405" w14:textId="77777777" w:rsidR="004D0C42" w:rsidRDefault="004D0C42" w:rsidP="00BC4F59"/>
    <w:p w14:paraId="77CEE5D3" w14:textId="77777777" w:rsidR="004D0C42" w:rsidRPr="00592597" w:rsidRDefault="004D0C42" w:rsidP="00BC4F59">
      <w:r w:rsidRPr="004D0C42">
        <w:rPr>
          <w:b/>
        </w:rPr>
        <w:t>Task</w:t>
      </w:r>
      <w:r>
        <w:t>:  I could try to work up (</w:t>
      </w:r>
      <w:r>
        <w:sym w:font="Symbol" w:char="F0D1"/>
      </w:r>
      <w:r>
        <w:t xml:space="preserve">T) as an extension to my tensor doc work, of course valid in all coordinate systems, then I would have to verify this against the massive Lai results on page 504. This could be a big job, but maybe not. I would rather do meta notes for Chapter 8 instead. </w:t>
      </w:r>
    </w:p>
    <w:p w14:paraId="5753D0D4" w14:textId="77777777" w:rsidR="00BC4F59" w:rsidRPr="00BC4F59" w:rsidRDefault="00BC4F59" w:rsidP="00063133"/>
    <w:p w14:paraId="457F348D" w14:textId="77777777" w:rsidR="00EB1E88" w:rsidRPr="00EB1E88" w:rsidRDefault="00EB1E88" w:rsidP="00063133"/>
    <w:sectPr w:rsidR="00EB1E88" w:rsidRPr="00EB1E88">
      <w:footerReference w:type="default" r:id="rId21"/>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87145C" w14:textId="77777777" w:rsidR="00DF1007" w:rsidRDefault="00DF1007">
      <w:r>
        <w:separator/>
      </w:r>
    </w:p>
  </w:endnote>
  <w:endnote w:type="continuationSeparator" w:id="0">
    <w:p w14:paraId="005280CB" w14:textId="77777777" w:rsidR="00DF1007" w:rsidRDefault="00DF10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41309" w14:textId="77777777" w:rsidR="00A62FD6" w:rsidRDefault="00A62FD6">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FE014E">
      <w:rPr>
        <w:rStyle w:val="PageNumber"/>
        <w:noProof/>
      </w:rPr>
      <w:t>31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8D7806" w14:textId="77777777" w:rsidR="00DF1007" w:rsidRDefault="00DF1007">
      <w:r>
        <w:separator/>
      </w:r>
    </w:p>
  </w:footnote>
  <w:footnote w:type="continuationSeparator" w:id="0">
    <w:p w14:paraId="5C09E293" w14:textId="77777777" w:rsidR="00DF1007" w:rsidRDefault="00DF100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B171D"/>
    <w:rsid w:val="00011916"/>
    <w:rsid w:val="0001201B"/>
    <w:rsid w:val="0001344C"/>
    <w:rsid w:val="000315CA"/>
    <w:rsid w:val="00032790"/>
    <w:rsid w:val="000352EE"/>
    <w:rsid w:val="0003672F"/>
    <w:rsid w:val="00052179"/>
    <w:rsid w:val="000522DF"/>
    <w:rsid w:val="00054B07"/>
    <w:rsid w:val="0005651E"/>
    <w:rsid w:val="00063133"/>
    <w:rsid w:val="00064021"/>
    <w:rsid w:val="00072960"/>
    <w:rsid w:val="0008034B"/>
    <w:rsid w:val="0008631A"/>
    <w:rsid w:val="00092C76"/>
    <w:rsid w:val="000A162F"/>
    <w:rsid w:val="000A6BDE"/>
    <w:rsid w:val="000B3DCB"/>
    <w:rsid w:val="000C1B8E"/>
    <w:rsid w:val="000D2080"/>
    <w:rsid w:val="000E6AE0"/>
    <w:rsid w:val="000F4AD2"/>
    <w:rsid w:val="000F7B78"/>
    <w:rsid w:val="00110126"/>
    <w:rsid w:val="00130273"/>
    <w:rsid w:val="00136FED"/>
    <w:rsid w:val="001570C9"/>
    <w:rsid w:val="001624D4"/>
    <w:rsid w:val="001635D4"/>
    <w:rsid w:val="001677E9"/>
    <w:rsid w:val="00186EA4"/>
    <w:rsid w:val="00190B89"/>
    <w:rsid w:val="00194C37"/>
    <w:rsid w:val="00197E1D"/>
    <w:rsid w:val="001A1EFA"/>
    <w:rsid w:val="001D422C"/>
    <w:rsid w:val="001E12A1"/>
    <w:rsid w:val="001F6A06"/>
    <w:rsid w:val="0020635D"/>
    <w:rsid w:val="0020790D"/>
    <w:rsid w:val="00227FEA"/>
    <w:rsid w:val="0023391A"/>
    <w:rsid w:val="00235E32"/>
    <w:rsid w:val="00252488"/>
    <w:rsid w:val="002604EC"/>
    <w:rsid w:val="0026152B"/>
    <w:rsid w:val="00265985"/>
    <w:rsid w:val="00283691"/>
    <w:rsid w:val="00291390"/>
    <w:rsid w:val="002A48AF"/>
    <w:rsid w:val="002A516E"/>
    <w:rsid w:val="002C0CD5"/>
    <w:rsid w:val="002C5CCF"/>
    <w:rsid w:val="002D05AF"/>
    <w:rsid w:val="002D4894"/>
    <w:rsid w:val="002D6EAE"/>
    <w:rsid w:val="002F271F"/>
    <w:rsid w:val="002F4C71"/>
    <w:rsid w:val="002F6609"/>
    <w:rsid w:val="003020F8"/>
    <w:rsid w:val="0030350C"/>
    <w:rsid w:val="00325379"/>
    <w:rsid w:val="00330E53"/>
    <w:rsid w:val="00342544"/>
    <w:rsid w:val="00347ACF"/>
    <w:rsid w:val="00351EE4"/>
    <w:rsid w:val="00354B37"/>
    <w:rsid w:val="0037736B"/>
    <w:rsid w:val="00383554"/>
    <w:rsid w:val="00383E9C"/>
    <w:rsid w:val="00385551"/>
    <w:rsid w:val="00387D22"/>
    <w:rsid w:val="00392547"/>
    <w:rsid w:val="003A49F1"/>
    <w:rsid w:val="003A4E73"/>
    <w:rsid w:val="003B7107"/>
    <w:rsid w:val="003C54DC"/>
    <w:rsid w:val="003D50E5"/>
    <w:rsid w:val="003E07C4"/>
    <w:rsid w:val="00426E72"/>
    <w:rsid w:val="0043379F"/>
    <w:rsid w:val="004430DB"/>
    <w:rsid w:val="00450BA6"/>
    <w:rsid w:val="00451F63"/>
    <w:rsid w:val="00453FB0"/>
    <w:rsid w:val="00455045"/>
    <w:rsid w:val="0046306D"/>
    <w:rsid w:val="0046473F"/>
    <w:rsid w:val="004651A3"/>
    <w:rsid w:val="00467BE8"/>
    <w:rsid w:val="004702F8"/>
    <w:rsid w:val="004860DE"/>
    <w:rsid w:val="00490E72"/>
    <w:rsid w:val="00491B69"/>
    <w:rsid w:val="00492F5E"/>
    <w:rsid w:val="00493D81"/>
    <w:rsid w:val="004953A2"/>
    <w:rsid w:val="004A5033"/>
    <w:rsid w:val="004B2A92"/>
    <w:rsid w:val="004C5720"/>
    <w:rsid w:val="004D0C42"/>
    <w:rsid w:val="004D5037"/>
    <w:rsid w:val="004F34A2"/>
    <w:rsid w:val="00505004"/>
    <w:rsid w:val="00511127"/>
    <w:rsid w:val="005156BB"/>
    <w:rsid w:val="005276A3"/>
    <w:rsid w:val="00551381"/>
    <w:rsid w:val="005756DC"/>
    <w:rsid w:val="00584B53"/>
    <w:rsid w:val="00592597"/>
    <w:rsid w:val="00597B03"/>
    <w:rsid w:val="005A173F"/>
    <w:rsid w:val="005A2484"/>
    <w:rsid w:val="005A5EC8"/>
    <w:rsid w:val="005C0914"/>
    <w:rsid w:val="005C4E11"/>
    <w:rsid w:val="005D1E87"/>
    <w:rsid w:val="005D4D28"/>
    <w:rsid w:val="005D5954"/>
    <w:rsid w:val="005D7339"/>
    <w:rsid w:val="005F085A"/>
    <w:rsid w:val="005F0E1C"/>
    <w:rsid w:val="005F5B62"/>
    <w:rsid w:val="00610300"/>
    <w:rsid w:val="006160A6"/>
    <w:rsid w:val="00632E98"/>
    <w:rsid w:val="00640596"/>
    <w:rsid w:val="006415F0"/>
    <w:rsid w:val="00643A57"/>
    <w:rsid w:val="00643F6E"/>
    <w:rsid w:val="0064710F"/>
    <w:rsid w:val="0065275E"/>
    <w:rsid w:val="00661929"/>
    <w:rsid w:val="0066754D"/>
    <w:rsid w:val="00674188"/>
    <w:rsid w:val="0067431A"/>
    <w:rsid w:val="006761D1"/>
    <w:rsid w:val="006823E5"/>
    <w:rsid w:val="006A2A68"/>
    <w:rsid w:val="006B103E"/>
    <w:rsid w:val="006B7AA1"/>
    <w:rsid w:val="006C3D2C"/>
    <w:rsid w:val="006D2437"/>
    <w:rsid w:val="006D4393"/>
    <w:rsid w:val="006D6A57"/>
    <w:rsid w:val="006F409F"/>
    <w:rsid w:val="006F5E7C"/>
    <w:rsid w:val="0070654E"/>
    <w:rsid w:val="00706FB5"/>
    <w:rsid w:val="007160F5"/>
    <w:rsid w:val="00720868"/>
    <w:rsid w:val="00732F59"/>
    <w:rsid w:val="007418FC"/>
    <w:rsid w:val="00750B63"/>
    <w:rsid w:val="00780987"/>
    <w:rsid w:val="00786B92"/>
    <w:rsid w:val="0079099B"/>
    <w:rsid w:val="00791BD7"/>
    <w:rsid w:val="0079242B"/>
    <w:rsid w:val="007A1E44"/>
    <w:rsid w:val="007A23A3"/>
    <w:rsid w:val="007A4051"/>
    <w:rsid w:val="007A70D3"/>
    <w:rsid w:val="007B2201"/>
    <w:rsid w:val="007B2632"/>
    <w:rsid w:val="007C70C6"/>
    <w:rsid w:val="007E26A4"/>
    <w:rsid w:val="007E726A"/>
    <w:rsid w:val="008017AE"/>
    <w:rsid w:val="00805877"/>
    <w:rsid w:val="00817AEF"/>
    <w:rsid w:val="0082785B"/>
    <w:rsid w:val="0083105B"/>
    <w:rsid w:val="0083175C"/>
    <w:rsid w:val="00833DC4"/>
    <w:rsid w:val="00840287"/>
    <w:rsid w:val="00841435"/>
    <w:rsid w:val="0085248A"/>
    <w:rsid w:val="00855BAC"/>
    <w:rsid w:val="008675B1"/>
    <w:rsid w:val="00882845"/>
    <w:rsid w:val="008949E4"/>
    <w:rsid w:val="008A209E"/>
    <w:rsid w:val="008A239E"/>
    <w:rsid w:val="008A55BF"/>
    <w:rsid w:val="008A5FBF"/>
    <w:rsid w:val="008B314A"/>
    <w:rsid w:val="008C653B"/>
    <w:rsid w:val="008D336F"/>
    <w:rsid w:val="008E79EF"/>
    <w:rsid w:val="008F3D30"/>
    <w:rsid w:val="008F43C6"/>
    <w:rsid w:val="008F7222"/>
    <w:rsid w:val="008F7F5F"/>
    <w:rsid w:val="009042CF"/>
    <w:rsid w:val="00913848"/>
    <w:rsid w:val="00923F6A"/>
    <w:rsid w:val="009313DC"/>
    <w:rsid w:val="00935C1C"/>
    <w:rsid w:val="009370EF"/>
    <w:rsid w:val="00942AAE"/>
    <w:rsid w:val="00946614"/>
    <w:rsid w:val="009475A7"/>
    <w:rsid w:val="00947C86"/>
    <w:rsid w:val="00960DBC"/>
    <w:rsid w:val="00966124"/>
    <w:rsid w:val="00973E35"/>
    <w:rsid w:val="00982D5D"/>
    <w:rsid w:val="009835F4"/>
    <w:rsid w:val="009B2908"/>
    <w:rsid w:val="009E2DBF"/>
    <w:rsid w:val="009E477C"/>
    <w:rsid w:val="00A14069"/>
    <w:rsid w:val="00A2578F"/>
    <w:rsid w:val="00A30E4A"/>
    <w:rsid w:val="00A35C51"/>
    <w:rsid w:val="00A37B8D"/>
    <w:rsid w:val="00A47212"/>
    <w:rsid w:val="00A50136"/>
    <w:rsid w:val="00A54EC3"/>
    <w:rsid w:val="00A62FD6"/>
    <w:rsid w:val="00A64971"/>
    <w:rsid w:val="00A66B17"/>
    <w:rsid w:val="00A711B1"/>
    <w:rsid w:val="00A749AD"/>
    <w:rsid w:val="00A80C0B"/>
    <w:rsid w:val="00A900C4"/>
    <w:rsid w:val="00A939E3"/>
    <w:rsid w:val="00A93E64"/>
    <w:rsid w:val="00A95DAD"/>
    <w:rsid w:val="00AA45B5"/>
    <w:rsid w:val="00AA5695"/>
    <w:rsid w:val="00AB6F29"/>
    <w:rsid w:val="00AC67B4"/>
    <w:rsid w:val="00AD40B5"/>
    <w:rsid w:val="00AE5318"/>
    <w:rsid w:val="00AE788B"/>
    <w:rsid w:val="00AF1488"/>
    <w:rsid w:val="00B15F00"/>
    <w:rsid w:val="00B230D1"/>
    <w:rsid w:val="00B26899"/>
    <w:rsid w:val="00B35FD3"/>
    <w:rsid w:val="00B36629"/>
    <w:rsid w:val="00B44541"/>
    <w:rsid w:val="00B63155"/>
    <w:rsid w:val="00B71D16"/>
    <w:rsid w:val="00B73D96"/>
    <w:rsid w:val="00B768CF"/>
    <w:rsid w:val="00B77FE4"/>
    <w:rsid w:val="00B8156C"/>
    <w:rsid w:val="00B848B8"/>
    <w:rsid w:val="00BA1C2C"/>
    <w:rsid w:val="00BA491E"/>
    <w:rsid w:val="00BA58F2"/>
    <w:rsid w:val="00BA704D"/>
    <w:rsid w:val="00BA7309"/>
    <w:rsid w:val="00BA7CD3"/>
    <w:rsid w:val="00BB7DD9"/>
    <w:rsid w:val="00BC4F59"/>
    <w:rsid w:val="00BD135D"/>
    <w:rsid w:val="00BD6B0E"/>
    <w:rsid w:val="00BE2B31"/>
    <w:rsid w:val="00C00A8C"/>
    <w:rsid w:val="00C136C0"/>
    <w:rsid w:val="00C331FE"/>
    <w:rsid w:val="00C357B9"/>
    <w:rsid w:val="00C37062"/>
    <w:rsid w:val="00C40F10"/>
    <w:rsid w:val="00C41294"/>
    <w:rsid w:val="00C51A25"/>
    <w:rsid w:val="00C56302"/>
    <w:rsid w:val="00C61195"/>
    <w:rsid w:val="00C632B9"/>
    <w:rsid w:val="00C75231"/>
    <w:rsid w:val="00C75B9C"/>
    <w:rsid w:val="00C766B1"/>
    <w:rsid w:val="00C821F8"/>
    <w:rsid w:val="00C84FAA"/>
    <w:rsid w:val="00C85D48"/>
    <w:rsid w:val="00C9126C"/>
    <w:rsid w:val="00C96E9A"/>
    <w:rsid w:val="00C97452"/>
    <w:rsid w:val="00CA38E1"/>
    <w:rsid w:val="00CB2582"/>
    <w:rsid w:val="00CB4FB9"/>
    <w:rsid w:val="00CC680B"/>
    <w:rsid w:val="00CC7D09"/>
    <w:rsid w:val="00CD3FCC"/>
    <w:rsid w:val="00CE198E"/>
    <w:rsid w:val="00CE3D25"/>
    <w:rsid w:val="00CE4951"/>
    <w:rsid w:val="00CE7A91"/>
    <w:rsid w:val="00D11A7D"/>
    <w:rsid w:val="00D16A0B"/>
    <w:rsid w:val="00D17745"/>
    <w:rsid w:val="00D30256"/>
    <w:rsid w:val="00D31115"/>
    <w:rsid w:val="00D72B37"/>
    <w:rsid w:val="00D75654"/>
    <w:rsid w:val="00D851C0"/>
    <w:rsid w:val="00D86832"/>
    <w:rsid w:val="00D90FA3"/>
    <w:rsid w:val="00DA068D"/>
    <w:rsid w:val="00DA2775"/>
    <w:rsid w:val="00DB67BA"/>
    <w:rsid w:val="00DC3201"/>
    <w:rsid w:val="00DC5D18"/>
    <w:rsid w:val="00DD01A1"/>
    <w:rsid w:val="00DD2407"/>
    <w:rsid w:val="00DD25A3"/>
    <w:rsid w:val="00DD555C"/>
    <w:rsid w:val="00DD737D"/>
    <w:rsid w:val="00DF1007"/>
    <w:rsid w:val="00E0029E"/>
    <w:rsid w:val="00E032B2"/>
    <w:rsid w:val="00E222C3"/>
    <w:rsid w:val="00E434F0"/>
    <w:rsid w:val="00E52D64"/>
    <w:rsid w:val="00E53F23"/>
    <w:rsid w:val="00E62CA9"/>
    <w:rsid w:val="00E66046"/>
    <w:rsid w:val="00E6691C"/>
    <w:rsid w:val="00E6781A"/>
    <w:rsid w:val="00E72164"/>
    <w:rsid w:val="00E74716"/>
    <w:rsid w:val="00E86B7E"/>
    <w:rsid w:val="00E903A4"/>
    <w:rsid w:val="00EA1AA3"/>
    <w:rsid w:val="00EA217A"/>
    <w:rsid w:val="00EA5ADB"/>
    <w:rsid w:val="00EB171D"/>
    <w:rsid w:val="00EB1E88"/>
    <w:rsid w:val="00EB3884"/>
    <w:rsid w:val="00EB59F7"/>
    <w:rsid w:val="00EB621A"/>
    <w:rsid w:val="00EC0C35"/>
    <w:rsid w:val="00EC0F7A"/>
    <w:rsid w:val="00EC21A9"/>
    <w:rsid w:val="00EC7586"/>
    <w:rsid w:val="00ED4D16"/>
    <w:rsid w:val="00ED4E92"/>
    <w:rsid w:val="00EF1E4B"/>
    <w:rsid w:val="00F04E67"/>
    <w:rsid w:val="00F07C13"/>
    <w:rsid w:val="00F13BDE"/>
    <w:rsid w:val="00F15287"/>
    <w:rsid w:val="00F26524"/>
    <w:rsid w:val="00F3578B"/>
    <w:rsid w:val="00F416D7"/>
    <w:rsid w:val="00F51F95"/>
    <w:rsid w:val="00F61AC2"/>
    <w:rsid w:val="00F918A9"/>
    <w:rsid w:val="00F923B3"/>
    <w:rsid w:val="00F92956"/>
    <w:rsid w:val="00F97007"/>
    <w:rsid w:val="00F97418"/>
    <w:rsid w:val="00FA223C"/>
    <w:rsid w:val="00FB71C5"/>
    <w:rsid w:val="00FC5557"/>
    <w:rsid w:val="00FE014E"/>
    <w:rsid w:val="00FE4914"/>
    <w:rsid w:val="00FE72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E3ED01"/>
  <w15:chartTrackingRefBased/>
  <w15:docId w15:val="{0247FB43-C5E0-4821-B266-FA8C6C7E6D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A66B17"/>
    <w:rPr>
      <w:color w:val="0000FF"/>
      <w:u w:val="single"/>
    </w:rPr>
  </w:style>
  <w:style w:type="paragraph" w:styleId="TOC3">
    <w:name w:val="toc 3"/>
    <w:basedOn w:val="Normal"/>
    <w:next w:val="Normal"/>
    <w:autoRedefine/>
    <w:semiHidden/>
    <w:rsid w:val="00F416D7"/>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F416D7"/>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F416D7"/>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F416D7"/>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F416D7"/>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F416D7"/>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F416D7"/>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3" Type="http://schemas.openxmlformats.org/officeDocument/2006/relationships/webSettings" Target="webSettings.xml"/><Relationship Id="rId21" Type="http://schemas.openxmlformats.org/officeDocument/2006/relationships/footer" Target="footer1.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theme" Target="theme/theme1.xml"/><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15074</Words>
  <Characters>64217</Characters>
  <Application>Microsoft Office Word</Application>
  <DocSecurity>4</DocSecurity>
  <Lines>1427</Lines>
  <Paragraphs>609</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78682</CharactersWithSpaces>
  <SharedDoc>false</SharedDoc>
  <HLinks>
    <vt:vector size="168" baseType="variant">
      <vt:variant>
        <vt:i4>1245237</vt:i4>
      </vt:variant>
      <vt:variant>
        <vt:i4>164</vt:i4>
      </vt:variant>
      <vt:variant>
        <vt:i4>0</vt:i4>
      </vt:variant>
      <vt:variant>
        <vt:i4>5</vt:i4>
      </vt:variant>
      <vt:variant>
        <vt:lpwstr/>
      </vt:variant>
      <vt:variant>
        <vt:lpwstr>_Toc337752422</vt:lpwstr>
      </vt:variant>
      <vt:variant>
        <vt:i4>1245237</vt:i4>
      </vt:variant>
      <vt:variant>
        <vt:i4>158</vt:i4>
      </vt:variant>
      <vt:variant>
        <vt:i4>0</vt:i4>
      </vt:variant>
      <vt:variant>
        <vt:i4>5</vt:i4>
      </vt:variant>
      <vt:variant>
        <vt:lpwstr/>
      </vt:variant>
      <vt:variant>
        <vt:lpwstr>_Toc337752421</vt:lpwstr>
      </vt:variant>
      <vt:variant>
        <vt:i4>1245237</vt:i4>
      </vt:variant>
      <vt:variant>
        <vt:i4>152</vt:i4>
      </vt:variant>
      <vt:variant>
        <vt:i4>0</vt:i4>
      </vt:variant>
      <vt:variant>
        <vt:i4>5</vt:i4>
      </vt:variant>
      <vt:variant>
        <vt:lpwstr/>
      </vt:variant>
      <vt:variant>
        <vt:lpwstr>_Toc337752420</vt:lpwstr>
      </vt:variant>
      <vt:variant>
        <vt:i4>1048629</vt:i4>
      </vt:variant>
      <vt:variant>
        <vt:i4>146</vt:i4>
      </vt:variant>
      <vt:variant>
        <vt:i4>0</vt:i4>
      </vt:variant>
      <vt:variant>
        <vt:i4>5</vt:i4>
      </vt:variant>
      <vt:variant>
        <vt:lpwstr/>
      </vt:variant>
      <vt:variant>
        <vt:lpwstr>_Toc337752419</vt:lpwstr>
      </vt:variant>
      <vt:variant>
        <vt:i4>1048629</vt:i4>
      </vt:variant>
      <vt:variant>
        <vt:i4>140</vt:i4>
      </vt:variant>
      <vt:variant>
        <vt:i4>0</vt:i4>
      </vt:variant>
      <vt:variant>
        <vt:i4>5</vt:i4>
      </vt:variant>
      <vt:variant>
        <vt:lpwstr/>
      </vt:variant>
      <vt:variant>
        <vt:lpwstr>_Toc337752418</vt:lpwstr>
      </vt:variant>
      <vt:variant>
        <vt:i4>1048629</vt:i4>
      </vt:variant>
      <vt:variant>
        <vt:i4>134</vt:i4>
      </vt:variant>
      <vt:variant>
        <vt:i4>0</vt:i4>
      </vt:variant>
      <vt:variant>
        <vt:i4>5</vt:i4>
      </vt:variant>
      <vt:variant>
        <vt:lpwstr/>
      </vt:variant>
      <vt:variant>
        <vt:lpwstr>_Toc337752417</vt:lpwstr>
      </vt:variant>
      <vt:variant>
        <vt:i4>1048629</vt:i4>
      </vt:variant>
      <vt:variant>
        <vt:i4>128</vt:i4>
      </vt:variant>
      <vt:variant>
        <vt:i4>0</vt:i4>
      </vt:variant>
      <vt:variant>
        <vt:i4>5</vt:i4>
      </vt:variant>
      <vt:variant>
        <vt:lpwstr/>
      </vt:variant>
      <vt:variant>
        <vt:lpwstr>_Toc337752416</vt:lpwstr>
      </vt:variant>
      <vt:variant>
        <vt:i4>1048629</vt:i4>
      </vt:variant>
      <vt:variant>
        <vt:i4>122</vt:i4>
      </vt:variant>
      <vt:variant>
        <vt:i4>0</vt:i4>
      </vt:variant>
      <vt:variant>
        <vt:i4>5</vt:i4>
      </vt:variant>
      <vt:variant>
        <vt:lpwstr/>
      </vt:variant>
      <vt:variant>
        <vt:lpwstr>_Toc337752415</vt:lpwstr>
      </vt:variant>
      <vt:variant>
        <vt:i4>1048629</vt:i4>
      </vt:variant>
      <vt:variant>
        <vt:i4>116</vt:i4>
      </vt:variant>
      <vt:variant>
        <vt:i4>0</vt:i4>
      </vt:variant>
      <vt:variant>
        <vt:i4>5</vt:i4>
      </vt:variant>
      <vt:variant>
        <vt:lpwstr/>
      </vt:variant>
      <vt:variant>
        <vt:lpwstr>_Toc337752414</vt:lpwstr>
      </vt:variant>
      <vt:variant>
        <vt:i4>1048629</vt:i4>
      </vt:variant>
      <vt:variant>
        <vt:i4>110</vt:i4>
      </vt:variant>
      <vt:variant>
        <vt:i4>0</vt:i4>
      </vt:variant>
      <vt:variant>
        <vt:i4>5</vt:i4>
      </vt:variant>
      <vt:variant>
        <vt:lpwstr/>
      </vt:variant>
      <vt:variant>
        <vt:lpwstr>_Toc337752413</vt:lpwstr>
      </vt:variant>
      <vt:variant>
        <vt:i4>1048629</vt:i4>
      </vt:variant>
      <vt:variant>
        <vt:i4>104</vt:i4>
      </vt:variant>
      <vt:variant>
        <vt:i4>0</vt:i4>
      </vt:variant>
      <vt:variant>
        <vt:i4>5</vt:i4>
      </vt:variant>
      <vt:variant>
        <vt:lpwstr/>
      </vt:variant>
      <vt:variant>
        <vt:lpwstr>_Toc337752412</vt:lpwstr>
      </vt:variant>
      <vt:variant>
        <vt:i4>1048629</vt:i4>
      </vt:variant>
      <vt:variant>
        <vt:i4>98</vt:i4>
      </vt:variant>
      <vt:variant>
        <vt:i4>0</vt:i4>
      </vt:variant>
      <vt:variant>
        <vt:i4>5</vt:i4>
      </vt:variant>
      <vt:variant>
        <vt:lpwstr/>
      </vt:variant>
      <vt:variant>
        <vt:lpwstr>_Toc337752411</vt:lpwstr>
      </vt:variant>
      <vt:variant>
        <vt:i4>1048629</vt:i4>
      </vt:variant>
      <vt:variant>
        <vt:i4>92</vt:i4>
      </vt:variant>
      <vt:variant>
        <vt:i4>0</vt:i4>
      </vt:variant>
      <vt:variant>
        <vt:i4>5</vt:i4>
      </vt:variant>
      <vt:variant>
        <vt:lpwstr/>
      </vt:variant>
      <vt:variant>
        <vt:lpwstr>_Toc337752410</vt:lpwstr>
      </vt:variant>
      <vt:variant>
        <vt:i4>1114165</vt:i4>
      </vt:variant>
      <vt:variant>
        <vt:i4>86</vt:i4>
      </vt:variant>
      <vt:variant>
        <vt:i4>0</vt:i4>
      </vt:variant>
      <vt:variant>
        <vt:i4>5</vt:i4>
      </vt:variant>
      <vt:variant>
        <vt:lpwstr/>
      </vt:variant>
      <vt:variant>
        <vt:lpwstr>_Toc337752409</vt:lpwstr>
      </vt:variant>
      <vt:variant>
        <vt:i4>1114165</vt:i4>
      </vt:variant>
      <vt:variant>
        <vt:i4>80</vt:i4>
      </vt:variant>
      <vt:variant>
        <vt:i4>0</vt:i4>
      </vt:variant>
      <vt:variant>
        <vt:i4>5</vt:i4>
      </vt:variant>
      <vt:variant>
        <vt:lpwstr/>
      </vt:variant>
      <vt:variant>
        <vt:lpwstr>_Toc337752408</vt:lpwstr>
      </vt:variant>
      <vt:variant>
        <vt:i4>1114165</vt:i4>
      </vt:variant>
      <vt:variant>
        <vt:i4>74</vt:i4>
      </vt:variant>
      <vt:variant>
        <vt:i4>0</vt:i4>
      </vt:variant>
      <vt:variant>
        <vt:i4>5</vt:i4>
      </vt:variant>
      <vt:variant>
        <vt:lpwstr/>
      </vt:variant>
      <vt:variant>
        <vt:lpwstr>_Toc337752407</vt:lpwstr>
      </vt:variant>
      <vt:variant>
        <vt:i4>1114165</vt:i4>
      </vt:variant>
      <vt:variant>
        <vt:i4>68</vt:i4>
      </vt:variant>
      <vt:variant>
        <vt:i4>0</vt:i4>
      </vt:variant>
      <vt:variant>
        <vt:i4>5</vt:i4>
      </vt:variant>
      <vt:variant>
        <vt:lpwstr/>
      </vt:variant>
      <vt:variant>
        <vt:lpwstr>_Toc337752406</vt:lpwstr>
      </vt:variant>
      <vt:variant>
        <vt:i4>1114165</vt:i4>
      </vt:variant>
      <vt:variant>
        <vt:i4>62</vt:i4>
      </vt:variant>
      <vt:variant>
        <vt:i4>0</vt:i4>
      </vt:variant>
      <vt:variant>
        <vt:i4>5</vt:i4>
      </vt:variant>
      <vt:variant>
        <vt:lpwstr/>
      </vt:variant>
      <vt:variant>
        <vt:lpwstr>_Toc337752405</vt:lpwstr>
      </vt:variant>
      <vt:variant>
        <vt:i4>1114165</vt:i4>
      </vt:variant>
      <vt:variant>
        <vt:i4>56</vt:i4>
      </vt:variant>
      <vt:variant>
        <vt:i4>0</vt:i4>
      </vt:variant>
      <vt:variant>
        <vt:i4>5</vt:i4>
      </vt:variant>
      <vt:variant>
        <vt:lpwstr/>
      </vt:variant>
      <vt:variant>
        <vt:lpwstr>_Toc337752404</vt:lpwstr>
      </vt:variant>
      <vt:variant>
        <vt:i4>1114165</vt:i4>
      </vt:variant>
      <vt:variant>
        <vt:i4>50</vt:i4>
      </vt:variant>
      <vt:variant>
        <vt:i4>0</vt:i4>
      </vt:variant>
      <vt:variant>
        <vt:i4>5</vt:i4>
      </vt:variant>
      <vt:variant>
        <vt:lpwstr/>
      </vt:variant>
      <vt:variant>
        <vt:lpwstr>_Toc337752403</vt:lpwstr>
      </vt:variant>
      <vt:variant>
        <vt:i4>1114165</vt:i4>
      </vt:variant>
      <vt:variant>
        <vt:i4>44</vt:i4>
      </vt:variant>
      <vt:variant>
        <vt:i4>0</vt:i4>
      </vt:variant>
      <vt:variant>
        <vt:i4>5</vt:i4>
      </vt:variant>
      <vt:variant>
        <vt:lpwstr/>
      </vt:variant>
      <vt:variant>
        <vt:lpwstr>_Toc337752402</vt:lpwstr>
      </vt:variant>
      <vt:variant>
        <vt:i4>1114165</vt:i4>
      </vt:variant>
      <vt:variant>
        <vt:i4>38</vt:i4>
      </vt:variant>
      <vt:variant>
        <vt:i4>0</vt:i4>
      </vt:variant>
      <vt:variant>
        <vt:i4>5</vt:i4>
      </vt:variant>
      <vt:variant>
        <vt:lpwstr/>
      </vt:variant>
      <vt:variant>
        <vt:lpwstr>_Toc337752401</vt:lpwstr>
      </vt:variant>
      <vt:variant>
        <vt:i4>1114165</vt:i4>
      </vt:variant>
      <vt:variant>
        <vt:i4>32</vt:i4>
      </vt:variant>
      <vt:variant>
        <vt:i4>0</vt:i4>
      </vt:variant>
      <vt:variant>
        <vt:i4>5</vt:i4>
      </vt:variant>
      <vt:variant>
        <vt:lpwstr/>
      </vt:variant>
      <vt:variant>
        <vt:lpwstr>_Toc337752400</vt:lpwstr>
      </vt:variant>
      <vt:variant>
        <vt:i4>1572914</vt:i4>
      </vt:variant>
      <vt:variant>
        <vt:i4>26</vt:i4>
      </vt:variant>
      <vt:variant>
        <vt:i4>0</vt:i4>
      </vt:variant>
      <vt:variant>
        <vt:i4>5</vt:i4>
      </vt:variant>
      <vt:variant>
        <vt:lpwstr/>
      </vt:variant>
      <vt:variant>
        <vt:lpwstr>_Toc337752399</vt:lpwstr>
      </vt:variant>
      <vt:variant>
        <vt:i4>1572914</vt:i4>
      </vt:variant>
      <vt:variant>
        <vt:i4>20</vt:i4>
      </vt:variant>
      <vt:variant>
        <vt:i4>0</vt:i4>
      </vt:variant>
      <vt:variant>
        <vt:i4>5</vt:i4>
      </vt:variant>
      <vt:variant>
        <vt:lpwstr/>
      </vt:variant>
      <vt:variant>
        <vt:lpwstr>_Toc337752398</vt:lpwstr>
      </vt:variant>
      <vt:variant>
        <vt:i4>1572914</vt:i4>
      </vt:variant>
      <vt:variant>
        <vt:i4>14</vt:i4>
      </vt:variant>
      <vt:variant>
        <vt:i4>0</vt:i4>
      </vt:variant>
      <vt:variant>
        <vt:i4>5</vt:i4>
      </vt:variant>
      <vt:variant>
        <vt:lpwstr/>
      </vt:variant>
      <vt:variant>
        <vt:lpwstr>_Toc337752397</vt:lpwstr>
      </vt:variant>
      <vt:variant>
        <vt:i4>1572914</vt:i4>
      </vt:variant>
      <vt:variant>
        <vt:i4>8</vt:i4>
      </vt:variant>
      <vt:variant>
        <vt:i4>0</vt:i4>
      </vt:variant>
      <vt:variant>
        <vt:i4>5</vt:i4>
      </vt:variant>
      <vt:variant>
        <vt:lpwstr/>
      </vt:variant>
      <vt:variant>
        <vt:lpwstr>_Toc337752396</vt:lpwstr>
      </vt:variant>
      <vt:variant>
        <vt:i4>1572914</vt:i4>
      </vt:variant>
      <vt:variant>
        <vt:i4>2</vt:i4>
      </vt:variant>
      <vt:variant>
        <vt:i4>0</vt:i4>
      </vt:variant>
      <vt:variant>
        <vt:i4>5</vt:i4>
      </vt:variant>
      <vt:variant>
        <vt:lpwstr/>
      </vt:variant>
      <vt:variant>
        <vt:lpwstr>_Toc337752395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cp:lastModifiedBy>Tom Lucht</cp:lastModifiedBy>
  <cp:revision>2</cp:revision>
  <dcterms:created xsi:type="dcterms:W3CDTF">2026-09-06T22:16:00Z</dcterms:created>
  <dcterms:modified xsi:type="dcterms:W3CDTF">2026-09-06T22:16:00Z</dcterms:modified>
</cp:coreProperties>
</file>