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33EB" w14:textId="77777777" w:rsidR="00291390" w:rsidRDefault="00A66B85">
      <w:pPr>
        <w:tabs>
          <w:tab w:val="right" w:pos="9270"/>
        </w:tabs>
      </w:pPr>
      <w:r w:rsidRPr="00A66B85">
        <w:rPr>
          <w:b/>
        </w:rPr>
        <w:t>Physical relation between S and S'</w:t>
      </w:r>
      <w:r w:rsidR="00291390">
        <w:rPr>
          <w:b/>
        </w:rPr>
        <w:tab/>
      </w:r>
      <w:r>
        <w:tab/>
      </w:r>
      <w:r>
        <w:tab/>
      </w:r>
      <w:r>
        <w:tab/>
      </w:r>
      <w:r w:rsidR="00291390">
        <w:t>PhL</w:t>
      </w:r>
      <w:r w:rsidR="00291390">
        <w:tab/>
      </w:r>
      <w:r w:rsidR="00291390">
        <w:tab/>
      </w:r>
      <w:r>
        <w:t>7.23.12</w:t>
      </w:r>
    </w:p>
    <w:p w14:paraId="7852857A" w14:textId="77777777" w:rsidR="00084CBE" w:rsidRDefault="00084CBE">
      <w:pPr>
        <w:tabs>
          <w:tab w:val="left" w:pos="7200"/>
          <w:tab w:val="left" w:pos="7920"/>
          <w:tab w:val="right" w:pos="9270"/>
        </w:tabs>
      </w:pPr>
    </w:p>
    <w:p w14:paraId="10D781A0" w14:textId="77777777" w:rsidR="0000722C" w:rsidRPr="0000722C" w:rsidRDefault="0000722C">
      <w:pPr>
        <w:tabs>
          <w:tab w:val="left" w:pos="7200"/>
          <w:tab w:val="left" w:pos="7920"/>
          <w:tab w:val="right" w:pos="9270"/>
        </w:tabs>
        <w:rPr>
          <w:color w:val="FF0000"/>
        </w:rPr>
      </w:pPr>
      <w:r w:rsidRPr="0000722C">
        <w:rPr>
          <w:color w:val="FF0000"/>
        </w:rPr>
        <w:t>[ In the general picture used in frames doc, you could imagine that we start with both frames aligned. First we do some rotation o</w:t>
      </w:r>
      <w:r>
        <w:rPr>
          <w:color w:val="FF0000"/>
        </w:rPr>
        <w:t>f</w:t>
      </w:r>
      <w:r w:rsidRPr="0000722C">
        <w:rPr>
          <w:color w:val="FF0000"/>
        </w:rPr>
        <w:t xml:space="preserve"> frame S' relative to S, and second we translate</w:t>
      </w:r>
      <w:r>
        <w:rPr>
          <w:color w:val="FF0000"/>
        </w:rPr>
        <w:t xml:space="preserve"> frame S' </w:t>
      </w:r>
      <w:r w:rsidRPr="0000722C">
        <w:rPr>
          <w:color w:val="FF0000"/>
        </w:rPr>
        <w:t xml:space="preserve"> out by vector </w:t>
      </w:r>
      <w:r w:rsidRPr="0000722C">
        <w:rPr>
          <w:b/>
          <w:color w:val="FF0000"/>
        </w:rPr>
        <w:t>b</w:t>
      </w:r>
      <w:r w:rsidRPr="0000722C">
        <w:rPr>
          <w:color w:val="FF0000"/>
        </w:rPr>
        <w:t>.  This is Plan A below. But somehow the details of how these frames are related does not seem to matter much. We always just assume we have some set of e</w:t>
      </w:r>
      <w:r w:rsidRPr="0000722C">
        <w:rPr>
          <w:rStyle w:val="subscript"/>
          <w:color w:val="FF0000"/>
        </w:rPr>
        <w:t>n</w:t>
      </w:r>
      <w:r w:rsidRPr="0000722C">
        <w:rPr>
          <w:color w:val="FF0000"/>
        </w:rPr>
        <w:t xml:space="preserve"> and some set of e'</w:t>
      </w:r>
      <w:r w:rsidRPr="0000722C">
        <w:rPr>
          <w:rStyle w:val="subscript"/>
          <w:color w:val="FF0000"/>
        </w:rPr>
        <w:t>n</w:t>
      </w:r>
      <w:r w:rsidRPr="0000722C">
        <w:rPr>
          <w:color w:val="FF0000"/>
        </w:rPr>
        <w:t xml:space="preserve"> and they are related by some R. ] </w:t>
      </w:r>
    </w:p>
    <w:p w14:paraId="3694849B" w14:textId="77777777" w:rsidR="0000722C" w:rsidRDefault="0000722C">
      <w:pPr>
        <w:tabs>
          <w:tab w:val="left" w:pos="7200"/>
          <w:tab w:val="left" w:pos="7920"/>
          <w:tab w:val="right" w:pos="9270"/>
        </w:tabs>
      </w:pPr>
    </w:p>
    <w:p w14:paraId="7AB011F6" w14:textId="77777777" w:rsidR="0000722C" w:rsidRDefault="0000722C">
      <w:pPr>
        <w:tabs>
          <w:tab w:val="left" w:pos="7200"/>
          <w:tab w:val="left" w:pos="7920"/>
          <w:tab w:val="right" w:pos="9270"/>
        </w:tabs>
      </w:pPr>
    </w:p>
    <w:p w14:paraId="4FADFA89" w14:textId="77777777" w:rsidR="00084CBE" w:rsidRPr="00084CBE" w:rsidRDefault="00084CBE">
      <w:pPr>
        <w:tabs>
          <w:tab w:val="left" w:pos="7200"/>
          <w:tab w:val="left" w:pos="7920"/>
          <w:tab w:val="right" w:pos="9270"/>
        </w:tabs>
      </w:pPr>
      <w:r w:rsidRPr="00084CBE">
        <w:rPr>
          <w:b/>
        </w:rPr>
        <w:t>Plan A</w:t>
      </w:r>
      <w:r>
        <w:t xml:space="preserve">  :  Rotate</w:t>
      </w:r>
      <w:r w:rsidR="000615A0">
        <w:t xml:space="preserve"> Frame S' about the Frame S origin, </w:t>
      </w:r>
      <w:r>
        <w:t xml:space="preserve"> then translate</w:t>
      </w:r>
      <w:r w:rsidR="000615A0" w:rsidRPr="000615A0">
        <w:t xml:space="preserve"> </w:t>
      </w:r>
      <w:r w:rsidR="000615A0">
        <w:t>Frame S'</w:t>
      </w:r>
    </w:p>
    <w:p w14:paraId="60713076" w14:textId="77777777" w:rsidR="00084CBE" w:rsidRDefault="00084CBE">
      <w:pPr>
        <w:tabs>
          <w:tab w:val="left" w:pos="7200"/>
          <w:tab w:val="left" w:pos="7920"/>
          <w:tab w:val="right" w:pos="9270"/>
        </w:tabs>
      </w:pPr>
    </w:p>
    <w:p w14:paraId="715CFEC6" w14:textId="77777777" w:rsidR="00291390" w:rsidRDefault="00A66B85">
      <w:r>
        <w:t xml:space="preserve">1. Start off with S and S' having a common origin and being perfectly aligned. </w:t>
      </w:r>
    </w:p>
    <w:p w14:paraId="17A6DEF4" w14:textId="77777777" w:rsidR="00A66B85" w:rsidRDefault="00A66B85"/>
    <w:p w14:paraId="77C3F534" w14:textId="77777777" w:rsidR="00A66B85" w:rsidRDefault="00A66B85">
      <w:r>
        <w:t xml:space="preserve">2. Do some rotation of S' relative to S, </w:t>
      </w:r>
    </w:p>
    <w:p w14:paraId="33A2BF6E" w14:textId="77777777" w:rsidR="00A66B85" w:rsidRDefault="00A66B85"/>
    <w:p w14:paraId="0596BC67" w14:textId="77777777" w:rsidR="00A66B85" w:rsidRDefault="00A66B85">
      <w:r>
        <w:tab/>
      </w:r>
      <w:r w:rsidRPr="006E0788">
        <w:rPr>
          <w:b/>
        </w:rPr>
        <w:t>e</w:t>
      </w:r>
      <w:r>
        <w:rPr>
          <w:b/>
        </w:rPr>
        <w:t>'</w:t>
      </w:r>
      <w:r>
        <w:rPr>
          <w:rStyle w:val="subscript"/>
        </w:rPr>
        <w:t>n</w:t>
      </w:r>
      <w:r>
        <w:t>(t) = R(-</w:t>
      </w:r>
      <w:r w:rsidRPr="00A66B85">
        <w:rPr>
          <w:b/>
        </w:rPr>
        <w:t>θ</w:t>
      </w:r>
      <w:r>
        <w:rPr>
          <w:b/>
        </w:rPr>
        <w:t>(</w:t>
      </w:r>
      <w:r w:rsidRPr="009E66B7">
        <w:t>t</w:t>
      </w:r>
      <w:r>
        <w:rPr>
          <w:b/>
        </w:rPr>
        <w:t>)</w:t>
      </w:r>
      <w:r>
        <w:t xml:space="preserve">) </w:t>
      </w:r>
      <w:r w:rsidRPr="006E0788">
        <w:rPr>
          <w:b/>
        </w:rPr>
        <w:t>e</w:t>
      </w:r>
      <w:r>
        <w:rPr>
          <w:rStyle w:val="subscript"/>
        </w:rPr>
        <w:t>n</w:t>
      </w:r>
      <w:r>
        <w:t xml:space="preserve"> </w:t>
      </w:r>
    </w:p>
    <w:p w14:paraId="02C65BF1" w14:textId="77777777" w:rsidR="00A66B85" w:rsidRDefault="00A66B85"/>
    <w:p w14:paraId="0EC1D996" w14:textId="77777777" w:rsidR="00084CBE" w:rsidRDefault="00A66B85">
      <w:r>
        <w:t>3.</w:t>
      </w:r>
      <w:r w:rsidR="00084CBE">
        <w:t xml:space="preserve"> Consider a small change in each Frame S' basis vector</w:t>
      </w:r>
    </w:p>
    <w:p w14:paraId="3DC50957" w14:textId="77777777" w:rsidR="00084CBE" w:rsidRDefault="00084CBE"/>
    <w:p w14:paraId="4B0421C7" w14:textId="77777777" w:rsidR="00084CBE" w:rsidRDefault="00084CBE" w:rsidP="00084CBE">
      <w:r>
        <w:tab/>
        <w:t>d</w:t>
      </w:r>
      <w:r w:rsidRPr="006E0788">
        <w:rPr>
          <w:b/>
        </w:rPr>
        <w:t>e</w:t>
      </w:r>
      <w:r>
        <w:rPr>
          <w:b/>
        </w:rPr>
        <w:t>'</w:t>
      </w:r>
      <w:r>
        <w:rPr>
          <w:rStyle w:val="subscript"/>
        </w:rPr>
        <w:t>n</w:t>
      </w:r>
      <w:r>
        <w:t xml:space="preserve">  =  d</w:t>
      </w:r>
      <w:r w:rsidRPr="00084CBE">
        <w:rPr>
          <w:b/>
        </w:rPr>
        <w:t>φ</w:t>
      </w:r>
      <w:r>
        <w:t xml:space="preserve"> x </w:t>
      </w:r>
      <w:r w:rsidRPr="006E0788">
        <w:rPr>
          <w:b/>
        </w:rPr>
        <w:t>e</w:t>
      </w:r>
      <w:r>
        <w:rPr>
          <w:b/>
        </w:rPr>
        <w:t>'</w:t>
      </w:r>
      <w:r>
        <w:rPr>
          <w:rStyle w:val="subscript"/>
        </w:rPr>
        <w:t>n</w:t>
      </w:r>
    </w:p>
    <w:p w14:paraId="78909A98" w14:textId="77777777" w:rsidR="00D76E45" w:rsidRDefault="00D76E45" w:rsidP="00084CBE"/>
    <w:p w14:paraId="5E87A81C" w14:textId="77777777" w:rsidR="00D76E45" w:rsidRDefault="00D76E45" w:rsidP="00084CBE">
      <w:r>
        <w:pict w14:anchorId="4901C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89.25pt">
            <v:imagedata r:id="rId6" o:title=""/>
          </v:shape>
        </w:pict>
      </w:r>
    </w:p>
    <w:p w14:paraId="154933C9" w14:textId="77777777" w:rsidR="00D76E45" w:rsidRDefault="00D76E45" w:rsidP="00084CBE"/>
    <w:p w14:paraId="345451EE" w14:textId="77777777" w:rsidR="00D76E45" w:rsidRPr="00D76E45" w:rsidRDefault="00D76E45" w:rsidP="00084CBE">
      <w:r>
        <w:t>The vector d</w:t>
      </w:r>
      <w:r w:rsidRPr="00D76E45">
        <w:rPr>
          <w:b/>
        </w:rPr>
        <w:t>φ</w:t>
      </w:r>
      <w:r>
        <w:t xml:space="preserve"> describes the instantaneous change of all the S' basis vectors. </w:t>
      </w:r>
    </w:p>
    <w:p w14:paraId="21D7DBDF" w14:textId="77777777" w:rsidR="00D76E45" w:rsidRDefault="00D76E45" w:rsidP="00084CBE"/>
    <w:p w14:paraId="711ACDA1" w14:textId="77777777" w:rsidR="00D76E45" w:rsidRPr="00D76E45" w:rsidRDefault="00D76E45" w:rsidP="00084CBE">
      <w:r>
        <w:t xml:space="preserve">We can see that the tip of </w:t>
      </w:r>
      <w:r w:rsidRPr="00D76E45">
        <w:rPr>
          <w:b/>
        </w:rPr>
        <w:t>e</w:t>
      </w:r>
      <w:r>
        <w:t>'</w:t>
      </w:r>
      <w:r>
        <w:rPr>
          <w:rStyle w:val="subscript"/>
        </w:rPr>
        <w:t>n</w:t>
      </w:r>
      <w:r>
        <w:t xml:space="preserve"> here is being rotated about the S' origin, so our rotation axis must be passing through that origin. We then continue the analysis in the usual way </w:t>
      </w:r>
    </w:p>
    <w:p w14:paraId="2C4F8E9A" w14:textId="77777777" w:rsidR="00084CBE" w:rsidRDefault="00084CBE"/>
    <w:p w14:paraId="031E8031" w14:textId="77777777" w:rsidR="00A66B85" w:rsidRDefault="00A66B85">
      <w:r>
        <w:tab/>
      </w:r>
      <w:r w:rsidRPr="006E0788">
        <w:rPr>
          <w:b/>
        </w:rPr>
        <w:t>e</w:t>
      </w:r>
      <w:r>
        <w:rPr>
          <w:b/>
        </w:rPr>
        <w:t>'</w:t>
      </w:r>
      <w:r>
        <w:rPr>
          <w:rStyle w:val="subscript"/>
        </w:rPr>
        <w:t>n</w:t>
      </w:r>
      <w:r>
        <w:t>(t+dt) = R(d</w:t>
      </w:r>
      <w:r>
        <w:rPr>
          <w:b/>
        </w:rPr>
        <w:t>φ</w:t>
      </w:r>
      <w:r>
        <w:t xml:space="preserve">) </w:t>
      </w:r>
      <w:r w:rsidRPr="006E0788">
        <w:rPr>
          <w:b/>
        </w:rPr>
        <w:t>e</w:t>
      </w:r>
      <w:r>
        <w:rPr>
          <w:b/>
        </w:rPr>
        <w:t>'</w:t>
      </w:r>
      <w:r>
        <w:rPr>
          <w:rStyle w:val="subscript"/>
        </w:rPr>
        <w:t>n</w:t>
      </w:r>
      <w:r>
        <w:t xml:space="preserve"> (t) = R(d</w:t>
      </w:r>
      <w:r>
        <w:rPr>
          <w:b/>
        </w:rPr>
        <w:t>φ</w:t>
      </w:r>
      <w:r>
        <w:t>)</w:t>
      </w:r>
      <w:r w:rsidRPr="00A66B85">
        <w:t xml:space="preserve"> </w:t>
      </w:r>
      <w:r>
        <w:t>R(-</w:t>
      </w:r>
      <w:r w:rsidRPr="00A66B85">
        <w:rPr>
          <w:b/>
        </w:rPr>
        <w:t>θ</w:t>
      </w:r>
      <w:r>
        <w:rPr>
          <w:b/>
        </w:rPr>
        <w:t>(t)</w:t>
      </w:r>
      <w:r>
        <w:t xml:space="preserve">) </w:t>
      </w:r>
      <w:r w:rsidRPr="006E0788">
        <w:rPr>
          <w:b/>
        </w:rPr>
        <w:t>e</w:t>
      </w:r>
      <w:r>
        <w:rPr>
          <w:rStyle w:val="subscript"/>
        </w:rPr>
        <w:t>n</w:t>
      </w:r>
    </w:p>
    <w:p w14:paraId="44288DE6" w14:textId="77777777" w:rsidR="00A66B85" w:rsidRDefault="00A66B85"/>
    <w:p w14:paraId="62D88FF0" w14:textId="77777777" w:rsidR="00A66B85" w:rsidRPr="00D76E45" w:rsidRDefault="00A66B85">
      <w:r>
        <w:tab/>
        <w:t>=&gt;  (d</w:t>
      </w:r>
      <w:r w:rsidRPr="006E0788">
        <w:rPr>
          <w:b/>
        </w:rPr>
        <w:t>e</w:t>
      </w:r>
      <w:r>
        <w:rPr>
          <w:b/>
        </w:rPr>
        <w:t>'</w:t>
      </w:r>
      <w:r>
        <w:rPr>
          <w:rStyle w:val="subscript"/>
        </w:rPr>
        <w:t>n</w:t>
      </w:r>
      <w:r>
        <w:t xml:space="preserve"> /dt) = </w:t>
      </w:r>
      <w:r w:rsidRPr="00251EC5">
        <w:rPr>
          <w:b/>
        </w:rPr>
        <w:t>ω</w:t>
      </w:r>
      <w:r>
        <w:t xml:space="preserve"> x </w:t>
      </w:r>
      <w:r w:rsidRPr="006E0788">
        <w:rPr>
          <w:b/>
        </w:rPr>
        <w:t>e</w:t>
      </w:r>
      <w:r>
        <w:rPr>
          <w:b/>
        </w:rPr>
        <w:t>'</w:t>
      </w:r>
      <w:r>
        <w:rPr>
          <w:rStyle w:val="subscript"/>
        </w:rPr>
        <w:t>n</w:t>
      </w:r>
      <w:r w:rsidR="00D76E45">
        <w:tab/>
      </w:r>
      <w:r w:rsidR="00D76E45">
        <w:tab/>
      </w:r>
      <w:r w:rsidR="00D76E45" w:rsidRPr="00D76E45">
        <w:rPr>
          <w:b/>
        </w:rPr>
        <w:t>ω</w:t>
      </w:r>
      <w:r w:rsidR="00D76E45">
        <w:t xml:space="preserve"> = d</w:t>
      </w:r>
      <w:r w:rsidR="00D76E45" w:rsidRPr="00D76E45">
        <w:rPr>
          <w:b/>
        </w:rPr>
        <w:t>φ</w:t>
      </w:r>
      <w:r w:rsidR="00D76E45">
        <w:t>/dt</w:t>
      </w:r>
    </w:p>
    <w:p w14:paraId="2916E3CC" w14:textId="77777777" w:rsidR="00A66B85" w:rsidRDefault="00A66B85"/>
    <w:p w14:paraId="6E2DDB61" w14:textId="77777777" w:rsidR="00A66B85" w:rsidRDefault="00A66B85">
      <w:r>
        <w:tab/>
      </w:r>
      <w:r>
        <w:pict w14:anchorId="63B79239">
          <v:shape id="_x0000_i1026" type="#_x0000_t75" style="width:119.25pt;height:120pt">
            <v:imagedata r:id="rId7" o:title=""/>
          </v:shape>
        </w:pict>
      </w:r>
    </w:p>
    <w:p w14:paraId="70460302" w14:textId="77777777" w:rsidR="00084CBE" w:rsidRDefault="00084CBE"/>
    <w:p w14:paraId="48EE5DC9" w14:textId="77777777" w:rsidR="00084CBE" w:rsidRDefault="00D76E45">
      <w:r>
        <w:t>We can regard</w:t>
      </w:r>
      <w:r w:rsidR="00084CBE">
        <w:t xml:space="preserve"> </w:t>
      </w:r>
      <w:r w:rsidR="00084CBE" w:rsidRPr="00251EC5">
        <w:rPr>
          <w:b/>
        </w:rPr>
        <w:t>ω</w:t>
      </w:r>
      <w:r w:rsidR="00084CBE">
        <w:t xml:space="preserve">(t) is </w:t>
      </w:r>
      <w:r w:rsidR="00084CBE" w:rsidRPr="00ED3411">
        <w:rPr>
          <w:i/>
        </w:rPr>
        <w:t>defined</w:t>
      </w:r>
      <w:r w:rsidR="00084CBE">
        <w:t xml:space="preserve"> as th</w:t>
      </w:r>
      <w:r>
        <w:t>at</w:t>
      </w:r>
      <w:r w:rsidR="00084CBE">
        <w:t xml:space="preserve"> vector which makes the above equation be true at time instant t. </w:t>
      </w:r>
    </w:p>
    <w:p w14:paraId="7B90BDCF" w14:textId="77777777" w:rsidR="00084CBE" w:rsidRDefault="00084CBE"/>
    <w:p w14:paraId="7ACEAD93" w14:textId="77777777" w:rsidR="00084CBE" w:rsidRPr="009E66B7" w:rsidRDefault="00084CBE" w:rsidP="00084CBE">
      <w:r>
        <w:tab/>
        <w:t>(d</w:t>
      </w:r>
      <w:r w:rsidRPr="006E0788">
        <w:rPr>
          <w:b/>
        </w:rPr>
        <w:t>e</w:t>
      </w:r>
      <w:r>
        <w:rPr>
          <w:b/>
        </w:rPr>
        <w:t>'</w:t>
      </w:r>
      <w:r>
        <w:rPr>
          <w:rStyle w:val="subscript"/>
        </w:rPr>
        <w:t>n</w:t>
      </w:r>
      <w:r>
        <w:t xml:space="preserve"> /dt)</w:t>
      </w:r>
      <w:r>
        <w:rPr>
          <w:rStyle w:val="subscript"/>
        </w:rPr>
        <w:t>S</w:t>
      </w:r>
      <w:r>
        <w:t xml:space="preserve"> = </w:t>
      </w:r>
      <w:r w:rsidRPr="00251EC5">
        <w:rPr>
          <w:b/>
        </w:rPr>
        <w:t>ω</w:t>
      </w:r>
      <w:r>
        <w:t xml:space="preserve">(t) x </w:t>
      </w:r>
      <w:r w:rsidRPr="006E0788">
        <w:rPr>
          <w:b/>
        </w:rPr>
        <w:t>e</w:t>
      </w:r>
      <w:r>
        <w:rPr>
          <w:b/>
        </w:rPr>
        <w:t>'</w:t>
      </w:r>
      <w:r>
        <w:rPr>
          <w:rStyle w:val="subscript"/>
        </w:rPr>
        <w:t>n</w:t>
      </w:r>
      <w:r>
        <w:t>(t)</w:t>
      </w:r>
    </w:p>
    <w:p w14:paraId="65E5D883" w14:textId="77777777" w:rsidR="00084CBE" w:rsidRDefault="00084CBE"/>
    <w:p w14:paraId="3DAFFA06" w14:textId="77777777" w:rsidR="00084CBE" w:rsidRPr="00D76E45" w:rsidRDefault="00084CBE">
      <w:r>
        <w:t xml:space="preserve">One can describe a completely arbitrary gyroscopic tumbling (origins stay fixed) of S' relative to S by this equation. One could integrate the equation and thereby obtain </w:t>
      </w:r>
      <w:r w:rsidRPr="009E66B7">
        <w:rPr>
          <w:b/>
        </w:rPr>
        <w:t>θ</w:t>
      </w:r>
      <w:r>
        <w:t xml:space="preserve">(t) in </w:t>
      </w:r>
      <w:r w:rsidRPr="006E0788">
        <w:rPr>
          <w:b/>
        </w:rPr>
        <w:t>e</w:t>
      </w:r>
      <w:r>
        <w:rPr>
          <w:b/>
        </w:rPr>
        <w:t>'</w:t>
      </w:r>
      <w:r>
        <w:rPr>
          <w:rStyle w:val="subscript"/>
        </w:rPr>
        <w:t>n</w:t>
      </w:r>
      <w:r>
        <w:t>(t) = R(-</w:t>
      </w:r>
      <w:r w:rsidRPr="00A66B85">
        <w:rPr>
          <w:b/>
        </w:rPr>
        <w:t>θ</w:t>
      </w:r>
      <w:r>
        <w:rPr>
          <w:b/>
        </w:rPr>
        <w:t>(</w:t>
      </w:r>
      <w:r w:rsidRPr="009E66B7">
        <w:t>t</w:t>
      </w:r>
      <w:r>
        <w:rPr>
          <w:b/>
        </w:rPr>
        <w:t>)</w:t>
      </w:r>
      <w:r>
        <w:t xml:space="preserve">) </w:t>
      </w:r>
      <w:r w:rsidRPr="006E0788">
        <w:rPr>
          <w:b/>
        </w:rPr>
        <w:t>e</w:t>
      </w:r>
      <w:r>
        <w:rPr>
          <w:rStyle w:val="subscript"/>
        </w:rPr>
        <w:t>n</w:t>
      </w:r>
      <w:r>
        <w:t xml:space="preserve"> . This would then define our frame S' tumble program.</w:t>
      </w:r>
      <w:r w:rsidR="00D76E45">
        <w:t xml:space="preserve"> As developed in the above, the infinite line which coincides with the vector </w:t>
      </w:r>
      <w:r w:rsidR="00D76E45" w:rsidRPr="00D76E45">
        <w:rPr>
          <w:b/>
        </w:rPr>
        <w:t>ω</w:t>
      </w:r>
      <w:r w:rsidR="00D76E45">
        <w:t xml:space="preserve"> passes through the S' origin, and the three basis vectors are instantaneously rotating about this line. </w:t>
      </w:r>
    </w:p>
    <w:p w14:paraId="23178941" w14:textId="77777777" w:rsidR="001913DF" w:rsidRDefault="001913DF"/>
    <w:p w14:paraId="58F94A9E" w14:textId="77777777" w:rsidR="00ED3411" w:rsidRDefault="00ED3411">
      <w:r>
        <w:t>4</w:t>
      </w:r>
      <w:r w:rsidR="00084CBE">
        <w:t>.</w:t>
      </w:r>
      <w:r>
        <w:t xml:space="preserve"> </w:t>
      </w:r>
      <w:r w:rsidR="001913DF">
        <w:t>Next, r</w:t>
      </w:r>
      <w:r w:rsidR="00084CBE">
        <w:t>igidly translate</w:t>
      </w:r>
      <w:r>
        <w:t xml:space="preserve"> the entire Frame S' system an amount </w:t>
      </w:r>
      <w:r w:rsidRPr="00ED3411">
        <w:rPr>
          <w:b/>
        </w:rPr>
        <w:t>b</w:t>
      </w:r>
      <w:r w:rsidR="00084CBE">
        <w:rPr>
          <w:b/>
        </w:rPr>
        <w:t xml:space="preserve"> </w:t>
      </w:r>
      <w:r w:rsidR="001913DF">
        <w:t>relative to frame S.</w:t>
      </w:r>
      <w:r>
        <w:t xml:space="preserve"> </w:t>
      </w:r>
      <w:r w:rsidR="00084CBE">
        <w:t xml:space="preserve">This of course translates the origin of S' by </w:t>
      </w:r>
      <w:r w:rsidR="00084CBE" w:rsidRPr="00084CBE">
        <w:rPr>
          <w:b/>
        </w:rPr>
        <w:t>b</w:t>
      </w:r>
      <w:r w:rsidR="00084CBE">
        <w:t xml:space="preserve"> relative to the origin of S. We now have</w:t>
      </w:r>
    </w:p>
    <w:p w14:paraId="6EB07E97" w14:textId="77777777" w:rsidR="00084CBE" w:rsidRDefault="00084CBE"/>
    <w:p w14:paraId="03F555FA" w14:textId="77777777" w:rsidR="00084CBE" w:rsidRDefault="00084CBE">
      <w:r>
        <w:tab/>
      </w:r>
      <w:r>
        <w:pict w14:anchorId="14716FAC">
          <v:shape id="_x0000_i1027" type="#_x0000_t75" style="width:295.5pt;height:142.5pt">
            <v:imagedata r:id="rId8" o:title=""/>
          </v:shape>
        </w:pict>
      </w:r>
    </w:p>
    <w:p w14:paraId="75F019AE" w14:textId="77777777" w:rsidR="00084CBE" w:rsidRDefault="00084CBE"/>
    <w:p w14:paraId="17161B74" w14:textId="77777777" w:rsidR="00084CBE" w:rsidRDefault="00084CBE">
      <w:r>
        <w:t xml:space="preserve">The relationship between frames has 6 parameters:  3 for </w:t>
      </w:r>
      <w:r w:rsidRPr="00084CBE">
        <w:rPr>
          <w:b/>
        </w:rPr>
        <w:t>b</w:t>
      </w:r>
      <w:r>
        <w:t xml:space="preserve"> and 3 for </w:t>
      </w:r>
      <w:r w:rsidRPr="00084CBE">
        <w:rPr>
          <w:b/>
        </w:rPr>
        <w:t>ω</w:t>
      </w:r>
      <w:r>
        <w:t xml:space="preserve">. </w:t>
      </w:r>
    </w:p>
    <w:p w14:paraId="4627F2B4" w14:textId="77777777" w:rsidR="001913DF" w:rsidRDefault="001913DF"/>
    <w:p w14:paraId="0596BAC3" w14:textId="77777777" w:rsidR="001913DF" w:rsidRDefault="001913DF"/>
    <w:p w14:paraId="02877661" w14:textId="77777777" w:rsidR="001913DF" w:rsidRPr="000615A0" w:rsidRDefault="001913DF" w:rsidP="001913DF">
      <w:pPr>
        <w:tabs>
          <w:tab w:val="left" w:pos="7200"/>
          <w:tab w:val="left" w:pos="7920"/>
          <w:tab w:val="right" w:pos="9270"/>
        </w:tabs>
      </w:pPr>
      <w:r w:rsidRPr="00084CBE">
        <w:rPr>
          <w:b/>
        </w:rPr>
        <w:t xml:space="preserve">Plan </w:t>
      </w:r>
      <w:r>
        <w:rPr>
          <w:b/>
        </w:rPr>
        <w:t>B</w:t>
      </w:r>
      <w:r w:rsidR="000615A0">
        <w:t xml:space="preserve"> </w:t>
      </w:r>
      <w:r>
        <w:t>:  Translate</w:t>
      </w:r>
      <w:r w:rsidR="000615A0">
        <w:t xml:space="preserve"> Frame S', select an </w:t>
      </w:r>
      <w:r w:rsidR="000615A0" w:rsidRPr="000615A0">
        <w:rPr>
          <w:b/>
        </w:rPr>
        <w:t>ω</w:t>
      </w:r>
      <w:r w:rsidR="000615A0">
        <w:t xml:space="preserve"> axis, then rotate Frame S' about this axis</w:t>
      </w:r>
    </w:p>
    <w:p w14:paraId="21D508CF" w14:textId="77777777" w:rsidR="000615A0" w:rsidRDefault="000615A0" w:rsidP="001913DF">
      <w:pPr>
        <w:tabs>
          <w:tab w:val="left" w:pos="7200"/>
          <w:tab w:val="left" w:pos="7920"/>
          <w:tab w:val="right" w:pos="9270"/>
        </w:tabs>
      </w:pPr>
    </w:p>
    <w:p w14:paraId="04BFAF11" w14:textId="77777777" w:rsidR="001913DF" w:rsidRDefault="001913DF" w:rsidP="001913DF">
      <w:r>
        <w:t xml:space="preserve">1. Start off with S and S' having a common origin and being perfectly aligned. </w:t>
      </w:r>
    </w:p>
    <w:p w14:paraId="48ABDCB1" w14:textId="77777777" w:rsidR="001913DF" w:rsidRDefault="001913DF" w:rsidP="001913DF"/>
    <w:p w14:paraId="043E5104" w14:textId="77777777" w:rsidR="001913DF" w:rsidRDefault="001913DF" w:rsidP="001913DF">
      <w:r>
        <w:t xml:space="preserve">2. Rigidly translate the entire Frame S' system an amount </w:t>
      </w:r>
      <w:r w:rsidRPr="00ED3411">
        <w:rPr>
          <w:b/>
        </w:rPr>
        <w:t>b</w:t>
      </w:r>
      <w:r>
        <w:rPr>
          <w:b/>
        </w:rPr>
        <w:t xml:space="preserve"> </w:t>
      </w:r>
      <w:r>
        <w:t>relative to frame S. We now have</w:t>
      </w:r>
    </w:p>
    <w:p w14:paraId="65B6AA58" w14:textId="77777777" w:rsidR="001913DF" w:rsidRDefault="001913DF" w:rsidP="001913DF"/>
    <w:p w14:paraId="2BB1CC09" w14:textId="77777777" w:rsidR="001913DF" w:rsidRDefault="001913DF" w:rsidP="001913DF">
      <w:r>
        <w:pict w14:anchorId="5ED5E097">
          <v:shape id="_x0000_i1028" type="#_x0000_t75" style="width:322.5pt;height:144.75pt">
            <v:imagedata r:id="rId9" o:title=""/>
          </v:shape>
        </w:pict>
      </w:r>
    </w:p>
    <w:p w14:paraId="5EED357B" w14:textId="77777777" w:rsidR="001913DF" w:rsidRDefault="001913DF" w:rsidP="001913DF"/>
    <w:p w14:paraId="4D29A313" w14:textId="77777777" w:rsidR="001913DF" w:rsidRPr="001F2A49" w:rsidRDefault="001913DF" w:rsidP="001913DF">
      <w:r>
        <w:lastRenderedPageBreak/>
        <w:t>3</w:t>
      </w:r>
      <w:r w:rsidR="001F2A49">
        <w:t>a</w:t>
      </w:r>
      <w:r>
        <w:t xml:space="preserve">. </w:t>
      </w:r>
      <w:r w:rsidR="00850D1A">
        <w:t>S</w:t>
      </w:r>
      <w:r>
        <w:t xml:space="preserve">elect a rotation axis at some arbitrary location in 3D space and associate this axis with a vector </w:t>
      </w:r>
      <w:r w:rsidRPr="001913DF">
        <w:rPr>
          <w:b/>
        </w:rPr>
        <w:t>ω</w:t>
      </w:r>
      <w:r w:rsidR="001F2A49">
        <w:t xml:space="preserve"> , </w:t>
      </w:r>
    </w:p>
    <w:p w14:paraId="5161DF40" w14:textId="77777777" w:rsidR="001913DF" w:rsidRDefault="001913DF" w:rsidP="001913DF">
      <w:pPr>
        <w:rPr>
          <w:rStyle w:val="subscript"/>
        </w:rPr>
      </w:pPr>
    </w:p>
    <w:p w14:paraId="32BE81CD" w14:textId="77777777" w:rsidR="001913DF" w:rsidRPr="001913DF" w:rsidRDefault="000615A0" w:rsidP="001913DF">
      <w:r>
        <w:pict w14:anchorId="4E15E928">
          <v:shape id="_x0000_i1029" type="#_x0000_t75" style="width:295.5pt;height:2in">
            <v:imagedata r:id="rId10" o:title=""/>
          </v:shape>
        </w:pict>
      </w:r>
    </w:p>
    <w:p w14:paraId="5186705C" w14:textId="77777777" w:rsidR="001913DF" w:rsidRPr="00084CBE" w:rsidRDefault="001913DF" w:rsidP="001913DF">
      <w:pPr>
        <w:tabs>
          <w:tab w:val="left" w:pos="7200"/>
          <w:tab w:val="left" w:pos="7920"/>
          <w:tab w:val="right" w:pos="9270"/>
        </w:tabs>
      </w:pPr>
    </w:p>
    <w:p w14:paraId="2D915FED" w14:textId="77777777" w:rsidR="001913DF" w:rsidRDefault="001F2A49">
      <w:r>
        <w:t xml:space="preserve">3b. </w:t>
      </w:r>
      <w:r w:rsidR="00850D1A">
        <w:t>R</w:t>
      </w:r>
      <w:r>
        <w:t xml:space="preserve">otate system S' about this rotation axis. If everything is in the plane of paper, then the dotted line shows the radius on which we rotate the frame S' origin.  When we do this, the origin of S' will no longer be at the point </w:t>
      </w:r>
      <w:r w:rsidRPr="001F2A49">
        <w:rPr>
          <w:b/>
        </w:rPr>
        <w:t>b</w:t>
      </w:r>
      <w:r>
        <w:t xml:space="preserve">. </w:t>
      </w:r>
      <w:r w:rsidR="00850D1A">
        <w:t xml:space="preserve">This is not a situation we ever want to use!  I want vector </w:t>
      </w:r>
      <w:r w:rsidR="00850D1A" w:rsidRPr="00850D1A">
        <w:rPr>
          <w:b/>
        </w:rPr>
        <w:t>b</w:t>
      </w:r>
      <w:r w:rsidR="00850D1A">
        <w:t xml:space="preserve"> to connect the origins of the two systems at all times. </w:t>
      </w:r>
    </w:p>
    <w:p w14:paraId="3D19CD28" w14:textId="77777777" w:rsidR="00850D1A" w:rsidRDefault="00850D1A"/>
    <w:p w14:paraId="21E04B01" w14:textId="77777777" w:rsidR="00850D1A" w:rsidRDefault="00850D1A">
      <w:r w:rsidRPr="00850D1A">
        <w:rPr>
          <w:u w:val="single"/>
        </w:rPr>
        <w:t>Comment</w:t>
      </w:r>
      <w:r>
        <w:t xml:space="preserve">:  We could </w:t>
      </w:r>
      <w:r w:rsidRPr="00850D1A">
        <w:rPr>
          <w:i/>
        </w:rPr>
        <w:t>redefine</w:t>
      </w:r>
      <w:r>
        <w:t xml:space="preserve"> </w:t>
      </w:r>
      <w:r w:rsidRPr="00850D1A">
        <w:rPr>
          <w:b/>
        </w:rPr>
        <w:t>b</w:t>
      </w:r>
      <w:r>
        <w:t xml:space="preserve"> so that it tracks with the origin of S' as that origin rotates about the rotation axis shown. In this case, we have to regard </w:t>
      </w:r>
      <w:r w:rsidRPr="00850D1A">
        <w:rPr>
          <w:b/>
        </w:rPr>
        <w:t>b</w:t>
      </w:r>
      <w:r>
        <w:t xml:space="preserve"> as a function of </w:t>
      </w:r>
      <w:r w:rsidRPr="00850D1A">
        <w:rPr>
          <w:b/>
        </w:rPr>
        <w:t>ω</w:t>
      </w:r>
      <w:r>
        <w:t xml:space="preserve"> and the rotation axis location and not</w:t>
      </w:r>
      <w:r w:rsidR="000615A0">
        <w:t xml:space="preserve"> as something</w:t>
      </w:r>
      <w:r>
        <w:t xml:space="preserve"> independent of </w:t>
      </w:r>
      <w:r w:rsidR="000615A0">
        <w:t>these things</w:t>
      </w:r>
      <w:r>
        <w:t xml:space="preserve">. </w:t>
      </w:r>
      <w:r w:rsidR="000615A0">
        <w:t xml:space="preserve">In such a physical situation, I would say that the drivers are </w:t>
      </w:r>
      <w:r w:rsidR="000615A0" w:rsidRPr="000615A0">
        <w:rPr>
          <w:b/>
        </w:rPr>
        <w:t>ω</w:t>
      </w:r>
      <w:r w:rsidR="000615A0">
        <w:t xml:space="preserve"> and the axis location, and then </w:t>
      </w:r>
      <w:r w:rsidR="000615A0" w:rsidRPr="000615A0">
        <w:rPr>
          <w:b/>
        </w:rPr>
        <w:t>b</w:t>
      </w:r>
      <w:r w:rsidR="000615A0">
        <w:t xml:space="preserve"> comes out whatever it comes out being. Certainly I can imagine a physical situation that operates in this manner. I think the following is still true. </w:t>
      </w:r>
    </w:p>
    <w:p w14:paraId="34AA262D" w14:textId="77777777" w:rsidR="000615A0" w:rsidRDefault="000615A0"/>
    <w:p w14:paraId="7E876AC1" w14:textId="77777777" w:rsidR="000615A0" w:rsidRPr="000615A0" w:rsidRDefault="000615A0" w:rsidP="000615A0">
      <w:r>
        <w:tab/>
        <w:t>(d</w:t>
      </w:r>
      <w:r w:rsidRPr="006E0788">
        <w:rPr>
          <w:b/>
        </w:rPr>
        <w:t>e</w:t>
      </w:r>
      <w:r>
        <w:rPr>
          <w:b/>
        </w:rPr>
        <w:t>'</w:t>
      </w:r>
      <w:r>
        <w:rPr>
          <w:rStyle w:val="subscript"/>
        </w:rPr>
        <w:t>n</w:t>
      </w:r>
      <w:r>
        <w:t xml:space="preserve">/dt) = </w:t>
      </w:r>
      <w:r w:rsidRPr="00251EC5">
        <w:rPr>
          <w:b/>
        </w:rPr>
        <w:t>ω</w:t>
      </w:r>
      <w:r>
        <w:t xml:space="preserve"> x </w:t>
      </w:r>
      <w:r w:rsidRPr="006E0788">
        <w:rPr>
          <w:b/>
        </w:rPr>
        <w:t>e</w:t>
      </w:r>
      <w:r>
        <w:rPr>
          <w:b/>
        </w:rPr>
        <w:t>'</w:t>
      </w:r>
      <w:r>
        <w:rPr>
          <w:rStyle w:val="subscript"/>
        </w:rPr>
        <w:t>n</w:t>
      </w:r>
      <w:r>
        <w:t xml:space="preserve">  . </w:t>
      </w:r>
    </w:p>
    <w:p w14:paraId="2C176939" w14:textId="77777777" w:rsidR="000615A0" w:rsidRDefault="000615A0"/>
    <w:p w14:paraId="192C73F8" w14:textId="77777777" w:rsidR="000615A0" w:rsidRDefault="000615A0">
      <w:r>
        <w:t>If we were to add a pre-rotation of Frame S' prior to starting Plan B</w:t>
      </w:r>
      <w:r w:rsidR="00312090">
        <w:t xml:space="preserve">, the above picture becomes the one I have been long using in the G Rule doc, </w:t>
      </w:r>
    </w:p>
    <w:p w14:paraId="5969B6C7" w14:textId="77777777" w:rsidR="00312090" w:rsidRDefault="00312090"/>
    <w:p w14:paraId="4795C749" w14:textId="77777777" w:rsidR="00312090" w:rsidRDefault="00312090">
      <w:r>
        <w:pict w14:anchorId="399E7760">
          <v:shape id="_x0000_i1030" type="#_x0000_t75" style="width:403.5pt;height:180pt">
            <v:imagedata r:id="rId11" o:title=""/>
          </v:shape>
        </w:pict>
      </w:r>
    </w:p>
    <w:p w14:paraId="580B10F0" w14:textId="77777777" w:rsidR="00312090" w:rsidRDefault="00312090"/>
    <w:p w14:paraId="3B95A3B9" w14:textId="77777777" w:rsidR="00312090" w:rsidRDefault="00312090">
      <w:r>
        <w:t xml:space="preserve">Now I have a few questions. Is this true?  :  </w:t>
      </w:r>
    </w:p>
    <w:p w14:paraId="76B6D68E" w14:textId="77777777" w:rsidR="00312090" w:rsidRDefault="00312090"/>
    <w:p w14:paraId="5F520A6F" w14:textId="77777777" w:rsidR="00312090" w:rsidRDefault="00312090">
      <w:r>
        <w:lastRenderedPageBreak/>
        <w:tab/>
      </w:r>
      <w:bookmarkStart w:id="0" w:name="OLE_LINK5"/>
      <w:bookmarkStart w:id="1" w:name="OLE_LINK6"/>
      <w:r>
        <w:t>(d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bookmarkEnd w:id="0"/>
      <w:bookmarkEnd w:id="1"/>
    </w:p>
    <w:p w14:paraId="6967201C" w14:textId="77777777" w:rsidR="00312090" w:rsidRDefault="00312090"/>
    <w:p w14:paraId="3447BF91" w14:textId="77777777" w:rsidR="00312090" w:rsidRPr="00312090" w:rsidRDefault="00312090">
      <w:r>
        <w:t xml:space="preserve">I think the answer is yes, because I showed that it does not depend on the distance between the rotation axis and the Frame S' origin. Next, is this true? : </w:t>
      </w:r>
    </w:p>
    <w:p w14:paraId="3F8CFF02" w14:textId="77777777" w:rsidR="00312090" w:rsidRDefault="00312090"/>
    <w:p w14:paraId="1F1FC7B2" w14:textId="77777777" w:rsidR="00312090" w:rsidRDefault="00312090">
      <w:r>
        <w:tab/>
        <w:t>(d</w:t>
      </w:r>
      <w:r w:rsidRPr="008526E8">
        <w:rPr>
          <w:b/>
        </w:rPr>
        <w:t>b</w:t>
      </w:r>
      <w:r>
        <w:t>/dt)</w:t>
      </w:r>
      <w:r>
        <w:rPr>
          <w:rStyle w:val="subscript"/>
        </w:rPr>
        <w:t>S</w:t>
      </w:r>
      <w:r>
        <w:t xml:space="preserve"> =  (d</w:t>
      </w:r>
      <w:r w:rsidRPr="008526E8">
        <w:rPr>
          <w:b/>
        </w:rPr>
        <w:t>b</w:t>
      </w:r>
      <w:r>
        <w:t>/dt)</w:t>
      </w:r>
      <w:r>
        <w:rPr>
          <w:rStyle w:val="subscript"/>
        </w:rPr>
        <w:t>S'</w:t>
      </w:r>
      <w:r>
        <w:t xml:space="preserve"> +  </w:t>
      </w:r>
      <w:r w:rsidRPr="008526E8">
        <w:rPr>
          <w:b/>
        </w:rPr>
        <w:t>ω</w:t>
      </w:r>
      <w:r>
        <w:t xml:space="preserve"> x </w:t>
      </w:r>
      <w:r w:rsidRPr="008526E8">
        <w:rPr>
          <w:b/>
        </w:rPr>
        <w:t>b</w:t>
      </w:r>
      <w:r>
        <w:t xml:space="preserve"> </w:t>
      </w:r>
    </w:p>
    <w:p w14:paraId="213CB495" w14:textId="77777777" w:rsidR="00312090" w:rsidRDefault="00312090"/>
    <w:p w14:paraId="30E88575" w14:textId="77777777" w:rsidR="00312090" w:rsidRDefault="00312090">
      <w:r>
        <w:t>In the derivation of this G Rule, ω gets into the act because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which we just said is valid. And we use things like </w:t>
      </w:r>
      <w:r w:rsidRPr="00312090">
        <w:rPr>
          <w:b/>
        </w:rPr>
        <w:t>b</w:t>
      </w:r>
      <w:r>
        <w:t xml:space="preserve"> = b'</w:t>
      </w:r>
      <w:r>
        <w:rPr>
          <w:rStyle w:val="subscript"/>
        </w:rPr>
        <w:t>i</w:t>
      </w:r>
      <w:r>
        <w:t xml:space="preserve"> </w:t>
      </w:r>
      <w:r w:rsidRPr="00312090">
        <w:rPr>
          <w:b/>
        </w:rPr>
        <w:t>e</w:t>
      </w:r>
      <w:r>
        <w:t>'</w:t>
      </w:r>
      <w:r>
        <w:rPr>
          <w:rStyle w:val="subscript"/>
        </w:rPr>
        <w:t>i</w:t>
      </w:r>
      <w:r>
        <w:t xml:space="preserve"> which is surely true. </w:t>
      </w:r>
    </w:p>
    <w:p w14:paraId="63549E5C" w14:textId="77777777" w:rsidR="00312090" w:rsidRDefault="00312090">
      <w:r>
        <w:tab/>
        <w:t>Now if the above picture is "OK", then so is my rotated version of it, which is this</w:t>
      </w:r>
    </w:p>
    <w:p w14:paraId="404C2CDA" w14:textId="77777777" w:rsidR="00312090" w:rsidRDefault="00312090"/>
    <w:p w14:paraId="45618395" w14:textId="77777777" w:rsidR="00312090" w:rsidRPr="00312090" w:rsidRDefault="00312090">
      <w:r>
        <w:pict>
          <v:shape id="_x0000_i1031" type="#_x0000_t75" style="width:321.75pt;height:167.25pt">
            <v:imagedata r:id="rId12" o:title=""/>
          </v:shape>
        </w:pict>
      </w:r>
    </w:p>
    <w:sectPr w:rsidR="00312090" w:rsidRPr="0031209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DC956" w14:textId="77777777" w:rsidR="00687C19" w:rsidRDefault="00687C19">
      <w:r>
        <w:separator/>
      </w:r>
    </w:p>
  </w:endnote>
  <w:endnote w:type="continuationSeparator" w:id="0">
    <w:p w14:paraId="397FE96E" w14:textId="77777777" w:rsidR="00687C19" w:rsidRDefault="00687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F32F" w14:textId="77777777" w:rsidR="00850D1A" w:rsidRDefault="00850D1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722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8EF37" w14:textId="77777777" w:rsidR="00687C19" w:rsidRDefault="00687C19">
      <w:r>
        <w:separator/>
      </w:r>
    </w:p>
  </w:footnote>
  <w:footnote w:type="continuationSeparator" w:id="0">
    <w:p w14:paraId="4CF72FEA" w14:textId="77777777" w:rsidR="00687C19" w:rsidRDefault="00687C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6B85"/>
    <w:rsid w:val="0000722C"/>
    <w:rsid w:val="0001344C"/>
    <w:rsid w:val="00032790"/>
    <w:rsid w:val="000522DF"/>
    <w:rsid w:val="00054B07"/>
    <w:rsid w:val="000615A0"/>
    <w:rsid w:val="00064021"/>
    <w:rsid w:val="00084CBE"/>
    <w:rsid w:val="00092C76"/>
    <w:rsid w:val="000A162F"/>
    <w:rsid w:val="000A6BDE"/>
    <w:rsid w:val="000D2080"/>
    <w:rsid w:val="000F4AD2"/>
    <w:rsid w:val="000F7B78"/>
    <w:rsid w:val="001111B2"/>
    <w:rsid w:val="00130273"/>
    <w:rsid w:val="001677E9"/>
    <w:rsid w:val="00186EA4"/>
    <w:rsid w:val="00190B89"/>
    <w:rsid w:val="001913DF"/>
    <w:rsid w:val="00194C37"/>
    <w:rsid w:val="001A1EFA"/>
    <w:rsid w:val="001F0A40"/>
    <w:rsid w:val="001F2A49"/>
    <w:rsid w:val="0020790D"/>
    <w:rsid w:val="00227FEA"/>
    <w:rsid w:val="00252488"/>
    <w:rsid w:val="00265985"/>
    <w:rsid w:val="00283691"/>
    <w:rsid w:val="00291390"/>
    <w:rsid w:val="002A48AF"/>
    <w:rsid w:val="002C5CCF"/>
    <w:rsid w:val="002D4894"/>
    <w:rsid w:val="002F271F"/>
    <w:rsid w:val="0030350C"/>
    <w:rsid w:val="00312090"/>
    <w:rsid w:val="00330E53"/>
    <w:rsid w:val="00351EE4"/>
    <w:rsid w:val="00354B37"/>
    <w:rsid w:val="00383E9C"/>
    <w:rsid w:val="00387D22"/>
    <w:rsid w:val="00392547"/>
    <w:rsid w:val="003A49F1"/>
    <w:rsid w:val="003A4E73"/>
    <w:rsid w:val="003B7107"/>
    <w:rsid w:val="0046473F"/>
    <w:rsid w:val="00491B69"/>
    <w:rsid w:val="004A5033"/>
    <w:rsid w:val="004A761F"/>
    <w:rsid w:val="00511127"/>
    <w:rsid w:val="005276A3"/>
    <w:rsid w:val="00584B53"/>
    <w:rsid w:val="00597B03"/>
    <w:rsid w:val="005A173F"/>
    <w:rsid w:val="005A2484"/>
    <w:rsid w:val="005A5EC8"/>
    <w:rsid w:val="005C0914"/>
    <w:rsid w:val="005F0E1C"/>
    <w:rsid w:val="00643A57"/>
    <w:rsid w:val="0064710F"/>
    <w:rsid w:val="00661929"/>
    <w:rsid w:val="00674188"/>
    <w:rsid w:val="006823E5"/>
    <w:rsid w:val="00687C19"/>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0D1A"/>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E477C"/>
    <w:rsid w:val="009E66B7"/>
    <w:rsid w:val="00A14069"/>
    <w:rsid w:val="00A2578F"/>
    <w:rsid w:val="00A37B8D"/>
    <w:rsid w:val="00A50136"/>
    <w:rsid w:val="00A54EC3"/>
    <w:rsid w:val="00A64971"/>
    <w:rsid w:val="00A66B85"/>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23179"/>
    <w:rsid w:val="00C331FE"/>
    <w:rsid w:val="00C40F10"/>
    <w:rsid w:val="00C41294"/>
    <w:rsid w:val="00C75B9C"/>
    <w:rsid w:val="00C821F8"/>
    <w:rsid w:val="00C85D48"/>
    <w:rsid w:val="00C9126C"/>
    <w:rsid w:val="00C97452"/>
    <w:rsid w:val="00CA38E1"/>
    <w:rsid w:val="00CB2582"/>
    <w:rsid w:val="00CC680B"/>
    <w:rsid w:val="00CC7D09"/>
    <w:rsid w:val="00CF2F09"/>
    <w:rsid w:val="00D16A0B"/>
    <w:rsid w:val="00D72B37"/>
    <w:rsid w:val="00D76E45"/>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D3411"/>
    <w:rsid w:val="00ED4D16"/>
    <w:rsid w:val="00ED4E92"/>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67A86"/>
  <w15:chartTrackingRefBased/>
  <w15:docId w15:val="{772673EF-D6B7-4031-95B2-86A15704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3132</Characters>
  <Application>Microsoft Office Word</Application>
  <DocSecurity>4</DocSecurity>
  <Lines>97</Lines>
  <Paragraphs>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2026-09-06T22:22:00Z</dcterms:created>
  <dcterms:modified xsi:type="dcterms:W3CDTF">2026-09-06T22:22:00Z</dcterms:modified>
</cp:coreProperties>
</file>